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E035" w14:textId="77777777" w:rsidR="0060716B" w:rsidRDefault="0060716B"/>
    <w:p w14:paraId="486CFC1D" w14:textId="77777777" w:rsidR="0060716B" w:rsidRPr="009C6027" w:rsidRDefault="0060716B" w:rsidP="0060716B">
      <w:pPr>
        <w:ind w:left="709" w:hanging="720"/>
      </w:pPr>
    </w:p>
    <w:p w14:paraId="1810BA7B" w14:textId="77777777" w:rsidR="0060716B" w:rsidRPr="009C6027" w:rsidRDefault="0060716B" w:rsidP="0060716B">
      <w:pPr>
        <w:ind w:left="709" w:hanging="720"/>
      </w:pPr>
    </w:p>
    <w:p w14:paraId="54CEC145" w14:textId="77777777" w:rsidR="0060716B" w:rsidRPr="009C6027" w:rsidRDefault="0060716B" w:rsidP="0060716B">
      <w:pPr>
        <w:pStyle w:val="Tittel"/>
        <w:ind w:left="709" w:hanging="720"/>
        <w:rPr>
          <w:b/>
        </w:rPr>
      </w:pPr>
      <w:r w:rsidRPr="009C6027">
        <w:rPr>
          <w:b/>
        </w:rPr>
        <w:t xml:space="preserve">Klubbhåndbok </w:t>
      </w:r>
    </w:p>
    <w:p w14:paraId="1AD963F0" w14:textId="77777777" w:rsidR="0060716B" w:rsidRPr="009C6027" w:rsidRDefault="0060716B" w:rsidP="0060716B">
      <w:pPr>
        <w:pStyle w:val="Tittel"/>
        <w:ind w:left="709" w:hanging="720"/>
        <w:rPr>
          <w:b/>
        </w:rPr>
      </w:pPr>
    </w:p>
    <w:p w14:paraId="20DBA8EF" w14:textId="77777777" w:rsidR="0060716B" w:rsidRPr="009C6027" w:rsidRDefault="0060716B" w:rsidP="0060716B">
      <w:pPr>
        <w:pStyle w:val="Tittel"/>
        <w:ind w:left="709" w:hanging="720"/>
        <w:rPr>
          <w:b/>
        </w:rPr>
      </w:pPr>
      <w:r w:rsidRPr="009C6027">
        <w:rPr>
          <w:b/>
        </w:rPr>
        <w:t xml:space="preserve">for </w:t>
      </w:r>
    </w:p>
    <w:p w14:paraId="25EC9BE3" w14:textId="77777777" w:rsidR="0060716B" w:rsidRPr="009C6027" w:rsidRDefault="0060716B" w:rsidP="0060716B">
      <w:pPr>
        <w:pStyle w:val="Tittel"/>
        <w:ind w:left="709" w:hanging="720"/>
        <w:rPr>
          <w:b/>
        </w:rPr>
      </w:pPr>
    </w:p>
    <w:p w14:paraId="01251CC0" w14:textId="77777777" w:rsidR="0060716B" w:rsidRPr="009C6027" w:rsidRDefault="0060716B" w:rsidP="0060716B">
      <w:pPr>
        <w:pStyle w:val="Tittel"/>
        <w:ind w:left="709" w:hanging="720"/>
        <w:rPr>
          <w:b/>
        </w:rPr>
      </w:pPr>
      <w:r w:rsidRPr="009C6027">
        <w:rPr>
          <w:b/>
        </w:rPr>
        <w:t>Fjellhamar fotballklubb</w:t>
      </w:r>
    </w:p>
    <w:p w14:paraId="07CC9798" w14:textId="519883D9" w:rsidR="0060716B" w:rsidRPr="005F22D4" w:rsidRDefault="0060716B" w:rsidP="2AF28A99">
      <w:pPr>
        <w:ind w:left="709" w:hanging="720"/>
        <w:jc w:val="right"/>
      </w:pPr>
      <w:r w:rsidRPr="003F11D5">
        <w:t xml:space="preserve">Oppdatert pr. </w:t>
      </w:r>
      <w:r w:rsidR="00F172ED">
        <w:t>06.03</w:t>
      </w:r>
      <w:r w:rsidR="00FA7FEE" w:rsidRPr="003F11D5">
        <w:t>.2</w:t>
      </w:r>
      <w:r w:rsidR="00E07D9C">
        <w:t>6</w:t>
      </w:r>
    </w:p>
    <w:p w14:paraId="4EE04B48" w14:textId="77777777" w:rsidR="0060716B" w:rsidRPr="009C6027" w:rsidRDefault="0060716B" w:rsidP="0060716B">
      <w:pPr>
        <w:ind w:left="709" w:hanging="720"/>
        <w:jc w:val="right"/>
      </w:pPr>
    </w:p>
    <w:p w14:paraId="0DB4DCD1" w14:textId="77777777" w:rsidR="0060716B" w:rsidRPr="009C6027" w:rsidRDefault="0060716B" w:rsidP="0060716B">
      <w:pPr>
        <w:ind w:left="709" w:hanging="720"/>
      </w:pPr>
    </w:p>
    <w:p w14:paraId="6E87FD03" w14:textId="77777777" w:rsidR="0060716B" w:rsidRPr="009C6027" w:rsidRDefault="0060716B" w:rsidP="0060716B">
      <w:pPr>
        <w:ind w:left="709" w:hanging="720"/>
      </w:pPr>
    </w:p>
    <w:p w14:paraId="72025A0B" w14:textId="77777777" w:rsidR="0060716B" w:rsidRPr="009C6027" w:rsidRDefault="0060716B" w:rsidP="0060716B">
      <w:pPr>
        <w:ind w:right="-1"/>
      </w:pPr>
    </w:p>
    <w:p w14:paraId="5F453EDF" w14:textId="77777777" w:rsidR="0060716B" w:rsidRPr="009C6027" w:rsidRDefault="0060716B" w:rsidP="0060716B">
      <w:pPr>
        <w:ind w:left="709" w:hanging="720"/>
      </w:pPr>
    </w:p>
    <w:p w14:paraId="7E89D9FC" w14:textId="77777777" w:rsidR="0060716B" w:rsidRPr="009C6027" w:rsidRDefault="0060716B" w:rsidP="0060716B">
      <w:pPr>
        <w:ind w:left="709" w:hanging="720"/>
      </w:pPr>
    </w:p>
    <w:p w14:paraId="097C84BF" w14:textId="77777777" w:rsidR="0060716B" w:rsidRPr="009C6027" w:rsidRDefault="0060716B" w:rsidP="0060716B">
      <w:pPr>
        <w:ind w:left="709" w:hanging="720"/>
      </w:pPr>
    </w:p>
    <w:p w14:paraId="08FD51F5" w14:textId="77777777" w:rsidR="0060716B" w:rsidRPr="009C6027" w:rsidRDefault="0060716B" w:rsidP="0060716B">
      <w:pPr>
        <w:pStyle w:val="Listeavsnitt"/>
        <w:ind w:left="709" w:hanging="720"/>
        <w:rPr>
          <w:sz w:val="52"/>
        </w:rPr>
      </w:pPr>
      <w:r w:rsidRPr="009C6027">
        <w:rPr>
          <w:b/>
          <w:color w:val="FF0000"/>
          <w:sz w:val="72"/>
        </w:rPr>
        <w:t>F</w:t>
      </w:r>
      <w:r w:rsidRPr="009C6027">
        <w:rPr>
          <w:b/>
          <w:sz w:val="72"/>
        </w:rPr>
        <w:t>elleskap</w:t>
      </w:r>
      <w:r w:rsidRPr="009C6027">
        <w:rPr>
          <w:sz w:val="52"/>
        </w:rPr>
        <w:t xml:space="preserve"> </w:t>
      </w:r>
    </w:p>
    <w:p w14:paraId="793DCAD0" w14:textId="77777777" w:rsidR="0060716B" w:rsidRPr="009C6027" w:rsidRDefault="0060716B" w:rsidP="0060716B">
      <w:pPr>
        <w:pStyle w:val="Listeavsnitt"/>
        <w:ind w:left="0"/>
        <w:rPr>
          <w:sz w:val="52"/>
        </w:rPr>
      </w:pPr>
      <w:r w:rsidRPr="009C6027">
        <w:rPr>
          <w:b/>
          <w:color w:val="FF0000"/>
          <w:sz w:val="72"/>
        </w:rPr>
        <w:t>F</w:t>
      </w:r>
      <w:r w:rsidRPr="009C6027">
        <w:rPr>
          <w:b/>
          <w:sz w:val="72"/>
        </w:rPr>
        <w:t>air play</w:t>
      </w:r>
    </w:p>
    <w:p w14:paraId="529A9136" w14:textId="77777777" w:rsidR="0060716B" w:rsidRPr="009C6027" w:rsidRDefault="0060716B" w:rsidP="0060716B">
      <w:pPr>
        <w:pStyle w:val="Listeavsnitt"/>
        <w:ind w:left="709" w:hanging="720"/>
        <w:rPr>
          <w:sz w:val="52"/>
        </w:rPr>
      </w:pPr>
      <w:r w:rsidRPr="009C6027">
        <w:rPr>
          <w:b/>
          <w:color w:val="FF0000"/>
          <w:sz w:val="72"/>
        </w:rPr>
        <w:t>K</w:t>
      </w:r>
      <w:r w:rsidRPr="009C6027">
        <w:rPr>
          <w:b/>
          <w:sz w:val="72"/>
        </w:rPr>
        <w:t>ompetanse</w:t>
      </w:r>
    </w:p>
    <w:p w14:paraId="0EC1A401" w14:textId="77777777" w:rsidR="0060716B" w:rsidRPr="009C6027" w:rsidRDefault="0060716B" w:rsidP="0060716B">
      <w:pPr>
        <w:ind w:left="709" w:hanging="720"/>
      </w:pPr>
    </w:p>
    <w:p w14:paraId="35BD769B" w14:textId="77777777" w:rsidR="0060716B" w:rsidRPr="009C6027" w:rsidRDefault="0060716B" w:rsidP="0060716B">
      <w:pPr>
        <w:ind w:left="709" w:hanging="720"/>
      </w:pPr>
    </w:p>
    <w:p w14:paraId="407BF3A5" w14:textId="77777777" w:rsidR="0060716B" w:rsidRPr="009C6027" w:rsidRDefault="0060716B" w:rsidP="0060716B">
      <w:pPr>
        <w:ind w:left="709" w:hanging="720"/>
      </w:pPr>
    </w:p>
    <w:p w14:paraId="6E3EEAE3" w14:textId="77777777" w:rsidR="0060716B" w:rsidRPr="009C6027" w:rsidRDefault="0060716B" w:rsidP="0060716B">
      <w:pPr>
        <w:ind w:left="709" w:hanging="720"/>
      </w:pPr>
    </w:p>
    <w:p w14:paraId="7EC60085" w14:textId="77777777" w:rsidR="0060716B" w:rsidRPr="009C6027" w:rsidRDefault="0060716B" w:rsidP="0060716B">
      <w:pPr>
        <w:ind w:left="709" w:hanging="720"/>
      </w:pPr>
    </w:p>
    <w:sdt>
      <w:sdtPr>
        <w:rPr>
          <w:rFonts w:asciiTheme="minorHAnsi" w:eastAsia="Times New Roman" w:hAnsiTheme="minorHAnsi" w:cs="Times New Roman"/>
          <w:b w:val="0"/>
          <w:bCs w:val="0"/>
          <w:color w:val="auto"/>
          <w:sz w:val="22"/>
          <w:szCs w:val="20"/>
          <w:lang w:eastAsia="en-US"/>
        </w:rPr>
        <w:id w:val="1168284986"/>
        <w:docPartObj>
          <w:docPartGallery w:val="Table of Contents"/>
          <w:docPartUnique/>
        </w:docPartObj>
      </w:sdtPr>
      <w:sdtEndPr>
        <w:rPr>
          <w:rFonts w:eastAsiaTheme="minorHAnsi" w:cstheme="minorBidi"/>
          <w:szCs w:val="22"/>
        </w:rPr>
      </w:sdtEndPr>
      <w:sdtContent>
        <w:p w14:paraId="0D0EEA7A" w14:textId="77777777" w:rsidR="0060716B" w:rsidRPr="009C6027" w:rsidRDefault="0060716B" w:rsidP="0060716B">
          <w:pPr>
            <w:pStyle w:val="Overskriftforinnholdsfortegnelse"/>
            <w:ind w:left="709" w:hanging="720"/>
          </w:pPr>
          <w:r w:rsidRPr="009C6027">
            <w:t>Innhold</w:t>
          </w:r>
        </w:p>
        <w:p w14:paraId="1961D576" w14:textId="5D0732E3" w:rsidR="00F728C5" w:rsidRDefault="0060716B">
          <w:pPr>
            <w:pStyle w:val="INNH1"/>
            <w:rPr>
              <w:rFonts w:eastAsiaTheme="minorEastAsia"/>
              <w:noProof/>
              <w:kern w:val="2"/>
              <w14:ligatures w14:val="standardContextual"/>
            </w:rPr>
          </w:pPr>
          <w:r w:rsidRPr="009C6027">
            <w:fldChar w:fldCharType="begin"/>
          </w:r>
          <w:r w:rsidRPr="009C6027">
            <w:instrText xml:space="preserve"> TOC \o "1-3" \h \z \u </w:instrText>
          </w:r>
          <w:r w:rsidRPr="009C6027">
            <w:fldChar w:fldCharType="separate"/>
          </w:r>
          <w:hyperlink w:anchor="_Toc155732198" w:history="1">
            <w:r w:rsidR="00F728C5" w:rsidRPr="003B002C">
              <w:rPr>
                <w:rStyle w:val="Hyperkobling"/>
                <w:noProof/>
              </w:rPr>
              <w:t>1.</w:t>
            </w:r>
            <w:r w:rsidR="00F728C5">
              <w:rPr>
                <w:rFonts w:eastAsiaTheme="minorEastAsia"/>
                <w:noProof/>
                <w:kern w:val="2"/>
                <w14:ligatures w14:val="standardContextual"/>
              </w:rPr>
              <w:tab/>
            </w:r>
            <w:r w:rsidR="00F728C5" w:rsidRPr="003B002C">
              <w:rPr>
                <w:rStyle w:val="Hyperkobling"/>
                <w:noProof/>
              </w:rPr>
              <w:t>Innledning</w:t>
            </w:r>
            <w:r w:rsidR="00F728C5">
              <w:rPr>
                <w:noProof/>
                <w:webHidden/>
              </w:rPr>
              <w:tab/>
            </w:r>
            <w:r w:rsidR="00F728C5">
              <w:rPr>
                <w:noProof/>
                <w:webHidden/>
              </w:rPr>
              <w:fldChar w:fldCharType="begin"/>
            </w:r>
            <w:r w:rsidR="00F728C5">
              <w:rPr>
                <w:noProof/>
                <w:webHidden/>
              </w:rPr>
              <w:instrText xml:space="preserve"> PAGEREF _Toc155732198 \h </w:instrText>
            </w:r>
            <w:r w:rsidR="00F728C5">
              <w:rPr>
                <w:noProof/>
                <w:webHidden/>
              </w:rPr>
            </w:r>
            <w:r w:rsidR="00F728C5">
              <w:rPr>
                <w:noProof/>
                <w:webHidden/>
              </w:rPr>
              <w:fldChar w:fldCharType="separate"/>
            </w:r>
            <w:r w:rsidR="00F728C5">
              <w:rPr>
                <w:noProof/>
                <w:webHidden/>
              </w:rPr>
              <w:t>5</w:t>
            </w:r>
            <w:r w:rsidR="00F728C5">
              <w:rPr>
                <w:noProof/>
                <w:webHidden/>
              </w:rPr>
              <w:fldChar w:fldCharType="end"/>
            </w:r>
          </w:hyperlink>
        </w:p>
        <w:p w14:paraId="5946DB05" w14:textId="691E7728" w:rsidR="00F728C5" w:rsidRDefault="00F728C5">
          <w:pPr>
            <w:pStyle w:val="INNH1"/>
            <w:rPr>
              <w:rFonts w:eastAsiaTheme="minorEastAsia"/>
              <w:noProof/>
              <w:kern w:val="2"/>
              <w14:ligatures w14:val="standardContextual"/>
            </w:rPr>
          </w:pPr>
          <w:hyperlink w:anchor="_Toc155732199" w:history="1">
            <w:r w:rsidRPr="003B002C">
              <w:rPr>
                <w:rStyle w:val="Hyperkobling"/>
                <w:noProof/>
              </w:rPr>
              <w:t>2.</w:t>
            </w:r>
            <w:r>
              <w:rPr>
                <w:rFonts w:eastAsiaTheme="minorEastAsia"/>
                <w:noProof/>
                <w:kern w:val="2"/>
                <w14:ligatures w14:val="standardContextual"/>
              </w:rPr>
              <w:tab/>
            </w:r>
            <w:r w:rsidRPr="003B002C">
              <w:rPr>
                <w:rStyle w:val="Hyperkobling"/>
                <w:noProof/>
              </w:rPr>
              <w:t>Klubbinformasjon</w:t>
            </w:r>
            <w:r>
              <w:rPr>
                <w:noProof/>
                <w:webHidden/>
              </w:rPr>
              <w:tab/>
            </w:r>
            <w:r>
              <w:rPr>
                <w:noProof/>
                <w:webHidden/>
              </w:rPr>
              <w:fldChar w:fldCharType="begin"/>
            </w:r>
            <w:r>
              <w:rPr>
                <w:noProof/>
                <w:webHidden/>
              </w:rPr>
              <w:instrText xml:space="preserve"> PAGEREF _Toc155732199 \h </w:instrText>
            </w:r>
            <w:r>
              <w:rPr>
                <w:noProof/>
                <w:webHidden/>
              </w:rPr>
            </w:r>
            <w:r>
              <w:rPr>
                <w:noProof/>
                <w:webHidden/>
              </w:rPr>
              <w:fldChar w:fldCharType="separate"/>
            </w:r>
            <w:r>
              <w:rPr>
                <w:noProof/>
                <w:webHidden/>
              </w:rPr>
              <w:t>6</w:t>
            </w:r>
            <w:r>
              <w:rPr>
                <w:noProof/>
                <w:webHidden/>
              </w:rPr>
              <w:fldChar w:fldCharType="end"/>
            </w:r>
          </w:hyperlink>
        </w:p>
        <w:p w14:paraId="0E4D2FC7" w14:textId="595D4397" w:rsidR="00F728C5" w:rsidRDefault="00F728C5">
          <w:pPr>
            <w:pStyle w:val="INNH1"/>
            <w:rPr>
              <w:rFonts w:eastAsiaTheme="minorEastAsia"/>
              <w:noProof/>
              <w:kern w:val="2"/>
              <w14:ligatures w14:val="standardContextual"/>
            </w:rPr>
          </w:pPr>
          <w:hyperlink w:anchor="_Toc155732200" w:history="1">
            <w:r w:rsidRPr="003B002C">
              <w:rPr>
                <w:rStyle w:val="Hyperkobling"/>
                <w:noProof/>
              </w:rPr>
              <w:t>3.</w:t>
            </w:r>
            <w:r>
              <w:rPr>
                <w:rFonts w:eastAsiaTheme="minorEastAsia"/>
                <w:noProof/>
                <w:kern w:val="2"/>
                <w14:ligatures w14:val="standardContextual"/>
              </w:rPr>
              <w:tab/>
            </w:r>
            <w:r w:rsidRPr="003B002C">
              <w:rPr>
                <w:rStyle w:val="Hyperkobling"/>
                <w:noProof/>
              </w:rPr>
              <w:t>Fjellhamar FK visjon, virksomhetside og verdier</w:t>
            </w:r>
            <w:r>
              <w:rPr>
                <w:noProof/>
                <w:webHidden/>
              </w:rPr>
              <w:tab/>
            </w:r>
            <w:r>
              <w:rPr>
                <w:noProof/>
                <w:webHidden/>
              </w:rPr>
              <w:fldChar w:fldCharType="begin"/>
            </w:r>
            <w:r>
              <w:rPr>
                <w:noProof/>
                <w:webHidden/>
              </w:rPr>
              <w:instrText xml:space="preserve"> PAGEREF _Toc155732200 \h </w:instrText>
            </w:r>
            <w:r>
              <w:rPr>
                <w:noProof/>
                <w:webHidden/>
              </w:rPr>
            </w:r>
            <w:r>
              <w:rPr>
                <w:noProof/>
                <w:webHidden/>
              </w:rPr>
              <w:fldChar w:fldCharType="separate"/>
            </w:r>
            <w:r>
              <w:rPr>
                <w:noProof/>
                <w:webHidden/>
              </w:rPr>
              <w:t>9</w:t>
            </w:r>
            <w:r>
              <w:rPr>
                <w:noProof/>
                <w:webHidden/>
              </w:rPr>
              <w:fldChar w:fldCharType="end"/>
            </w:r>
          </w:hyperlink>
        </w:p>
        <w:p w14:paraId="422E9A6B" w14:textId="500F3525" w:rsidR="00F728C5" w:rsidRDefault="00F728C5">
          <w:pPr>
            <w:pStyle w:val="INNH2"/>
            <w:rPr>
              <w:rFonts w:eastAsiaTheme="minorEastAsia"/>
              <w:noProof/>
              <w:kern w:val="2"/>
              <w14:ligatures w14:val="standardContextual"/>
            </w:rPr>
          </w:pPr>
          <w:hyperlink w:anchor="_Toc155732201" w:history="1">
            <w:r w:rsidRPr="003B002C">
              <w:rPr>
                <w:rStyle w:val="Hyperkobling"/>
                <w:noProof/>
              </w:rPr>
              <w:t xml:space="preserve">3.1 </w:t>
            </w:r>
            <w:r>
              <w:rPr>
                <w:rFonts w:eastAsiaTheme="minorEastAsia"/>
                <w:noProof/>
                <w:kern w:val="2"/>
                <w14:ligatures w14:val="standardContextual"/>
              </w:rPr>
              <w:tab/>
            </w:r>
            <w:r w:rsidRPr="003B002C">
              <w:rPr>
                <w:rStyle w:val="Hyperkobling"/>
                <w:noProof/>
              </w:rPr>
              <w:t>Visjon</w:t>
            </w:r>
            <w:r>
              <w:rPr>
                <w:noProof/>
                <w:webHidden/>
              </w:rPr>
              <w:tab/>
            </w:r>
            <w:r>
              <w:rPr>
                <w:noProof/>
                <w:webHidden/>
              </w:rPr>
              <w:fldChar w:fldCharType="begin"/>
            </w:r>
            <w:r>
              <w:rPr>
                <w:noProof/>
                <w:webHidden/>
              </w:rPr>
              <w:instrText xml:space="preserve"> PAGEREF _Toc155732201 \h </w:instrText>
            </w:r>
            <w:r>
              <w:rPr>
                <w:noProof/>
                <w:webHidden/>
              </w:rPr>
            </w:r>
            <w:r>
              <w:rPr>
                <w:noProof/>
                <w:webHidden/>
              </w:rPr>
              <w:fldChar w:fldCharType="separate"/>
            </w:r>
            <w:r>
              <w:rPr>
                <w:noProof/>
                <w:webHidden/>
              </w:rPr>
              <w:t>9</w:t>
            </w:r>
            <w:r>
              <w:rPr>
                <w:noProof/>
                <w:webHidden/>
              </w:rPr>
              <w:fldChar w:fldCharType="end"/>
            </w:r>
          </w:hyperlink>
        </w:p>
        <w:p w14:paraId="10E6CC65" w14:textId="7E72CDEF" w:rsidR="00F728C5" w:rsidRDefault="00F728C5">
          <w:pPr>
            <w:pStyle w:val="INNH2"/>
            <w:rPr>
              <w:rFonts w:eastAsiaTheme="minorEastAsia"/>
              <w:noProof/>
              <w:kern w:val="2"/>
              <w14:ligatures w14:val="standardContextual"/>
            </w:rPr>
          </w:pPr>
          <w:hyperlink w:anchor="_Toc155732202" w:history="1">
            <w:r w:rsidRPr="003B002C">
              <w:rPr>
                <w:rStyle w:val="Hyperkobling"/>
                <w:noProof/>
              </w:rPr>
              <w:t>3.2</w:t>
            </w:r>
            <w:r>
              <w:rPr>
                <w:rFonts w:eastAsiaTheme="minorEastAsia"/>
                <w:noProof/>
                <w:kern w:val="2"/>
                <w14:ligatures w14:val="standardContextual"/>
              </w:rPr>
              <w:tab/>
            </w:r>
            <w:r w:rsidRPr="003B002C">
              <w:rPr>
                <w:rStyle w:val="Hyperkobling"/>
                <w:noProof/>
              </w:rPr>
              <w:t>Virksomhetside</w:t>
            </w:r>
            <w:r>
              <w:rPr>
                <w:noProof/>
                <w:webHidden/>
              </w:rPr>
              <w:tab/>
            </w:r>
            <w:r>
              <w:rPr>
                <w:noProof/>
                <w:webHidden/>
              </w:rPr>
              <w:fldChar w:fldCharType="begin"/>
            </w:r>
            <w:r>
              <w:rPr>
                <w:noProof/>
                <w:webHidden/>
              </w:rPr>
              <w:instrText xml:space="preserve"> PAGEREF _Toc155732202 \h </w:instrText>
            </w:r>
            <w:r>
              <w:rPr>
                <w:noProof/>
                <w:webHidden/>
              </w:rPr>
            </w:r>
            <w:r>
              <w:rPr>
                <w:noProof/>
                <w:webHidden/>
              </w:rPr>
              <w:fldChar w:fldCharType="separate"/>
            </w:r>
            <w:r>
              <w:rPr>
                <w:noProof/>
                <w:webHidden/>
              </w:rPr>
              <w:t>9</w:t>
            </w:r>
            <w:r>
              <w:rPr>
                <w:noProof/>
                <w:webHidden/>
              </w:rPr>
              <w:fldChar w:fldCharType="end"/>
            </w:r>
          </w:hyperlink>
        </w:p>
        <w:p w14:paraId="013C0A26" w14:textId="4B22DE26" w:rsidR="00F728C5" w:rsidRDefault="00F728C5">
          <w:pPr>
            <w:pStyle w:val="INNH2"/>
            <w:rPr>
              <w:rFonts w:eastAsiaTheme="minorEastAsia"/>
              <w:noProof/>
              <w:kern w:val="2"/>
              <w14:ligatures w14:val="standardContextual"/>
            </w:rPr>
          </w:pPr>
          <w:hyperlink w:anchor="_Toc155732203" w:history="1">
            <w:r w:rsidRPr="003B002C">
              <w:rPr>
                <w:rStyle w:val="Hyperkobling"/>
                <w:noProof/>
              </w:rPr>
              <w:t>3.3</w:t>
            </w:r>
            <w:r>
              <w:rPr>
                <w:rFonts w:eastAsiaTheme="minorEastAsia"/>
                <w:noProof/>
                <w:kern w:val="2"/>
                <w14:ligatures w14:val="standardContextual"/>
              </w:rPr>
              <w:tab/>
            </w:r>
            <w:r w:rsidRPr="003B002C">
              <w:rPr>
                <w:rStyle w:val="Hyperkobling"/>
                <w:noProof/>
              </w:rPr>
              <w:t>Verdier</w:t>
            </w:r>
            <w:r>
              <w:rPr>
                <w:noProof/>
                <w:webHidden/>
              </w:rPr>
              <w:tab/>
            </w:r>
            <w:r>
              <w:rPr>
                <w:noProof/>
                <w:webHidden/>
              </w:rPr>
              <w:fldChar w:fldCharType="begin"/>
            </w:r>
            <w:r>
              <w:rPr>
                <w:noProof/>
                <w:webHidden/>
              </w:rPr>
              <w:instrText xml:space="preserve"> PAGEREF _Toc155732203 \h </w:instrText>
            </w:r>
            <w:r>
              <w:rPr>
                <w:noProof/>
                <w:webHidden/>
              </w:rPr>
            </w:r>
            <w:r>
              <w:rPr>
                <w:noProof/>
                <w:webHidden/>
              </w:rPr>
              <w:fldChar w:fldCharType="separate"/>
            </w:r>
            <w:r>
              <w:rPr>
                <w:noProof/>
                <w:webHidden/>
              </w:rPr>
              <w:t>9</w:t>
            </w:r>
            <w:r>
              <w:rPr>
                <w:noProof/>
                <w:webHidden/>
              </w:rPr>
              <w:fldChar w:fldCharType="end"/>
            </w:r>
          </w:hyperlink>
        </w:p>
        <w:p w14:paraId="775E03E8" w14:textId="275E76A6" w:rsidR="00F728C5" w:rsidRDefault="00F728C5">
          <w:pPr>
            <w:pStyle w:val="INNH2"/>
            <w:rPr>
              <w:rFonts w:eastAsiaTheme="minorEastAsia"/>
              <w:noProof/>
              <w:kern w:val="2"/>
              <w14:ligatures w14:val="standardContextual"/>
            </w:rPr>
          </w:pPr>
          <w:hyperlink w:anchor="_Toc155732204" w:history="1">
            <w:r w:rsidRPr="003B002C">
              <w:rPr>
                <w:rStyle w:val="Hyperkobling"/>
                <w:noProof/>
              </w:rPr>
              <w:t>Slik skal verdiene etterleves</w:t>
            </w:r>
            <w:r>
              <w:rPr>
                <w:noProof/>
                <w:webHidden/>
              </w:rPr>
              <w:tab/>
            </w:r>
            <w:r>
              <w:rPr>
                <w:noProof/>
                <w:webHidden/>
              </w:rPr>
              <w:fldChar w:fldCharType="begin"/>
            </w:r>
            <w:r>
              <w:rPr>
                <w:noProof/>
                <w:webHidden/>
              </w:rPr>
              <w:instrText xml:space="preserve"> PAGEREF _Toc155732204 \h </w:instrText>
            </w:r>
            <w:r>
              <w:rPr>
                <w:noProof/>
                <w:webHidden/>
              </w:rPr>
            </w:r>
            <w:r>
              <w:rPr>
                <w:noProof/>
                <w:webHidden/>
              </w:rPr>
              <w:fldChar w:fldCharType="separate"/>
            </w:r>
            <w:r>
              <w:rPr>
                <w:noProof/>
                <w:webHidden/>
              </w:rPr>
              <w:t>9</w:t>
            </w:r>
            <w:r>
              <w:rPr>
                <w:noProof/>
                <w:webHidden/>
              </w:rPr>
              <w:fldChar w:fldCharType="end"/>
            </w:r>
          </w:hyperlink>
        </w:p>
        <w:p w14:paraId="6CC8CCA6" w14:textId="7E57050B" w:rsidR="00F728C5" w:rsidRDefault="00F728C5">
          <w:pPr>
            <w:pStyle w:val="INNH1"/>
            <w:rPr>
              <w:rFonts w:eastAsiaTheme="minorEastAsia"/>
              <w:noProof/>
              <w:kern w:val="2"/>
              <w14:ligatures w14:val="standardContextual"/>
            </w:rPr>
          </w:pPr>
          <w:hyperlink w:anchor="_Toc155732205" w:history="1">
            <w:r w:rsidRPr="003B002C">
              <w:rPr>
                <w:rStyle w:val="Hyperkobling"/>
                <w:noProof/>
              </w:rPr>
              <w:t>4.</w:t>
            </w:r>
            <w:r>
              <w:rPr>
                <w:rFonts w:eastAsiaTheme="minorEastAsia"/>
                <w:noProof/>
                <w:kern w:val="2"/>
                <w14:ligatures w14:val="standardContextual"/>
              </w:rPr>
              <w:tab/>
            </w:r>
            <w:r w:rsidRPr="003B002C">
              <w:rPr>
                <w:rStyle w:val="Hyperkobling"/>
                <w:noProof/>
              </w:rPr>
              <w:t>Retningslinjer barn og ungdom</w:t>
            </w:r>
            <w:r>
              <w:rPr>
                <w:noProof/>
                <w:webHidden/>
              </w:rPr>
              <w:tab/>
            </w:r>
            <w:r>
              <w:rPr>
                <w:noProof/>
                <w:webHidden/>
              </w:rPr>
              <w:fldChar w:fldCharType="begin"/>
            </w:r>
            <w:r>
              <w:rPr>
                <w:noProof/>
                <w:webHidden/>
              </w:rPr>
              <w:instrText xml:space="preserve"> PAGEREF _Toc155732205 \h </w:instrText>
            </w:r>
            <w:r>
              <w:rPr>
                <w:noProof/>
                <w:webHidden/>
              </w:rPr>
            </w:r>
            <w:r>
              <w:rPr>
                <w:noProof/>
                <w:webHidden/>
              </w:rPr>
              <w:fldChar w:fldCharType="separate"/>
            </w:r>
            <w:r>
              <w:rPr>
                <w:noProof/>
                <w:webHidden/>
              </w:rPr>
              <w:t>12</w:t>
            </w:r>
            <w:r>
              <w:rPr>
                <w:noProof/>
                <w:webHidden/>
              </w:rPr>
              <w:fldChar w:fldCharType="end"/>
            </w:r>
          </w:hyperlink>
        </w:p>
        <w:p w14:paraId="6E5FDAF0" w14:textId="10C0A000" w:rsidR="00F728C5" w:rsidRDefault="00F728C5">
          <w:pPr>
            <w:pStyle w:val="INNH1"/>
            <w:rPr>
              <w:rFonts w:eastAsiaTheme="minorEastAsia"/>
              <w:noProof/>
              <w:kern w:val="2"/>
              <w14:ligatures w14:val="standardContextual"/>
            </w:rPr>
          </w:pPr>
          <w:hyperlink w:anchor="_Toc155732206" w:history="1">
            <w:r w:rsidRPr="003B002C">
              <w:rPr>
                <w:rStyle w:val="Hyperkobling"/>
                <w:noProof/>
              </w:rPr>
              <w:t>5.</w:t>
            </w:r>
            <w:r>
              <w:rPr>
                <w:rFonts w:eastAsiaTheme="minorEastAsia"/>
                <w:noProof/>
                <w:kern w:val="2"/>
                <w14:ligatures w14:val="standardContextual"/>
              </w:rPr>
              <w:tab/>
            </w:r>
            <w:r w:rsidRPr="003B002C">
              <w:rPr>
                <w:rStyle w:val="Hyperkobling"/>
                <w:noProof/>
              </w:rPr>
              <w:t>Fjellhamar Fotballs lov</w:t>
            </w:r>
            <w:r>
              <w:rPr>
                <w:noProof/>
                <w:webHidden/>
              </w:rPr>
              <w:tab/>
            </w:r>
            <w:r>
              <w:rPr>
                <w:noProof/>
                <w:webHidden/>
              </w:rPr>
              <w:fldChar w:fldCharType="begin"/>
            </w:r>
            <w:r>
              <w:rPr>
                <w:noProof/>
                <w:webHidden/>
              </w:rPr>
              <w:instrText xml:space="preserve"> PAGEREF _Toc155732206 \h </w:instrText>
            </w:r>
            <w:r>
              <w:rPr>
                <w:noProof/>
                <w:webHidden/>
              </w:rPr>
            </w:r>
            <w:r>
              <w:rPr>
                <w:noProof/>
                <w:webHidden/>
              </w:rPr>
              <w:fldChar w:fldCharType="separate"/>
            </w:r>
            <w:r>
              <w:rPr>
                <w:noProof/>
                <w:webHidden/>
              </w:rPr>
              <w:t>12</w:t>
            </w:r>
            <w:r>
              <w:rPr>
                <w:noProof/>
                <w:webHidden/>
              </w:rPr>
              <w:fldChar w:fldCharType="end"/>
            </w:r>
          </w:hyperlink>
        </w:p>
        <w:p w14:paraId="6E5F12E9" w14:textId="61D48588" w:rsidR="00F728C5" w:rsidRDefault="00F728C5">
          <w:pPr>
            <w:pStyle w:val="INNH1"/>
            <w:rPr>
              <w:rFonts w:eastAsiaTheme="minorEastAsia"/>
              <w:noProof/>
              <w:kern w:val="2"/>
              <w14:ligatures w14:val="standardContextual"/>
            </w:rPr>
          </w:pPr>
          <w:hyperlink w:anchor="_Toc155732207" w:history="1">
            <w:r w:rsidRPr="003B002C">
              <w:rPr>
                <w:rStyle w:val="Hyperkobling"/>
                <w:noProof/>
              </w:rPr>
              <w:t>6.</w:t>
            </w:r>
            <w:r>
              <w:rPr>
                <w:rFonts w:eastAsiaTheme="minorEastAsia"/>
                <w:noProof/>
                <w:kern w:val="2"/>
                <w14:ligatures w14:val="standardContextual"/>
              </w:rPr>
              <w:tab/>
            </w:r>
            <w:r w:rsidRPr="003B002C">
              <w:rPr>
                <w:rStyle w:val="Hyperkobling"/>
                <w:noProof/>
              </w:rPr>
              <w:t>Klubbens organisering og rollebeskrivelser</w:t>
            </w:r>
            <w:r>
              <w:rPr>
                <w:noProof/>
                <w:webHidden/>
              </w:rPr>
              <w:tab/>
            </w:r>
            <w:r>
              <w:rPr>
                <w:noProof/>
                <w:webHidden/>
              </w:rPr>
              <w:fldChar w:fldCharType="begin"/>
            </w:r>
            <w:r>
              <w:rPr>
                <w:noProof/>
                <w:webHidden/>
              </w:rPr>
              <w:instrText xml:space="preserve"> PAGEREF _Toc155732207 \h </w:instrText>
            </w:r>
            <w:r>
              <w:rPr>
                <w:noProof/>
                <w:webHidden/>
              </w:rPr>
            </w:r>
            <w:r>
              <w:rPr>
                <w:noProof/>
                <w:webHidden/>
              </w:rPr>
              <w:fldChar w:fldCharType="separate"/>
            </w:r>
            <w:r>
              <w:rPr>
                <w:noProof/>
                <w:webHidden/>
              </w:rPr>
              <w:t>13</w:t>
            </w:r>
            <w:r>
              <w:rPr>
                <w:noProof/>
                <w:webHidden/>
              </w:rPr>
              <w:fldChar w:fldCharType="end"/>
            </w:r>
          </w:hyperlink>
        </w:p>
        <w:p w14:paraId="506559DF" w14:textId="0F1FCB98" w:rsidR="00F728C5" w:rsidRDefault="00F728C5">
          <w:pPr>
            <w:pStyle w:val="INNH2"/>
            <w:rPr>
              <w:rFonts w:eastAsiaTheme="minorEastAsia"/>
              <w:noProof/>
              <w:kern w:val="2"/>
              <w14:ligatures w14:val="standardContextual"/>
            </w:rPr>
          </w:pPr>
          <w:hyperlink w:anchor="_Toc155732208" w:history="1">
            <w:r w:rsidRPr="003B002C">
              <w:rPr>
                <w:rStyle w:val="Hyperkobling"/>
                <w:noProof/>
              </w:rPr>
              <w:t>6.1</w:t>
            </w:r>
            <w:r>
              <w:rPr>
                <w:rFonts w:eastAsiaTheme="minorEastAsia"/>
                <w:noProof/>
                <w:kern w:val="2"/>
                <w14:ligatures w14:val="standardContextual"/>
              </w:rPr>
              <w:tab/>
            </w:r>
            <w:r w:rsidRPr="003B002C">
              <w:rPr>
                <w:rStyle w:val="Hyperkobling"/>
                <w:noProof/>
              </w:rPr>
              <w:t>Organisasjonskart</w:t>
            </w:r>
            <w:r>
              <w:rPr>
                <w:noProof/>
                <w:webHidden/>
              </w:rPr>
              <w:tab/>
            </w:r>
            <w:r>
              <w:rPr>
                <w:noProof/>
                <w:webHidden/>
              </w:rPr>
              <w:fldChar w:fldCharType="begin"/>
            </w:r>
            <w:r>
              <w:rPr>
                <w:noProof/>
                <w:webHidden/>
              </w:rPr>
              <w:instrText xml:space="preserve"> PAGEREF _Toc155732208 \h </w:instrText>
            </w:r>
            <w:r>
              <w:rPr>
                <w:noProof/>
                <w:webHidden/>
              </w:rPr>
            </w:r>
            <w:r>
              <w:rPr>
                <w:noProof/>
                <w:webHidden/>
              </w:rPr>
              <w:fldChar w:fldCharType="separate"/>
            </w:r>
            <w:r>
              <w:rPr>
                <w:noProof/>
                <w:webHidden/>
              </w:rPr>
              <w:t>13</w:t>
            </w:r>
            <w:r>
              <w:rPr>
                <w:noProof/>
                <w:webHidden/>
              </w:rPr>
              <w:fldChar w:fldCharType="end"/>
            </w:r>
          </w:hyperlink>
        </w:p>
        <w:p w14:paraId="5B35A923" w14:textId="7FA93DD4" w:rsidR="00F728C5" w:rsidRDefault="00F728C5">
          <w:pPr>
            <w:pStyle w:val="INNH2"/>
            <w:rPr>
              <w:rFonts w:eastAsiaTheme="minorEastAsia"/>
              <w:noProof/>
              <w:kern w:val="2"/>
              <w14:ligatures w14:val="standardContextual"/>
            </w:rPr>
          </w:pPr>
          <w:hyperlink w:anchor="_Toc155732209" w:history="1">
            <w:r w:rsidRPr="003B002C">
              <w:rPr>
                <w:rStyle w:val="Hyperkobling"/>
                <w:noProof/>
              </w:rPr>
              <w:t xml:space="preserve">6.2 </w:t>
            </w:r>
            <w:r>
              <w:rPr>
                <w:rFonts w:eastAsiaTheme="minorEastAsia"/>
                <w:noProof/>
                <w:kern w:val="2"/>
                <w14:ligatures w14:val="standardContextual"/>
              </w:rPr>
              <w:tab/>
            </w:r>
            <w:r w:rsidRPr="003B002C">
              <w:rPr>
                <w:rStyle w:val="Hyperkobling"/>
                <w:noProof/>
              </w:rPr>
              <w:t>Årsmøte</w:t>
            </w:r>
            <w:r>
              <w:rPr>
                <w:noProof/>
                <w:webHidden/>
              </w:rPr>
              <w:tab/>
            </w:r>
            <w:r>
              <w:rPr>
                <w:noProof/>
                <w:webHidden/>
              </w:rPr>
              <w:fldChar w:fldCharType="begin"/>
            </w:r>
            <w:r>
              <w:rPr>
                <w:noProof/>
                <w:webHidden/>
              </w:rPr>
              <w:instrText xml:space="preserve"> PAGEREF _Toc155732209 \h </w:instrText>
            </w:r>
            <w:r>
              <w:rPr>
                <w:noProof/>
                <w:webHidden/>
              </w:rPr>
            </w:r>
            <w:r>
              <w:rPr>
                <w:noProof/>
                <w:webHidden/>
              </w:rPr>
              <w:fldChar w:fldCharType="separate"/>
            </w:r>
            <w:r>
              <w:rPr>
                <w:noProof/>
                <w:webHidden/>
              </w:rPr>
              <w:t>13</w:t>
            </w:r>
            <w:r>
              <w:rPr>
                <w:noProof/>
                <w:webHidden/>
              </w:rPr>
              <w:fldChar w:fldCharType="end"/>
            </w:r>
          </w:hyperlink>
        </w:p>
        <w:p w14:paraId="34A6777C" w14:textId="32635CAF" w:rsidR="00F728C5" w:rsidRDefault="00F728C5">
          <w:pPr>
            <w:pStyle w:val="INNH2"/>
            <w:rPr>
              <w:rFonts w:eastAsiaTheme="minorEastAsia"/>
              <w:noProof/>
              <w:kern w:val="2"/>
              <w14:ligatures w14:val="standardContextual"/>
            </w:rPr>
          </w:pPr>
          <w:hyperlink w:anchor="_Toc155732210" w:history="1">
            <w:r w:rsidRPr="003B002C">
              <w:rPr>
                <w:rStyle w:val="Hyperkobling"/>
                <w:i/>
                <w:iCs/>
                <w:noProof/>
              </w:rPr>
              <w:t>6.3</w:t>
            </w:r>
            <w:r>
              <w:rPr>
                <w:rFonts w:eastAsiaTheme="minorEastAsia"/>
                <w:noProof/>
                <w:kern w:val="2"/>
                <w14:ligatures w14:val="standardContextual"/>
              </w:rPr>
              <w:tab/>
            </w:r>
            <w:r w:rsidRPr="003B002C">
              <w:rPr>
                <w:rStyle w:val="Hyperkobling"/>
                <w:i/>
                <w:iCs/>
                <w:noProof/>
              </w:rPr>
              <w:t>Kontrollutvalget</w:t>
            </w:r>
            <w:r>
              <w:rPr>
                <w:noProof/>
                <w:webHidden/>
              </w:rPr>
              <w:tab/>
            </w:r>
            <w:r>
              <w:rPr>
                <w:noProof/>
                <w:webHidden/>
              </w:rPr>
              <w:fldChar w:fldCharType="begin"/>
            </w:r>
            <w:r>
              <w:rPr>
                <w:noProof/>
                <w:webHidden/>
              </w:rPr>
              <w:instrText xml:space="preserve"> PAGEREF _Toc155732210 \h </w:instrText>
            </w:r>
            <w:r>
              <w:rPr>
                <w:noProof/>
                <w:webHidden/>
              </w:rPr>
            </w:r>
            <w:r>
              <w:rPr>
                <w:noProof/>
                <w:webHidden/>
              </w:rPr>
              <w:fldChar w:fldCharType="separate"/>
            </w:r>
            <w:r>
              <w:rPr>
                <w:noProof/>
                <w:webHidden/>
              </w:rPr>
              <w:t>14</w:t>
            </w:r>
            <w:r>
              <w:rPr>
                <w:noProof/>
                <w:webHidden/>
              </w:rPr>
              <w:fldChar w:fldCharType="end"/>
            </w:r>
          </w:hyperlink>
        </w:p>
        <w:p w14:paraId="7142ACBB" w14:textId="443AC1E7" w:rsidR="00F728C5" w:rsidRDefault="00F728C5">
          <w:pPr>
            <w:pStyle w:val="INNH2"/>
            <w:rPr>
              <w:rFonts w:eastAsiaTheme="minorEastAsia"/>
              <w:noProof/>
              <w:kern w:val="2"/>
              <w14:ligatures w14:val="standardContextual"/>
            </w:rPr>
          </w:pPr>
          <w:hyperlink w:anchor="_Toc155732211" w:history="1">
            <w:r w:rsidRPr="003B002C">
              <w:rPr>
                <w:rStyle w:val="Hyperkobling"/>
                <w:i/>
                <w:iCs/>
                <w:noProof/>
              </w:rPr>
              <w:t>6.4</w:t>
            </w:r>
            <w:r>
              <w:rPr>
                <w:rFonts w:eastAsiaTheme="minorEastAsia"/>
                <w:noProof/>
                <w:kern w:val="2"/>
                <w14:ligatures w14:val="standardContextual"/>
              </w:rPr>
              <w:tab/>
            </w:r>
            <w:r w:rsidRPr="003B002C">
              <w:rPr>
                <w:rStyle w:val="Hyperkobling"/>
                <w:i/>
                <w:iCs/>
                <w:noProof/>
              </w:rPr>
              <w:t>Valgkomiteen</w:t>
            </w:r>
            <w:r>
              <w:rPr>
                <w:noProof/>
                <w:webHidden/>
              </w:rPr>
              <w:tab/>
            </w:r>
            <w:r>
              <w:rPr>
                <w:noProof/>
                <w:webHidden/>
              </w:rPr>
              <w:fldChar w:fldCharType="begin"/>
            </w:r>
            <w:r>
              <w:rPr>
                <w:noProof/>
                <w:webHidden/>
              </w:rPr>
              <w:instrText xml:space="preserve"> PAGEREF _Toc155732211 \h </w:instrText>
            </w:r>
            <w:r>
              <w:rPr>
                <w:noProof/>
                <w:webHidden/>
              </w:rPr>
            </w:r>
            <w:r>
              <w:rPr>
                <w:noProof/>
                <w:webHidden/>
              </w:rPr>
              <w:fldChar w:fldCharType="separate"/>
            </w:r>
            <w:r>
              <w:rPr>
                <w:noProof/>
                <w:webHidden/>
              </w:rPr>
              <w:t>14</w:t>
            </w:r>
            <w:r>
              <w:rPr>
                <w:noProof/>
                <w:webHidden/>
              </w:rPr>
              <w:fldChar w:fldCharType="end"/>
            </w:r>
          </w:hyperlink>
        </w:p>
        <w:p w14:paraId="25E97639" w14:textId="69745A34" w:rsidR="00F728C5" w:rsidRDefault="00F728C5">
          <w:pPr>
            <w:pStyle w:val="INNH1"/>
            <w:rPr>
              <w:rFonts w:eastAsiaTheme="minorEastAsia"/>
              <w:noProof/>
              <w:kern w:val="2"/>
              <w14:ligatures w14:val="standardContextual"/>
            </w:rPr>
          </w:pPr>
          <w:hyperlink w:anchor="_Toc155732212" w:history="1">
            <w:r w:rsidRPr="003B002C">
              <w:rPr>
                <w:rStyle w:val="Hyperkobling"/>
                <w:noProof/>
              </w:rPr>
              <w:t xml:space="preserve">7 </w:t>
            </w:r>
            <w:r>
              <w:rPr>
                <w:rFonts w:eastAsiaTheme="minorEastAsia"/>
                <w:noProof/>
                <w:kern w:val="2"/>
                <w14:ligatures w14:val="standardContextual"/>
              </w:rPr>
              <w:tab/>
            </w:r>
            <w:r w:rsidRPr="003B002C">
              <w:rPr>
                <w:rStyle w:val="Hyperkobling"/>
                <w:noProof/>
              </w:rPr>
              <w:t>Styret</w:t>
            </w:r>
            <w:r>
              <w:rPr>
                <w:noProof/>
                <w:webHidden/>
              </w:rPr>
              <w:tab/>
            </w:r>
            <w:r>
              <w:rPr>
                <w:noProof/>
                <w:webHidden/>
              </w:rPr>
              <w:fldChar w:fldCharType="begin"/>
            </w:r>
            <w:r>
              <w:rPr>
                <w:noProof/>
                <w:webHidden/>
              </w:rPr>
              <w:instrText xml:space="preserve"> PAGEREF _Toc155732212 \h </w:instrText>
            </w:r>
            <w:r>
              <w:rPr>
                <w:noProof/>
                <w:webHidden/>
              </w:rPr>
            </w:r>
            <w:r>
              <w:rPr>
                <w:noProof/>
                <w:webHidden/>
              </w:rPr>
              <w:fldChar w:fldCharType="separate"/>
            </w:r>
            <w:r>
              <w:rPr>
                <w:noProof/>
                <w:webHidden/>
              </w:rPr>
              <w:t>14</w:t>
            </w:r>
            <w:r>
              <w:rPr>
                <w:noProof/>
                <w:webHidden/>
              </w:rPr>
              <w:fldChar w:fldCharType="end"/>
            </w:r>
          </w:hyperlink>
        </w:p>
        <w:p w14:paraId="08693EF4" w14:textId="6CACDE85" w:rsidR="00F728C5" w:rsidRDefault="00F728C5">
          <w:pPr>
            <w:pStyle w:val="INNH2"/>
            <w:rPr>
              <w:rFonts w:eastAsiaTheme="minorEastAsia"/>
              <w:noProof/>
              <w:kern w:val="2"/>
              <w14:ligatures w14:val="standardContextual"/>
            </w:rPr>
          </w:pPr>
          <w:hyperlink w:anchor="_Toc155732213" w:history="1">
            <w:r w:rsidRPr="003B002C">
              <w:rPr>
                <w:rStyle w:val="Hyperkobling"/>
                <w:noProof/>
              </w:rPr>
              <w:t>7.1</w:t>
            </w:r>
            <w:r>
              <w:rPr>
                <w:rFonts w:eastAsiaTheme="minorEastAsia"/>
                <w:noProof/>
                <w:kern w:val="2"/>
                <w14:ligatures w14:val="standardContextual"/>
              </w:rPr>
              <w:tab/>
            </w:r>
            <w:r w:rsidRPr="003B002C">
              <w:rPr>
                <w:rStyle w:val="Hyperkobling"/>
                <w:noProof/>
              </w:rPr>
              <w:t>Overordnet beskrivelse</w:t>
            </w:r>
            <w:r>
              <w:rPr>
                <w:noProof/>
                <w:webHidden/>
              </w:rPr>
              <w:tab/>
            </w:r>
            <w:r>
              <w:rPr>
                <w:noProof/>
                <w:webHidden/>
              </w:rPr>
              <w:fldChar w:fldCharType="begin"/>
            </w:r>
            <w:r>
              <w:rPr>
                <w:noProof/>
                <w:webHidden/>
              </w:rPr>
              <w:instrText xml:space="preserve"> PAGEREF _Toc155732213 \h </w:instrText>
            </w:r>
            <w:r>
              <w:rPr>
                <w:noProof/>
                <w:webHidden/>
              </w:rPr>
            </w:r>
            <w:r>
              <w:rPr>
                <w:noProof/>
                <w:webHidden/>
              </w:rPr>
              <w:fldChar w:fldCharType="separate"/>
            </w:r>
            <w:r>
              <w:rPr>
                <w:noProof/>
                <w:webHidden/>
              </w:rPr>
              <w:t>14</w:t>
            </w:r>
            <w:r>
              <w:rPr>
                <w:noProof/>
                <w:webHidden/>
              </w:rPr>
              <w:fldChar w:fldCharType="end"/>
            </w:r>
          </w:hyperlink>
        </w:p>
        <w:p w14:paraId="48A0CCBD" w14:textId="3048B64E" w:rsidR="00F728C5" w:rsidRDefault="00F728C5">
          <w:pPr>
            <w:pStyle w:val="INNH2"/>
            <w:rPr>
              <w:rFonts w:eastAsiaTheme="minorEastAsia"/>
              <w:noProof/>
              <w:kern w:val="2"/>
              <w14:ligatures w14:val="standardContextual"/>
            </w:rPr>
          </w:pPr>
          <w:hyperlink w:anchor="_Toc155732214" w:history="1">
            <w:r w:rsidRPr="003B002C">
              <w:rPr>
                <w:rStyle w:val="Hyperkobling"/>
                <w:noProof/>
              </w:rPr>
              <w:t>7.2</w:t>
            </w:r>
            <w:r>
              <w:rPr>
                <w:rFonts w:eastAsiaTheme="minorEastAsia"/>
                <w:noProof/>
                <w:kern w:val="2"/>
                <w14:ligatures w14:val="standardContextual"/>
              </w:rPr>
              <w:tab/>
            </w:r>
            <w:r w:rsidRPr="003B002C">
              <w:rPr>
                <w:rStyle w:val="Hyperkobling"/>
                <w:noProof/>
              </w:rPr>
              <w:t>Styrets arbeidsutvalg (AU)</w:t>
            </w:r>
            <w:r>
              <w:rPr>
                <w:noProof/>
                <w:webHidden/>
              </w:rPr>
              <w:tab/>
            </w:r>
            <w:r>
              <w:rPr>
                <w:noProof/>
                <w:webHidden/>
              </w:rPr>
              <w:fldChar w:fldCharType="begin"/>
            </w:r>
            <w:r>
              <w:rPr>
                <w:noProof/>
                <w:webHidden/>
              </w:rPr>
              <w:instrText xml:space="preserve"> PAGEREF _Toc155732214 \h </w:instrText>
            </w:r>
            <w:r>
              <w:rPr>
                <w:noProof/>
                <w:webHidden/>
              </w:rPr>
            </w:r>
            <w:r>
              <w:rPr>
                <w:noProof/>
                <w:webHidden/>
              </w:rPr>
              <w:fldChar w:fldCharType="separate"/>
            </w:r>
            <w:r>
              <w:rPr>
                <w:noProof/>
                <w:webHidden/>
              </w:rPr>
              <w:t>15</w:t>
            </w:r>
            <w:r>
              <w:rPr>
                <w:noProof/>
                <w:webHidden/>
              </w:rPr>
              <w:fldChar w:fldCharType="end"/>
            </w:r>
          </w:hyperlink>
        </w:p>
        <w:p w14:paraId="5BDB4E0B" w14:textId="5CFBAC29" w:rsidR="00F728C5" w:rsidRDefault="00F728C5">
          <w:pPr>
            <w:pStyle w:val="INNH1"/>
            <w:rPr>
              <w:rFonts w:eastAsiaTheme="minorEastAsia"/>
              <w:noProof/>
              <w:kern w:val="2"/>
              <w14:ligatures w14:val="standardContextual"/>
            </w:rPr>
          </w:pPr>
          <w:hyperlink w:anchor="_Toc155732215" w:history="1">
            <w:r w:rsidRPr="003B002C">
              <w:rPr>
                <w:rStyle w:val="Hyperkobling"/>
                <w:noProof/>
              </w:rPr>
              <w:t>8.0</w:t>
            </w:r>
            <w:r>
              <w:rPr>
                <w:rFonts w:eastAsiaTheme="minorEastAsia"/>
                <w:noProof/>
                <w:kern w:val="2"/>
                <w14:ligatures w14:val="standardContextual"/>
              </w:rPr>
              <w:tab/>
            </w:r>
            <w:r w:rsidRPr="003B002C">
              <w:rPr>
                <w:rStyle w:val="Hyperkobling"/>
                <w:noProof/>
              </w:rPr>
              <w:t>Administrasjonen</w:t>
            </w:r>
            <w:r>
              <w:rPr>
                <w:noProof/>
                <w:webHidden/>
              </w:rPr>
              <w:tab/>
            </w:r>
            <w:r>
              <w:rPr>
                <w:noProof/>
                <w:webHidden/>
              </w:rPr>
              <w:fldChar w:fldCharType="begin"/>
            </w:r>
            <w:r>
              <w:rPr>
                <w:noProof/>
                <w:webHidden/>
              </w:rPr>
              <w:instrText xml:space="preserve"> PAGEREF _Toc155732215 \h </w:instrText>
            </w:r>
            <w:r>
              <w:rPr>
                <w:noProof/>
                <w:webHidden/>
              </w:rPr>
            </w:r>
            <w:r>
              <w:rPr>
                <w:noProof/>
                <w:webHidden/>
              </w:rPr>
              <w:fldChar w:fldCharType="separate"/>
            </w:r>
            <w:r>
              <w:rPr>
                <w:noProof/>
                <w:webHidden/>
              </w:rPr>
              <w:t>16</w:t>
            </w:r>
            <w:r>
              <w:rPr>
                <w:noProof/>
                <w:webHidden/>
              </w:rPr>
              <w:fldChar w:fldCharType="end"/>
            </w:r>
          </w:hyperlink>
        </w:p>
        <w:p w14:paraId="074DDE9B" w14:textId="7946C90D" w:rsidR="00F728C5" w:rsidRDefault="00F728C5">
          <w:pPr>
            <w:pStyle w:val="INNH2"/>
            <w:rPr>
              <w:rFonts w:eastAsiaTheme="minorEastAsia"/>
              <w:noProof/>
              <w:kern w:val="2"/>
              <w14:ligatures w14:val="standardContextual"/>
            </w:rPr>
          </w:pPr>
          <w:hyperlink w:anchor="_Toc155732216" w:history="1">
            <w:r w:rsidRPr="003B002C">
              <w:rPr>
                <w:rStyle w:val="Hyperkobling"/>
                <w:noProof/>
              </w:rPr>
              <w:t>8.1</w:t>
            </w:r>
            <w:r>
              <w:rPr>
                <w:rFonts w:eastAsiaTheme="minorEastAsia"/>
                <w:noProof/>
                <w:kern w:val="2"/>
                <w14:ligatures w14:val="standardContextual"/>
              </w:rPr>
              <w:tab/>
            </w:r>
            <w:r w:rsidRPr="003B002C">
              <w:rPr>
                <w:rStyle w:val="Hyperkobling"/>
                <w:noProof/>
              </w:rPr>
              <w:t>Sportslig leder</w:t>
            </w:r>
            <w:r>
              <w:rPr>
                <w:noProof/>
                <w:webHidden/>
              </w:rPr>
              <w:tab/>
            </w:r>
            <w:r>
              <w:rPr>
                <w:noProof/>
                <w:webHidden/>
              </w:rPr>
              <w:fldChar w:fldCharType="begin"/>
            </w:r>
            <w:r>
              <w:rPr>
                <w:noProof/>
                <w:webHidden/>
              </w:rPr>
              <w:instrText xml:space="preserve"> PAGEREF _Toc155732216 \h </w:instrText>
            </w:r>
            <w:r>
              <w:rPr>
                <w:noProof/>
                <w:webHidden/>
              </w:rPr>
            </w:r>
            <w:r>
              <w:rPr>
                <w:noProof/>
                <w:webHidden/>
              </w:rPr>
              <w:fldChar w:fldCharType="separate"/>
            </w:r>
            <w:r>
              <w:rPr>
                <w:noProof/>
                <w:webHidden/>
              </w:rPr>
              <w:t>16</w:t>
            </w:r>
            <w:r>
              <w:rPr>
                <w:noProof/>
                <w:webHidden/>
              </w:rPr>
              <w:fldChar w:fldCharType="end"/>
            </w:r>
          </w:hyperlink>
        </w:p>
        <w:p w14:paraId="51619548" w14:textId="1B6ADEB7" w:rsidR="00F728C5" w:rsidRDefault="00F728C5">
          <w:pPr>
            <w:pStyle w:val="INNH2"/>
            <w:rPr>
              <w:rFonts w:eastAsiaTheme="minorEastAsia"/>
              <w:noProof/>
              <w:kern w:val="2"/>
              <w14:ligatures w14:val="standardContextual"/>
            </w:rPr>
          </w:pPr>
          <w:hyperlink w:anchor="_Toc155732217" w:history="1">
            <w:r w:rsidRPr="003B002C">
              <w:rPr>
                <w:rStyle w:val="Hyperkobling"/>
                <w:i/>
                <w:iCs/>
                <w:noProof/>
              </w:rPr>
              <w:t>8.2</w:t>
            </w:r>
            <w:r>
              <w:rPr>
                <w:rFonts w:eastAsiaTheme="minorEastAsia"/>
                <w:noProof/>
                <w:kern w:val="2"/>
                <w14:ligatures w14:val="standardContextual"/>
              </w:rPr>
              <w:tab/>
            </w:r>
            <w:r w:rsidRPr="003B002C">
              <w:rPr>
                <w:rStyle w:val="Hyperkobling"/>
                <w:i/>
                <w:iCs/>
                <w:noProof/>
              </w:rPr>
              <w:t>Administrativ leder</w:t>
            </w:r>
            <w:r>
              <w:rPr>
                <w:noProof/>
                <w:webHidden/>
              </w:rPr>
              <w:tab/>
            </w:r>
            <w:r>
              <w:rPr>
                <w:noProof/>
                <w:webHidden/>
              </w:rPr>
              <w:fldChar w:fldCharType="begin"/>
            </w:r>
            <w:r>
              <w:rPr>
                <w:noProof/>
                <w:webHidden/>
              </w:rPr>
              <w:instrText xml:space="preserve"> PAGEREF _Toc155732217 \h </w:instrText>
            </w:r>
            <w:r>
              <w:rPr>
                <w:noProof/>
                <w:webHidden/>
              </w:rPr>
            </w:r>
            <w:r>
              <w:rPr>
                <w:noProof/>
                <w:webHidden/>
              </w:rPr>
              <w:fldChar w:fldCharType="separate"/>
            </w:r>
            <w:r>
              <w:rPr>
                <w:noProof/>
                <w:webHidden/>
              </w:rPr>
              <w:t>16</w:t>
            </w:r>
            <w:r>
              <w:rPr>
                <w:noProof/>
                <w:webHidden/>
              </w:rPr>
              <w:fldChar w:fldCharType="end"/>
            </w:r>
          </w:hyperlink>
        </w:p>
        <w:p w14:paraId="27A8D51B" w14:textId="2F6A8509" w:rsidR="00F728C5" w:rsidRDefault="00F728C5">
          <w:pPr>
            <w:pStyle w:val="INNH2"/>
            <w:rPr>
              <w:rFonts w:eastAsiaTheme="minorEastAsia"/>
              <w:noProof/>
              <w:kern w:val="2"/>
              <w14:ligatures w14:val="standardContextual"/>
            </w:rPr>
          </w:pPr>
          <w:hyperlink w:anchor="_Toc155732218" w:history="1">
            <w:r w:rsidRPr="003B002C">
              <w:rPr>
                <w:rStyle w:val="Hyperkobling"/>
                <w:i/>
                <w:iCs/>
                <w:noProof/>
              </w:rPr>
              <w:t>8.3</w:t>
            </w:r>
            <w:r>
              <w:rPr>
                <w:rFonts w:eastAsiaTheme="minorEastAsia"/>
                <w:noProof/>
                <w:kern w:val="2"/>
                <w14:ligatures w14:val="standardContextual"/>
              </w:rPr>
              <w:tab/>
            </w:r>
            <w:r w:rsidRPr="003B002C">
              <w:rPr>
                <w:rStyle w:val="Hyperkobling"/>
                <w:i/>
                <w:iCs/>
                <w:noProof/>
              </w:rPr>
              <w:t>Arrangements leder</w:t>
            </w:r>
            <w:r>
              <w:rPr>
                <w:noProof/>
                <w:webHidden/>
              </w:rPr>
              <w:tab/>
            </w:r>
            <w:r>
              <w:rPr>
                <w:noProof/>
                <w:webHidden/>
              </w:rPr>
              <w:fldChar w:fldCharType="begin"/>
            </w:r>
            <w:r>
              <w:rPr>
                <w:noProof/>
                <w:webHidden/>
              </w:rPr>
              <w:instrText xml:space="preserve"> PAGEREF _Toc155732218 \h </w:instrText>
            </w:r>
            <w:r>
              <w:rPr>
                <w:noProof/>
                <w:webHidden/>
              </w:rPr>
            </w:r>
            <w:r>
              <w:rPr>
                <w:noProof/>
                <w:webHidden/>
              </w:rPr>
              <w:fldChar w:fldCharType="separate"/>
            </w:r>
            <w:r>
              <w:rPr>
                <w:noProof/>
                <w:webHidden/>
              </w:rPr>
              <w:t>17</w:t>
            </w:r>
            <w:r>
              <w:rPr>
                <w:noProof/>
                <w:webHidden/>
              </w:rPr>
              <w:fldChar w:fldCharType="end"/>
            </w:r>
          </w:hyperlink>
        </w:p>
        <w:p w14:paraId="13044082" w14:textId="6A3942DA" w:rsidR="00F728C5" w:rsidRDefault="00F728C5">
          <w:pPr>
            <w:pStyle w:val="INNH2"/>
            <w:rPr>
              <w:rFonts w:eastAsiaTheme="minorEastAsia"/>
              <w:noProof/>
              <w:kern w:val="2"/>
              <w14:ligatures w14:val="standardContextual"/>
            </w:rPr>
          </w:pPr>
          <w:hyperlink w:anchor="_Toc155732219" w:history="1">
            <w:r w:rsidRPr="003B002C">
              <w:rPr>
                <w:rStyle w:val="Hyperkobling"/>
                <w:noProof/>
              </w:rPr>
              <w:t>8.4</w:t>
            </w:r>
            <w:r>
              <w:rPr>
                <w:rFonts w:eastAsiaTheme="minorEastAsia"/>
                <w:noProof/>
                <w:kern w:val="2"/>
                <w14:ligatures w14:val="standardContextual"/>
              </w:rPr>
              <w:tab/>
            </w:r>
            <w:r w:rsidRPr="003B002C">
              <w:rPr>
                <w:rStyle w:val="Hyperkobling"/>
                <w:noProof/>
              </w:rPr>
              <w:t>Leder akademi</w:t>
            </w:r>
            <w:r>
              <w:rPr>
                <w:noProof/>
                <w:webHidden/>
              </w:rPr>
              <w:tab/>
            </w:r>
            <w:r>
              <w:rPr>
                <w:noProof/>
                <w:webHidden/>
              </w:rPr>
              <w:fldChar w:fldCharType="begin"/>
            </w:r>
            <w:r>
              <w:rPr>
                <w:noProof/>
                <w:webHidden/>
              </w:rPr>
              <w:instrText xml:space="preserve"> PAGEREF _Toc155732219 \h </w:instrText>
            </w:r>
            <w:r>
              <w:rPr>
                <w:noProof/>
                <w:webHidden/>
              </w:rPr>
            </w:r>
            <w:r>
              <w:rPr>
                <w:noProof/>
                <w:webHidden/>
              </w:rPr>
              <w:fldChar w:fldCharType="separate"/>
            </w:r>
            <w:r>
              <w:rPr>
                <w:noProof/>
                <w:webHidden/>
              </w:rPr>
              <w:t>17</w:t>
            </w:r>
            <w:r>
              <w:rPr>
                <w:noProof/>
                <w:webHidden/>
              </w:rPr>
              <w:fldChar w:fldCharType="end"/>
            </w:r>
          </w:hyperlink>
        </w:p>
        <w:p w14:paraId="252B6A95" w14:textId="3AEE0C8C" w:rsidR="00F728C5" w:rsidRDefault="00F728C5">
          <w:pPr>
            <w:pStyle w:val="INNH2"/>
            <w:rPr>
              <w:rFonts w:eastAsiaTheme="minorEastAsia"/>
              <w:noProof/>
              <w:kern w:val="2"/>
              <w14:ligatures w14:val="standardContextual"/>
            </w:rPr>
          </w:pPr>
          <w:hyperlink w:anchor="_Toc155732220" w:history="1">
            <w:r w:rsidRPr="003B002C">
              <w:rPr>
                <w:rStyle w:val="Hyperkobling"/>
                <w:i/>
                <w:iCs/>
                <w:noProof/>
              </w:rPr>
              <w:t xml:space="preserve">8.5 </w:t>
            </w:r>
            <w:r>
              <w:rPr>
                <w:rFonts w:eastAsiaTheme="minorEastAsia"/>
                <w:noProof/>
                <w:kern w:val="2"/>
                <w14:ligatures w14:val="standardContextual"/>
              </w:rPr>
              <w:tab/>
            </w:r>
            <w:r w:rsidRPr="003B002C">
              <w:rPr>
                <w:rStyle w:val="Hyperkobling"/>
                <w:i/>
                <w:iCs/>
                <w:noProof/>
              </w:rPr>
              <w:t>Regnskapsfører</w:t>
            </w:r>
            <w:r>
              <w:rPr>
                <w:noProof/>
                <w:webHidden/>
              </w:rPr>
              <w:tab/>
            </w:r>
            <w:r>
              <w:rPr>
                <w:noProof/>
                <w:webHidden/>
              </w:rPr>
              <w:fldChar w:fldCharType="begin"/>
            </w:r>
            <w:r>
              <w:rPr>
                <w:noProof/>
                <w:webHidden/>
              </w:rPr>
              <w:instrText xml:space="preserve"> PAGEREF _Toc155732220 \h </w:instrText>
            </w:r>
            <w:r>
              <w:rPr>
                <w:noProof/>
                <w:webHidden/>
              </w:rPr>
            </w:r>
            <w:r>
              <w:rPr>
                <w:noProof/>
                <w:webHidden/>
              </w:rPr>
              <w:fldChar w:fldCharType="separate"/>
            </w:r>
            <w:r>
              <w:rPr>
                <w:noProof/>
                <w:webHidden/>
              </w:rPr>
              <w:t>18</w:t>
            </w:r>
            <w:r>
              <w:rPr>
                <w:noProof/>
                <w:webHidden/>
              </w:rPr>
              <w:fldChar w:fldCharType="end"/>
            </w:r>
          </w:hyperlink>
        </w:p>
        <w:p w14:paraId="0DA4A82E" w14:textId="3CF5069C" w:rsidR="00F728C5" w:rsidRDefault="00F728C5">
          <w:pPr>
            <w:pStyle w:val="INNH2"/>
            <w:rPr>
              <w:rFonts w:eastAsiaTheme="minorEastAsia"/>
              <w:noProof/>
              <w:kern w:val="2"/>
              <w14:ligatures w14:val="standardContextual"/>
            </w:rPr>
          </w:pPr>
          <w:hyperlink w:anchor="_Toc155732221" w:history="1">
            <w:r w:rsidRPr="003B002C">
              <w:rPr>
                <w:rStyle w:val="Hyperkobling"/>
                <w:noProof/>
              </w:rPr>
              <w:t>8.6</w:t>
            </w:r>
            <w:r>
              <w:rPr>
                <w:rFonts w:eastAsiaTheme="minorEastAsia"/>
                <w:noProof/>
                <w:kern w:val="2"/>
                <w14:ligatures w14:val="standardContextual"/>
              </w:rPr>
              <w:tab/>
            </w:r>
            <w:r w:rsidRPr="003B002C">
              <w:rPr>
                <w:rStyle w:val="Hyperkobling"/>
                <w:noProof/>
              </w:rPr>
              <w:t>Kokk og baneansvarlig</w:t>
            </w:r>
            <w:r>
              <w:rPr>
                <w:noProof/>
                <w:webHidden/>
              </w:rPr>
              <w:tab/>
            </w:r>
            <w:r>
              <w:rPr>
                <w:noProof/>
                <w:webHidden/>
              </w:rPr>
              <w:fldChar w:fldCharType="begin"/>
            </w:r>
            <w:r>
              <w:rPr>
                <w:noProof/>
                <w:webHidden/>
              </w:rPr>
              <w:instrText xml:space="preserve"> PAGEREF _Toc155732221 \h </w:instrText>
            </w:r>
            <w:r>
              <w:rPr>
                <w:noProof/>
                <w:webHidden/>
              </w:rPr>
            </w:r>
            <w:r>
              <w:rPr>
                <w:noProof/>
                <w:webHidden/>
              </w:rPr>
              <w:fldChar w:fldCharType="separate"/>
            </w:r>
            <w:r>
              <w:rPr>
                <w:noProof/>
                <w:webHidden/>
              </w:rPr>
              <w:t>18</w:t>
            </w:r>
            <w:r>
              <w:rPr>
                <w:noProof/>
                <w:webHidden/>
              </w:rPr>
              <w:fldChar w:fldCharType="end"/>
            </w:r>
          </w:hyperlink>
        </w:p>
        <w:p w14:paraId="00D49C38" w14:textId="7FDED077" w:rsidR="00F728C5" w:rsidRDefault="00F728C5">
          <w:pPr>
            <w:pStyle w:val="INNH2"/>
            <w:rPr>
              <w:rFonts w:eastAsiaTheme="minorEastAsia"/>
              <w:noProof/>
              <w:kern w:val="2"/>
              <w14:ligatures w14:val="standardContextual"/>
            </w:rPr>
          </w:pPr>
          <w:hyperlink w:anchor="_Toc155732222" w:history="1">
            <w:r w:rsidRPr="003B002C">
              <w:rPr>
                <w:rStyle w:val="Hyperkobling"/>
                <w:i/>
                <w:iCs/>
                <w:noProof/>
              </w:rPr>
              <w:t>8.7</w:t>
            </w:r>
            <w:r>
              <w:rPr>
                <w:rFonts w:eastAsiaTheme="minorEastAsia"/>
                <w:noProof/>
                <w:kern w:val="2"/>
                <w14:ligatures w14:val="standardContextual"/>
              </w:rPr>
              <w:tab/>
            </w:r>
            <w:r w:rsidRPr="003B002C">
              <w:rPr>
                <w:rStyle w:val="Hyperkobling"/>
                <w:i/>
                <w:iCs/>
                <w:noProof/>
              </w:rPr>
              <w:t>Renhold</w:t>
            </w:r>
            <w:r>
              <w:rPr>
                <w:noProof/>
                <w:webHidden/>
              </w:rPr>
              <w:tab/>
            </w:r>
            <w:r>
              <w:rPr>
                <w:noProof/>
                <w:webHidden/>
              </w:rPr>
              <w:fldChar w:fldCharType="begin"/>
            </w:r>
            <w:r>
              <w:rPr>
                <w:noProof/>
                <w:webHidden/>
              </w:rPr>
              <w:instrText xml:space="preserve"> PAGEREF _Toc155732222 \h </w:instrText>
            </w:r>
            <w:r>
              <w:rPr>
                <w:noProof/>
                <w:webHidden/>
              </w:rPr>
            </w:r>
            <w:r>
              <w:rPr>
                <w:noProof/>
                <w:webHidden/>
              </w:rPr>
              <w:fldChar w:fldCharType="separate"/>
            </w:r>
            <w:r>
              <w:rPr>
                <w:noProof/>
                <w:webHidden/>
              </w:rPr>
              <w:t>19</w:t>
            </w:r>
            <w:r>
              <w:rPr>
                <w:noProof/>
                <w:webHidden/>
              </w:rPr>
              <w:fldChar w:fldCharType="end"/>
            </w:r>
          </w:hyperlink>
        </w:p>
        <w:p w14:paraId="7779C9F6" w14:textId="5B0ED3BB" w:rsidR="00F728C5" w:rsidRDefault="00F728C5">
          <w:pPr>
            <w:pStyle w:val="INNH2"/>
            <w:rPr>
              <w:rFonts w:eastAsiaTheme="minorEastAsia"/>
              <w:noProof/>
              <w:kern w:val="2"/>
              <w14:ligatures w14:val="standardContextual"/>
            </w:rPr>
          </w:pPr>
          <w:hyperlink w:anchor="_Toc155732223" w:history="1">
            <w:r w:rsidRPr="003B002C">
              <w:rPr>
                <w:rStyle w:val="Hyperkobling"/>
                <w:i/>
                <w:iCs/>
                <w:noProof/>
              </w:rPr>
              <w:t>8.7</w:t>
            </w:r>
            <w:r>
              <w:rPr>
                <w:rFonts w:eastAsiaTheme="minorEastAsia"/>
                <w:noProof/>
                <w:kern w:val="2"/>
                <w14:ligatures w14:val="standardContextual"/>
              </w:rPr>
              <w:tab/>
            </w:r>
            <w:r w:rsidRPr="003B002C">
              <w:rPr>
                <w:rStyle w:val="Hyperkobling"/>
                <w:i/>
                <w:iCs/>
                <w:noProof/>
              </w:rPr>
              <w:t>Materiell</w:t>
            </w:r>
            <w:r>
              <w:rPr>
                <w:noProof/>
                <w:webHidden/>
              </w:rPr>
              <w:tab/>
            </w:r>
            <w:r>
              <w:rPr>
                <w:noProof/>
                <w:webHidden/>
              </w:rPr>
              <w:fldChar w:fldCharType="begin"/>
            </w:r>
            <w:r>
              <w:rPr>
                <w:noProof/>
                <w:webHidden/>
              </w:rPr>
              <w:instrText xml:space="preserve"> PAGEREF _Toc155732223 \h </w:instrText>
            </w:r>
            <w:r>
              <w:rPr>
                <w:noProof/>
                <w:webHidden/>
              </w:rPr>
            </w:r>
            <w:r>
              <w:rPr>
                <w:noProof/>
                <w:webHidden/>
              </w:rPr>
              <w:fldChar w:fldCharType="separate"/>
            </w:r>
            <w:r>
              <w:rPr>
                <w:noProof/>
                <w:webHidden/>
              </w:rPr>
              <w:t>19</w:t>
            </w:r>
            <w:r>
              <w:rPr>
                <w:noProof/>
                <w:webHidden/>
              </w:rPr>
              <w:fldChar w:fldCharType="end"/>
            </w:r>
          </w:hyperlink>
        </w:p>
        <w:p w14:paraId="1645D65C" w14:textId="643CDDCD" w:rsidR="00F728C5" w:rsidRDefault="00F728C5">
          <w:pPr>
            <w:pStyle w:val="INNH1"/>
            <w:rPr>
              <w:rFonts w:eastAsiaTheme="minorEastAsia"/>
              <w:noProof/>
              <w:kern w:val="2"/>
              <w14:ligatures w14:val="standardContextual"/>
            </w:rPr>
          </w:pPr>
          <w:hyperlink w:anchor="_Toc155732224" w:history="1">
            <w:r w:rsidRPr="003B002C">
              <w:rPr>
                <w:rStyle w:val="Hyperkobling"/>
                <w:noProof/>
              </w:rPr>
              <w:t>9.0</w:t>
            </w:r>
            <w:r>
              <w:rPr>
                <w:rFonts w:eastAsiaTheme="minorEastAsia"/>
                <w:noProof/>
                <w:kern w:val="2"/>
                <w14:ligatures w14:val="standardContextual"/>
              </w:rPr>
              <w:tab/>
            </w:r>
            <w:r w:rsidRPr="003B002C">
              <w:rPr>
                <w:rStyle w:val="Hyperkobling"/>
                <w:noProof/>
              </w:rPr>
              <w:t>Utvalg</w:t>
            </w:r>
            <w:r>
              <w:rPr>
                <w:noProof/>
                <w:webHidden/>
              </w:rPr>
              <w:tab/>
            </w:r>
            <w:r>
              <w:rPr>
                <w:noProof/>
                <w:webHidden/>
              </w:rPr>
              <w:fldChar w:fldCharType="begin"/>
            </w:r>
            <w:r>
              <w:rPr>
                <w:noProof/>
                <w:webHidden/>
              </w:rPr>
              <w:instrText xml:space="preserve"> PAGEREF _Toc155732224 \h </w:instrText>
            </w:r>
            <w:r>
              <w:rPr>
                <w:noProof/>
                <w:webHidden/>
              </w:rPr>
            </w:r>
            <w:r>
              <w:rPr>
                <w:noProof/>
                <w:webHidden/>
              </w:rPr>
              <w:fldChar w:fldCharType="separate"/>
            </w:r>
            <w:r>
              <w:rPr>
                <w:noProof/>
                <w:webHidden/>
              </w:rPr>
              <w:t>19</w:t>
            </w:r>
            <w:r>
              <w:rPr>
                <w:noProof/>
                <w:webHidden/>
              </w:rPr>
              <w:fldChar w:fldCharType="end"/>
            </w:r>
          </w:hyperlink>
        </w:p>
        <w:p w14:paraId="103D4D55" w14:textId="500610FD" w:rsidR="00F728C5" w:rsidRDefault="00F728C5">
          <w:pPr>
            <w:pStyle w:val="INNH2"/>
            <w:rPr>
              <w:rFonts w:eastAsiaTheme="minorEastAsia"/>
              <w:noProof/>
              <w:kern w:val="2"/>
              <w14:ligatures w14:val="standardContextual"/>
            </w:rPr>
          </w:pPr>
          <w:hyperlink w:anchor="_Toc155732225" w:history="1">
            <w:r w:rsidRPr="003B002C">
              <w:rPr>
                <w:rStyle w:val="Hyperkobling"/>
                <w:noProof/>
              </w:rPr>
              <w:t>9.1</w:t>
            </w:r>
            <w:r>
              <w:rPr>
                <w:rFonts w:eastAsiaTheme="minorEastAsia"/>
                <w:noProof/>
                <w:kern w:val="2"/>
                <w14:ligatures w14:val="standardContextual"/>
              </w:rPr>
              <w:tab/>
            </w:r>
            <w:r w:rsidRPr="003B002C">
              <w:rPr>
                <w:rStyle w:val="Hyperkobling"/>
                <w:noProof/>
              </w:rPr>
              <w:t>Anleggsutvalg</w:t>
            </w:r>
            <w:r>
              <w:rPr>
                <w:noProof/>
                <w:webHidden/>
              </w:rPr>
              <w:tab/>
            </w:r>
            <w:r>
              <w:rPr>
                <w:noProof/>
                <w:webHidden/>
              </w:rPr>
              <w:fldChar w:fldCharType="begin"/>
            </w:r>
            <w:r>
              <w:rPr>
                <w:noProof/>
                <w:webHidden/>
              </w:rPr>
              <w:instrText xml:space="preserve"> PAGEREF _Toc155732225 \h </w:instrText>
            </w:r>
            <w:r>
              <w:rPr>
                <w:noProof/>
                <w:webHidden/>
              </w:rPr>
            </w:r>
            <w:r>
              <w:rPr>
                <w:noProof/>
                <w:webHidden/>
              </w:rPr>
              <w:fldChar w:fldCharType="separate"/>
            </w:r>
            <w:r>
              <w:rPr>
                <w:noProof/>
                <w:webHidden/>
              </w:rPr>
              <w:t>19</w:t>
            </w:r>
            <w:r>
              <w:rPr>
                <w:noProof/>
                <w:webHidden/>
              </w:rPr>
              <w:fldChar w:fldCharType="end"/>
            </w:r>
          </w:hyperlink>
        </w:p>
        <w:p w14:paraId="1ACC7B6A" w14:textId="17C4B50F" w:rsidR="00F728C5" w:rsidRDefault="00F728C5">
          <w:pPr>
            <w:pStyle w:val="INNH2"/>
            <w:rPr>
              <w:rFonts w:eastAsiaTheme="minorEastAsia"/>
              <w:noProof/>
              <w:kern w:val="2"/>
              <w14:ligatures w14:val="standardContextual"/>
            </w:rPr>
          </w:pPr>
          <w:hyperlink w:anchor="_Toc155732226" w:history="1">
            <w:r w:rsidRPr="003B002C">
              <w:rPr>
                <w:rStyle w:val="Hyperkobling"/>
                <w:noProof/>
              </w:rPr>
              <w:t>9.2</w:t>
            </w:r>
            <w:r>
              <w:rPr>
                <w:rFonts w:eastAsiaTheme="minorEastAsia"/>
                <w:noProof/>
                <w:kern w:val="2"/>
                <w14:ligatures w14:val="standardContextual"/>
              </w:rPr>
              <w:tab/>
            </w:r>
            <w:r w:rsidRPr="003B002C">
              <w:rPr>
                <w:rStyle w:val="Hyperkobling"/>
                <w:noProof/>
              </w:rPr>
              <w:t>Sportslig utvalg</w:t>
            </w:r>
            <w:r>
              <w:rPr>
                <w:noProof/>
                <w:webHidden/>
              </w:rPr>
              <w:tab/>
            </w:r>
            <w:r>
              <w:rPr>
                <w:noProof/>
                <w:webHidden/>
              </w:rPr>
              <w:fldChar w:fldCharType="begin"/>
            </w:r>
            <w:r>
              <w:rPr>
                <w:noProof/>
                <w:webHidden/>
              </w:rPr>
              <w:instrText xml:space="preserve"> PAGEREF _Toc155732226 \h </w:instrText>
            </w:r>
            <w:r>
              <w:rPr>
                <w:noProof/>
                <w:webHidden/>
              </w:rPr>
            </w:r>
            <w:r>
              <w:rPr>
                <w:noProof/>
                <w:webHidden/>
              </w:rPr>
              <w:fldChar w:fldCharType="separate"/>
            </w:r>
            <w:r>
              <w:rPr>
                <w:noProof/>
                <w:webHidden/>
              </w:rPr>
              <w:t>20</w:t>
            </w:r>
            <w:r>
              <w:rPr>
                <w:noProof/>
                <w:webHidden/>
              </w:rPr>
              <w:fldChar w:fldCharType="end"/>
            </w:r>
          </w:hyperlink>
        </w:p>
        <w:p w14:paraId="31A75A90" w14:textId="58793E2E" w:rsidR="00F728C5" w:rsidRDefault="00F728C5">
          <w:pPr>
            <w:pStyle w:val="INNH2"/>
            <w:rPr>
              <w:rFonts w:eastAsiaTheme="minorEastAsia"/>
              <w:noProof/>
              <w:kern w:val="2"/>
              <w14:ligatures w14:val="standardContextual"/>
            </w:rPr>
          </w:pPr>
          <w:hyperlink w:anchor="_Toc155732227" w:history="1">
            <w:r w:rsidRPr="003B002C">
              <w:rPr>
                <w:rStyle w:val="Hyperkobling"/>
                <w:noProof/>
              </w:rPr>
              <w:t>9.3</w:t>
            </w:r>
            <w:r>
              <w:rPr>
                <w:rFonts w:eastAsiaTheme="minorEastAsia"/>
                <w:noProof/>
                <w:kern w:val="2"/>
                <w14:ligatures w14:val="standardContextual"/>
              </w:rPr>
              <w:tab/>
            </w:r>
            <w:r w:rsidRPr="003B002C">
              <w:rPr>
                <w:rStyle w:val="Hyperkobling"/>
                <w:noProof/>
              </w:rPr>
              <w:t>Sponsorutvalg</w:t>
            </w:r>
            <w:r>
              <w:rPr>
                <w:noProof/>
                <w:webHidden/>
              </w:rPr>
              <w:tab/>
            </w:r>
            <w:r>
              <w:rPr>
                <w:noProof/>
                <w:webHidden/>
              </w:rPr>
              <w:fldChar w:fldCharType="begin"/>
            </w:r>
            <w:r>
              <w:rPr>
                <w:noProof/>
                <w:webHidden/>
              </w:rPr>
              <w:instrText xml:space="preserve"> PAGEREF _Toc155732227 \h </w:instrText>
            </w:r>
            <w:r>
              <w:rPr>
                <w:noProof/>
                <w:webHidden/>
              </w:rPr>
            </w:r>
            <w:r>
              <w:rPr>
                <w:noProof/>
                <w:webHidden/>
              </w:rPr>
              <w:fldChar w:fldCharType="separate"/>
            </w:r>
            <w:r>
              <w:rPr>
                <w:noProof/>
                <w:webHidden/>
              </w:rPr>
              <w:t>20</w:t>
            </w:r>
            <w:r>
              <w:rPr>
                <w:noProof/>
                <w:webHidden/>
              </w:rPr>
              <w:fldChar w:fldCharType="end"/>
            </w:r>
          </w:hyperlink>
        </w:p>
        <w:p w14:paraId="7C4A23F8" w14:textId="7BBD830F" w:rsidR="00F728C5" w:rsidRDefault="00F728C5">
          <w:pPr>
            <w:pStyle w:val="INNH2"/>
            <w:rPr>
              <w:rFonts w:eastAsiaTheme="minorEastAsia"/>
              <w:noProof/>
              <w:kern w:val="2"/>
              <w14:ligatures w14:val="standardContextual"/>
            </w:rPr>
          </w:pPr>
          <w:hyperlink w:anchor="_Toc155732228" w:history="1">
            <w:r w:rsidRPr="003B002C">
              <w:rPr>
                <w:rStyle w:val="Hyperkobling"/>
                <w:noProof/>
              </w:rPr>
              <w:t>9.4</w:t>
            </w:r>
            <w:r>
              <w:rPr>
                <w:rFonts w:eastAsiaTheme="minorEastAsia"/>
                <w:noProof/>
                <w:kern w:val="2"/>
                <w14:ligatures w14:val="standardContextual"/>
              </w:rPr>
              <w:tab/>
            </w:r>
            <w:r w:rsidRPr="003B002C">
              <w:rPr>
                <w:rStyle w:val="Hyperkobling"/>
                <w:noProof/>
              </w:rPr>
              <w:t>Markedsutvalg</w:t>
            </w:r>
            <w:r>
              <w:rPr>
                <w:noProof/>
                <w:webHidden/>
              </w:rPr>
              <w:tab/>
            </w:r>
            <w:r>
              <w:rPr>
                <w:noProof/>
                <w:webHidden/>
              </w:rPr>
              <w:fldChar w:fldCharType="begin"/>
            </w:r>
            <w:r>
              <w:rPr>
                <w:noProof/>
                <w:webHidden/>
              </w:rPr>
              <w:instrText xml:space="preserve"> PAGEREF _Toc155732228 \h </w:instrText>
            </w:r>
            <w:r>
              <w:rPr>
                <w:noProof/>
                <w:webHidden/>
              </w:rPr>
            </w:r>
            <w:r>
              <w:rPr>
                <w:noProof/>
                <w:webHidden/>
              </w:rPr>
              <w:fldChar w:fldCharType="separate"/>
            </w:r>
            <w:r>
              <w:rPr>
                <w:noProof/>
                <w:webHidden/>
              </w:rPr>
              <w:t>21</w:t>
            </w:r>
            <w:r>
              <w:rPr>
                <w:noProof/>
                <w:webHidden/>
              </w:rPr>
              <w:fldChar w:fldCharType="end"/>
            </w:r>
          </w:hyperlink>
        </w:p>
        <w:p w14:paraId="4352E33F" w14:textId="03422040" w:rsidR="00F728C5" w:rsidRDefault="00F728C5">
          <w:pPr>
            <w:pStyle w:val="INNH2"/>
            <w:rPr>
              <w:rFonts w:eastAsiaTheme="minorEastAsia"/>
              <w:noProof/>
              <w:kern w:val="2"/>
              <w14:ligatures w14:val="standardContextual"/>
            </w:rPr>
          </w:pPr>
          <w:hyperlink w:anchor="_Toc155732229" w:history="1">
            <w:r w:rsidRPr="003B002C">
              <w:rPr>
                <w:rStyle w:val="Hyperkobling"/>
                <w:noProof/>
              </w:rPr>
              <w:t>9.5</w:t>
            </w:r>
            <w:r>
              <w:rPr>
                <w:rFonts w:eastAsiaTheme="minorEastAsia"/>
                <w:noProof/>
                <w:kern w:val="2"/>
                <w14:ligatures w14:val="standardContextual"/>
              </w:rPr>
              <w:tab/>
            </w:r>
            <w:r w:rsidRPr="003B002C">
              <w:rPr>
                <w:rStyle w:val="Hyperkobling"/>
                <w:noProof/>
              </w:rPr>
              <w:t>Arrangementsutvalg</w:t>
            </w:r>
            <w:r>
              <w:rPr>
                <w:noProof/>
                <w:webHidden/>
              </w:rPr>
              <w:tab/>
            </w:r>
            <w:r>
              <w:rPr>
                <w:noProof/>
                <w:webHidden/>
              </w:rPr>
              <w:fldChar w:fldCharType="begin"/>
            </w:r>
            <w:r>
              <w:rPr>
                <w:noProof/>
                <w:webHidden/>
              </w:rPr>
              <w:instrText xml:space="preserve"> PAGEREF _Toc155732229 \h </w:instrText>
            </w:r>
            <w:r>
              <w:rPr>
                <w:noProof/>
                <w:webHidden/>
              </w:rPr>
            </w:r>
            <w:r>
              <w:rPr>
                <w:noProof/>
                <w:webHidden/>
              </w:rPr>
              <w:fldChar w:fldCharType="separate"/>
            </w:r>
            <w:r>
              <w:rPr>
                <w:noProof/>
                <w:webHidden/>
              </w:rPr>
              <w:t>21</w:t>
            </w:r>
            <w:r>
              <w:rPr>
                <w:noProof/>
                <w:webHidden/>
              </w:rPr>
              <w:fldChar w:fldCharType="end"/>
            </w:r>
          </w:hyperlink>
        </w:p>
        <w:p w14:paraId="5DE4AEFE" w14:textId="6D772D0C" w:rsidR="00F728C5" w:rsidRDefault="00F728C5">
          <w:pPr>
            <w:pStyle w:val="INNH1"/>
            <w:rPr>
              <w:rFonts w:eastAsiaTheme="minorEastAsia"/>
              <w:noProof/>
              <w:kern w:val="2"/>
              <w14:ligatures w14:val="standardContextual"/>
            </w:rPr>
          </w:pPr>
          <w:hyperlink w:anchor="_Toc155732230" w:history="1">
            <w:r w:rsidRPr="003B002C">
              <w:rPr>
                <w:rStyle w:val="Hyperkobling"/>
                <w:i/>
                <w:iCs/>
                <w:noProof/>
              </w:rPr>
              <w:t>10.</w:t>
            </w:r>
            <w:r>
              <w:rPr>
                <w:rFonts w:eastAsiaTheme="minorEastAsia"/>
                <w:noProof/>
                <w:kern w:val="2"/>
                <w14:ligatures w14:val="standardContextual"/>
              </w:rPr>
              <w:tab/>
            </w:r>
            <w:r w:rsidRPr="003B002C">
              <w:rPr>
                <w:rStyle w:val="Hyperkobling"/>
                <w:i/>
                <w:iCs/>
                <w:noProof/>
              </w:rPr>
              <w:t>Roller og funksjoner</w:t>
            </w:r>
            <w:r>
              <w:rPr>
                <w:noProof/>
                <w:webHidden/>
              </w:rPr>
              <w:tab/>
            </w:r>
            <w:r>
              <w:rPr>
                <w:noProof/>
                <w:webHidden/>
              </w:rPr>
              <w:fldChar w:fldCharType="begin"/>
            </w:r>
            <w:r>
              <w:rPr>
                <w:noProof/>
                <w:webHidden/>
              </w:rPr>
              <w:instrText xml:space="preserve"> PAGEREF _Toc155732230 \h </w:instrText>
            </w:r>
            <w:r>
              <w:rPr>
                <w:noProof/>
                <w:webHidden/>
              </w:rPr>
            </w:r>
            <w:r>
              <w:rPr>
                <w:noProof/>
                <w:webHidden/>
              </w:rPr>
              <w:fldChar w:fldCharType="separate"/>
            </w:r>
            <w:r>
              <w:rPr>
                <w:noProof/>
                <w:webHidden/>
              </w:rPr>
              <w:t>22</w:t>
            </w:r>
            <w:r>
              <w:rPr>
                <w:noProof/>
                <w:webHidden/>
              </w:rPr>
              <w:fldChar w:fldCharType="end"/>
            </w:r>
          </w:hyperlink>
        </w:p>
        <w:p w14:paraId="291A2E93" w14:textId="4C3B2BB9" w:rsidR="00F728C5" w:rsidRDefault="00F728C5">
          <w:pPr>
            <w:pStyle w:val="INNH2"/>
            <w:rPr>
              <w:rFonts w:eastAsiaTheme="minorEastAsia"/>
              <w:noProof/>
              <w:kern w:val="2"/>
              <w14:ligatures w14:val="standardContextual"/>
            </w:rPr>
          </w:pPr>
          <w:hyperlink w:anchor="_Toc155732231" w:history="1">
            <w:r w:rsidRPr="003B002C">
              <w:rPr>
                <w:rStyle w:val="Hyperkobling"/>
                <w:i/>
                <w:iCs/>
                <w:noProof/>
              </w:rPr>
              <w:t>10.1</w:t>
            </w:r>
            <w:r>
              <w:rPr>
                <w:rFonts w:eastAsiaTheme="minorEastAsia"/>
                <w:noProof/>
                <w:kern w:val="2"/>
                <w14:ligatures w14:val="standardContextual"/>
              </w:rPr>
              <w:tab/>
            </w:r>
            <w:r w:rsidRPr="003B002C">
              <w:rPr>
                <w:rStyle w:val="Hyperkobling"/>
                <w:i/>
                <w:iCs/>
                <w:noProof/>
              </w:rPr>
              <w:t>Sportslig leder</w:t>
            </w:r>
            <w:r>
              <w:rPr>
                <w:noProof/>
                <w:webHidden/>
              </w:rPr>
              <w:tab/>
            </w:r>
            <w:r>
              <w:rPr>
                <w:noProof/>
                <w:webHidden/>
              </w:rPr>
              <w:fldChar w:fldCharType="begin"/>
            </w:r>
            <w:r>
              <w:rPr>
                <w:noProof/>
                <w:webHidden/>
              </w:rPr>
              <w:instrText xml:space="preserve"> PAGEREF _Toc155732231 \h </w:instrText>
            </w:r>
            <w:r>
              <w:rPr>
                <w:noProof/>
                <w:webHidden/>
              </w:rPr>
            </w:r>
            <w:r>
              <w:rPr>
                <w:noProof/>
                <w:webHidden/>
              </w:rPr>
              <w:fldChar w:fldCharType="separate"/>
            </w:r>
            <w:r>
              <w:rPr>
                <w:noProof/>
                <w:webHidden/>
              </w:rPr>
              <w:t>22</w:t>
            </w:r>
            <w:r>
              <w:rPr>
                <w:noProof/>
                <w:webHidden/>
              </w:rPr>
              <w:fldChar w:fldCharType="end"/>
            </w:r>
          </w:hyperlink>
        </w:p>
        <w:p w14:paraId="6C79913F" w14:textId="61C4368E" w:rsidR="00F728C5" w:rsidRDefault="00F728C5">
          <w:pPr>
            <w:pStyle w:val="INNH2"/>
            <w:rPr>
              <w:rFonts w:eastAsiaTheme="minorEastAsia"/>
              <w:noProof/>
              <w:kern w:val="2"/>
              <w14:ligatures w14:val="standardContextual"/>
            </w:rPr>
          </w:pPr>
          <w:hyperlink w:anchor="_Toc155732232" w:history="1">
            <w:r w:rsidRPr="003B002C">
              <w:rPr>
                <w:rStyle w:val="Hyperkobling"/>
                <w:i/>
                <w:iCs/>
                <w:noProof/>
              </w:rPr>
              <w:t>10.2</w:t>
            </w:r>
            <w:r>
              <w:rPr>
                <w:rFonts w:eastAsiaTheme="minorEastAsia"/>
                <w:noProof/>
                <w:kern w:val="2"/>
                <w14:ligatures w14:val="standardContextual"/>
              </w:rPr>
              <w:tab/>
            </w:r>
            <w:r w:rsidRPr="003B002C">
              <w:rPr>
                <w:rStyle w:val="Hyperkobling"/>
                <w:i/>
                <w:iCs/>
                <w:noProof/>
              </w:rPr>
              <w:t>Kvalitetsklubbansvarlig</w:t>
            </w:r>
            <w:r>
              <w:rPr>
                <w:noProof/>
                <w:webHidden/>
              </w:rPr>
              <w:tab/>
            </w:r>
            <w:r>
              <w:rPr>
                <w:noProof/>
                <w:webHidden/>
              </w:rPr>
              <w:fldChar w:fldCharType="begin"/>
            </w:r>
            <w:r>
              <w:rPr>
                <w:noProof/>
                <w:webHidden/>
              </w:rPr>
              <w:instrText xml:space="preserve"> PAGEREF _Toc155732232 \h </w:instrText>
            </w:r>
            <w:r>
              <w:rPr>
                <w:noProof/>
                <w:webHidden/>
              </w:rPr>
            </w:r>
            <w:r>
              <w:rPr>
                <w:noProof/>
                <w:webHidden/>
              </w:rPr>
              <w:fldChar w:fldCharType="separate"/>
            </w:r>
            <w:r>
              <w:rPr>
                <w:noProof/>
                <w:webHidden/>
              </w:rPr>
              <w:t>23</w:t>
            </w:r>
            <w:r>
              <w:rPr>
                <w:noProof/>
                <w:webHidden/>
              </w:rPr>
              <w:fldChar w:fldCharType="end"/>
            </w:r>
          </w:hyperlink>
        </w:p>
        <w:p w14:paraId="0EC6018B" w14:textId="146F30AB" w:rsidR="00F728C5" w:rsidRDefault="00F728C5">
          <w:pPr>
            <w:pStyle w:val="INNH2"/>
            <w:rPr>
              <w:rFonts w:eastAsiaTheme="minorEastAsia"/>
              <w:noProof/>
              <w:kern w:val="2"/>
              <w14:ligatures w14:val="standardContextual"/>
            </w:rPr>
          </w:pPr>
          <w:hyperlink w:anchor="_Toc155732233" w:history="1">
            <w:r w:rsidRPr="003B002C">
              <w:rPr>
                <w:rStyle w:val="Hyperkobling"/>
                <w:i/>
                <w:iCs/>
                <w:noProof/>
              </w:rPr>
              <w:t>10.3</w:t>
            </w:r>
            <w:r>
              <w:rPr>
                <w:rFonts w:eastAsiaTheme="minorEastAsia"/>
                <w:noProof/>
                <w:kern w:val="2"/>
                <w14:ligatures w14:val="standardContextual"/>
              </w:rPr>
              <w:tab/>
            </w:r>
            <w:r w:rsidRPr="003B002C">
              <w:rPr>
                <w:rStyle w:val="Hyperkobling"/>
                <w:i/>
                <w:iCs/>
                <w:noProof/>
              </w:rPr>
              <w:t>FIKS ansvarlig</w:t>
            </w:r>
            <w:r>
              <w:rPr>
                <w:noProof/>
                <w:webHidden/>
              </w:rPr>
              <w:tab/>
            </w:r>
            <w:r>
              <w:rPr>
                <w:noProof/>
                <w:webHidden/>
              </w:rPr>
              <w:fldChar w:fldCharType="begin"/>
            </w:r>
            <w:r>
              <w:rPr>
                <w:noProof/>
                <w:webHidden/>
              </w:rPr>
              <w:instrText xml:space="preserve"> PAGEREF _Toc155732233 \h </w:instrText>
            </w:r>
            <w:r>
              <w:rPr>
                <w:noProof/>
                <w:webHidden/>
              </w:rPr>
            </w:r>
            <w:r>
              <w:rPr>
                <w:noProof/>
                <w:webHidden/>
              </w:rPr>
              <w:fldChar w:fldCharType="separate"/>
            </w:r>
            <w:r>
              <w:rPr>
                <w:noProof/>
                <w:webHidden/>
              </w:rPr>
              <w:t>23</w:t>
            </w:r>
            <w:r>
              <w:rPr>
                <w:noProof/>
                <w:webHidden/>
              </w:rPr>
              <w:fldChar w:fldCharType="end"/>
            </w:r>
          </w:hyperlink>
        </w:p>
        <w:p w14:paraId="5D35FB73" w14:textId="047A5AC4" w:rsidR="00F728C5" w:rsidRDefault="00F728C5">
          <w:pPr>
            <w:pStyle w:val="INNH2"/>
            <w:rPr>
              <w:rFonts w:eastAsiaTheme="minorEastAsia"/>
              <w:noProof/>
              <w:kern w:val="2"/>
              <w14:ligatures w14:val="standardContextual"/>
            </w:rPr>
          </w:pPr>
          <w:hyperlink w:anchor="_Toc155732234" w:history="1">
            <w:r w:rsidRPr="003B002C">
              <w:rPr>
                <w:rStyle w:val="Hyperkobling"/>
                <w:i/>
                <w:iCs/>
                <w:noProof/>
              </w:rPr>
              <w:t>10.4</w:t>
            </w:r>
            <w:r>
              <w:rPr>
                <w:rFonts w:eastAsiaTheme="minorEastAsia"/>
                <w:noProof/>
                <w:kern w:val="2"/>
                <w14:ligatures w14:val="standardContextual"/>
              </w:rPr>
              <w:tab/>
            </w:r>
            <w:r w:rsidRPr="003B002C">
              <w:rPr>
                <w:rStyle w:val="Hyperkobling"/>
                <w:i/>
                <w:iCs/>
                <w:noProof/>
              </w:rPr>
              <w:t>Trenerveileder – barnefotballen</w:t>
            </w:r>
            <w:r>
              <w:rPr>
                <w:noProof/>
                <w:webHidden/>
              </w:rPr>
              <w:tab/>
            </w:r>
            <w:r>
              <w:rPr>
                <w:noProof/>
                <w:webHidden/>
              </w:rPr>
              <w:fldChar w:fldCharType="begin"/>
            </w:r>
            <w:r>
              <w:rPr>
                <w:noProof/>
                <w:webHidden/>
              </w:rPr>
              <w:instrText xml:space="preserve"> PAGEREF _Toc155732234 \h </w:instrText>
            </w:r>
            <w:r>
              <w:rPr>
                <w:noProof/>
                <w:webHidden/>
              </w:rPr>
            </w:r>
            <w:r>
              <w:rPr>
                <w:noProof/>
                <w:webHidden/>
              </w:rPr>
              <w:fldChar w:fldCharType="separate"/>
            </w:r>
            <w:r>
              <w:rPr>
                <w:noProof/>
                <w:webHidden/>
              </w:rPr>
              <w:t>24</w:t>
            </w:r>
            <w:r>
              <w:rPr>
                <w:noProof/>
                <w:webHidden/>
              </w:rPr>
              <w:fldChar w:fldCharType="end"/>
            </w:r>
          </w:hyperlink>
        </w:p>
        <w:p w14:paraId="7AFC4F54" w14:textId="75F41F31" w:rsidR="00F728C5" w:rsidRDefault="00F728C5">
          <w:pPr>
            <w:pStyle w:val="INNH2"/>
            <w:rPr>
              <w:rFonts w:eastAsiaTheme="minorEastAsia"/>
              <w:noProof/>
              <w:kern w:val="2"/>
              <w14:ligatures w14:val="standardContextual"/>
            </w:rPr>
          </w:pPr>
          <w:hyperlink w:anchor="_Toc155732235" w:history="1">
            <w:r w:rsidRPr="003B002C">
              <w:rPr>
                <w:rStyle w:val="Hyperkobling"/>
                <w:i/>
                <w:iCs/>
                <w:noProof/>
              </w:rPr>
              <w:t>10.5</w:t>
            </w:r>
            <w:r>
              <w:rPr>
                <w:rFonts w:eastAsiaTheme="minorEastAsia"/>
                <w:noProof/>
                <w:kern w:val="2"/>
                <w14:ligatures w14:val="standardContextual"/>
              </w:rPr>
              <w:tab/>
            </w:r>
            <w:r w:rsidRPr="003B002C">
              <w:rPr>
                <w:rStyle w:val="Hyperkobling"/>
                <w:i/>
                <w:iCs/>
                <w:noProof/>
              </w:rPr>
              <w:t>Trenerveileder – ungdomsfotballen</w:t>
            </w:r>
            <w:r>
              <w:rPr>
                <w:noProof/>
                <w:webHidden/>
              </w:rPr>
              <w:tab/>
            </w:r>
            <w:r>
              <w:rPr>
                <w:noProof/>
                <w:webHidden/>
              </w:rPr>
              <w:fldChar w:fldCharType="begin"/>
            </w:r>
            <w:r>
              <w:rPr>
                <w:noProof/>
                <w:webHidden/>
              </w:rPr>
              <w:instrText xml:space="preserve"> PAGEREF _Toc155732235 \h </w:instrText>
            </w:r>
            <w:r>
              <w:rPr>
                <w:noProof/>
                <w:webHidden/>
              </w:rPr>
            </w:r>
            <w:r>
              <w:rPr>
                <w:noProof/>
                <w:webHidden/>
              </w:rPr>
              <w:fldChar w:fldCharType="separate"/>
            </w:r>
            <w:r>
              <w:rPr>
                <w:noProof/>
                <w:webHidden/>
              </w:rPr>
              <w:t>24</w:t>
            </w:r>
            <w:r>
              <w:rPr>
                <w:noProof/>
                <w:webHidden/>
              </w:rPr>
              <w:fldChar w:fldCharType="end"/>
            </w:r>
          </w:hyperlink>
        </w:p>
        <w:p w14:paraId="3C7C4094" w14:textId="54C42EFF" w:rsidR="00F728C5" w:rsidRDefault="00F728C5">
          <w:pPr>
            <w:pStyle w:val="INNH2"/>
            <w:rPr>
              <w:rFonts w:eastAsiaTheme="minorEastAsia"/>
              <w:noProof/>
              <w:kern w:val="2"/>
              <w14:ligatures w14:val="standardContextual"/>
            </w:rPr>
          </w:pPr>
          <w:hyperlink w:anchor="_Toc155732236" w:history="1">
            <w:r w:rsidRPr="003B002C">
              <w:rPr>
                <w:rStyle w:val="Hyperkobling"/>
                <w:i/>
                <w:iCs/>
                <w:noProof/>
              </w:rPr>
              <w:t>10.6</w:t>
            </w:r>
            <w:r>
              <w:rPr>
                <w:rFonts w:eastAsiaTheme="minorEastAsia"/>
                <w:noProof/>
                <w:kern w:val="2"/>
                <w14:ligatures w14:val="standardContextual"/>
              </w:rPr>
              <w:tab/>
            </w:r>
            <w:r w:rsidRPr="003B002C">
              <w:rPr>
                <w:rStyle w:val="Hyperkobling"/>
                <w:i/>
                <w:iCs/>
                <w:noProof/>
              </w:rPr>
              <w:t>Spillerutvikler</w:t>
            </w:r>
            <w:r>
              <w:rPr>
                <w:noProof/>
                <w:webHidden/>
              </w:rPr>
              <w:tab/>
            </w:r>
            <w:r>
              <w:rPr>
                <w:noProof/>
                <w:webHidden/>
              </w:rPr>
              <w:fldChar w:fldCharType="begin"/>
            </w:r>
            <w:r>
              <w:rPr>
                <w:noProof/>
                <w:webHidden/>
              </w:rPr>
              <w:instrText xml:space="preserve"> PAGEREF _Toc155732236 \h </w:instrText>
            </w:r>
            <w:r>
              <w:rPr>
                <w:noProof/>
                <w:webHidden/>
              </w:rPr>
            </w:r>
            <w:r>
              <w:rPr>
                <w:noProof/>
                <w:webHidden/>
              </w:rPr>
              <w:fldChar w:fldCharType="separate"/>
            </w:r>
            <w:r>
              <w:rPr>
                <w:noProof/>
                <w:webHidden/>
              </w:rPr>
              <w:t>25</w:t>
            </w:r>
            <w:r>
              <w:rPr>
                <w:noProof/>
                <w:webHidden/>
              </w:rPr>
              <w:fldChar w:fldCharType="end"/>
            </w:r>
          </w:hyperlink>
        </w:p>
        <w:p w14:paraId="05C6395F" w14:textId="4D2EF6FA" w:rsidR="00F728C5" w:rsidRDefault="00F728C5">
          <w:pPr>
            <w:pStyle w:val="INNH2"/>
            <w:rPr>
              <w:rFonts w:eastAsiaTheme="minorEastAsia"/>
              <w:noProof/>
              <w:kern w:val="2"/>
              <w14:ligatures w14:val="standardContextual"/>
            </w:rPr>
          </w:pPr>
          <w:hyperlink w:anchor="_Toc155732237" w:history="1">
            <w:r w:rsidRPr="003B002C">
              <w:rPr>
                <w:rStyle w:val="Hyperkobling"/>
                <w:i/>
                <w:iCs/>
                <w:noProof/>
              </w:rPr>
              <w:t>10.7</w:t>
            </w:r>
            <w:r>
              <w:rPr>
                <w:rFonts w:eastAsiaTheme="minorEastAsia"/>
                <w:noProof/>
                <w:kern w:val="2"/>
                <w14:ligatures w14:val="standardContextual"/>
              </w:rPr>
              <w:tab/>
            </w:r>
            <w:r w:rsidRPr="003B002C">
              <w:rPr>
                <w:rStyle w:val="Hyperkobling"/>
                <w:i/>
                <w:iCs/>
                <w:noProof/>
              </w:rPr>
              <w:t>Dommeransvarlig</w:t>
            </w:r>
            <w:r>
              <w:rPr>
                <w:noProof/>
                <w:webHidden/>
              </w:rPr>
              <w:tab/>
            </w:r>
            <w:r>
              <w:rPr>
                <w:noProof/>
                <w:webHidden/>
              </w:rPr>
              <w:fldChar w:fldCharType="begin"/>
            </w:r>
            <w:r>
              <w:rPr>
                <w:noProof/>
                <w:webHidden/>
              </w:rPr>
              <w:instrText xml:space="preserve"> PAGEREF _Toc155732237 \h </w:instrText>
            </w:r>
            <w:r>
              <w:rPr>
                <w:noProof/>
                <w:webHidden/>
              </w:rPr>
            </w:r>
            <w:r>
              <w:rPr>
                <w:noProof/>
                <w:webHidden/>
              </w:rPr>
              <w:fldChar w:fldCharType="separate"/>
            </w:r>
            <w:r>
              <w:rPr>
                <w:noProof/>
                <w:webHidden/>
              </w:rPr>
              <w:t>25</w:t>
            </w:r>
            <w:r>
              <w:rPr>
                <w:noProof/>
                <w:webHidden/>
              </w:rPr>
              <w:fldChar w:fldCharType="end"/>
            </w:r>
          </w:hyperlink>
        </w:p>
        <w:p w14:paraId="2093AF8E" w14:textId="7FF5E315" w:rsidR="00F728C5" w:rsidRDefault="00F728C5">
          <w:pPr>
            <w:pStyle w:val="INNH2"/>
            <w:rPr>
              <w:rFonts w:eastAsiaTheme="minorEastAsia"/>
              <w:noProof/>
              <w:kern w:val="2"/>
              <w14:ligatures w14:val="standardContextual"/>
            </w:rPr>
          </w:pPr>
          <w:hyperlink w:anchor="_Toc155732238" w:history="1">
            <w:r w:rsidRPr="003B002C">
              <w:rPr>
                <w:rStyle w:val="Hyperkobling"/>
                <w:i/>
                <w:iCs/>
                <w:noProof/>
              </w:rPr>
              <w:t>10.8</w:t>
            </w:r>
            <w:r>
              <w:rPr>
                <w:rFonts w:eastAsiaTheme="minorEastAsia"/>
                <w:noProof/>
                <w:kern w:val="2"/>
                <w14:ligatures w14:val="standardContextual"/>
              </w:rPr>
              <w:tab/>
            </w:r>
            <w:r w:rsidRPr="003B002C">
              <w:rPr>
                <w:rStyle w:val="Hyperkobling"/>
                <w:i/>
                <w:iCs/>
                <w:noProof/>
              </w:rPr>
              <w:t>Fair play ansvarlig</w:t>
            </w:r>
            <w:r>
              <w:rPr>
                <w:noProof/>
                <w:webHidden/>
              </w:rPr>
              <w:tab/>
            </w:r>
            <w:r>
              <w:rPr>
                <w:noProof/>
                <w:webHidden/>
              </w:rPr>
              <w:fldChar w:fldCharType="begin"/>
            </w:r>
            <w:r>
              <w:rPr>
                <w:noProof/>
                <w:webHidden/>
              </w:rPr>
              <w:instrText xml:space="preserve"> PAGEREF _Toc155732238 \h </w:instrText>
            </w:r>
            <w:r>
              <w:rPr>
                <w:noProof/>
                <w:webHidden/>
              </w:rPr>
            </w:r>
            <w:r>
              <w:rPr>
                <w:noProof/>
                <w:webHidden/>
              </w:rPr>
              <w:fldChar w:fldCharType="separate"/>
            </w:r>
            <w:r>
              <w:rPr>
                <w:noProof/>
                <w:webHidden/>
              </w:rPr>
              <w:t>26</w:t>
            </w:r>
            <w:r>
              <w:rPr>
                <w:noProof/>
                <w:webHidden/>
              </w:rPr>
              <w:fldChar w:fldCharType="end"/>
            </w:r>
          </w:hyperlink>
        </w:p>
        <w:p w14:paraId="5CC29D58" w14:textId="6B751482" w:rsidR="00F728C5" w:rsidRDefault="00F728C5">
          <w:pPr>
            <w:pStyle w:val="INNH2"/>
            <w:rPr>
              <w:rFonts w:eastAsiaTheme="minorEastAsia"/>
              <w:noProof/>
              <w:kern w:val="2"/>
              <w14:ligatures w14:val="standardContextual"/>
            </w:rPr>
          </w:pPr>
          <w:hyperlink w:anchor="_Toc155732239" w:history="1">
            <w:r w:rsidRPr="003B002C">
              <w:rPr>
                <w:rStyle w:val="Hyperkobling"/>
                <w:i/>
                <w:iCs/>
                <w:noProof/>
              </w:rPr>
              <w:t>10.9</w:t>
            </w:r>
            <w:r>
              <w:rPr>
                <w:rFonts w:eastAsiaTheme="minorEastAsia"/>
                <w:noProof/>
                <w:kern w:val="2"/>
                <w14:ligatures w14:val="standardContextual"/>
              </w:rPr>
              <w:tab/>
            </w:r>
            <w:r w:rsidRPr="003B002C">
              <w:rPr>
                <w:rStyle w:val="Hyperkobling"/>
                <w:i/>
                <w:iCs/>
                <w:noProof/>
              </w:rPr>
              <w:t>Oppstarts- og rekrutteringsansvarlig</w:t>
            </w:r>
            <w:r>
              <w:rPr>
                <w:noProof/>
                <w:webHidden/>
              </w:rPr>
              <w:tab/>
            </w:r>
            <w:r>
              <w:rPr>
                <w:noProof/>
                <w:webHidden/>
              </w:rPr>
              <w:fldChar w:fldCharType="begin"/>
            </w:r>
            <w:r>
              <w:rPr>
                <w:noProof/>
                <w:webHidden/>
              </w:rPr>
              <w:instrText xml:space="preserve"> PAGEREF _Toc155732239 \h </w:instrText>
            </w:r>
            <w:r>
              <w:rPr>
                <w:noProof/>
                <w:webHidden/>
              </w:rPr>
            </w:r>
            <w:r>
              <w:rPr>
                <w:noProof/>
                <w:webHidden/>
              </w:rPr>
              <w:fldChar w:fldCharType="separate"/>
            </w:r>
            <w:r>
              <w:rPr>
                <w:noProof/>
                <w:webHidden/>
              </w:rPr>
              <w:t>26</w:t>
            </w:r>
            <w:r>
              <w:rPr>
                <w:noProof/>
                <w:webHidden/>
              </w:rPr>
              <w:fldChar w:fldCharType="end"/>
            </w:r>
          </w:hyperlink>
        </w:p>
        <w:p w14:paraId="311B331A" w14:textId="273B2CB9" w:rsidR="00F728C5" w:rsidRDefault="00F728C5">
          <w:pPr>
            <w:pStyle w:val="INNH2"/>
            <w:rPr>
              <w:rFonts w:eastAsiaTheme="minorEastAsia"/>
              <w:noProof/>
              <w:kern w:val="2"/>
              <w14:ligatures w14:val="standardContextual"/>
            </w:rPr>
          </w:pPr>
          <w:hyperlink w:anchor="_Toc155732240" w:history="1">
            <w:r w:rsidRPr="003B002C">
              <w:rPr>
                <w:rStyle w:val="Hyperkobling"/>
                <w:noProof/>
              </w:rPr>
              <w:t>10.11</w:t>
            </w:r>
            <w:r>
              <w:rPr>
                <w:rFonts w:eastAsiaTheme="minorEastAsia"/>
                <w:noProof/>
                <w:kern w:val="2"/>
                <w14:ligatures w14:val="standardContextual"/>
              </w:rPr>
              <w:tab/>
            </w:r>
            <w:r w:rsidRPr="003B002C">
              <w:rPr>
                <w:rStyle w:val="Hyperkobling"/>
                <w:noProof/>
              </w:rPr>
              <w:t>Utdanningsansvarlig</w:t>
            </w:r>
            <w:r>
              <w:rPr>
                <w:noProof/>
                <w:webHidden/>
              </w:rPr>
              <w:tab/>
            </w:r>
            <w:r>
              <w:rPr>
                <w:noProof/>
                <w:webHidden/>
              </w:rPr>
              <w:fldChar w:fldCharType="begin"/>
            </w:r>
            <w:r>
              <w:rPr>
                <w:noProof/>
                <w:webHidden/>
              </w:rPr>
              <w:instrText xml:space="preserve"> PAGEREF _Toc155732240 \h </w:instrText>
            </w:r>
            <w:r>
              <w:rPr>
                <w:noProof/>
                <w:webHidden/>
              </w:rPr>
            </w:r>
            <w:r>
              <w:rPr>
                <w:noProof/>
                <w:webHidden/>
              </w:rPr>
              <w:fldChar w:fldCharType="separate"/>
            </w:r>
            <w:r>
              <w:rPr>
                <w:noProof/>
                <w:webHidden/>
              </w:rPr>
              <w:t>26</w:t>
            </w:r>
            <w:r>
              <w:rPr>
                <w:noProof/>
                <w:webHidden/>
              </w:rPr>
              <w:fldChar w:fldCharType="end"/>
            </w:r>
          </w:hyperlink>
        </w:p>
        <w:p w14:paraId="7B844921" w14:textId="2AB8FF2A" w:rsidR="00F728C5" w:rsidRDefault="00F728C5">
          <w:pPr>
            <w:pStyle w:val="INNH2"/>
            <w:rPr>
              <w:rFonts w:eastAsiaTheme="minorEastAsia"/>
              <w:noProof/>
              <w:kern w:val="2"/>
              <w14:ligatures w14:val="standardContextual"/>
            </w:rPr>
          </w:pPr>
          <w:hyperlink w:anchor="_Toc155732241" w:history="1">
            <w:r w:rsidRPr="003B002C">
              <w:rPr>
                <w:rStyle w:val="Hyperkobling"/>
                <w:noProof/>
              </w:rPr>
              <w:t>10.12</w:t>
            </w:r>
            <w:r>
              <w:rPr>
                <w:rFonts w:eastAsiaTheme="minorEastAsia"/>
                <w:noProof/>
                <w:kern w:val="2"/>
                <w14:ligatures w14:val="standardContextual"/>
              </w:rPr>
              <w:tab/>
            </w:r>
            <w:r w:rsidRPr="003B002C">
              <w:rPr>
                <w:rStyle w:val="Hyperkobling"/>
                <w:noProof/>
              </w:rPr>
              <w:t>Overgangsansvarlig</w:t>
            </w:r>
            <w:r>
              <w:rPr>
                <w:noProof/>
                <w:webHidden/>
              </w:rPr>
              <w:tab/>
            </w:r>
            <w:r>
              <w:rPr>
                <w:noProof/>
                <w:webHidden/>
              </w:rPr>
              <w:fldChar w:fldCharType="begin"/>
            </w:r>
            <w:r>
              <w:rPr>
                <w:noProof/>
                <w:webHidden/>
              </w:rPr>
              <w:instrText xml:space="preserve"> PAGEREF _Toc155732241 \h </w:instrText>
            </w:r>
            <w:r>
              <w:rPr>
                <w:noProof/>
                <w:webHidden/>
              </w:rPr>
            </w:r>
            <w:r>
              <w:rPr>
                <w:noProof/>
                <w:webHidden/>
              </w:rPr>
              <w:fldChar w:fldCharType="separate"/>
            </w:r>
            <w:r>
              <w:rPr>
                <w:noProof/>
                <w:webHidden/>
              </w:rPr>
              <w:t>27</w:t>
            </w:r>
            <w:r>
              <w:rPr>
                <w:noProof/>
                <w:webHidden/>
              </w:rPr>
              <w:fldChar w:fldCharType="end"/>
            </w:r>
          </w:hyperlink>
        </w:p>
        <w:p w14:paraId="1CF66B48" w14:textId="00B3EDD4" w:rsidR="00F728C5" w:rsidRDefault="00F728C5">
          <w:pPr>
            <w:pStyle w:val="INNH2"/>
            <w:rPr>
              <w:rFonts w:eastAsiaTheme="minorEastAsia"/>
              <w:noProof/>
              <w:kern w:val="2"/>
              <w14:ligatures w14:val="standardContextual"/>
            </w:rPr>
          </w:pPr>
          <w:hyperlink w:anchor="_Toc155732242" w:history="1">
            <w:r w:rsidRPr="003B002C">
              <w:rPr>
                <w:rStyle w:val="Hyperkobling"/>
                <w:noProof/>
              </w:rPr>
              <w:t>10.13</w:t>
            </w:r>
            <w:r>
              <w:rPr>
                <w:rFonts w:eastAsiaTheme="minorEastAsia"/>
                <w:noProof/>
                <w:kern w:val="2"/>
                <w14:ligatures w14:val="standardContextual"/>
              </w:rPr>
              <w:tab/>
            </w:r>
            <w:r w:rsidRPr="003B002C">
              <w:rPr>
                <w:rStyle w:val="Hyperkobling"/>
                <w:noProof/>
              </w:rPr>
              <w:t>Ansvarlig banedisponering</w:t>
            </w:r>
            <w:r>
              <w:rPr>
                <w:noProof/>
                <w:webHidden/>
              </w:rPr>
              <w:tab/>
            </w:r>
            <w:r>
              <w:rPr>
                <w:noProof/>
                <w:webHidden/>
              </w:rPr>
              <w:fldChar w:fldCharType="begin"/>
            </w:r>
            <w:r>
              <w:rPr>
                <w:noProof/>
                <w:webHidden/>
              </w:rPr>
              <w:instrText xml:space="preserve"> PAGEREF _Toc155732242 \h </w:instrText>
            </w:r>
            <w:r>
              <w:rPr>
                <w:noProof/>
                <w:webHidden/>
              </w:rPr>
            </w:r>
            <w:r>
              <w:rPr>
                <w:noProof/>
                <w:webHidden/>
              </w:rPr>
              <w:fldChar w:fldCharType="separate"/>
            </w:r>
            <w:r>
              <w:rPr>
                <w:noProof/>
                <w:webHidden/>
              </w:rPr>
              <w:t>27</w:t>
            </w:r>
            <w:r>
              <w:rPr>
                <w:noProof/>
                <w:webHidden/>
              </w:rPr>
              <w:fldChar w:fldCharType="end"/>
            </w:r>
          </w:hyperlink>
        </w:p>
        <w:p w14:paraId="347E5909" w14:textId="773E5EE7" w:rsidR="00F728C5" w:rsidRDefault="00F728C5">
          <w:pPr>
            <w:pStyle w:val="INNH2"/>
            <w:rPr>
              <w:rFonts w:eastAsiaTheme="minorEastAsia"/>
              <w:noProof/>
              <w:kern w:val="2"/>
              <w14:ligatures w14:val="standardContextual"/>
            </w:rPr>
          </w:pPr>
          <w:hyperlink w:anchor="_Toc155732243" w:history="1">
            <w:r w:rsidRPr="003B002C">
              <w:rPr>
                <w:rStyle w:val="Hyperkobling"/>
                <w:noProof/>
              </w:rPr>
              <w:t>10.14</w:t>
            </w:r>
            <w:r>
              <w:rPr>
                <w:rFonts w:eastAsiaTheme="minorEastAsia"/>
                <w:noProof/>
                <w:kern w:val="2"/>
                <w14:ligatures w14:val="standardContextual"/>
              </w:rPr>
              <w:tab/>
            </w:r>
            <w:r w:rsidRPr="003B002C">
              <w:rPr>
                <w:rStyle w:val="Hyperkobling"/>
                <w:noProof/>
              </w:rPr>
              <w:t>Ansvarlig politiattester</w:t>
            </w:r>
            <w:r>
              <w:rPr>
                <w:noProof/>
                <w:webHidden/>
              </w:rPr>
              <w:tab/>
            </w:r>
            <w:r>
              <w:rPr>
                <w:noProof/>
                <w:webHidden/>
              </w:rPr>
              <w:fldChar w:fldCharType="begin"/>
            </w:r>
            <w:r>
              <w:rPr>
                <w:noProof/>
                <w:webHidden/>
              </w:rPr>
              <w:instrText xml:space="preserve"> PAGEREF _Toc155732243 \h </w:instrText>
            </w:r>
            <w:r>
              <w:rPr>
                <w:noProof/>
                <w:webHidden/>
              </w:rPr>
            </w:r>
            <w:r>
              <w:rPr>
                <w:noProof/>
                <w:webHidden/>
              </w:rPr>
              <w:fldChar w:fldCharType="separate"/>
            </w:r>
            <w:r>
              <w:rPr>
                <w:noProof/>
                <w:webHidden/>
              </w:rPr>
              <w:t>27</w:t>
            </w:r>
            <w:r>
              <w:rPr>
                <w:noProof/>
                <w:webHidden/>
              </w:rPr>
              <w:fldChar w:fldCharType="end"/>
            </w:r>
          </w:hyperlink>
        </w:p>
        <w:p w14:paraId="6E2A8ABB" w14:textId="6BB12871" w:rsidR="00F728C5" w:rsidRDefault="00F728C5">
          <w:pPr>
            <w:pStyle w:val="INNH1"/>
            <w:rPr>
              <w:rFonts w:eastAsiaTheme="minorEastAsia"/>
              <w:noProof/>
              <w:kern w:val="2"/>
              <w14:ligatures w14:val="standardContextual"/>
            </w:rPr>
          </w:pPr>
          <w:hyperlink w:anchor="_Toc155732244" w:history="1">
            <w:r w:rsidRPr="003B002C">
              <w:rPr>
                <w:rStyle w:val="Hyperkobling"/>
                <w:noProof/>
              </w:rPr>
              <w:t>11.</w:t>
            </w:r>
            <w:r>
              <w:rPr>
                <w:rFonts w:eastAsiaTheme="minorEastAsia"/>
                <w:noProof/>
                <w:kern w:val="2"/>
                <w14:ligatures w14:val="standardContextual"/>
              </w:rPr>
              <w:tab/>
            </w:r>
            <w:r w:rsidRPr="003B002C">
              <w:rPr>
                <w:rStyle w:val="Hyperkobling"/>
                <w:noProof/>
              </w:rPr>
              <w:t>Lagets organisering</w:t>
            </w:r>
            <w:r>
              <w:rPr>
                <w:noProof/>
                <w:webHidden/>
              </w:rPr>
              <w:tab/>
            </w:r>
            <w:r>
              <w:rPr>
                <w:noProof/>
                <w:webHidden/>
              </w:rPr>
              <w:fldChar w:fldCharType="begin"/>
            </w:r>
            <w:r>
              <w:rPr>
                <w:noProof/>
                <w:webHidden/>
              </w:rPr>
              <w:instrText xml:space="preserve"> PAGEREF _Toc155732244 \h </w:instrText>
            </w:r>
            <w:r>
              <w:rPr>
                <w:noProof/>
                <w:webHidden/>
              </w:rPr>
            </w:r>
            <w:r>
              <w:rPr>
                <w:noProof/>
                <w:webHidden/>
              </w:rPr>
              <w:fldChar w:fldCharType="separate"/>
            </w:r>
            <w:r>
              <w:rPr>
                <w:noProof/>
                <w:webHidden/>
              </w:rPr>
              <w:t>28</w:t>
            </w:r>
            <w:r>
              <w:rPr>
                <w:noProof/>
                <w:webHidden/>
              </w:rPr>
              <w:fldChar w:fldCharType="end"/>
            </w:r>
          </w:hyperlink>
        </w:p>
        <w:p w14:paraId="71190751" w14:textId="281E952D" w:rsidR="00F728C5" w:rsidRDefault="00F728C5">
          <w:pPr>
            <w:pStyle w:val="INNH2"/>
            <w:rPr>
              <w:rFonts w:eastAsiaTheme="minorEastAsia"/>
              <w:noProof/>
              <w:kern w:val="2"/>
              <w14:ligatures w14:val="standardContextual"/>
            </w:rPr>
          </w:pPr>
          <w:hyperlink w:anchor="_Toc155732245" w:history="1">
            <w:r w:rsidRPr="003B002C">
              <w:rPr>
                <w:rStyle w:val="Hyperkobling"/>
                <w:noProof/>
              </w:rPr>
              <w:t>11.1</w:t>
            </w:r>
            <w:r>
              <w:rPr>
                <w:rFonts w:eastAsiaTheme="minorEastAsia"/>
                <w:noProof/>
                <w:kern w:val="2"/>
                <w14:ligatures w14:val="standardContextual"/>
              </w:rPr>
              <w:tab/>
            </w:r>
            <w:r w:rsidRPr="003B002C">
              <w:rPr>
                <w:rStyle w:val="Hyperkobling"/>
                <w:noProof/>
              </w:rPr>
              <w:t>Hvert lag/gruppe i klubben skal ha minimum følgende funksjoner:</w:t>
            </w:r>
            <w:r>
              <w:rPr>
                <w:noProof/>
                <w:webHidden/>
              </w:rPr>
              <w:tab/>
            </w:r>
            <w:r>
              <w:rPr>
                <w:noProof/>
                <w:webHidden/>
              </w:rPr>
              <w:fldChar w:fldCharType="begin"/>
            </w:r>
            <w:r>
              <w:rPr>
                <w:noProof/>
                <w:webHidden/>
              </w:rPr>
              <w:instrText xml:space="preserve"> PAGEREF _Toc155732245 \h </w:instrText>
            </w:r>
            <w:r>
              <w:rPr>
                <w:noProof/>
                <w:webHidden/>
              </w:rPr>
            </w:r>
            <w:r>
              <w:rPr>
                <w:noProof/>
                <w:webHidden/>
              </w:rPr>
              <w:fldChar w:fldCharType="separate"/>
            </w:r>
            <w:r>
              <w:rPr>
                <w:noProof/>
                <w:webHidden/>
              </w:rPr>
              <w:t>28</w:t>
            </w:r>
            <w:r>
              <w:rPr>
                <w:noProof/>
                <w:webHidden/>
              </w:rPr>
              <w:fldChar w:fldCharType="end"/>
            </w:r>
          </w:hyperlink>
        </w:p>
        <w:p w14:paraId="683A911B" w14:textId="1DC48D8D" w:rsidR="00F728C5" w:rsidRDefault="00F728C5">
          <w:pPr>
            <w:pStyle w:val="INNH1"/>
            <w:rPr>
              <w:rFonts w:eastAsiaTheme="minorEastAsia"/>
              <w:noProof/>
              <w:kern w:val="2"/>
              <w14:ligatures w14:val="standardContextual"/>
            </w:rPr>
          </w:pPr>
          <w:hyperlink w:anchor="_Toc155732246" w:history="1">
            <w:r w:rsidRPr="003B002C">
              <w:rPr>
                <w:rStyle w:val="Hyperkobling"/>
                <w:noProof/>
              </w:rPr>
              <w:t>12</w:t>
            </w:r>
            <w:r>
              <w:rPr>
                <w:rFonts w:eastAsiaTheme="minorEastAsia"/>
                <w:noProof/>
                <w:kern w:val="2"/>
                <w14:ligatures w14:val="standardContextual"/>
              </w:rPr>
              <w:tab/>
            </w:r>
            <w:r w:rsidRPr="003B002C">
              <w:rPr>
                <w:rStyle w:val="Hyperkobling"/>
                <w:noProof/>
              </w:rPr>
              <w:t>Klubbdrift/rutiner</w:t>
            </w:r>
            <w:r>
              <w:rPr>
                <w:noProof/>
                <w:webHidden/>
              </w:rPr>
              <w:tab/>
            </w:r>
            <w:r>
              <w:rPr>
                <w:noProof/>
                <w:webHidden/>
              </w:rPr>
              <w:fldChar w:fldCharType="begin"/>
            </w:r>
            <w:r>
              <w:rPr>
                <w:noProof/>
                <w:webHidden/>
              </w:rPr>
              <w:instrText xml:space="preserve"> PAGEREF _Toc155732246 \h </w:instrText>
            </w:r>
            <w:r>
              <w:rPr>
                <w:noProof/>
                <w:webHidden/>
              </w:rPr>
            </w:r>
            <w:r>
              <w:rPr>
                <w:noProof/>
                <w:webHidden/>
              </w:rPr>
              <w:fldChar w:fldCharType="separate"/>
            </w:r>
            <w:r>
              <w:rPr>
                <w:noProof/>
                <w:webHidden/>
              </w:rPr>
              <w:t>29</w:t>
            </w:r>
            <w:r>
              <w:rPr>
                <w:noProof/>
                <w:webHidden/>
              </w:rPr>
              <w:fldChar w:fldCharType="end"/>
            </w:r>
          </w:hyperlink>
        </w:p>
        <w:p w14:paraId="29DD9B31" w14:textId="068B4A5F" w:rsidR="00F728C5" w:rsidRDefault="00F728C5">
          <w:pPr>
            <w:pStyle w:val="INNH2"/>
            <w:rPr>
              <w:rFonts w:eastAsiaTheme="minorEastAsia"/>
              <w:noProof/>
              <w:kern w:val="2"/>
              <w14:ligatures w14:val="standardContextual"/>
            </w:rPr>
          </w:pPr>
          <w:hyperlink w:anchor="_Toc155732247" w:history="1">
            <w:r w:rsidRPr="003B002C">
              <w:rPr>
                <w:rStyle w:val="Hyperkobling"/>
                <w:noProof/>
              </w:rPr>
              <w:t>12.1</w:t>
            </w:r>
            <w:r>
              <w:rPr>
                <w:rFonts w:eastAsiaTheme="minorEastAsia"/>
                <w:noProof/>
                <w:kern w:val="2"/>
                <w14:ligatures w14:val="standardContextual"/>
              </w:rPr>
              <w:tab/>
            </w:r>
            <w:r w:rsidRPr="003B002C">
              <w:rPr>
                <w:rStyle w:val="Hyperkobling"/>
                <w:noProof/>
              </w:rPr>
              <w:t>Inn- /utmelding av medlemskap</w:t>
            </w:r>
            <w:r>
              <w:rPr>
                <w:noProof/>
                <w:webHidden/>
              </w:rPr>
              <w:tab/>
            </w:r>
            <w:r>
              <w:rPr>
                <w:noProof/>
                <w:webHidden/>
              </w:rPr>
              <w:fldChar w:fldCharType="begin"/>
            </w:r>
            <w:r>
              <w:rPr>
                <w:noProof/>
                <w:webHidden/>
              </w:rPr>
              <w:instrText xml:space="preserve"> PAGEREF _Toc155732247 \h </w:instrText>
            </w:r>
            <w:r>
              <w:rPr>
                <w:noProof/>
                <w:webHidden/>
              </w:rPr>
            </w:r>
            <w:r>
              <w:rPr>
                <w:noProof/>
                <w:webHidden/>
              </w:rPr>
              <w:fldChar w:fldCharType="separate"/>
            </w:r>
            <w:r>
              <w:rPr>
                <w:noProof/>
                <w:webHidden/>
              </w:rPr>
              <w:t>29</w:t>
            </w:r>
            <w:r>
              <w:rPr>
                <w:noProof/>
                <w:webHidden/>
              </w:rPr>
              <w:fldChar w:fldCharType="end"/>
            </w:r>
          </w:hyperlink>
        </w:p>
        <w:p w14:paraId="35976D3C" w14:textId="11840940" w:rsidR="00F728C5" w:rsidRDefault="00F728C5">
          <w:pPr>
            <w:pStyle w:val="INNH2"/>
            <w:rPr>
              <w:rFonts w:eastAsiaTheme="minorEastAsia"/>
              <w:noProof/>
              <w:kern w:val="2"/>
              <w14:ligatures w14:val="standardContextual"/>
            </w:rPr>
          </w:pPr>
          <w:hyperlink w:anchor="_Toc155732248" w:history="1">
            <w:r w:rsidRPr="003B002C">
              <w:rPr>
                <w:rStyle w:val="Hyperkobling"/>
                <w:noProof/>
              </w:rPr>
              <w:t>12.2</w:t>
            </w:r>
            <w:r>
              <w:rPr>
                <w:rFonts w:eastAsiaTheme="minorEastAsia"/>
                <w:noProof/>
                <w:kern w:val="2"/>
                <w14:ligatures w14:val="standardContextual"/>
              </w:rPr>
              <w:tab/>
            </w:r>
            <w:r w:rsidRPr="003B002C">
              <w:rPr>
                <w:rStyle w:val="Hyperkobling"/>
                <w:noProof/>
              </w:rPr>
              <w:t>Kontingenter og avgifter</w:t>
            </w:r>
            <w:r>
              <w:rPr>
                <w:noProof/>
                <w:webHidden/>
              </w:rPr>
              <w:tab/>
            </w:r>
            <w:r>
              <w:rPr>
                <w:noProof/>
                <w:webHidden/>
              </w:rPr>
              <w:fldChar w:fldCharType="begin"/>
            </w:r>
            <w:r>
              <w:rPr>
                <w:noProof/>
                <w:webHidden/>
              </w:rPr>
              <w:instrText xml:space="preserve"> PAGEREF _Toc155732248 \h </w:instrText>
            </w:r>
            <w:r>
              <w:rPr>
                <w:noProof/>
                <w:webHidden/>
              </w:rPr>
            </w:r>
            <w:r>
              <w:rPr>
                <w:noProof/>
                <w:webHidden/>
              </w:rPr>
              <w:fldChar w:fldCharType="separate"/>
            </w:r>
            <w:r>
              <w:rPr>
                <w:noProof/>
                <w:webHidden/>
              </w:rPr>
              <w:t>29</w:t>
            </w:r>
            <w:r>
              <w:rPr>
                <w:noProof/>
                <w:webHidden/>
              </w:rPr>
              <w:fldChar w:fldCharType="end"/>
            </w:r>
          </w:hyperlink>
        </w:p>
        <w:p w14:paraId="0D4666C0" w14:textId="22E82D76" w:rsidR="00F728C5" w:rsidRDefault="00F728C5">
          <w:pPr>
            <w:pStyle w:val="INNH2"/>
            <w:rPr>
              <w:rFonts w:eastAsiaTheme="minorEastAsia"/>
              <w:noProof/>
              <w:kern w:val="2"/>
              <w14:ligatures w14:val="standardContextual"/>
            </w:rPr>
          </w:pPr>
          <w:hyperlink w:anchor="_Toc155732249" w:history="1">
            <w:r w:rsidRPr="003B002C">
              <w:rPr>
                <w:rStyle w:val="Hyperkobling"/>
                <w:noProof/>
              </w:rPr>
              <w:t>12.3</w:t>
            </w:r>
            <w:r>
              <w:rPr>
                <w:rFonts w:eastAsiaTheme="minorEastAsia"/>
                <w:noProof/>
                <w:kern w:val="2"/>
                <w14:ligatures w14:val="standardContextual"/>
              </w:rPr>
              <w:tab/>
            </w:r>
            <w:r w:rsidRPr="003B002C">
              <w:rPr>
                <w:rStyle w:val="Hyperkobling"/>
                <w:noProof/>
              </w:rPr>
              <w:t>Retningslinjer for avgifter og regler for fritak fra aktivitetsavgiften</w:t>
            </w:r>
            <w:r>
              <w:rPr>
                <w:noProof/>
                <w:webHidden/>
              </w:rPr>
              <w:tab/>
            </w:r>
            <w:r>
              <w:rPr>
                <w:noProof/>
                <w:webHidden/>
              </w:rPr>
              <w:fldChar w:fldCharType="begin"/>
            </w:r>
            <w:r>
              <w:rPr>
                <w:noProof/>
                <w:webHidden/>
              </w:rPr>
              <w:instrText xml:space="preserve"> PAGEREF _Toc155732249 \h </w:instrText>
            </w:r>
            <w:r>
              <w:rPr>
                <w:noProof/>
                <w:webHidden/>
              </w:rPr>
            </w:r>
            <w:r>
              <w:rPr>
                <w:noProof/>
                <w:webHidden/>
              </w:rPr>
              <w:fldChar w:fldCharType="separate"/>
            </w:r>
            <w:r>
              <w:rPr>
                <w:noProof/>
                <w:webHidden/>
              </w:rPr>
              <w:t>31</w:t>
            </w:r>
            <w:r>
              <w:rPr>
                <w:noProof/>
                <w:webHidden/>
              </w:rPr>
              <w:fldChar w:fldCharType="end"/>
            </w:r>
          </w:hyperlink>
        </w:p>
        <w:p w14:paraId="60E07FF5" w14:textId="7AF093A7" w:rsidR="00F728C5" w:rsidRDefault="00F728C5">
          <w:pPr>
            <w:pStyle w:val="INNH2"/>
            <w:rPr>
              <w:rFonts w:eastAsiaTheme="minorEastAsia"/>
              <w:noProof/>
              <w:kern w:val="2"/>
              <w14:ligatures w14:val="standardContextual"/>
            </w:rPr>
          </w:pPr>
          <w:hyperlink w:anchor="_Toc155732250" w:history="1">
            <w:r w:rsidRPr="003B002C">
              <w:rPr>
                <w:rStyle w:val="Hyperkobling"/>
                <w:noProof/>
              </w:rPr>
              <w:t>12.4</w:t>
            </w:r>
            <w:r>
              <w:rPr>
                <w:rFonts w:eastAsiaTheme="minorEastAsia"/>
                <w:noProof/>
                <w:kern w:val="2"/>
                <w14:ligatures w14:val="standardContextual"/>
              </w:rPr>
              <w:tab/>
            </w:r>
            <w:r w:rsidRPr="003B002C">
              <w:rPr>
                <w:rStyle w:val="Hyperkobling"/>
                <w:noProof/>
              </w:rPr>
              <w:t>Reklame klubbdrakter og annet utstyr</w:t>
            </w:r>
            <w:r>
              <w:rPr>
                <w:noProof/>
                <w:webHidden/>
              </w:rPr>
              <w:tab/>
            </w:r>
            <w:r>
              <w:rPr>
                <w:noProof/>
                <w:webHidden/>
              </w:rPr>
              <w:fldChar w:fldCharType="begin"/>
            </w:r>
            <w:r>
              <w:rPr>
                <w:noProof/>
                <w:webHidden/>
              </w:rPr>
              <w:instrText xml:space="preserve"> PAGEREF _Toc155732250 \h </w:instrText>
            </w:r>
            <w:r>
              <w:rPr>
                <w:noProof/>
                <w:webHidden/>
              </w:rPr>
            </w:r>
            <w:r>
              <w:rPr>
                <w:noProof/>
                <w:webHidden/>
              </w:rPr>
              <w:fldChar w:fldCharType="separate"/>
            </w:r>
            <w:r>
              <w:rPr>
                <w:noProof/>
                <w:webHidden/>
              </w:rPr>
              <w:t>31</w:t>
            </w:r>
            <w:r>
              <w:rPr>
                <w:noProof/>
                <w:webHidden/>
              </w:rPr>
              <w:fldChar w:fldCharType="end"/>
            </w:r>
          </w:hyperlink>
        </w:p>
        <w:p w14:paraId="1F99BA4A" w14:textId="4B8D286D" w:rsidR="00F728C5" w:rsidRDefault="00F728C5">
          <w:pPr>
            <w:pStyle w:val="INNH2"/>
            <w:rPr>
              <w:rFonts w:eastAsiaTheme="minorEastAsia"/>
              <w:noProof/>
              <w:kern w:val="2"/>
              <w14:ligatures w14:val="standardContextual"/>
            </w:rPr>
          </w:pPr>
          <w:hyperlink w:anchor="_Toc155732251" w:history="1">
            <w:r w:rsidRPr="003B002C">
              <w:rPr>
                <w:rStyle w:val="Hyperkobling"/>
                <w:noProof/>
              </w:rPr>
              <w:t>12.5</w:t>
            </w:r>
            <w:r>
              <w:rPr>
                <w:rFonts w:eastAsiaTheme="minorEastAsia"/>
                <w:noProof/>
                <w:kern w:val="2"/>
                <w14:ligatures w14:val="standardContextual"/>
              </w:rPr>
              <w:tab/>
            </w:r>
            <w:r w:rsidRPr="003B002C">
              <w:rPr>
                <w:rStyle w:val="Hyperkobling"/>
                <w:noProof/>
              </w:rPr>
              <w:t>Forsikring – nye regler</w:t>
            </w:r>
            <w:r>
              <w:rPr>
                <w:noProof/>
                <w:webHidden/>
              </w:rPr>
              <w:tab/>
            </w:r>
            <w:r>
              <w:rPr>
                <w:noProof/>
                <w:webHidden/>
              </w:rPr>
              <w:fldChar w:fldCharType="begin"/>
            </w:r>
            <w:r>
              <w:rPr>
                <w:noProof/>
                <w:webHidden/>
              </w:rPr>
              <w:instrText xml:space="preserve"> PAGEREF _Toc155732251 \h </w:instrText>
            </w:r>
            <w:r>
              <w:rPr>
                <w:noProof/>
                <w:webHidden/>
              </w:rPr>
            </w:r>
            <w:r>
              <w:rPr>
                <w:noProof/>
                <w:webHidden/>
              </w:rPr>
              <w:fldChar w:fldCharType="separate"/>
            </w:r>
            <w:r>
              <w:rPr>
                <w:noProof/>
                <w:webHidden/>
              </w:rPr>
              <w:t>32</w:t>
            </w:r>
            <w:r>
              <w:rPr>
                <w:noProof/>
                <w:webHidden/>
              </w:rPr>
              <w:fldChar w:fldCharType="end"/>
            </w:r>
          </w:hyperlink>
        </w:p>
        <w:p w14:paraId="678C6C04" w14:textId="22BC5670" w:rsidR="00F728C5" w:rsidRDefault="00F728C5">
          <w:pPr>
            <w:pStyle w:val="INNH2"/>
            <w:rPr>
              <w:rFonts w:eastAsiaTheme="minorEastAsia"/>
              <w:noProof/>
              <w:kern w:val="2"/>
              <w14:ligatures w14:val="standardContextual"/>
            </w:rPr>
          </w:pPr>
          <w:hyperlink w:anchor="_Toc155732252" w:history="1">
            <w:r w:rsidRPr="003B002C">
              <w:rPr>
                <w:rStyle w:val="Hyperkobling"/>
                <w:noProof/>
              </w:rPr>
              <w:t>12.6</w:t>
            </w:r>
            <w:r>
              <w:rPr>
                <w:rFonts w:eastAsiaTheme="minorEastAsia"/>
                <w:noProof/>
                <w:kern w:val="2"/>
                <w14:ligatures w14:val="standardContextual"/>
              </w:rPr>
              <w:tab/>
            </w:r>
            <w:r w:rsidRPr="003B002C">
              <w:rPr>
                <w:rStyle w:val="Hyperkobling"/>
                <w:noProof/>
              </w:rPr>
              <w:t>Hjemmekamper</w:t>
            </w:r>
            <w:r>
              <w:rPr>
                <w:noProof/>
                <w:webHidden/>
              </w:rPr>
              <w:tab/>
            </w:r>
            <w:r>
              <w:rPr>
                <w:noProof/>
                <w:webHidden/>
              </w:rPr>
              <w:fldChar w:fldCharType="begin"/>
            </w:r>
            <w:r>
              <w:rPr>
                <w:noProof/>
                <w:webHidden/>
              </w:rPr>
              <w:instrText xml:space="preserve"> PAGEREF _Toc155732252 \h </w:instrText>
            </w:r>
            <w:r>
              <w:rPr>
                <w:noProof/>
                <w:webHidden/>
              </w:rPr>
            </w:r>
            <w:r>
              <w:rPr>
                <w:noProof/>
                <w:webHidden/>
              </w:rPr>
              <w:fldChar w:fldCharType="separate"/>
            </w:r>
            <w:r>
              <w:rPr>
                <w:noProof/>
                <w:webHidden/>
              </w:rPr>
              <w:t>32</w:t>
            </w:r>
            <w:r>
              <w:rPr>
                <w:noProof/>
                <w:webHidden/>
              </w:rPr>
              <w:fldChar w:fldCharType="end"/>
            </w:r>
          </w:hyperlink>
        </w:p>
        <w:p w14:paraId="1118CC11" w14:textId="43424028" w:rsidR="00F728C5" w:rsidRDefault="00F728C5">
          <w:pPr>
            <w:pStyle w:val="INNH2"/>
            <w:rPr>
              <w:rFonts w:eastAsiaTheme="minorEastAsia"/>
              <w:noProof/>
              <w:kern w:val="2"/>
              <w14:ligatures w14:val="standardContextual"/>
            </w:rPr>
          </w:pPr>
          <w:hyperlink w:anchor="_Toc155732253" w:history="1">
            <w:r w:rsidRPr="003B002C">
              <w:rPr>
                <w:rStyle w:val="Hyperkobling"/>
                <w:noProof/>
              </w:rPr>
              <w:t>12.6</w:t>
            </w:r>
            <w:r>
              <w:rPr>
                <w:rFonts w:eastAsiaTheme="minorEastAsia"/>
                <w:noProof/>
                <w:kern w:val="2"/>
                <w14:ligatures w14:val="standardContextual"/>
              </w:rPr>
              <w:tab/>
            </w:r>
            <w:r w:rsidRPr="003B002C">
              <w:rPr>
                <w:rStyle w:val="Hyperkobling"/>
                <w:noProof/>
              </w:rPr>
              <w:t>Støtte fra klubben til cuper/turneringer</w:t>
            </w:r>
            <w:r>
              <w:rPr>
                <w:noProof/>
                <w:webHidden/>
              </w:rPr>
              <w:tab/>
            </w:r>
            <w:r>
              <w:rPr>
                <w:noProof/>
                <w:webHidden/>
              </w:rPr>
              <w:fldChar w:fldCharType="begin"/>
            </w:r>
            <w:r>
              <w:rPr>
                <w:noProof/>
                <w:webHidden/>
              </w:rPr>
              <w:instrText xml:space="preserve"> PAGEREF _Toc155732253 \h </w:instrText>
            </w:r>
            <w:r>
              <w:rPr>
                <w:noProof/>
                <w:webHidden/>
              </w:rPr>
            </w:r>
            <w:r>
              <w:rPr>
                <w:noProof/>
                <w:webHidden/>
              </w:rPr>
              <w:fldChar w:fldCharType="separate"/>
            </w:r>
            <w:r>
              <w:rPr>
                <w:noProof/>
                <w:webHidden/>
              </w:rPr>
              <w:t>32</w:t>
            </w:r>
            <w:r>
              <w:rPr>
                <w:noProof/>
                <w:webHidden/>
              </w:rPr>
              <w:fldChar w:fldCharType="end"/>
            </w:r>
          </w:hyperlink>
        </w:p>
        <w:p w14:paraId="7F597041" w14:textId="7E80FFE7" w:rsidR="00F728C5" w:rsidRDefault="00F728C5">
          <w:pPr>
            <w:pStyle w:val="INNH2"/>
            <w:rPr>
              <w:rFonts w:eastAsiaTheme="minorEastAsia"/>
              <w:noProof/>
              <w:kern w:val="2"/>
              <w14:ligatures w14:val="standardContextual"/>
            </w:rPr>
          </w:pPr>
          <w:hyperlink w:anchor="_Toc155732254" w:history="1">
            <w:r w:rsidRPr="003B002C">
              <w:rPr>
                <w:rStyle w:val="Hyperkobling"/>
                <w:noProof/>
              </w:rPr>
              <w:t>12.7</w:t>
            </w:r>
            <w:r>
              <w:rPr>
                <w:rFonts w:eastAsiaTheme="minorEastAsia"/>
                <w:noProof/>
                <w:kern w:val="2"/>
                <w14:ligatures w14:val="standardContextual"/>
              </w:rPr>
              <w:tab/>
            </w:r>
            <w:r w:rsidRPr="003B002C">
              <w:rPr>
                <w:rStyle w:val="Hyperkobling"/>
                <w:noProof/>
              </w:rPr>
              <w:t>Egenandeler ved treningsleir og cuper</w:t>
            </w:r>
            <w:r>
              <w:rPr>
                <w:noProof/>
                <w:webHidden/>
              </w:rPr>
              <w:tab/>
            </w:r>
            <w:r>
              <w:rPr>
                <w:noProof/>
                <w:webHidden/>
              </w:rPr>
              <w:fldChar w:fldCharType="begin"/>
            </w:r>
            <w:r>
              <w:rPr>
                <w:noProof/>
                <w:webHidden/>
              </w:rPr>
              <w:instrText xml:space="preserve"> PAGEREF _Toc155732254 \h </w:instrText>
            </w:r>
            <w:r>
              <w:rPr>
                <w:noProof/>
                <w:webHidden/>
              </w:rPr>
            </w:r>
            <w:r>
              <w:rPr>
                <w:noProof/>
                <w:webHidden/>
              </w:rPr>
              <w:fldChar w:fldCharType="separate"/>
            </w:r>
            <w:r>
              <w:rPr>
                <w:noProof/>
                <w:webHidden/>
              </w:rPr>
              <w:t>33</w:t>
            </w:r>
            <w:r>
              <w:rPr>
                <w:noProof/>
                <w:webHidden/>
              </w:rPr>
              <w:fldChar w:fldCharType="end"/>
            </w:r>
          </w:hyperlink>
        </w:p>
        <w:p w14:paraId="253463C7" w14:textId="1D7D8F4F" w:rsidR="00F728C5" w:rsidRDefault="00F728C5">
          <w:pPr>
            <w:pStyle w:val="INNH2"/>
            <w:rPr>
              <w:rFonts w:eastAsiaTheme="minorEastAsia"/>
              <w:noProof/>
              <w:kern w:val="2"/>
              <w14:ligatures w14:val="standardContextual"/>
            </w:rPr>
          </w:pPr>
          <w:hyperlink w:anchor="_Toc155732255" w:history="1">
            <w:r w:rsidRPr="003B002C">
              <w:rPr>
                <w:rStyle w:val="Hyperkobling"/>
                <w:noProof/>
              </w:rPr>
              <w:t>12.8</w:t>
            </w:r>
            <w:r>
              <w:rPr>
                <w:rFonts w:eastAsiaTheme="minorEastAsia"/>
                <w:noProof/>
                <w:kern w:val="2"/>
                <w14:ligatures w14:val="standardContextual"/>
              </w:rPr>
              <w:tab/>
            </w:r>
            <w:r w:rsidRPr="003B002C">
              <w:rPr>
                <w:rStyle w:val="Hyperkobling"/>
                <w:noProof/>
              </w:rPr>
              <w:t>FFK fondet</w:t>
            </w:r>
            <w:r>
              <w:rPr>
                <w:noProof/>
                <w:webHidden/>
              </w:rPr>
              <w:tab/>
            </w:r>
            <w:r>
              <w:rPr>
                <w:noProof/>
                <w:webHidden/>
              </w:rPr>
              <w:fldChar w:fldCharType="begin"/>
            </w:r>
            <w:r>
              <w:rPr>
                <w:noProof/>
                <w:webHidden/>
              </w:rPr>
              <w:instrText xml:space="preserve"> PAGEREF _Toc155732255 \h </w:instrText>
            </w:r>
            <w:r>
              <w:rPr>
                <w:noProof/>
                <w:webHidden/>
              </w:rPr>
            </w:r>
            <w:r>
              <w:rPr>
                <w:noProof/>
                <w:webHidden/>
              </w:rPr>
              <w:fldChar w:fldCharType="separate"/>
            </w:r>
            <w:r>
              <w:rPr>
                <w:noProof/>
                <w:webHidden/>
              </w:rPr>
              <w:t>33</w:t>
            </w:r>
            <w:r>
              <w:rPr>
                <w:noProof/>
                <w:webHidden/>
              </w:rPr>
              <w:fldChar w:fldCharType="end"/>
            </w:r>
          </w:hyperlink>
        </w:p>
        <w:p w14:paraId="65E48E00" w14:textId="2660C870" w:rsidR="00F728C5" w:rsidRDefault="00F728C5">
          <w:pPr>
            <w:pStyle w:val="INNH1"/>
            <w:rPr>
              <w:rFonts w:eastAsiaTheme="minorEastAsia"/>
              <w:noProof/>
              <w:kern w:val="2"/>
              <w14:ligatures w14:val="standardContextual"/>
            </w:rPr>
          </w:pPr>
          <w:hyperlink w:anchor="_Toc155732256" w:history="1">
            <w:r w:rsidRPr="003B002C">
              <w:rPr>
                <w:rStyle w:val="Hyperkobling"/>
                <w:noProof/>
              </w:rPr>
              <w:t>13</w:t>
            </w:r>
            <w:r>
              <w:rPr>
                <w:rFonts w:eastAsiaTheme="minorEastAsia"/>
                <w:noProof/>
                <w:kern w:val="2"/>
                <w14:ligatures w14:val="standardContextual"/>
              </w:rPr>
              <w:tab/>
            </w:r>
            <w:r w:rsidRPr="003B002C">
              <w:rPr>
                <w:rStyle w:val="Hyperkobling"/>
                <w:noProof/>
              </w:rPr>
              <w:t>Økonomi – plan for økonomistyring</w:t>
            </w:r>
            <w:r>
              <w:rPr>
                <w:noProof/>
                <w:webHidden/>
              </w:rPr>
              <w:tab/>
            </w:r>
            <w:r>
              <w:rPr>
                <w:noProof/>
                <w:webHidden/>
              </w:rPr>
              <w:fldChar w:fldCharType="begin"/>
            </w:r>
            <w:r>
              <w:rPr>
                <w:noProof/>
                <w:webHidden/>
              </w:rPr>
              <w:instrText xml:space="preserve"> PAGEREF _Toc155732256 \h </w:instrText>
            </w:r>
            <w:r>
              <w:rPr>
                <w:noProof/>
                <w:webHidden/>
              </w:rPr>
            </w:r>
            <w:r>
              <w:rPr>
                <w:noProof/>
                <w:webHidden/>
              </w:rPr>
              <w:fldChar w:fldCharType="separate"/>
            </w:r>
            <w:r>
              <w:rPr>
                <w:noProof/>
                <w:webHidden/>
              </w:rPr>
              <w:t>33</w:t>
            </w:r>
            <w:r>
              <w:rPr>
                <w:noProof/>
                <w:webHidden/>
              </w:rPr>
              <w:fldChar w:fldCharType="end"/>
            </w:r>
          </w:hyperlink>
        </w:p>
        <w:p w14:paraId="0C28857F" w14:textId="4EF448C6" w:rsidR="00F728C5" w:rsidRDefault="00F728C5">
          <w:pPr>
            <w:pStyle w:val="INNH2"/>
            <w:rPr>
              <w:rFonts w:eastAsiaTheme="minorEastAsia"/>
              <w:noProof/>
              <w:kern w:val="2"/>
              <w14:ligatures w14:val="standardContextual"/>
            </w:rPr>
          </w:pPr>
          <w:hyperlink w:anchor="_Toc155732257" w:history="1">
            <w:r w:rsidRPr="003B002C">
              <w:rPr>
                <w:rStyle w:val="Hyperkobling"/>
                <w:noProof/>
              </w:rPr>
              <w:t>13.1</w:t>
            </w:r>
            <w:r>
              <w:rPr>
                <w:rFonts w:eastAsiaTheme="minorEastAsia"/>
                <w:noProof/>
                <w:kern w:val="2"/>
                <w14:ligatures w14:val="standardContextual"/>
              </w:rPr>
              <w:tab/>
            </w:r>
            <w:r w:rsidRPr="003B002C">
              <w:rPr>
                <w:rStyle w:val="Hyperkobling"/>
                <w:noProof/>
              </w:rPr>
              <w:t>Årsmøte</w:t>
            </w:r>
            <w:r>
              <w:rPr>
                <w:noProof/>
                <w:webHidden/>
              </w:rPr>
              <w:tab/>
            </w:r>
            <w:r>
              <w:rPr>
                <w:noProof/>
                <w:webHidden/>
              </w:rPr>
              <w:fldChar w:fldCharType="begin"/>
            </w:r>
            <w:r>
              <w:rPr>
                <w:noProof/>
                <w:webHidden/>
              </w:rPr>
              <w:instrText xml:space="preserve"> PAGEREF _Toc155732257 \h </w:instrText>
            </w:r>
            <w:r>
              <w:rPr>
                <w:noProof/>
                <w:webHidden/>
              </w:rPr>
            </w:r>
            <w:r>
              <w:rPr>
                <w:noProof/>
                <w:webHidden/>
              </w:rPr>
              <w:fldChar w:fldCharType="separate"/>
            </w:r>
            <w:r>
              <w:rPr>
                <w:noProof/>
                <w:webHidden/>
              </w:rPr>
              <w:t>33</w:t>
            </w:r>
            <w:r>
              <w:rPr>
                <w:noProof/>
                <w:webHidden/>
              </w:rPr>
              <w:fldChar w:fldCharType="end"/>
            </w:r>
          </w:hyperlink>
        </w:p>
        <w:p w14:paraId="09961768" w14:textId="707DF91F" w:rsidR="00F728C5" w:rsidRDefault="00F728C5">
          <w:pPr>
            <w:pStyle w:val="INNH2"/>
            <w:rPr>
              <w:rFonts w:eastAsiaTheme="minorEastAsia"/>
              <w:noProof/>
              <w:kern w:val="2"/>
              <w14:ligatures w14:val="standardContextual"/>
            </w:rPr>
          </w:pPr>
          <w:hyperlink w:anchor="_Toc155732258" w:history="1">
            <w:r w:rsidRPr="003B002C">
              <w:rPr>
                <w:rStyle w:val="Hyperkobling"/>
                <w:noProof/>
              </w:rPr>
              <w:t>13.2</w:t>
            </w:r>
            <w:r>
              <w:rPr>
                <w:rFonts w:eastAsiaTheme="minorEastAsia"/>
                <w:noProof/>
                <w:kern w:val="2"/>
                <w14:ligatures w14:val="standardContextual"/>
              </w:rPr>
              <w:tab/>
            </w:r>
            <w:r w:rsidRPr="003B002C">
              <w:rPr>
                <w:rStyle w:val="Hyperkobling"/>
                <w:noProof/>
              </w:rPr>
              <w:t>Styremøte</w:t>
            </w:r>
            <w:r>
              <w:rPr>
                <w:noProof/>
                <w:webHidden/>
              </w:rPr>
              <w:tab/>
            </w:r>
            <w:r>
              <w:rPr>
                <w:noProof/>
                <w:webHidden/>
              </w:rPr>
              <w:fldChar w:fldCharType="begin"/>
            </w:r>
            <w:r>
              <w:rPr>
                <w:noProof/>
                <w:webHidden/>
              </w:rPr>
              <w:instrText xml:space="preserve"> PAGEREF _Toc155732258 \h </w:instrText>
            </w:r>
            <w:r>
              <w:rPr>
                <w:noProof/>
                <w:webHidden/>
              </w:rPr>
            </w:r>
            <w:r>
              <w:rPr>
                <w:noProof/>
                <w:webHidden/>
              </w:rPr>
              <w:fldChar w:fldCharType="separate"/>
            </w:r>
            <w:r>
              <w:rPr>
                <w:noProof/>
                <w:webHidden/>
              </w:rPr>
              <w:t>33</w:t>
            </w:r>
            <w:r>
              <w:rPr>
                <w:noProof/>
                <w:webHidden/>
              </w:rPr>
              <w:fldChar w:fldCharType="end"/>
            </w:r>
          </w:hyperlink>
        </w:p>
        <w:p w14:paraId="5E0CA215" w14:textId="4F13740F" w:rsidR="00F728C5" w:rsidRDefault="00F728C5">
          <w:pPr>
            <w:pStyle w:val="INNH2"/>
            <w:rPr>
              <w:rFonts w:eastAsiaTheme="minorEastAsia"/>
              <w:noProof/>
              <w:kern w:val="2"/>
              <w14:ligatures w14:val="standardContextual"/>
            </w:rPr>
          </w:pPr>
          <w:hyperlink w:anchor="_Toc155732259" w:history="1">
            <w:r w:rsidRPr="003B002C">
              <w:rPr>
                <w:rStyle w:val="Hyperkobling"/>
                <w:noProof/>
              </w:rPr>
              <w:t>13.3</w:t>
            </w:r>
            <w:r>
              <w:rPr>
                <w:rFonts w:eastAsiaTheme="minorEastAsia"/>
                <w:noProof/>
                <w:kern w:val="2"/>
                <w14:ligatures w14:val="standardContextual"/>
              </w:rPr>
              <w:tab/>
            </w:r>
            <w:r w:rsidRPr="003B002C">
              <w:rPr>
                <w:rStyle w:val="Hyperkobling"/>
                <w:noProof/>
              </w:rPr>
              <w:t>Lagkasser</w:t>
            </w:r>
            <w:r>
              <w:rPr>
                <w:noProof/>
                <w:webHidden/>
              </w:rPr>
              <w:tab/>
            </w:r>
            <w:r>
              <w:rPr>
                <w:noProof/>
                <w:webHidden/>
              </w:rPr>
              <w:fldChar w:fldCharType="begin"/>
            </w:r>
            <w:r>
              <w:rPr>
                <w:noProof/>
                <w:webHidden/>
              </w:rPr>
              <w:instrText xml:space="preserve"> PAGEREF _Toc155732259 \h </w:instrText>
            </w:r>
            <w:r>
              <w:rPr>
                <w:noProof/>
                <w:webHidden/>
              </w:rPr>
            </w:r>
            <w:r>
              <w:rPr>
                <w:noProof/>
                <w:webHidden/>
              </w:rPr>
              <w:fldChar w:fldCharType="separate"/>
            </w:r>
            <w:r>
              <w:rPr>
                <w:noProof/>
                <w:webHidden/>
              </w:rPr>
              <w:t>34</w:t>
            </w:r>
            <w:r>
              <w:rPr>
                <w:noProof/>
                <w:webHidden/>
              </w:rPr>
              <w:fldChar w:fldCharType="end"/>
            </w:r>
          </w:hyperlink>
        </w:p>
        <w:p w14:paraId="25B2ED67" w14:textId="2F84A8C1" w:rsidR="00F728C5" w:rsidRDefault="00F728C5">
          <w:pPr>
            <w:pStyle w:val="INNH2"/>
            <w:rPr>
              <w:rFonts w:eastAsiaTheme="minorEastAsia"/>
              <w:noProof/>
              <w:kern w:val="2"/>
              <w14:ligatures w14:val="standardContextual"/>
            </w:rPr>
          </w:pPr>
          <w:hyperlink w:anchor="_Toc155732260" w:history="1">
            <w:r w:rsidRPr="003B002C">
              <w:rPr>
                <w:rStyle w:val="Hyperkobling"/>
                <w:noProof/>
              </w:rPr>
              <w:t>13.4</w:t>
            </w:r>
            <w:r>
              <w:rPr>
                <w:rFonts w:eastAsiaTheme="minorEastAsia"/>
                <w:noProof/>
                <w:kern w:val="2"/>
                <w14:ligatures w14:val="standardContextual"/>
              </w:rPr>
              <w:tab/>
            </w:r>
            <w:r w:rsidRPr="003B002C">
              <w:rPr>
                <w:rStyle w:val="Hyperkobling"/>
                <w:noProof/>
              </w:rPr>
              <w:t>Kontanthåndtering i kantine og turneringer</w:t>
            </w:r>
            <w:r>
              <w:rPr>
                <w:noProof/>
                <w:webHidden/>
              </w:rPr>
              <w:tab/>
            </w:r>
            <w:r>
              <w:rPr>
                <w:noProof/>
                <w:webHidden/>
              </w:rPr>
              <w:fldChar w:fldCharType="begin"/>
            </w:r>
            <w:r>
              <w:rPr>
                <w:noProof/>
                <w:webHidden/>
              </w:rPr>
              <w:instrText xml:space="preserve"> PAGEREF _Toc155732260 \h </w:instrText>
            </w:r>
            <w:r>
              <w:rPr>
                <w:noProof/>
                <w:webHidden/>
              </w:rPr>
            </w:r>
            <w:r>
              <w:rPr>
                <w:noProof/>
                <w:webHidden/>
              </w:rPr>
              <w:fldChar w:fldCharType="separate"/>
            </w:r>
            <w:r>
              <w:rPr>
                <w:noProof/>
                <w:webHidden/>
              </w:rPr>
              <w:t>34</w:t>
            </w:r>
            <w:r>
              <w:rPr>
                <w:noProof/>
                <w:webHidden/>
              </w:rPr>
              <w:fldChar w:fldCharType="end"/>
            </w:r>
          </w:hyperlink>
        </w:p>
        <w:p w14:paraId="5C4A3FDD" w14:textId="3D96D650" w:rsidR="00F728C5" w:rsidRDefault="00F728C5">
          <w:pPr>
            <w:pStyle w:val="INNH2"/>
            <w:rPr>
              <w:rFonts w:eastAsiaTheme="minorEastAsia"/>
              <w:noProof/>
              <w:kern w:val="2"/>
              <w14:ligatures w14:val="standardContextual"/>
            </w:rPr>
          </w:pPr>
          <w:hyperlink w:anchor="_Toc155732261" w:history="1">
            <w:r w:rsidRPr="003B002C">
              <w:rPr>
                <w:rStyle w:val="Hyperkobling"/>
                <w:noProof/>
              </w:rPr>
              <w:t>13.5</w:t>
            </w:r>
            <w:r>
              <w:rPr>
                <w:rFonts w:eastAsiaTheme="minorEastAsia"/>
                <w:noProof/>
                <w:kern w:val="2"/>
                <w14:ligatures w14:val="standardContextual"/>
              </w:rPr>
              <w:tab/>
            </w:r>
            <w:r w:rsidRPr="003B002C">
              <w:rPr>
                <w:rStyle w:val="Hyperkobling"/>
                <w:noProof/>
              </w:rPr>
              <w:t>Fullmakter</w:t>
            </w:r>
            <w:r>
              <w:rPr>
                <w:noProof/>
                <w:webHidden/>
              </w:rPr>
              <w:tab/>
            </w:r>
            <w:r>
              <w:rPr>
                <w:noProof/>
                <w:webHidden/>
              </w:rPr>
              <w:fldChar w:fldCharType="begin"/>
            </w:r>
            <w:r>
              <w:rPr>
                <w:noProof/>
                <w:webHidden/>
              </w:rPr>
              <w:instrText xml:space="preserve"> PAGEREF _Toc155732261 \h </w:instrText>
            </w:r>
            <w:r>
              <w:rPr>
                <w:noProof/>
                <w:webHidden/>
              </w:rPr>
            </w:r>
            <w:r>
              <w:rPr>
                <w:noProof/>
                <w:webHidden/>
              </w:rPr>
              <w:fldChar w:fldCharType="separate"/>
            </w:r>
            <w:r>
              <w:rPr>
                <w:noProof/>
                <w:webHidden/>
              </w:rPr>
              <w:t>35</w:t>
            </w:r>
            <w:r>
              <w:rPr>
                <w:noProof/>
                <w:webHidden/>
              </w:rPr>
              <w:fldChar w:fldCharType="end"/>
            </w:r>
          </w:hyperlink>
        </w:p>
        <w:p w14:paraId="2780EB03" w14:textId="2F7A1880" w:rsidR="00F728C5" w:rsidRDefault="00F728C5">
          <w:pPr>
            <w:pStyle w:val="INNH1"/>
            <w:rPr>
              <w:rFonts w:eastAsiaTheme="minorEastAsia"/>
              <w:noProof/>
              <w:kern w:val="2"/>
              <w14:ligatures w14:val="standardContextual"/>
            </w:rPr>
          </w:pPr>
          <w:hyperlink w:anchor="_Toc155732262" w:history="1">
            <w:r w:rsidRPr="003B002C">
              <w:rPr>
                <w:rStyle w:val="Hyperkobling"/>
                <w:noProof/>
              </w:rPr>
              <w:t>14.</w:t>
            </w:r>
            <w:r>
              <w:rPr>
                <w:rFonts w:eastAsiaTheme="minorEastAsia"/>
                <w:noProof/>
                <w:kern w:val="2"/>
                <w14:ligatures w14:val="standardContextual"/>
              </w:rPr>
              <w:tab/>
            </w:r>
            <w:r w:rsidRPr="003B002C">
              <w:rPr>
                <w:rStyle w:val="Hyperkobling"/>
                <w:noProof/>
              </w:rPr>
              <w:t>Informasjon/kommunikasjon</w:t>
            </w:r>
            <w:r>
              <w:rPr>
                <w:noProof/>
                <w:webHidden/>
              </w:rPr>
              <w:tab/>
            </w:r>
            <w:r>
              <w:rPr>
                <w:noProof/>
                <w:webHidden/>
              </w:rPr>
              <w:fldChar w:fldCharType="begin"/>
            </w:r>
            <w:r>
              <w:rPr>
                <w:noProof/>
                <w:webHidden/>
              </w:rPr>
              <w:instrText xml:space="preserve"> PAGEREF _Toc155732262 \h </w:instrText>
            </w:r>
            <w:r>
              <w:rPr>
                <w:noProof/>
                <w:webHidden/>
              </w:rPr>
            </w:r>
            <w:r>
              <w:rPr>
                <w:noProof/>
                <w:webHidden/>
              </w:rPr>
              <w:fldChar w:fldCharType="separate"/>
            </w:r>
            <w:r>
              <w:rPr>
                <w:noProof/>
                <w:webHidden/>
              </w:rPr>
              <w:t>35</w:t>
            </w:r>
            <w:r>
              <w:rPr>
                <w:noProof/>
                <w:webHidden/>
              </w:rPr>
              <w:fldChar w:fldCharType="end"/>
            </w:r>
          </w:hyperlink>
        </w:p>
        <w:p w14:paraId="17C490E2" w14:textId="48BE5B73" w:rsidR="00F728C5" w:rsidRDefault="00F728C5">
          <w:pPr>
            <w:pStyle w:val="INNH2"/>
            <w:rPr>
              <w:rFonts w:eastAsiaTheme="minorEastAsia"/>
              <w:noProof/>
              <w:kern w:val="2"/>
              <w14:ligatures w14:val="standardContextual"/>
            </w:rPr>
          </w:pPr>
          <w:hyperlink w:anchor="_Toc155732263" w:history="1">
            <w:r w:rsidRPr="003B002C">
              <w:rPr>
                <w:rStyle w:val="Hyperkobling"/>
                <w:noProof/>
              </w:rPr>
              <w:t>14.1</w:t>
            </w:r>
            <w:r>
              <w:rPr>
                <w:rFonts w:eastAsiaTheme="minorEastAsia"/>
                <w:noProof/>
                <w:kern w:val="2"/>
                <w14:ligatures w14:val="standardContextual"/>
              </w:rPr>
              <w:tab/>
            </w:r>
            <w:r w:rsidRPr="003B002C">
              <w:rPr>
                <w:rStyle w:val="Hyperkobling"/>
                <w:noProof/>
              </w:rPr>
              <w:t>Generelt</w:t>
            </w:r>
            <w:r>
              <w:rPr>
                <w:noProof/>
                <w:webHidden/>
              </w:rPr>
              <w:tab/>
            </w:r>
            <w:r>
              <w:rPr>
                <w:noProof/>
                <w:webHidden/>
              </w:rPr>
              <w:fldChar w:fldCharType="begin"/>
            </w:r>
            <w:r>
              <w:rPr>
                <w:noProof/>
                <w:webHidden/>
              </w:rPr>
              <w:instrText xml:space="preserve"> PAGEREF _Toc155732263 \h </w:instrText>
            </w:r>
            <w:r>
              <w:rPr>
                <w:noProof/>
                <w:webHidden/>
              </w:rPr>
            </w:r>
            <w:r>
              <w:rPr>
                <w:noProof/>
                <w:webHidden/>
              </w:rPr>
              <w:fldChar w:fldCharType="separate"/>
            </w:r>
            <w:r>
              <w:rPr>
                <w:noProof/>
                <w:webHidden/>
              </w:rPr>
              <w:t>35</w:t>
            </w:r>
            <w:r>
              <w:rPr>
                <w:noProof/>
                <w:webHidden/>
              </w:rPr>
              <w:fldChar w:fldCharType="end"/>
            </w:r>
          </w:hyperlink>
        </w:p>
        <w:p w14:paraId="6AF6E9D1" w14:textId="115671BC" w:rsidR="00F728C5" w:rsidRDefault="00F728C5">
          <w:pPr>
            <w:pStyle w:val="INNH2"/>
            <w:rPr>
              <w:rFonts w:eastAsiaTheme="minorEastAsia"/>
              <w:noProof/>
              <w:kern w:val="2"/>
              <w14:ligatures w14:val="standardContextual"/>
            </w:rPr>
          </w:pPr>
          <w:hyperlink w:anchor="_Toc155732264" w:history="1">
            <w:r w:rsidRPr="003B002C">
              <w:rPr>
                <w:rStyle w:val="Hyperkobling"/>
                <w:noProof/>
              </w:rPr>
              <w:t>14.2</w:t>
            </w:r>
            <w:r>
              <w:rPr>
                <w:rFonts w:eastAsiaTheme="minorEastAsia"/>
                <w:noProof/>
                <w:kern w:val="2"/>
                <w14:ligatures w14:val="standardContextual"/>
              </w:rPr>
              <w:tab/>
            </w:r>
            <w:r w:rsidRPr="003B002C">
              <w:rPr>
                <w:rStyle w:val="Hyperkobling"/>
                <w:noProof/>
              </w:rPr>
              <w:t>Klubbens web side</w:t>
            </w:r>
            <w:r>
              <w:rPr>
                <w:noProof/>
                <w:webHidden/>
              </w:rPr>
              <w:tab/>
            </w:r>
            <w:r>
              <w:rPr>
                <w:noProof/>
                <w:webHidden/>
              </w:rPr>
              <w:fldChar w:fldCharType="begin"/>
            </w:r>
            <w:r>
              <w:rPr>
                <w:noProof/>
                <w:webHidden/>
              </w:rPr>
              <w:instrText xml:space="preserve"> PAGEREF _Toc155732264 \h </w:instrText>
            </w:r>
            <w:r>
              <w:rPr>
                <w:noProof/>
                <w:webHidden/>
              </w:rPr>
            </w:r>
            <w:r>
              <w:rPr>
                <w:noProof/>
                <w:webHidden/>
              </w:rPr>
              <w:fldChar w:fldCharType="separate"/>
            </w:r>
            <w:r>
              <w:rPr>
                <w:noProof/>
                <w:webHidden/>
              </w:rPr>
              <w:t>36</w:t>
            </w:r>
            <w:r>
              <w:rPr>
                <w:noProof/>
                <w:webHidden/>
              </w:rPr>
              <w:fldChar w:fldCharType="end"/>
            </w:r>
          </w:hyperlink>
        </w:p>
        <w:p w14:paraId="1D74EE37" w14:textId="3A873746" w:rsidR="00F728C5" w:rsidRDefault="00F728C5">
          <w:pPr>
            <w:pStyle w:val="INNH2"/>
            <w:rPr>
              <w:rFonts w:eastAsiaTheme="minorEastAsia"/>
              <w:noProof/>
              <w:kern w:val="2"/>
              <w14:ligatures w14:val="standardContextual"/>
            </w:rPr>
          </w:pPr>
          <w:hyperlink w:anchor="_Toc155732265" w:history="1">
            <w:r w:rsidRPr="003B002C">
              <w:rPr>
                <w:rStyle w:val="Hyperkobling"/>
                <w:noProof/>
              </w:rPr>
              <w:t>14.3</w:t>
            </w:r>
            <w:r>
              <w:rPr>
                <w:rFonts w:eastAsiaTheme="minorEastAsia"/>
                <w:noProof/>
                <w:kern w:val="2"/>
                <w14:ligatures w14:val="standardContextual"/>
              </w:rPr>
              <w:tab/>
            </w:r>
            <w:r w:rsidRPr="003B002C">
              <w:rPr>
                <w:rStyle w:val="Hyperkobling"/>
                <w:noProof/>
              </w:rPr>
              <w:t>Klubbens tilstedeværelse på sosiale medier</w:t>
            </w:r>
            <w:r>
              <w:rPr>
                <w:noProof/>
                <w:webHidden/>
              </w:rPr>
              <w:tab/>
            </w:r>
            <w:r>
              <w:rPr>
                <w:noProof/>
                <w:webHidden/>
              </w:rPr>
              <w:fldChar w:fldCharType="begin"/>
            </w:r>
            <w:r>
              <w:rPr>
                <w:noProof/>
                <w:webHidden/>
              </w:rPr>
              <w:instrText xml:space="preserve"> PAGEREF _Toc155732265 \h </w:instrText>
            </w:r>
            <w:r>
              <w:rPr>
                <w:noProof/>
                <w:webHidden/>
              </w:rPr>
            </w:r>
            <w:r>
              <w:rPr>
                <w:noProof/>
                <w:webHidden/>
              </w:rPr>
              <w:fldChar w:fldCharType="separate"/>
            </w:r>
            <w:r>
              <w:rPr>
                <w:noProof/>
                <w:webHidden/>
              </w:rPr>
              <w:t>36</w:t>
            </w:r>
            <w:r>
              <w:rPr>
                <w:noProof/>
                <w:webHidden/>
              </w:rPr>
              <w:fldChar w:fldCharType="end"/>
            </w:r>
          </w:hyperlink>
        </w:p>
        <w:p w14:paraId="29E36E0D" w14:textId="728CE1C3" w:rsidR="00F728C5" w:rsidRDefault="00F728C5">
          <w:pPr>
            <w:pStyle w:val="INNH2"/>
            <w:rPr>
              <w:rFonts w:eastAsiaTheme="minorEastAsia"/>
              <w:noProof/>
              <w:kern w:val="2"/>
              <w14:ligatures w14:val="standardContextual"/>
            </w:rPr>
          </w:pPr>
          <w:hyperlink w:anchor="_Toc155732266" w:history="1">
            <w:r w:rsidRPr="003B002C">
              <w:rPr>
                <w:rStyle w:val="Hyperkobling"/>
                <w:noProof/>
              </w:rPr>
              <w:t>14.4</w:t>
            </w:r>
            <w:r>
              <w:rPr>
                <w:rFonts w:eastAsiaTheme="minorEastAsia"/>
                <w:noProof/>
                <w:kern w:val="2"/>
                <w14:ligatures w14:val="standardContextual"/>
              </w:rPr>
              <w:tab/>
            </w:r>
            <w:r w:rsidRPr="003B002C">
              <w:rPr>
                <w:rStyle w:val="Hyperkobling"/>
                <w:noProof/>
              </w:rPr>
              <w:t>Kommunikasjon gjennom mail</w:t>
            </w:r>
            <w:r>
              <w:rPr>
                <w:noProof/>
                <w:webHidden/>
              </w:rPr>
              <w:tab/>
            </w:r>
            <w:r>
              <w:rPr>
                <w:noProof/>
                <w:webHidden/>
              </w:rPr>
              <w:fldChar w:fldCharType="begin"/>
            </w:r>
            <w:r>
              <w:rPr>
                <w:noProof/>
                <w:webHidden/>
              </w:rPr>
              <w:instrText xml:space="preserve"> PAGEREF _Toc155732266 \h </w:instrText>
            </w:r>
            <w:r>
              <w:rPr>
                <w:noProof/>
                <w:webHidden/>
              </w:rPr>
            </w:r>
            <w:r>
              <w:rPr>
                <w:noProof/>
                <w:webHidden/>
              </w:rPr>
              <w:fldChar w:fldCharType="separate"/>
            </w:r>
            <w:r>
              <w:rPr>
                <w:noProof/>
                <w:webHidden/>
              </w:rPr>
              <w:t>36</w:t>
            </w:r>
            <w:r>
              <w:rPr>
                <w:noProof/>
                <w:webHidden/>
              </w:rPr>
              <w:fldChar w:fldCharType="end"/>
            </w:r>
          </w:hyperlink>
        </w:p>
        <w:p w14:paraId="1501B9CC" w14:textId="582CEF3B" w:rsidR="00F728C5" w:rsidRDefault="00F728C5">
          <w:pPr>
            <w:pStyle w:val="INNH2"/>
            <w:rPr>
              <w:rFonts w:eastAsiaTheme="minorEastAsia"/>
              <w:noProof/>
              <w:kern w:val="2"/>
              <w14:ligatures w14:val="standardContextual"/>
            </w:rPr>
          </w:pPr>
          <w:hyperlink w:anchor="_Toc155732267" w:history="1">
            <w:r w:rsidRPr="003B002C">
              <w:rPr>
                <w:rStyle w:val="Hyperkobling"/>
                <w:noProof/>
              </w:rPr>
              <w:t>14.5</w:t>
            </w:r>
            <w:r>
              <w:rPr>
                <w:rFonts w:eastAsiaTheme="minorEastAsia"/>
                <w:noProof/>
                <w:kern w:val="2"/>
                <w14:ligatures w14:val="standardContextual"/>
              </w:rPr>
              <w:tab/>
            </w:r>
            <w:r w:rsidRPr="003B002C">
              <w:rPr>
                <w:rStyle w:val="Hyperkobling"/>
                <w:noProof/>
              </w:rPr>
              <w:t>Lagenes interne kommunikasjon</w:t>
            </w:r>
            <w:r>
              <w:rPr>
                <w:noProof/>
                <w:webHidden/>
              </w:rPr>
              <w:tab/>
            </w:r>
            <w:r>
              <w:rPr>
                <w:noProof/>
                <w:webHidden/>
              </w:rPr>
              <w:fldChar w:fldCharType="begin"/>
            </w:r>
            <w:r>
              <w:rPr>
                <w:noProof/>
                <w:webHidden/>
              </w:rPr>
              <w:instrText xml:space="preserve"> PAGEREF _Toc155732267 \h </w:instrText>
            </w:r>
            <w:r>
              <w:rPr>
                <w:noProof/>
                <w:webHidden/>
              </w:rPr>
            </w:r>
            <w:r>
              <w:rPr>
                <w:noProof/>
                <w:webHidden/>
              </w:rPr>
              <w:fldChar w:fldCharType="separate"/>
            </w:r>
            <w:r>
              <w:rPr>
                <w:noProof/>
                <w:webHidden/>
              </w:rPr>
              <w:t>36</w:t>
            </w:r>
            <w:r>
              <w:rPr>
                <w:noProof/>
                <w:webHidden/>
              </w:rPr>
              <w:fldChar w:fldCharType="end"/>
            </w:r>
          </w:hyperlink>
        </w:p>
        <w:p w14:paraId="7E418F1D" w14:textId="6FEAB1BE" w:rsidR="00F728C5" w:rsidRDefault="00F728C5">
          <w:pPr>
            <w:pStyle w:val="INNH2"/>
            <w:rPr>
              <w:rFonts w:eastAsiaTheme="minorEastAsia"/>
              <w:noProof/>
              <w:kern w:val="2"/>
              <w14:ligatures w14:val="standardContextual"/>
            </w:rPr>
          </w:pPr>
          <w:hyperlink w:anchor="_Toc155732268" w:history="1">
            <w:r w:rsidRPr="003B002C">
              <w:rPr>
                <w:rStyle w:val="Hyperkobling"/>
                <w:noProof/>
              </w:rPr>
              <w:t>14.6</w:t>
            </w:r>
            <w:r>
              <w:rPr>
                <w:rFonts w:eastAsiaTheme="minorEastAsia"/>
                <w:noProof/>
                <w:kern w:val="2"/>
                <w14:ligatures w14:val="standardContextual"/>
              </w:rPr>
              <w:tab/>
            </w:r>
            <w:r w:rsidRPr="003B002C">
              <w:rPr>
                <w:rStyle w:val="Hyperkobling"/>
                <w:noProof/>
              </w:rPr>
              <w:t>Retningslinjer for publisering av bilder og film</w:t>
            </w:r>
            <w:r>
              <w:rPr>
                <w:noProof/>
                <w:webHidden/>
              </w:rPr>
              <w:tab/>
            </w:r>
            <w:r>
              <w:rPr>
                <w:noProof/>
                <w:webHidden/>
              </w:rPr>
              <w:fldChar w:fldCharType="begin"/>
            </w:r>
            <w:r>
              <w:rPr>
                <w:noProof/>
                <w:webHidden/>
              </w:rPr>
              <w:instrText xml:space="preserve"> PAGEREF _Toc155732268 \h </w:instrText>
            </w:r>
            <w:r>
              <w:rPr>
                <w:noProof/>
                <w:webHidden/>
              </w:rPr>
            </w:r>
            <w:r>
              <w:rPr>
                <w:noProof/>
                <w:webHidden/>
              </w:rPr>
              <w:fldChar w:fldCharType="separate"/>
            </w:r>
            <w:r>
              <w:rPr>
                <w:noProof/>
                <w:webHidden/>
              </w:rPr>
              <w:t>37</w:t>
            </w:r>
            <w:r>
              <w:rPr>
                <w:noProof/>
                <w:webHidden/>
              </w:rPr>
              <w:fldChar w:fldCharType="end"/>
            </w:r>
          </w:hyperlink>
        </w:p>
        <w:p w14:paraId="341C3ABB" w14:textId="595CE8A0" w:rsidR="00F728C5" w:rsidRDefault="00F728C5">
          <w:pPr>
            <w:pStyle w:val="INNH2"/>
            <w:rPr>
              <w:rFonts w:eastAsiaTheme="minorEastAsia"/>
              <w:noProof/>
              <w:kern w:val="2"/>
              <w14:ligatures w14:val="standardContextual"/>
            </w:rPr>
          </w:pPr>
          <w:hyperlink w:anchor="_Toc155732269" w:history="1">
            <w:r w:rsidRPr="003B002C">
              <w:rPr>
                <w:rStyle w:val="Hyperkobling"/>
                <w:noProof/>
              </w:rPr>
              <w:t>14.7</w:t>
            </w:r>
            <w:r>
              <w:rPr>
                <w:rFonts w:eastAsiaTheme="minorEastAsia"/>
                <w:noProof/>
                <w:kern w:val="2"/>
                <w14:ligatures w14:val="standardContextual"/>
              </w:rPr>
              <w:tab/>
            </w:r>
            <w:r w:rsidRPr="003B002C">
              <w:rPr>
                <w:rStyle w:val="Hyperkobling"/>
                <w:noProof/>
              </w:rPr>
              <w:t>Lagenes kommunikasjon med andre klubber</w:t>
            </w:r>
            <w:r>
              <w:rPr>
                <w:noProof/>
                <w:webHidden/>
              </w:rPr>
              <w:tab/>
            </w:r>
            <w:r>
              <w:rPr>
                <w:noProof/>
                <w:webHidden/>
              </w:rPr>
              <w:fldChar w:fldCharType="begin"/>
            </w:r>
            <w:r>
              <w:rPr>
                <w:noProof/>
                <w:webHidden/>
              </w:rPr>
              <w:instrText xml:space="preserve"> PAGEREF _Toc155732269 \h </w:instrText>
            </w:r>
            <w:r>
              <w:rPr>
                <w:noProof/>
                <w:webHidden/>
              </w:rPr>
            </w:r>
            <w:r>
              <w:rPr>
                <w:noProof/>
                <w:webHidden/>
              </w:rPr>
              <w:fldChar w:fldCharType="separate"/>
            </w:r>
            <w:r>
              <w:rPr>
                <w:noProof/>
                <w:webHidden/>
              </w:rPr>
              <w:t>37</w:t>
            </w:r>
            <w:r>
              <w:rPr>
                <w:noProof/>
                <w:webHidden/>
              </w:rPr>
              <w:fldChar w:fldCharType="end"/>
            </w:r>
          </w:hyperlink>
        </w:p>
        <w:p w14:paraId="3A05E0B1" w14:textId="388D203A" w:rsidR="00F728C5" w:rsidRDefault="00F728C5">
          <w:pPr>
            <w:pStyle w:val="INNH2"/>
            <w:rPr>
              <w:rFonts w:eastAsiaTheme="minorEastAsia"/>
              <w:noProof/>
              <w:kern w:val="2"/>
              <w14:ligatures w14:val="standardContextual"/>
            </w:rPr>
          </w:pPr>
          <w:hyperlink w:anchor="_Toc155732270" w:history="1">
            <w:r w:rsidRPr="003B002C">
              <w:rPr>
                <w:rStyle w:val="Hyperkobling"/>
                <w:noProof/>
              </w:rPr>
              <w:t>14.8</w:t>
            </w:r>
            <w:r>
              <w:rPr>
                <w:rFonts w:eastAsiaTheme="minorEastAsia"/>
                <w:noProof/>
                <w:kern w:val="2"/>
                <w14:ligatures w14:val="standardContextual"/>
              </w:rPr>
              <w:tab/>
            </w:r>
            <w:r w:rsidRPr="003B002C">
              <w:rPr>
                <w:rStyle w:val="Hyperkobling"/>
                <w:noProof/>
              </w:rPr>
              <w:t>Trygge rammer</w:t>
            </w:r>
            <w:r>
              <w:rPr>
                <w:noProof/>
                <w:webHidden/>
              </w:rPr>
              <w:tab/>
            </w:r>
            <w:r>
              <w:rPr>
                <w:noProof/>
                <w:webHidden/>
              </w:rPr>
              <w:fldChar w:fldCharType="begin"/>
            </w:r>
            <w:r>
              <w:rPr>
                <w:noProof/>
                <w:webHidden/>
              </w:rPr>
              <w:instrText xml:space="preserve"> PAGEREF _Toc155732270 \h </w:instrText>
            </w:r>
            <w:r>
              <w:rPr>
                <w:noProof/>
                <w:webHidden/>
              </w:rPr>
            </w:r>
            <w:r>
              <w:rPr>
                <w:noProof/>
                <w:webHidden/>
              </w:rPr>
              <w:fldChar w:fldCharType="separate"/>
            </w:r>
            <w:r>
              <w:rPr>
                <w:noProof/>
                <w:webHidden/>
              </w:rPr>
              <w:t>38</w:t>
            </w:r>
            <w:r>
              <w:rPr>
                <w:noProof/>
                <w:webHidden/>
              </w:rPr>
              <w:fldChar w:fldCharType="end"/>
            </w:r>
          </w:hyperlink>
        </w:p>
        <w:p w14:paraId="0E89A817" w14:textId="589C1ECA" w:rsidR="00F728C5" w:rsidRDefault="00F728C5">
          <w:pPr>
            <w:pStyle w:val="INNH2"/>
            <w:rPr>
              <w:rFonts w:eastAsiaTheme="minorEastAsia"/>
              <w:noProof/>
              <w:kern w:val="2"/>
              <w14:ligatures w14:val="standardContextual"/>
            </w:rPr>
          </w:pPr>
          <w:hyperlink w:anchor="_Toc155732271" w:history="1">
            <w:r w:rsidRPr="003B002C">
              <w:rPr>
                <w:rStyle w:val="Hyperkobling"/>
                <w:noProof/>
              </w:rPr>
              <w:t>14.9</w:t>
            </w:r>
            <w:r>
              <w:rPr>
                <w:rFonts w:eastAsiaTheme="minorEastAsia"/>
                <w:noProof/>
                <w:kern w:val="2"/>
                <w14:ligatures w14:val="standardContextual"/>
              </w:rPr>
              <w:tab/>
            </w:r>
            <w:r w:rsidRPr="003B002C">
              <w:rPr>
                <w:rStyle w:val="Hyperkobling"/>
                <w:noProof/>
              </w:rPr>
              <w:t>Foreldremøter</w:t>
            </w:r>
            <w:r>
              <w:rPr>
                <w:noProof/>
                <w:webHidden/>
              </w:rPr>
              <w:tab/>
            </w:r>
            <w:r>
              <w:rPr>
                <w:noProof/>
                <w:webHidden/>
              </w:rPr>
              <w:fldChar w:fldCharType="begin"/>
            </w:r>
            <w:r>
              <w:rPr>
                <w:noProof/>
                <w:webHidden/>
              </w:rPr>
              <w:instrText xml:space="preserve"> PAGEREF _Toc155732271 \h </w:instrText>
            </w:r>
            <w:r>
              <w:rPr>
                <w:noProof/>
                <w:webHidden/>
              </w:rPr>
            </w:r>
            <w:r>
              <w:rPr>
                <w:noProof/>
                <w:webHidden/>
              </w:rPr>
              <w:fldChar w:fldCharType="separate"/>
            </w:r>
            <w:r>
              <w:rPr>
                <w:noProof/>
                <w:webHidden/>
              </w:rPr>
              <w:t>38</w:t>
            </w:r>
            <w:r>
              <w:rPr>
                <w:noProof/>
                <w:webHidden/>
              </w:rPr>
              <w:fldChar w:fldCharType="end"/>
            </w:r>
          </w:hyperlink>
        </w:p>
        <w:p w14:paraId="52024043" w14:textId="4D2C42AB" w:rsidR="00F728C5" w:rsidRDefault="00F728C5">
          <w:pPr>
            <w:pStyle w:val="INNH2"/>
            <w:rPr>
              <w:rFonts w:eastAsiaTheme="minorEastAsia"/>
              <w:noProof/>
              <w:kern w:val="2"/>
              <w14:ligatures w14:val="standardContextual"/>
            </w:rPr>
          </w:pPr>
          <w:hyperlink w:anchor="_Toc155732272" w:history="1">
            <w:r w:rsidRPr="003B002C">
              <w:rPr>
                <w:rStyle w:val="Hyperkobling"/>
                <w:noProof/>
              </w:rPr>
              <w:t>14.10</w:t>
            </w:r>
            <w:r>
              <w:rPr>
                <w:rFonts w:eastAsiaTheme="minorEastAsia"/>
                <w:noProof/>
                <w:kern w:val="2"/>
                <w14:ligatures w14:val="standardContextual"/>
              </w:rPr>
              <w:tab/>
            </w:r>
            <w:r w:rsidRPr="003B002C">
              <w:rPr>
                <w:rStyle w:val="Hyperkobling"/>
                <w:noProof/>
              </w:rPr>
              <w:t>Trenermøter</w:t>
            </w:r>
            <w:r>
              <w:rPr>
                <w:noProof/>
                <w:webHidden/>
              </w:rPr>
              <w:tab/>
            </w:r>
            <w:r>
              <w:rPr>
                <w:noProof/>
                <w:webHidden/>
              </w:rPr>
              <w:fldChar w:fldCharType="begin"/>
            </w:r>
            <w:r>
              <w:rPr>
                <w:noProof/>
                <w:webHidden/>
              </w:rPr>
              <w:instrText xml:space="preserve"> PAGEREF _Toc155732272 \h </w:instrText>
            </w:r>
            <w:r>
              <w:rPr>
                <w:noProof/>
                <w:webHidden/>
              </w:rPr>
            </w:r>
            <w:r>
              <w:rPr>
                <w:noProof/>
                <w:webHidden/>
              </w:rPr>
              <w:fldChar w:fldCharType="separate"/>
            </w:r>
            <w:r>
              <w:rPr>
                <w:noProof/>
                <w:webHidden/>
              </w:rPr>
              <w:t>38</w:t>
            </w:r>
            <w:r>
              <w:rPr>
                <w:noProof/>
                <w:webHidden/>
              </w:rPr>
              <w:fldChar w:fldCharType="end"/>
            </w:r>
          </w:hyperlink>
        </w:p>
        <w:p w14:paraId="3B68363D" w14:textId="535D8C00" w:rsidR="00F728C5" w:rsidRDefault="00F728C5">
          <w:pPr>
            <w:pStyle w:val="INNH2"/>
            <w:rPr>
              <w:rFonts w:eastAsiaTheme="minorEastAsia"/>
              <w:noProof/>
              <w:kern w:val="2"/>
              <w14:ligatures w14:val="standardContextual"/>
            </w:rPr>
          </w:pPr>
          <w:hyperlink w:anchor="_Toc155732273" w:history="1">
            <w:r w:rsidRPr="003B002C">
              <w:rPr>
                <w:rStyle w:val="Hyperkobling"/>
                <w:noProof/>
              </w:rPr>
              <w:t>14.11</w:t>
            </w:r>
            <w:r>
              <w:rPr>
                <w:rFonts w:eastAsiaTheme="minorEastAsia"/>
                <w:noProof/>
                <w:kern w:val="2"/>
                <w14:ligatures w14:val="standardContextual"/>
              </w:rPr>
              <w:tab/>
            </w:r>
            <w:r w:rsidRPr="003B002C">
              <w:rPr>
                <w:rStyle w:val="Hyperkobling"/>
                <w:noProof/>
              </w:rPr>
              <w:t>Lagledermøter</w:t>
            </w:r>
            <w:r>
              <w:rPr>
                <w:noProof/>
                <w:webHidden/>
              </w:rPr>
              <w:tab/>
            </w:r>
            <w:r>
              <w:rPr>
                <w:noProof/>
                <w:webHidden/>
              </w:rPr>
              <w:fldChar w:fldCharType="begin"/>
            </w:r>
            <w:r>
              <w:rPr>
                <w:noProof/>
                <w:webHidden/>
              </w:rPr>
              <w:instrText xml:space="preserve"> PAGEREF _Toc155732273 \h </w:instrText>
            </w:r>
            <w:r>
              <w:rPr>
                <w:noProof/>
                <w:webHidden/>
              </w:rPr>
            </w:r>
            <w:r>
              <w:rPr>
                <w:noProof/>
                <w:webHidden/>
              </w:rPr>
              <w:fldChar w:fldCharType="separate"/>
            </w:r>
            <w:r>
              <w:rPr>
                <w:noProof/>
                <w:webHidden/>
              </w:rPr>
              <w:t>38</w:t>
            </w:r>
            <w:r>
              <w:rPr>
                <w:noProof/>
                <w:webHidden/>
              </w:rPr>
              <w:fldChar w:fldCharType="end"/>
            </w:r>
          </w:hyperlink>
        </w:p>
        <w:p w14:paraId="27F58B38" w14:textId="26F82991" w:rsidR="00F728C5" w:rsidRDefault="00F728C5">
          <w:pPr>
            <w:pStyle w:val="INNH1"/>
            <w:rPr>
              <w:rFonts w:eastAsiaTheme="minorEastAsia"/>
              <w:noProof/>
              <w:kern w:val="2"/>
              <w14:ligatures w14:val="standardContextual"/>
            </w:rPr>
          </w:pPr>
          <w:hyperlink w:anchor="_Toc155732274" w:history="1">
            <w:r w:rsidRPr="003B002C">
              <w:rPr>
                <w:rStyle w:val="Hyperkobling"/>
                <w:noProof/>
              </w:rPr>
              <w:t>15.</w:t>
            </w:r>
            <w:r>
              <w:rPr>
                <w:rFonts w:eastAsiaTheme="minorEastAsia"/>
                <w:noProof/>
                <w:kern w:val="2"/>
                <w14:ligatures w14:val="standardContextual"/>
              </w:rPr>
              <w:tab/>
            </w:r>
            <w:r w:rsidRPr="003B002C">
              <w:rPr>
                <w:rStyle w:val="Hyperkobling"/>
                <w:noProof/>
              </w:rPr>
              <w:t>Utdanning/kompetanse</w:t>
            </w:r>
            <w:r>
              <w:rPr>
                <w:noProof/>
                <w:webHidden/>
              </w:rPr>
              <w:tab/>
            </w:r>
            <w:r>
              <w:rPr>
                <w:noProof/>
                <w:webHidden/>
              </w:rPr>
              <w:fldChar w:fldCharType="begin"/>
            </w:r>
            <w:r>
              <w:rPr>
                <w:noProof/>
                <w:webHidden/>
              </w:rPr>
              <w:instrText xml:space="preserve"> PAGEREF _Toc155732274 \h </w:instrText>
            </w:r>
            <w:r>
              <w:rPr>
                <w:noProof/>
                <w:webHidden/>
              </w:rPr>
            </w:r>
            <w:r>
              <w:rPr>
                <w:noProof/>
                <w:webHidden/>
              </w:rPr>
              <w:fldChar w:fldCharType="separate"/>
            </w:r>
            <w:r>
              <w:rPr>
                <w:noProof/>
                <w:webHidden/>
              </w:rPr>
              <w:t>39</w:t>
            </w:r>
            <w:r>
              <w:rPr>
                <w:noProof/>
                <w:webHidden/>
              </w:rPr>
              <w:fldChar w:fldCharType="end"/>
            </w:r>
          </w:hyperlink>
        </w:p>
        <w:p w14:paraId="11EA9AA5" w14:textId="6AC047D5" w:rsidR="00F728C5" w:rsidRDefault="00F728C5">
          <w:pPr>
            <w:pStyle w:val="INNH1"/>
            <w:rPr>
              <w:rFonts w:eastAsiaTheme="minorEastAsia"/>
              <w:noProof/>
              <w:kern w:val="2"/>
              <w14:ligatures w14:val="standardContextual"/>
            </w:rPr>
          </w:pPr>
          <w:hyperlink w:anchor="_Toc155732275" w:history="1">
            <w:r w:rsidRPr="003B002C">
              <w:rPr>
                <w:rStyle w:val="Hyperkobling"/>
                <w:noProof/>
              </w:rPr>
              <w:t>16.</w:t>
            </w:r>
            <w:r>
              <w:rPr>
                <w:rFonts w:eastAsiaTheme="minorEastAsia"/>
                <w:noProof/>
                <w:kern w:val="2"/>
                <w14:ligatures w14:val="standardContextual"/>
              </w:rPr>
              <w:tab/>
            </w:r>
            <w:r w:rsidRPr="003B002C">
              <w:rPr>
                <w:rStyle w:val="Hyperkobling"/>
                <w:noProof/>
              </w:rPr>
              <w:t>Årshjul/aktivitetskalender</w:t>
            </w:r>
            <w:r>
              <w:rPr>
                <w:noProof/>
                <w:webHidden/>
              </w:rPr>
              <w:tab/>
            </w:r>
            <w:r>
              <w:rPr>
                <w:noProof/>
                <w:webHidden/>
              </w:rPr>
              <w:fldChar w:fldCharType="begin"/>
            </w:r>
            <w:r>
              <w:rPr>
                <w:noProof/>
                <w:webHidden/>
              </w:rPr>
              <w:instrText xml:space="preserve"> PAGEREF _Toc155732275 \h </w:instrText>
            </w:r>
            <w:r>
              <w:rPr>
                <w:noProof/>
                <w:webHidden/>
              </w:rPr>
            </w:r>
            <w:r>
              <w:rPr>
                <w:noProof/>
                <w:webHidden/>
              </w:rPr>
              <w:fldChar w:fldCharType="separate"/>
            </w:r>
            <w:r>
              <w:rPr>
                <w:noProof/>
                <w:webHidden/>
              </w:rPr>
              <w:t>39</w:t>
            </w:r>
            <w:r>
              <w:rPr>
                <w:noProof/>
                <w:webHidden/>
              </w:rPr>
              <w:fldChar w:fldCharType="end"/>
            </w:r>
          </w:hyperlink>
        </w:p>
        <w:p w14:paraId="703B615D" w14:textId="30CB875F" w:rsidR="00F728C5" w:rsidRDefault="00F728C5">
          <w:pPr>
            <w:pStyle w:val="INNH1"/>
            <w:rPr>
              <w:rFonts w:eastAsiaTheme="minorEastAsia"/>
              <w:noProof/>
              <w:kern w:val="2"/>
              <w14:ligatures w14:val="standardContextual"/>
            </w:rPr>
          </w:pPr>
          <w:hyperlink w:anchor="_Toc155732276" w:history="1">
            <w:r w:rsidRPr="003B002C">
              <w:rPr>
                <w:rStyle w:val="Hyperkobling"/>
                <w:noProof/>
              </w:rPr>
              <w:t>17.</w:t>
            </w:r>
            <w:r>
              <w:rPr>
                <w:rFonts w:eastAsiaTheme="minorEastAsia"/>
                <w:noProof/>
                <w:kern w:val="2"/>
                <w14:ligatures w14:val="standardContextual"/>
              </w:rPr>
              <w:tab/>
            </w:r>
            <w:r w:rsidRPr="003B002C">
              <w:rPr>
                <w:rStyle w:val="Hyperkobling"/>
                <w:noProof/>
              </w:rPr>
              <w:t>Utmerkelser</w:t>
            </w:r>
            <w:r>
              <w:rPr>
                <w:noProof/>
                <w:webHidden/>
              </w:rPr>
              <w:tab/>
            </w:r>
            <w:r>
              <w:rPr>
                <w:noProof/>
                <w:webHidden/>
              </w:rPr>
              <w:fldChar w:fldCharType="begin"/>
            </w:r>
            <w:r>
              <w:rPr>
                <w:noProof/>
                <w:webHidden/>
              </w:rPr>
              <w:instrText xml:space="preserve"> PAGEREF _Toc155732276 \h </w:instrText>
            </w:r>
            <w:r>
              <w:rPr>
                <w:noProof/>
                <w:webHidden/>
              </w:rPr>
            </w:r>
            <w:r>
              <w:rPr>
                <w:noProof/>
                <w:webHidden/>
              </w:rPr>
              <w:fldChar w:fldCharType="separate"/>
            </w:r>
            <w:r>
              <w:rPr>
                <w:noProof/>
                <w:webHidden/>
              </w:rPr>
              <w:t>39</w:t>
            </w:r>
            <w:r>
              <w:rPr>
                <w:noProof/>
                <w:webHidden/>
              </w:rPr>
              <w:fldChar w:fldCharType="end"/>
            </w:r>
          </w:hyperlink>
        </w:p>
        <w:p w14:paraId="31131A2F" w14:textId="1DEA3906" w:rsidR="00F728C5" w:rsidRDefault="00F728C5">
          <w:pPr>
            <w:pStyle w:val="INNH2"/>
            <w:rPr>
              <w:rFonts w:eastAsiaTheme="minorEastAsia"/>
              <w:noProof/>
              <w:kern w:val="2"/>
              <w14:ligatures w14:val="standardContextual"/>
            </w:rPr>
          </w:pPr>
          <w:hyperlink w:anchor="_Toc155732277" w:history="1">
            <w:r w:rsidRPr="003B002C">
              <w:rPr>
                <w:rStyle w:val="Hyperkobling"/>
                <w:noProof/>
              </w:rPr>
              <w:t>17.1</w:t>
            </w:r>
            <w:r>
              <w:rPr>
                <w:rFonts w:eastAsiaTheme="minorEastAsia"/>
                <w:noProof/>
                <w:kern w:val="2"/>
                <w14:ligatures w14:val="standardContextual"/>
              </w:rPr>
              <w:tab/>
            </w:r>
            <w:r w:rsidRPr="003B002C">
              <w:rPr>
                <w:rStyle w:val="Hyperkobling"/>
                <w:noProof/>
              </w:rPr>
              <w:t>Årets Ildsjel</w:t>
            </w:r>
            <w:r>
              <w:rPr>
                <w:noProof/>
                <w:webHidden/>
              </w:rPr>
              <w:tab/>
            </w:r>
            <w:r>
              <w:rPr>
                <w:noProof/>
                <w:webHidden/>
              </w:rPr>
              <w:fldChar w:fldCharType="begin"/>
            </w:r>
            <w:r>
              <w:rPr>
                <w:noProof/>
                <w:webHidden/>
              </w:rPr>
              <w:instrText xml:space="preserve"> PAGEREF _Toc155732277 \h </w:instrText>
            </w:r>
            <w:r>
              <w:rPr>
                <w:noProof/>
                <w:webHidden/>
              </w:rPr>
            </w:r>
            <w:r>
              <w:rPr>
                <w:noProof/>
                <w:webHidden/>
              </w:rPr>
              <w:fldChar w:fldCharType="separate"/>
            </w:r>
            <w:r>
              <w:rPr>
                <w:noProof/>
                <w:webHidden/>
              </w:rPr>
              <w:t>39</w:t>
            </w:r>
            <w:r>
              <w:rPr>
                <w:noProof/>
                <w:webHidden/>
              </w:rPr>
              <w:fldChar w:fldCharType="end"/>
            </w:r>
          </w:hyperlink>
        </w:p>
        <w:p w14:paraId="44E0380B" w14:textId="1135362A" w:rsidR="00F728C5" w:rsidRDefault="00F728C5">
          <w:pPr>
            <w:pStyle w:val="INNH2"/>
            <w:rPr>
              <w:rFonts w:eastAsiaTheme="minorEastAsia"/>
              <w:noProof/>
              <w:kern w:val="2"/>
              <w14:ligatures w14:val="standardContextual"/>
            </w:rPr>
          </w:pPr>
          <w:hyperlink w:anchor="_Toc155732278" w:history="1">
            <w:r w:rsidRPr="003B002C">
              <w:rPr>
                <w:rStyle w:val="Hyperkobling"/>
                <w:noProof/>
              </w:rPr>
              <w:t>17.2</w:t>
            </w:r>
            <w:r>
              <w:rPr>
                <w:rFonts w:eastAsiaTheme="minorEastAsia"/>
                <w:noProof/>
                <w:kern w:val="2"/>
                <w14:ligatures w14:val="standardContextual"/>
              </w:rPr>
              <w:tab/>
            </w:r>
            <w:r w:rsidRPr="003B002C">
              <w:rPr>
                <w:rStyle w:val="Hyperkobling"/>
                <w:noProof/>
              </w:rPr>
              <w:t>«Den trofaste»</w:t>
            </w:r>
            <w:r>
              <w:rPr>
                <w:noProof/>
                <w:webHidden/>
              </w:rPr>
              <w:tab/>
            </w:r>
            <w:r>
              <w:rPr>
                <w:noProof/>
                <w:webHidden/>
              </w:rPr>
              <w:fldChar w:fldCharType="begin"/>
            </w:r>
            <w:r>
              <w:rPr>
                <w:noProof/>
                <w:webHidden/>
              </w:rPr>
              <w:instrText xml:space="preserve"> PAGEREF _Toc155732278 \h </w:instrText>
            </w:r>
            <w:r>
              <w:rPr>
                <w:noProof/>
                <w:webHidden/>
              </w:rPr>
            </w:r>
            <w:r>
              <w:rPr>
                <w:noProof/>
                <w:webHidden/>
              </w:rPr>
              <w:fldChar w:fldCharType="separate"/>
            </w:r>
            <w:r>
              <w:rPr>
                <w:noProof/>
                <w:webHidden/>
              </w:rPr>
              <w:t>39</w:t>
            </w:r>
            <w:r>
              <w:rPr>
                <w:noProof/>
                <w:webHidden/>
              </w:rPr>
              <w:fldChar w:fldCharType="end"/>
            </w:r>
          </w:hyperlink>
        </w:p>
        <w:p w14:paraId="68D2D5F6" w14:textId="51E1E050" w:rsidR="00F728C5" w:rsidRDefault="00F728C5">
          <w:pPr>
            <w:pStyle w:val="INNH2"/>
            <w:rPr>
              <w:rFonts w:eastAsiaTheme="minorEastAsia"/>
              <w:noProof/>
              <w:kern w:val="2"/>
              <w14:ligatures w14:val="standardContextual"/>
            </w:rPr>
          </w:pPr>
          <w:hyperlink w:anchor="_Toc155732279" w:history="1">
            <w:r w:rsidRPr="003B002C">
              <w:rPr>
                <w:rStyle w:val="Hyperkobling"/>
                <w:noProof/>
              </w:rPr>
              <w:t>17.3</w:t>
            </w:r>
            <w:r>
              <w:rPr>
                <w:rFonts w:eastAsiaTheme="minorEastAsia"/>
                <w:noProof/>
                <w:kern w:val="2"/>
                <w14:ligatures w14:val="standardContextual"/>
              </w:rPr>
              <w:tab/>
            </w:r>
            <w:r w:rsidRPr="003B002C">
              <w:rPr>
                <w:rStyle w:val="Hyperkobling"/>
                <w:noProof/>
              </w:rPr>
              <w:t>Æresmedlem</w:t>
            </w:r>
            <w:r>
              <w:rPr>
                <w:noProof/>
                <w:webHidden/>
              </w:rPr>
              <w:tab/>
            </w:r>
            <w:r>
              <w:rPr>
                <w:noProof/>
                <w:webHidden/>
              </w:rPr>
              <w:fldChar w:fldCharType="begin"/>
            </w:r>
            <w:r>
              <w:rPr>
                <w:noProof/>
                <w:webHidden/>
              </w:rPr>
              <w:instrText xml:space="preserve"> PAGEREF _Toc155732279 \h </w:instrText>
            </w:r>
            <w:r>
              <w:rPr>
                <w:noProof/>
                <w:webHidden/>
              </w:rPr>
            </w:r>
            <w:r>
              <w:rPr>
                <w:noProof/>
                <w:webHidden/>
              </w:rPr>
              <w:fldChar w:fldCharType="separate"/>
            </w:r>
            <w:r>
              <w:rPr>
                <w:noProof/>
                <w:webHidden/>
              </w:rPr>
              <w:t>39</w:t>
            </w:r>
            <w:r>
              <w:rPr>
                <w:noProof/>
                <w:webHidden/>
              </w:rPr>
              <w:fldChar w:fldCharType="end"/>
            </w:r>
          </w:hyperlink>
        </w:p>
        <w:p w14:paraId="7B6721A5" w14:textId="06046D5B" w:rsidR="00F728C5" w:rsidRDefault="00F728C5">
          <w:pPr>
            <w:pStyle w:val="INNH1"/>
            <w:rPr>
              <w:rFonts w:eastAsiaTheme="minorEastAsia"/>
              <w:noProof/>
              <w:kern w:val="2"/>
              <w14:ligatures w14:val="standardContextual"/>
            </w:rPr>
          </w:pPr>
          <w:hyperlink w:anchor="_Toc155732280" w:history="1">
            <w:r w:rsidRPr="003B002C">
              <w:rPr>
                <w:rStyle w:val="Hyperkobling"/>
                <w:noProof/>
              </w:rPr>
              <w:t>Vedlegg</w:t>
            </w:r>
            <w:r>
              <w:rPr>
                <w:noProof/>
                <w:webHidden/>
              </w:rPr>
              <w:tab/>
            </w:r>
            <w:r>
              <w:rPr>
                <w:noProof/>
                <w:webHidden/>
              </w:rPr>
              <w:fldChar w:fldCharType="begin"/>
            </w:r>
            <w:r>
              <w:rPr>
                <w:noProof/>
                <w:webHidden/>
              </w:rPr>
              <w:instrText xml:space="preserve"> PAGEREF _Toc155732280 \h </w:instrText>
            </w:r>
            <w:r>
              <w:rPr>
                <w:noProof/>
                <w:webHidden/>
              </w:rPr>
            </w:r>
            <w:r>
              <w:rPr>
                <w:noProof/>
                <w:webHidden/>
              </w:rPr>
              <w:fldChar w:fldCharType="separate"/>
            </w:r>
            <w:r>
              <w:rPr>
                <w:noProof/>
                <w:webHidden/>
              </w:rPr>
              <w:t>40</w:t>
            </w:r>
            <w:r>
              <w:rPr>
                <w:noProof/>
                <w:webHidden/>
              </w:rPr>
              <w:fldChar w:fldCharType="end"/>
            </w:r>
          </w:hyperlink>
        </w:p>
        <w:p w14:paraId="3E82AAA2" w14:textId="7A1271EE" w:rsidR="00F728C5" w:rsidRDefault="00F728C5">
          <w:pPr>
            <w:pStyle w:val="INNH1"/>
            <w:rPr>
              <w:rFonts w:eastAsiaTheme="minorEastAsia"/>
              <w:noProof/>
              <w:kern w:val="2"/>
              <w14:ligatures w14:val="standardContextual"/>
            </w:rPr>
          </w:pPr>
          <w:hyperlink w:anchor="_Toc155732281" w:history="1">
            <w:r w:rsidRPr="003B002C">
              <w:rPr>
                <w:rStyle w:val="Hyperkobling"/>
                <w:noProof/>
              </w:rPr>
              <w:t>Rekrutteringsplan</w:t>
            </w:r>
            <w:r>
              <w:rPr>
                <w:noProof/>
                <w:webHidden/>
              </w:rPr>
              <w:tab/>
            </w:r>
            <w:r>
              <w:rPr>
                <w:noProof/>
                <w:webHidden/>
              </w:rPr>
              <w:fldChar w:fldCharType="begin"/>
            </w:r>
            <w:r>
              <w:rPr>
                <w:noProof/>
                <w:webHidden/>
              </w:rPr>
              <w:instrText xml:space="preserve"> PAGEREF _Toc155732281 \h </w:instrText>
            </w:r>
            <w:r>
              <w:rPr>
                <w:noProof/>
                <w:webHidden/>
              </w:rPr>
            </w:r>
            <w:r>
              <w:rPr>
                <w:noProof/>
                <w:webHidden/>
              </w:rPr>
              <w:fldChar w:fldCharType="separate"/>
            </w:r>
            <w:r>
              <w:rPr>
                <w:noProof/>
                <w:webHidden/>
              </w:rPr>
              <w:t>40</w:t>
            </w:r>
            <w:r>
              <w:rPr>
                <w:noProof/>
                <w:webHidden/>
              </w:rPr>
              <w:fldChar w:fldCharType="end"/>
            </w:r>
          </w:hyperlink>
        </w:p>
        <w:p w14:paraId="35D8CDB6" w14:textId="5960C93B" w:rsidR="00F728C5" w:rsidRDefault="00F728C5">
          <w:pPr>
            <w:pStyle w:val="INNH1"/>
            <w:rPr>
              <w:rFonts w:eastAsiaTheme="minorEastAsia"/>
              <w:noProof/>
              <w:kern w:val="2"/>
              <w14:ligatures w14:val="standardContextual"/>
            </w:rPr>
          </w:pPr>
          <w:hyperlink w:anchor="_Toc155732282" w:history="1">
            <w:r w:rsidRPr="003B002C">
              <w:rPr>
                <w:rStyle w:val="Hyperkobling"/>
                <w:noProof/>
              </w:rPr>
              <w:t>Retningslinjer for kampvert</w:t>
            </w:r>
            <w:r>
              <w:rPr>
                <w:noProof/>
                <w:webHidden/>
              </w:rPr>
              <w:tab/>
            </w:r>
            <w:r>
              <w:rPr>
                <w:noProof/>
                <w:webHidden/>
              </w:rPr>
              <w:fldChar w:fldCharType="begin"/>
            </w:r>
            <w:r>
              <w:rPr>
                <w:noProof/>
                <w:webHidden/>
              </w:rPr>
              <w:instrText xml:space="preserve"> PAGEREF _Toc155732282 \h </w:instrText>
            </w:r>
            <w:r>
              <w:rPr>
                <w:noProof/>
                <w:webHidden/>
              </w:rPr>
            </w:r>
            <w:r>
              <w:rPr>
                <w:noProof/>
                <w:webHidden/>
              </w:rPr>
              <w:fldChar w:fldCharType="separate"/>
            </w:r>
            <w:r>
              <w:rPr>
                <w:noProof/>
                <w:webHidden/>
              </w:rPr>
              <w:t>41</w:t>
            </w:r>
            <w:r>
              <w:rPr>
                <w:noProof/>
                <w:webHidden/>
              </w:rPr>
              <w:fldChar w:fldCharType="end"/>
            </w:r>
          </w:hyperlink>
        </w:p>
        <w:p w14:paraId="2C127CC3" w14:textId="5958962F" w:rsidR="0060716B" w:rsidRPr="009C6027" w:rsidRDefault="0060716B" w:rsidP="0060716B">
          <w:pPr>
            <w:ind w:left="709" w:hanging="720"/>
          </w:pPr>
          <w:r w:rsidRPr="009C6027">
            <w:rPr>
              <w:b/>
              <w:bCs/>
            </w:rPr>
            <w:fldChar w:fldCharType="end"/>
          </w:r>
        </w:p>
      </w:sdtContent>
    </w:sdt>
    <w:p w14:paraId="5C48FE89" w14:textId="77777777" w:rsidR="0060716B" w:rsidRPr="009C6027" w:rsidRDefault="0060716B" w:rsidP="0060716B">
      <w:pPr>
        <w:ind w:left="709" w:hanging="720"/>
      </w:pPr>
    </w:p>
    <w:p w14:paraId="7759A25C" w14:textId="77777777" w:rsidR="0060716B" w:rsidRPr="009C6027" w:rsidRDefault="0060716B" w:rsidP="0060716B">
      <w:pPr>
        <w:ind w:left="709" w:hanging="720"/>
      </w:pPr>
    </w:p>
    <w:p w14:paraId="44B6A666" w14:textId="77777777" w:rsidR="0060716B" w:rsidRPr="009C6027" w:rsidRDefault="0060716B" w:rsidP="0060716B">
      <w:pPr>
        <w:ind w:left="709" w:hanging="720"/>
      </w:pPr>
    </w:p>
    <w:p w14:paraId="2E1A5E03" w14:textId="77777777" w:rsidR="0060716B" w:rsidRPr="009C6027" w:rsidRDefault="0060716B" w:rsidP="0060716B">
      <w:pPr>
        <w:ind w:left="709" w:hanging="720"/>
      </w:pPr>
    </w:p>
    <w:p w14:paraId="44957374" w14:textId="77777777" w:rsidR="0060716B" w:rsidRPr="009C6027" w:rsidRDefault="0060716B" w:rsidP="0060716B">
      <w:pPr>
        <w:ind w:left="709" w:hanging="720"/>
      </w:pPr>
    </w:p>
    <w:p w14:paraId="347B053B" w14:textId="77777777" w:rsidR="0060716B" w:rsidRPr="009C6027" w:rsidRDefault="0060716B" w:rsidP="0060716B">
      <w:pPr>
        <w:ind w:left="709" w:hanging="720"/>
      </w:pPr>
    </w:p>
    <w:p w14:paraId="6E8464F9" w14:textId="77777777" w:rsidR="0060716B" w:rsidRPr="009C6027" w:rsidRDefault="0060716B" w:rsidP="0060716B">
      <w:pPr>
        <w:ind w:left="709" w:hanging="720"/>
      </w:pPr>
    </w:p>
    <w:p w14:paraId="68229BAA" w14:textId="77777777" w:rsidR="0060716B" w:rsidRPr="009C6027" w:rsidRDefault="0060716B" w:rsidP="1BBA4B95">
      <w:pPr>
        <w:pStyle w:val="Overskrift1"/>
        <w:ind w:left="-11"/>
        <w:sectPr w:rsidR="0060716B" w:rsidRPr="009C6027" w:rsidSect="00844E3A">
          <w:headerReference w:type="default" r:id="rId11"/>
          <w:footerReference w:type="default" r:id="rId12"/>
          <w:pgSz w:w="11907" w:h="16840" w:code="9"/>
          <w:pgMar w:top="2268" w:right="1134" w:bottom="1134" w:left="1843" w:header="284" w:footer="344" w:gutter="0"/>
          <w:cols w:space="708" w:equalWidth="0">
            <w:col w:w="8930" w:space="720"/>
          </w:cols>
          <w:docGrid w:linePitch="299"/>
        </w:sectPr>
      </w:pPr>
    </w:p>
    <w:p w14:paraId="12BAC8AA" w14:textId="77777777" w:rsidR="0060716B" w:rsidRDefault="0060716B" w:rsidP="00DE5AF3">
      <w:pPr>
        <w:pStyle w:val="Overskrift1"/>
        <w:numPr>
          <w:ilvl w:val="0"/>
          <w:numId w:val="4"/>
        </w:numPr>
        <w:ind w:left="709" w:hanging="720"/>
      </w:pPr>
      <w:bookmarkStart w:id="0" w:name="_Toc155732198"/>
      <w:r>
        <w:lastRenderedPageBreak/>
        <w:t>Innledning</w:t>
      </w:r>
      <w:bookmarkEnd w:id="0"/>
      <w:r>
        <w:t xml:space="preserve"> </w:t>
      </w:r>
    </w:p>
    <w:p w14:paraId="6E1C778A" w14:textId="10CCAD5D" w:rsidR="00C67C66" w:rsidRDefault="00701704" w:rsidP="00C67C66">
      <w:pPr>
        <w:rPr>
          <w:lang w:eastAsia="nb-NO"/>
        </w:rPr>
      </w:pPr>
      <w:r>
        <w:rPr>
          <w:lang w:eastAsia="nb-NO"/>
        </w:rPr>
        <w:br/>
      </w:r>
      <w:r w:rsidR="00C67C66">
        <w:rPr>
          <w:lang w:eastAsia="nb-NO"/>
        </w:rPr>
        <w:t xml:space="preserve">Denne klubbhåndboka skal svare på de viktigste spørsmålene om klubben og gjøre det enkelt å finne ut hva som gjelder intern i klubben. Klubbhåndboka skal dermed bidra til god kontinuitet i det viktigste som bestemmes og gjøres i klubben. </w:t>
      </w:r>
    </w:p>
    <w:p w14:paraId="5522E391" w14:textId="77777777" w:rsidR="00C67C66" w:rsidRDefault="00C67C66" w:rsidP="00C67C66">
      <w:pPr>
        <w:ind w:left="709" w:hanging="720"/>
        <w:rPr>
          <w:lang w:eastAsia="nb-NO"/>
        </w:rPr>
      </w:pPr>
    </w:p>
    <w:p w14:paraId="024D7FEF" w14:textId="6CF1A8DF" w:rsidR="00C67C66" w:rsidRDefault="00C67C66" w:rsidP="00C67C66">
      <w:pPr>
        <w:ind w:hanging="11"/>
      </w:pPr>
      <w:r w:rsidRPr="009C6027">
        <w:t xml:space="preserve">Klubbhåndboka </w:t>
      </w:r>
      <w:r>
        <w:t xml:space="preserve">inneholder informasjon og beskriver viktige retningslinjer og rutiner for </w:t>
      </w:r>
      <w:r w:rsidRPr="009C6027">
        <w:rPr>
          <w:rFonts w:cstheme="minorHAnsi"/>
          <w:szCs w:val="24"/>
        </w:rPr>
        <w:t>styret, ansatte, trenere, tillitsvalgte, spillere og foreldre</w:t>
      </w:r>
      <w:r>
        <w:rPr>
          <w:rFonts w:cstheme="minorHAnsi"/>
          <w:szCs w:val="24"/>
        </w:rPr>
        <w:t>. Den er</w:t>
      </w:r>
      <w:r>
        <w:t xml:space="preserve"> retningsgivende for </w:t>
      </w:r>
      <w:r w:rsidRPr="009C6027">
        <w:t xml:space="preserve">hvordan klubben </w:t>
      </w:r>
      <w:r>
        <w:t xml:space="preserve">skal </w:t>
      </w:r>
      <w:r w:rsidRPr="009C6027">
        <w:t>drives og hvordan vi som klubb skal opptre. Håndboka skal være lett tilgjengelig for alle</w:t>
      </w:r>
      <w:r>
        <w:t xml:space="preserve"> og informasjon fra håndboka bør med jevne mellomrom kommuniseres direkte til de ulike målgruppene og funksjonene i klubben.</w:t>
      </w:r>
    </w:p>
    <w:p w14:paraId="7231AEA4" w14:textId="77777777" w:rsidR="00C67C66" w:rsidRDefault="00C67C66" w:rsidP="00C67C66">
      <w:pPr>
        <w:ind w:left="709" w:hanging="720"/>
      </w:pPr>
    </w:p>
    <w:p w14:paraId="3C07DFE5" w14:textId="1F6CF2EB" w:rsidR="0060716B" w:rsidRPr="009C6027" w:rsidRDefault="0060716B" w:rsidP="0060716B">
      <w:pPr>
        <w:ind w:left="709" w:hanging="720"/>
      </w:pPr>
      <w:r>
        <w:t>Det er styret som har det overordnede ansvar for å oppdatere innholdet i klubbhåndbok</w:t>
      </w:r>
      <w:r w:rsidR="009151DE">
        <w:t>a</w:t>
      </w:r>
      <w:r>
        <w:t xml:space="preserve">. </w:t>
      </w:r>
    </w:p>
    <w:p w14:paraId="15251FF2" w14:textId="77777777" w:rsidR="0060716B" w:rsidRDefault="0060716B">
      <w:pPr>
        <w:rPr>
          <w:lang w:eastAsia="nb-NO"/>
        </w:rPr>
      </w:pPr>
      <w:r>
        <w:rPr>
          <w:lang w:eastAsia="nb-NO"/>
        </w:rPr>
        <w:br w:type="page"/>
      </w:r>
    </w:p>
    <w:p w14:paraId="6743D5B5" w14:textId="77777777" w:rsidR="0060716B" w:rsidRPr="009C6027" w:rsidRDefault="0060716B" w:rsidP="00DE5AF3">
      <w:pPr>
        <w:pStyle w:val="Overskrift1"/>
        <w:numPr>
          <w:ilvl w:val="0"/>
          <w:numId w:val="4"/>
        </w:numPr>
        <w:ind w:left="709" w:hanging="720"/>
      </w:pPr>
      <w:bookmarkStart w:id="1" w:name="_Toc155732199"/>
      <w:r>
        <w:lastRenderedPageBreak/>
        <w:t>Klubbinformasjon</w:t>
      </w:r>
      <w:bookmarkEnd w:id="1"/>
    </w:p>
    <w:p w14:paraId="6EE06BDD" w14:textId="37832977" w:rsidR="0060716B" w:rsidRPr="009C6027" w:rsidRDefault="00A0437F" w:rsidP="00042FA5">
      <w:pPr>
        <w:ind w:left="709" w:hanging="1"/>
      </w:pPr>
      <w:r>
        <w:br/>
      </w:r>
      <w:r w:rsidR="0060716B" w:rsidRPr="009C6027">
        <w:t>Fjellhamar Fotballklubb</w:t>
      </w:r>
      <w:r w:rsidR="00042FA5">
        <w:br/>
      </w:r>
      <w:r w:rsidR="0060716B" w:rsidRPr="009C6027">
        <w:t>Stiftet 08.06.1976</w:t>
      </w:r>
      <w:r w:rsidR="00042FA5">
        <w:br/>
      </w:r>
      <w:r w:rsidR="0060716B" w:rsidRPr="009C6027">
        <w:t>Postboks 61, 1477 Fjellhamar</w:t>
      </w:r>
      <w:r w:rsidR="00042FA5">
        <w:br/>
      </w:r>
      <w:hyperlink r:id="rId13" w:history="1">
        <w:r w:rsidR="0060716B" w:rsidRPr="009C6027">
          <w:rPr>
            <w:rStyle w:val="Hyperkobling"/>
            <w:sz w:val="24"/>
          </w:rPr>
          <w:t>post@fjellhamarfotball.no</w:t>
        </w:r>
      </w:hyperlink>
      <w:r w:rsidR="00042FA5">
        <w:rPr>
          <w:rStyle w:val="Hyperkobling"/>
          <w:sz w:val="24"/>
        </w:rPr>
        <w:br/>
      </w:r>
      <w:hyperlink r:id="rId14" w:history="1">
        <w:r w:rsidR="0060716B" w:rsidRPr="009C6027">
          <w:rPr>
            <w:rStyle w:val="Hyperkobling"/>
            <w:sz w:val="24"/>
          </w:rPr>
          <w:t>www.fjellhamarfotball.no</w:t>
        </w:r>
      </w:hyperlink>
      <w:r w:rsidR="00042FA5">
        <w:rPr>
          <w:rStyle w:val="Hyperkobling"/>
          <w:sz w:val="24"/>
        </w:rPr>
        <w:br/>
      </w:r>
      <w:r w:rsidR="0060716B" w:rsidRPr="009C6027">
        <w:t>Org. Nr</w:t>
      </w:r>
      <w:r w:rsidR="0060716B">
        <w:t>.</w:t>
      </w:r>
      <w:r w:rsidR="0060716B" w:rsidRPr="009C6027">
        <w:t>: 982 129</w:t>
      </w:r>
      <w:r w:rsidR="00042FA5">
        <w:t> </w:t>
      </w:r>
      <w:r w:rsidR="0060716B" w:rsidRPr="009C6027">
        <w:t>265</w:t>
      </w:r>
      <w:r w:rsidR="00042FA5">
        <w:br/>
      </w:r>
      <w:r w:rsidR="0060716B" w:rsidRPr="009C6027">
        <w:t>Strømmen Sparebank</w:t>
      </w:r>
      <w:r w:rsidR="00042FA5">
        <w:br/>
      </w:r>
      <w:r w:rsidR="0060716B" w:rsidRPr="009C6027">
        <w:t>Konto. nr. 1310.25.21506</w:t>
      </w:r>
    </w:p>
    <w:p w14:paraId="78128550" w14:textId="0817F2A1" w:rsidR="0075791E" w:rsidRPr="0075791E" w:rsidRDefault="0060716B" w:rsidP="0075791E">
      <w:pPr>
        <w:ind w:left="708"/>
      </w:pPr>
      <w:r w:rsidRPr="009C6027">
        <w:t>Medlem av: Norges Idrettsforbund og olympiske og paralympiske komite</w:t>
      </w:r>
      <w:r w:rsidR="008F0DBC">
        <w:br/>
      </w:r>
      <w:r w:rsidRPr="009C6027">
        <w:t xml:space="preserve">Tilknyttet: Norges Fotballforbund og NFF Akershus </w:t>
      </w:r>
      <w:r w:rsidR="0075791E">
        <w:br/>
      </w:r>
    </w:p>
    <w:p w14:paraId="059C821E" w14:textId="77777777" w:rsidR="0041270F" w:rsidRDefault="0041270F" w:rsidP="0060716B">
      <w:pPr>
        <w:ind w:left="709" w:hanging="720"/>
        <w:rPr>
          <w:b/>
        </w:rPr>
      </w:pPr>
    </w:p>
    <w:p w14:paraId="79C64A61" w14:textId="2C564B89" w:rsidR="0060716B" w:rsidRPr="009C6027" w:rsidRDefault="0060716B" w:rsidP="0060716B">
      <w:pPr>
        <w:ind w:left="709" w:hanging="720"/>
        <w:rPr>
          <w:b/>
        </w:rPr>
      </w:pPr>
      <w:r w:rsidRPr="009C6027">
        <w:rPr>
          <w:b/>
        </w:rPr>
        <w:t>Kort klubbhistorie</w:t>
      </w:r>
    </w:p>
    <w:p w14:paraId="43089150" w14:textId="3BCB2D2E" w:rsidR="0060716B" w:rsidRPr="009C6027" w:rsidRDefault="0060716B" w:rsidP="0060716B">
      <w:pPr>
        <w:ind w:hanging="11"/>
      </w:pPr>
      <w:r w:rsidRPr="009C6027">
        <w:t>Med historie og drift fra 1976 er Fjellhamar FK en ung klubb. Idrettsaktivitet på Fjellhamar har imidlertid ganske mye lenger fartstid enn fra vår stiftelsesdato 8. juni 1976.</w:t>
      </w:r>
      <w:r w:rsidR="00E345A4">
        <w:t xml:space="preserve"> </w:t>
      </w:r>
      <w:r w:rsidRPr="009C6027">
        <w:t xml:space="preserve">Det sies av dem som har vært med fra den spede begynnelse, at fotballklubbens første </w:t>
      </w:r>
      <w:proofErr w:type="spellStart"/>
      <w:r w:rsidRPr="009C6027">
        <w:t>pionerer</w:t>
      </w:r>
      <w:proofErr w:type="spellEnd"/>
      <w:r w:rsidRPr="009C6027">
        <w:t xml:space="preserve"> på Fjellhamar var en gjeng som møttes for å ha det gøy med lærkula på </w:t>
      </w:r>
      <w:r w:rsidR="00F172ED">
        <w:t>«</w:t>
      </w:r>
      <w:r w:rsidRPr="009C6027">
        <w:t>Myra</w:t>
      </w:r>
      <w:r w:rsidR="00F172ED">
        <w:t>»</w:t>
      </w:r>
      <w:r w:rsidRPr="009C6027">
        <w:t>, den lille grusbanen bak velhuset i Myrveien langs Marcus Thranes vei.</w:t>
      </w:r>
    </w:p>
    <w:p w14:paraId="6ED379DB" w14:textId="634041C7" w:rsidR="0041270F" w:rsidRDefault="0060716B" w:rsidP="00E345A4">
      <w:pPr>
        <w:ind w:hanging="11"/>
        <w:rPr>
          <w:b/>
        </w:rPr>
      </w:pPr>
      <w:r w:rsidRPr="009C6027">
        <w:t>Etter oppdelingen av Fjellhammer IL lå fotballen – i hvert fall den organiserte</w:t>
      </w:r>
      <w:r w:rsidR="00E345A4">
        <w:t>,</w:t>
      </w:r>
      <w:r w:rsidRPr="009C6027">
        <w:t xml:space="preserve"> brakk en del år før forgjengere til dagens klubb tok tak. I 1976 ble den nystartede klubben meldt inn i NFF, da som Fjellsrud fotballklubb. </w:t>
      </w:r>
      <w:r w:rsidR="00E345A4">
        <w:br/>
      </w:r>
    </w:p>
    <w:p w14:paraId="7B994DD9" w14:textId="77777777" w:rsidR="00E345A4" w:rsidRDefault="00E345A4" w:rsidP="00E345A4">
      <w:pPr>
        <w:ind w:hanging="11"/>
        <w:rPr>
          <w:lang w:eastAsia="nb-NO"/>
        </w:rPr>
      </w:pPr>
      <w:r w:rsidRPr="1BBA4B95">
        <w:rPr>
          <w:lang w:eastAsia="nb-NO"/>
        </w:rPr>
        <w:t xml:space="preserve">Fjellhamar fotballklubb </w:t>
      </w:r>
      <w:r>
        <w:rPr>
          <w:lang w:eastAsia="nb-NO"/>
        </w:rPr>
        <w:t>ble i 2018 sertifisert</w:t>
      </w:r>
      <w:r w:rsidRPr="1BBA4B95">
        <w:rPr>
          <w:lang w:eastAsia="nb-NO"/>
        </w:rPr>
        <w:t xml:space="preserve"> av Norges Fotballforbund som kvalitetsklubb</w:t>
      </w:r>
      <w:r>
        <w:rPr>
          <w:lang w:eastAsia="nb-NO"/>
        </w:rPr>
        <w:t>, og klubben ble re-sertifisert i 2021.</w:t>
      </w:r>
      <w:r w:rsidRPr="1BBA4B95">
        <w:rPr>
          <w:lang w:eastAsia="nb-NO"/>
        </w:rPr>
        <w:t xml:space="preserve"> Kvalitetsklubb</w:t>
      </w:r>
      <w:r>
        <w:rPr>
          <w:lang w:eastAsia="nb-NO"/>
        </w:rPr>
        <w:t>normene</w:t>
      </w:r>
      <w:r w:rsidRPr="1BBA4B95">
        <w:rPr>
          <w:lang w:eastAsia="nb-NO"/>
        </w:rPr>
        <w:t xml:space="preserve"> er retnings</w:t>
      </w:r>
      <w:r>
        <w:rPr>
          <w:lang w:eastAsia="nb-NO"/>
        </w:rPr>
        <w:t>gi</w:t>
      </w:r>
      <w:r w:rsidRPr="1BBA4B95">
        <w:rPr>
          <w:lang w:eastAsia="nb-NO"/>
        </w:rPr>
        <w:t xml:space="preserve">vende for utviklingsarbeidet som gjennomføres i </w:t>
      </w:r>
      <w:r>
        <w:rPr>
          <w:lang w:eastAsia="nb-NO"/>
        </w:rPr>
        <w:t>vår</w:t>
      </w:r>
      <w:r w:rsidRPr="1BBA4B95">
        <w:rPr>
          <w:lang w:eastAsia="nb-NO"/>
        </w:rPr>
        <w:t xml:space="preserve"> klubb. Norges Fotballforbund ønsker gjennom kvalitetsklubbkonseptet å stimulere til god klubb</w:t>
      </w:r>
      <w:r>
        <w:rPr>
          <w:lang w:eastAsia="nb-NO"/>
        </w:rPr>
        <w:t>drift</w:t>
      </w:r>
      <w:r w:rsidRPr="1BBA4B95">
        <w:rPr>
          <w:lang w:eastAsia="nb-NO"/>
        </w:rPr>
        <w:t xml:space="preserve"> og påfyll av kompetanse </w:t>
      </w:r>
      <w:r>
        <w:rPr>
          <w:lang w:eastAsia="nb-NO"/>
        </w:rPr>
        <w:t>t</w:t>
      </w:r>
      <w:r w:rsidRPr="1BBA4B95">
        <w:rPr>
          <w:lang w:eastAsia="nb-NO"/>
        </w:rPr>
        <w:t>i</w:t>
      </w:r>
      <w:r>
        <w:rPr>
          <w:lang w:eastAsia="nb-NO"/>
        </w:rPr>
        <w:t>l</w:t>
      </w:r>
      <w:r w:rsidRPr="1BBA4B95">
        <w:rPr>
          <w:lang w:eastAsia="nb-NO"/>
        </w:rPr>
        <w:t xml:space="preserve"> alle sentrale roller i fotballklubb</w:t>
      </w:r>
      <w:r>
        <w:rPr>
          <w:lang w:eastAsia="nb-NO"/>
        </w:rPr>
        <w:t>ene</w:t>
      </w:r>
      <w:r w:rsidRPr="1BBA4B95">
        <w:rPr>
          <w:lang w:eastAsia="nb-NO"/>
        </w:rPr>
        <w:t xml:space="preserve">. </w:t>
      </w:r>
    </w:p>
    <w:p w14:paraId="3268DAA9" w14:textId="77777777" w:rsidR="00E345A4" w:rsidRDefault="00E345A4" w:rsidP="00E345A4">
      <w:pPr>
        <w:ind w:hanging="11"/>
        <w:rPr>
          <w:b/>
        </w:rPr>
      </w:pPr>
    </w:p>
    <w:p w14:paraId="478C1D68" w14:textId="603866FA" w:rsidR="0060716B" w:rsidRPr="00E07D9C" w:rsidRDefault="0060716B" w:rsidP="0060716B">
      <w:pPr>
        <w:keepNext/>
        <w:ind w:left="709" w:hanging="720"/>
        <w:rPr>
          <w:b/>
        </w:rPr>
      </w:pPr>
      <w:r w:rsidRPr="00E07D9C">
        <w:rPr>
          <w:b/>
        </w:rPr>
        <w:t>Fjellhamar stadion</w:t>
      </w:r>
    </w:p>
    <w:p w14:paraId="50D4766B" w14:textId="663F0259" w:rsidR="008F0DBC" w:rsidRPr="009C6027" w:rsidRDefault="0060716B" w:rsidP="00646D58">
      <w:r>
        <w:t>Fjellhamar stadion (Fjellhamar idrettsplass) i Haneborgveien 83 i Lørenskog kommune ble anlagt av Fjellhammer Idrettslag i 1930-åra. Anlegget ble opparbeidet på et friområde som Lørenskog kommune fikk av tannlege Einar Hirsch, eier av Haneborg gård</w:t>
      </w:r>
      <w:r w:rsidR="00066734">
        <w:t xml:space="preserve"> omkring 1932</w:t>
      </w:r>
      <w:r>
        <w:t>. Det driftes nå av Fjellhamar Fotballklubb. Kommunen la asfaltdekke (for håndball) på idrettsplassens vestre del i 1967, og i 1970 ble det bygd ei «plasthallboble» over dette asfaltdekket.</w:t>
      </w:r>
      <w:r w:rsidR="2B9E1AEF">
        <w:t xml:space="preserve">  Fotballbanen var gruslagt og på vintertid </w:t>
      </w:r>
      <w:r w:rsidR="64A4771E">
        <w:t xml:space="preserve">ble </w:t>
      </w:r>
      <w:r w:rsidR="2B9E1AEF">
        <w:t>banen</w:t>
      </w:r>
      <w:r w:rsidR="34B76292">
        <w:t xml:space="preserve"> “vannet” slik at den ble</w:t>
      </w:r>
      <w:r w:rsidR="2B9E1AEF">
        <w:t xml:space="preserve"> en stor isflate</w:t>
      </w:r>
      <w:r w:rsidR="0887D87A">
        <w:t>.</w:t>
      </w:r>
      <w:r w:rsidR="2B9E1AEF">
        <w:t xml:space="preserve"> </w:t>
      </w:r>
      <w:r>
        <w:t xml:space="preserve">I 2006 fikk Fjellhamar stadion kunstgressbane etter at Fjellhamar Fotballklubb selv hadde tatt initiativet. </w:t>
      </w:r>
      <w:r w:rsidR="0075791E">
        <w:br/>
      </w:r>
    </w:p>
    <w:p w14:paraId="319BCAF4" w14:textId="77777777" w:rsidR="0041270F" w:rsidRDefault="0041270F" w:rsidP="007802E9">
      <w:pPr>
        <w:keepNext/>
        <w:ind w:left="709" w:hanging="720"/>
        <w:rPr>
          <w:b/>
        </w:rPr>
      </w:pPr>
    </w:p>
    <w:p w14:paraId="70728581" w14:textId="41F6BC1F" w:rsidR="007802E9" w:rsidRPr="00F331AF" w:rsidRDefault="007802E9" w:rsidP="007802E9">
      <w:pPr>
        <w:keepNext/>
        <w:ind w:left="709" w:hanging="720"/>
        <w:rPr>
          <w:b/>
        </w:rPr>
      </w:pPr>
      <w:r w:rsidRPr="00F331AF">
        <w:rPr>
          <w:b/>
        </w:rPr>
        <w:t>Torshov kunstgress</w:t>
      </w:r>
    </w:p>
    <w:p w14:paraId="7478AA7C" w14:textId="7272FC87" w:rsidR="007802E9" w:rsidRPr="003F11D5" w:rsidRDefault="007802E9" w:rsidP="007802E9">
      <w:r w:rsidRPr="003F11D5">
        <w:t xml:space="preserve">På Torshov var det frem til 2003 en gressbane – opprinnelig opprettet i forbindelse med byggingen av Lørenskog </w:t>
      </w:r>
      <w:r w:rsidR="003F11D5">
        <w:t>videregående skole</w:t>
      </w:r>
      <w:r w:rsidRPr="003F11D5">
        <w:t xml:space="preserve"> – som etter hvert ble ganske slitt og dårlig. Da klubben foreslo for kommunen å legge banedekket om til kunstgress, ble man enige om at et kunstgressdekke med undervarme delvis ble finansiert av Fjellhamar FK. Med midler tjent opp fra spilleautomat-tilskuddene ble dette realisert i 2003, med egen bygning for varmesentral satt opp på dugnad av klubben. Dekket ble skiftet (av kommunen) etter 10 år – med andre ord i 2013. I tillegg til trening og enkelte kamper for FFK, benyttes banen av Lørenskog v</w:t>
      </w:r>
      <w:r w:rsidR="003F11D5">
        <w:t>ideregående skole</w:t>
      </w:r>
      <w:r w:rsidRPr="003F11D5">
        <w:t xml:space="preserve"> sine idrettselever.</w:t>
      </w:r>
    </w:p>
    <w:p w14:paraId="5431445E" w14:textId="77777777" w:rsidR="007802E9" w:rsidRDefault="007802E9" w:rsidP="0060716B">
      <w:pPr>
        <w:ind w:left="709" w:hanging="720"/>
      </w:pPr>
    </w:p>
    <w:p w14:paraId="0118A497" w14:textId="77777777" w:rsidR="0060716B" w:rsidRPr="009C6027" w:rsidRDefault="0060716B" w:rsidP="0060716B">
      <w:pPr>
        <w:ind w:left="709" w:hanging="720"/>
        <w:rPr>
          <w:b/>
          <w:u w:val="single"/>
        </w:rPr>
      </w:pPr>
      <w:r w:rsidRPr="009C6027">
        <w:rPr>
          <w:b/>
          <w:u w:val="single"/>
        </w:rPr>
        <w:t>Ledere av Fjellhamar FK (Fjellsrud FK)</w:t>
      </w:r>
    </w:p>
    <w:p w14:paraId="5201488A" w14:textId="1EDDDF05" w:rsidR="00E22A09" w:rsidRPr="00B66306" w:rsidRDefault="0060716B" w:rsidP="00E22A09">
      <w:pPr>
        <w:tabs>
          <w:tab w:val="left" w:pos="1276"/>
        </w:tabs>
        <w:spacing w:line="240" w:lineRule="auto"/>
        <w:ind w:left="709" w:hanging="720"/>
        <w:rPr>
          <w:lang w:val="da-DK"/>
        </w:rPr>
      </w:pPr>
      <w:r w:rsidRPr="00B66306">
        <w:rPr>
          <w:lang w:val="da-DK"/>
        </w:rPr>
        <w:t>1976-1979</w:t>
      </w:r>
      <w:r w:rsidRPr="00B66306">
        <w:rPr>
          <w:lang w:val="da-DK"/>
        </w:rPr>
        <w:tab/>
        <w:t>Arne P. Strand</w:t>
      </w:r>
    </w:p>
    <w:p w14:paraId="203566A6" w14:textId="77777777" w:rsidR="0060716B" w:rsidRPr="00B66306" w:rsidRDefault="0060716B" w:rsidP="00D3436E">
      <w:pPr>
        <w:tabs>
          <w:tab w:val="left" w:pos="1276"/>
        </w:tabs>
        <w:spacing w:line="240" w:lineRule="auto"/>
        <w:ind w:left="709" w:hanging="720"/>
        <w:rPr>
          <w:lang w:val="da-DK"/>
        </w:rPr>
      </w:pPr>
      <w:r w:rsidRPr="00B66306">
        <w:rPr>
          <w:lang w:val="da-DK"/>
        </w:rPr>
        <w:t>1979-1990</w:t>
      </w:r>
      <w:r w:rsidRPr="00B66306">
        <w:rPr>
          <w:lang w:val="da-DK"/>
        </w:rPr>
        <w:tab/>
        <w:t>Harald C. Bergh</w:t>
      </w:r>
    </w:p>
    <w:p w14:paraId="3BAFA4AA" w14:textId="77777777" w:rsidR="0060716B" w:rsidRPr="00B66306" w:rsidRDefault="0060716B" w:rsidP="00D3436E">
      <w:pPr>
        <w:tabs>
          <w:tab w:val="left" w:pos="1276"/>
        </w:tabs>
        <w:spacing w:line="240" w:lineRule="auto"/>
        <w:ind w:left="709" w:hanging="720"/>
        <w:rPr>
          <w:lang w:val="da-DK"/>
        </w:rPr>
      </w:pPr>
      <w:r w:rsidRPr="00B66306">
        <w:rPr>
          <w:lang w:val="da-DK"/>
        </w:rPr>
        <w:t>1990-1994</w:t>
      </w:r>
      <w:r w:rsidRPr="00B66306">
        <w:rPr>
          <w:lang w:val="da-DK"/>
        </w:rPr>
        <w:tab/>
        <w:t>Tom Gudmundsen</w:t>
      </w:r>
    </w:p>
    <w:p w14:paraId="5C4CF259" w14:textId="77777777" w:rsidR="0060716B" w:rsidRPr="00B66306" w:rsidRDefault="0060716B" w:rsidP="00D3436E">
      <w:pPr>
        <w:tabs>
          <w:tab w:val="left" w:pos="1276"/>
        </w:tabs>
        <w:spacing w:line="240" w:lineRule="auto"/>
        <w:ind w:left="709" w:hanging="720"/>
        <w:rPr>
          <w:lang w:val="da-DK"/>
        </w:rPr>
      </w:pPr>
      <w:r w:rsidRPr="00B66306">
        <w:rPr>
          <w:lang w:val="da-DK"/>
        </w:rPr>
        <w:t>1994-1997</w:t>
      </w:r>
      <w:r w:rsidRPr="00B66306">
        <w:rPr>
          <w:lang w:val="da-DK"/>
        </w:rPr>
        <w:tab/>
      </w:r>
      <w:proofErr w:type="spellStart"/>
      <w:r w:rsidRPr="00B66306">
        <w:rPr>
          <w:lang w:val="da-DK"/>
        </w:rPr>
        <w:t>Oddgeir</w:t>
      </w:r>
      <w:proofErr w:type="spellEnd"/>
      <w:r w:rsidRPr="00B66306">
        <w:rPr>
          <w:lang w:val="da-DK"/>
        </w:rPr>
        <w:t xml:space="preserve"> Hansen</w:t>
      </w:r>
    </w:p>
    <w:p w14:paraId="0EFA27BD" w14:textId="77777777" w:rsidR="0060716B" w:rsidRPr="00B66306" w:rsidRDefault="0060716B" w:rsidP="00D3436E">
      <w:pPr>
        <w:tabs>
          <w:tab w:val="left" w:pos="1276"/>
        </w:tabs>
        <w:spacing w:line="240" w:lineRule="auto"/>
        <w:ind w:left="709" w:hanging="720"/>
        <w:rPr>
          <w:lang w:val="da-DK"/>
        </w:rPr>
      </w:pPr>
      <w:r w:rsidRPr="00B66306">
        <w:rPr>
          <w:lang w:val="da-DK"/>
        </w:rPr>
        <w:t>1997-1998</w:t>
      </w:r>
      <w:r w:rsidRPr="00B66306">
        <w:rPr>
          <w:lang w:val="da-DK"/>
        </w:rPr>
        <w:tab/>
        <w:t>Stein Kallstad</w:t>
      </w:r>
    </w:p>
    <w:p w14:paraId="2DD32440" w14:textId="77777777" w:rsidR="0060716B" w:rsidRPr="00B66306" w:rsidRDefault="0060716B" w:rsidP="00D3436E">
      <w:pPr>
        <w:tabs>
          <w:tab w:val="left" w:pos="1276"/>
        </w:tabs>
        <w:spacing w:line="240" w:lineRule="auto"/>
        <w:ind w:left="709" w:hanging="720"/>
        <w:rPr>
          <w:lang w:val="da-DK"/>
        </w:rPr>
      </w:pPr>
      <w:r w:rsidRPr="00B66306">
        <w:rPr>
          <w:lang w:val="da-DK"/>
        </w:rPr>
        <w:t>1998-2008</w:t>
      </w:r>
      <w:r w:rsidRPr="00B66306">
        <w:rPr>
          <w:lang w:val="da-DK"/>
        </w:rPr>
        <w:tab/>
        <w:t>Roar O. Andersen</w:t>
      </w:r>
    </w:p>
    <w:p w14:paraId="182273A2" w14:textId="68D9E2FD" w:rsidR="0060716B" w:rsidRPr="00B66306" w:rsidRDefault="0060716B" w:rsidP="00D3436E">
      <w:pPr>
        <w:tabs>
          <w:tab w:val="left" w:pos="1276"/>
        </w:tabs>
        <w:spacing w:line="240" w:lineRule="auto"/>
        <w:ind w:left="709" w:hanging="720"/>
        <w:rPr>
          <w:lang w:val="da-DK"/>
        </w:rPr>
      </w:pPr>
      <w:r w:rsidRPr="00B66306">
        <w:rPr>
          <w:lang w:val="da-DK"/>
        </w:rPr>
        <w:t>2008</w:t>
      </w:r>
      <w:r w:rsidRPr="00B66306">
        <w:rPr>
          <w:lang w:val="da-DK"/>
        </w:rPr>
        <w:tab/>
      </w:r>
      <w:r w:rsidR="003F11D5">
        <w:rPr>
          <w:lang w:val="da-DK"/>
        </w:rPr>
        <w:tab/>
      </w:r>
      <w:r w:rsidRPr="00B66306">
        <w:rPr>
          <w:lang w:val="da-DK"/>
        </w:rPr>
        <w:t>Herman Valen</w:t>
      </w:r>
    </w:p>
    <w:p w14:paraId="7CBAD328" w14:textId="77777777" w:rsidR="0060716B" w:rsidRPr="00B66306" w:rsidRDefault="0060716B" w:rsidP="00D3436E">
      <w:pPr>
        <w:tabs>
          <w:tab w:val="left" w:pos="1276"/>
        </w:tabs>
        <w:spacing w:line="240" w:lineRule="auto"/>
        <w:ind w:left="709" w:hanging="720"/>
        <w:rPr>
          <w:lang w:val="da-DK"/>
        </w:rPr>
      </w:pPr>
      <w:r w:rsidRPr="00B66306">
        <w:rPr>
          <w:lang w:val="da-DK"/>
        </w:rPr>
        <w:t>2008-2010</w:t>
      </w:r>
      <w:r w:rsidRPr="00B66306">
        <w:rPr>
          <w:lang w:val="da-DK"/>
        </w:rPr>
        <w:tab/>
        <w:t>Bengt Lundberg</w:t>
      </w:r>
    </w:p>
    <w:p w14:paraId="2643A669" w14:textId="77777777" w:rsidR="0060716B" w:rsidRPr="00B66306" w:rsidRDefault="0060716B" w:rsidP="00D3436E">
      <w:pPr>
        <w:tabs>
          <w:tab w:val="left" w:pos="1276"/>
        </w:tabs>
        <w:spacing w:line="240" w:lineRule="auto"/>
        <w:ind w:left="709" w:hanging="720"/>
        <w:rPr>
          <w:lang w:val="da-DK"/>
        </w:rPr>
      </w:pPr>
      <w:r w:rsidRPr="00B66306">
        <w:rPr>
          <w:lang w:val="da-DK"/>
        </w:rPr>
        <w:t>2010-2012</w:t>
      </w:r>
      <w:r w:rsidRPr="00B66306">
        <w:rPr>
          <w:lang w:val="da-DK"/>
        </w:rPr>
        <w:tab/>
      </w:r>
      <w:proofErr w:type="spellStart"/>
      <w:r w:rsidRPr="00B66306">
        <w:rPr>
          <w:lang w:val="da-DK"/>
        </w:rPr>
        <w:t>Jorulv</w:t>
      </w:r>
      <w:proofErr w:type="spellEnd"/>
      <w:r w:rsidRPr="00B66306">
        <w:rPr>
          <w:lang w:val="da-DK"/>
        </w:rPr>
        <w:t xml:space="preserve"> </w:t>
      </w:r>
      <w:proofErr w:type="spellStart"/>
      <w:r w:rsidRPr="00B66306">
        <w:rPr>
          <w:lang w:val="da-DK"/>
        </w:rPr>
        <w:t>Rangnes</w:t>
      </w:r>
      <w:proofErr w:type="spellEnd"/>
    </w:p>
    <w:p w14:paraId="0C53CDCF" w14:textId="77777777" w:rsidR="0060716B" w:rsidRPr="00B66306" w:rsidRDefault="0060716B" w:rsidP="00D3436E">
      <w:pPr>
        <w:tabs>
          <w:tab w:val="left" w:pos="1276"/>
        </w:tabs>
        <w:spacing w:line="240" w:lineRule="auto"/>
        <w:ind w:left="709" w:hanging="720"/>
        <w:rPr>
          <w:lang w:val="da-DK"/>
        </w:rPr>
      </w:pPr>
      <w:r w:rsidRPr="00B66306">
        <w:rPr>
          <w:lang w:val="da-DK"/>
        </w:rPr>
        <w:t>2012-2015</w:t>
      </w:r>
      <w:r w:rsidRPr="00B66306">
        <w:rPr>
          <w:lang w:val="da-DK"/>
        </w:rPr>
        <w:tab/>
        <w:t>Odd Arne Lauritzen</w:t>
      </w:r>
      <w:r w:rsidRPr="00B66306">
        <w:rPr>
          <w:lang w:val="da-DK"/>
        </w:rPr>
        <w:tab/>
      </w:r>
    </w:p>
    <w:p w14:paraId="060B3281" w14:textId="77777777" w:rsidR="0060716B" w:rsidRPr="00B66306" w:rsidRDefault="0060716B" w:rsidP="00D3436E">
      <w:pPr>
        <w:tabs>
          <w:tab w:val="left" w:pos="1276"/>
        </w:tabs>
        <w:spacing w:line="240" w:lineRule="auto"/>
        <w:ind w:left="709" w:hanging="720"/>
        <w:rPr>
          <w:lang w:val="da-DK"/>
        </w:rPr>
      </w:pPr>
      <w:r w:rsidRPr="00B66306">
        <w:rPr>
          <w:lang w:val="da-DK"/>
        </w:rPr>
        <w:t>2015-2016</w:t>
      </w:r>
      <w:r w:rsidRPr="00B66306">
        <w:rPr>
          <w:lang w:val="da-DK"/>
        </w:rPr>
        <w:tab/>
        <w:t xml:space="preserve">Jarle </w:t>
      </w:r>
      <w:proofErr w:type="spellStart"/>
      <w:r w:rsidRPr="00B66306">
        <w:rPr>
          <w:lang w:val="da-DK"/>
        </w:rPr>
        <w:t>Nummestad</w:t>
      </w:r>
      <w:proofErr w:type="spellEnd"/>
    </w:p>
    <w:p w14:paraId="769D2A18" w14:textId="2C03A9DC" w:rsidR="0060716B" w:rsidRDefault="0060716B" w:rsidP="00D3436E">
      <w:pPr>
        <w:tabs>
          <w:tab w:val="left" w:pos="1276"/>
        </w:tabs>
        <w:spacing w:line="240" w:lineRule="auto"/>
        <w:ind w:left="709" w:hanging="720"/>
        <w:rPr>
          <w:lang w:val="da-DK"/>
        </w:rPr>
      </w:pPr>
      <w:r w:rsidRPr="00B66306">
        <w:rPr>
          <w:lang w:val="da-DK"/>
        </w:rPr>
        <w:t>2016-</w:t>
      </w:r>
      <w:r w:rsidR="003F11D5">
        <w:rPr>
          <w:lang w:val="da-DK"/>
        </w:rPr>
        <w:t>2022</w:t>
      </w:r>
      <w:r w:rsidRPr="00B66306">
        <w:rPr>
          <w:lang w:val="da-DK"/>
        </w:rPr>
        <w:tab/>
        <w:t>Thore Næss</w:t>
      </w:r>
    </w:p>
    <w:p w14:paraId="239815A5" w14:textId="677AF974" w:rsidR="003F11D5" w:rsidRDefault="003F11D5" w:rsidP="00D3436E">
      <w:pPr>
        <w:tabs>
          <w:tab w:val="left" w:pos="1276"/>
        </w:tabs>
        <w:spacing w:line="240" w:lineRule="auto"/>
        <w:ind w:left="709" w:hanging="720"/>
        <w:rPr>
          <w:lang w:val="da-DK"/>
        </w:rPr>
      </w:pPr>
      <w:r>
        <w:rPr>
          <w:lang w:val="da-DK"/>
        </w:rPr>
        <w:t>2022</w:t>
      </w:r>
      <w:r w:rsidR="00F570CF">
        <w:rPr>
          <w:lang w:val="da-DK"/>
        </w:rPr>
        <w:t>-</w:t>
      </w:r>
      <w:r w:rsidR="00F277B7">
        <w:rPr>
          <w:lang w:val="da-DK"/>
        </w:rPr>
        <w:t>2024</w:t>
      </w:r>
      <w:r>
        <w:rPr>
          <w:lang w:val="da-DK"/>
        </w:rPr>
        <w:tab/>
      </w:r>
      <w:proofErr w:type="spellStart"/>
      <w:r>
        <w:rPr>
          <w:lang w:val="da-DK"/>
        </w:rPr>
        <w:t>Torkell</w:t>
      </w:r>
      <w:proofErr w:type="spellEnd"/>
      <w:r>
        <w:rPr>
          <w:lang w:val="da-DK"/>
        </w:rPr>
        <w:t xml:space="preserve"> </w:t>
      </w:r>
      <w:proofErr w:type="spellStart"/>
      <w:r>
        <w:rPr>
          <w:lang w:val="da-DK"/>
        </w:rPr>
        <w:t>Seppola</w:t>
      </w:r>
      <w:proofErr w:type="spellEnd"/>
    </w:p>
    <w:p w14:paraId="4709A88A" w14:textId="6F0CC06C" w:rsidR="00F277B7" w:rsidRPr="00A63EFA" w:rsidRDefault="00F277B7" w:rsidP="00D3436E">
      <w:pPr>
        <w:tabs>
          <w:tab w:val="left" w:pos="1276"/>
        </w:tabs>
        <w:spacing w:line="240" w:lineRule="auto"/>
        <w:ind w:left="709" w:hanging="720"/>
      </w:pPr>
      <w:r w:rsidRPr="00A63EFA">
        <w:t>2024-</w:t>
      </w:r>
      <w:r w:rsidRPr="00A63EFA">
        <w:tab/>
      </w:r>
      <w:r w:rsidRPr="00A63EFA">
        <w:tab/>
        <w:t>Eivind</w:t>
      </w:r>
      <w:r w:rsidR="00FC5CAE" w:rsidRPr="00A63EFA">
        <w:t xml:space="preserve"> Brattvoll Jonassen</w:t>
      </w:r>
    </w:p>
    <w:p w14:paraId="0664D382" w14:textId="77777777" w:rsidR="0060716B" w:rsidRPr="00A63EFA" w:rsidRDefault="0060716B" w:rsidP="00D3436E">
      <w:pPr>
        <w:spacing w:line="240" w:lineRule="auto"/>
        <w:ind w:left="709" w:hanging="720"/>
      </w:pPr>
    </w:p>
    <w:p w14:paraId="6512CE35" w14:textId="77777777" w:rsidR="0060716B" w:rsidRPr="00B44DF6" w:rsidRDefault="0060716B" w:rsidP="0060716B">
      <w:pPr>
        <w:ind w:left="709" w:hanging="720"/>
        <w:rPr>
          <w:b/>
          <w:u w:val="single"/>
        </w:rPr>
      </w:pPr>
      <w:r w:rsidRPr="00B44DF6">
        <w:rPr>
          <w:b/>
          <w:u w:val="single"/>
        </w:rPr>
        <w:t>Æresmedlemmer av Fjellhamar FK (Fjellsrud FK)</w:t>
      </w:r>
    </w:p>
    <w:p w14:paraId="1D7DB8FF" w14:textId="77777777" w:rsidR="0060716B" w:rsidRPr="00B44DF6" w:rsidRDefault="0060716B" w:rsidP="00D3436E">
      <w:pPr>
        <w:tabs>
          <w:tab w:val="left" w:pos="1276"/>
          <w:tab w:val="left" w:pos="4111"/>
        </w:tabs>
        <w:spacing w:line="240" w:lineRule="auto"/>
        <w:ind w:left="709" w:hanging="720"/>
      </w:pPr>
      <w:r w:rsidRPr="00B44DF6">
        <w:t>2016</w:t>
      </w:r>
      <w:r w:rsidRPr="00B44DF6">
        <w:tab/>
        <w:t>Tore Lia</w:t>
      </w:r>
      <w:r w:rsidRPr="00B44DF6">
        <w:tab/>
      </w:r>
    </w:p>
    <w:p w14:paraId="7B2EDE22" w14:textId="77777777" w:rsidR="0060716B" w:rsidRPr="00B44DF6" w:rsidRDefault="0060716B" w:rsidP="00D3436E">
      <w:pPr>
        <w:tabs>
          <w:tab w:val="left" w:pos="1276"/>
          <w:tab w:val="left" w:pos="4111"/>
        </w:tabs>
        <w:spacing w:line="240" w:lineRule="auto"/>
        <w:ind w:left="709" w:hanging="720"/>
      </w:pPr>
      <w:r w:rsidRPr="00B44DF6">
        <w:t>2008</w:t>
      </w:r>
      <w:r w:rsidRPr="00B44DF6">
        <w:tab/>
        <w:t>Roar O. Andersen</w:t>
      </w:r>
    </w:p>
    <w:p w14:paraId="500CB3D7" w14:textId="77777777" w:rsidR="0060716B" w:rsidRPr="00B44DF6" w:rsidRDefault="0060716B" w:rsidP="00D3436E">
      <w:pPr>
        <w:tabs>
          <w:tab w:val="left" w:pos="1276"/>
          <w:tab w:val="left" w:pos="4111"/>
        </w:tabs>
        <w:spacing w:line="240" w:lineRule="auto"/>
        <w:ind w:left="709" w:hanging="720"/>
      </w:pPr>
      <w:r w:rsidRPr="00B44DF6">
        <w:t>1996</w:t>
      </w:r>
      <w:r w:rsidRPr="00B44DF6">
        <w:tab/>
        <w:t>Tom Gudmundsen</w:t>
      </w:r>
    </w:p>
    <w:p w14:paraId="125C11C1" w14:textId="77777777" w:rsidR="0060716B" w:rsidRPr="00B44DF6" w:rsidRDefault="0060716B" w:rsidP="00D3436E">
      <w:pPr>
        <w:tabs>
          <w:tab w:val="left" w:pos="1276"/>
          <w:tab w:val="left" w:pos="4111"/>
        </w:tabs>
        <w:spacing w:line="240" w:lineRule="auto"/>
        <w:ind w:left="709" w:hanging="720"/>
      </w:pPr>
      <w:r w:rsidRPr="00B44DF6">
        <w:t>1991</w:t>
      </w:r>
      <w:r w:rsidRPr="00B44DF6">
        <w:tab/>
        <w:t>Harald C. Bergh</w:t>
      </w:r>
    </w:p>
    <w:p w14:paraId="7121DA00" w14:textId="77777777" w:rsidR="0060716B" w:rsidRPr="00B44DF6" w:rsidRDefault="0060716B" w:rsidP="00D3436E">
      <w:pPr>
        <w:tabs>
          <w:tab w:val="left" w:pos="1276"/>
          <w:tab w:val="left" w:pos="4111"/>
        </w:tabs>
        <w:spacing w:line="240" w:lineRule="auto"/>
        <w:ind w:left="709" w:hanging="720"/>
      </w:pPr>
      <w:r w:rsidRPr="00B44DF6">
        <w:lastRenderedPageBreak/>
        <w:t>1986</w:t>
      </w:r>
      <w:r w:rsidRPr="00B44DF6">
        <w:tab/>
        <w:t>Palle Berthelsen</w:t>
      </w:r>
      <w:r w:rsidRPr="00B44DF6">
        <w:tab/>
      </w:r>
    </w:p>
    <w:p w14:paraId="3AB51761" w14:textId="77777777" w:rsidR="0060716B" w:rsidRPr="00B44DF6" w:rsidRDefault="0060716B" w:rsidP="00D3436E">
      <w:pPr>
        <w:tabs>
          <w:tab w:val="left" w:pos="1276"/>
          <w:tab w:val="left" w:pos="4111"/>
        </w:tabs>
        <w:spacing w:line="240" w:lineRule="auto"/>
        <w:ind w:left="709" w:hanging="720"/>
      </w:pPr>
      <w:r w:rsidRPr="00B44DF6">
        <w:t>1986</w:t>
      </w:r>
      <w:r w:rsidRPr="00B44DF6">
        <w:tab/>
        <w:t>Tom Enersen</w:t>
      </w:r>
    </w:p>
    <w:p w14:paraId="504EB4EF" w14:textId="77777777" w:rsidR="0060716B" w:rsidRPr="00B44DF6" w:rsidRDefault="0060716B" w:rsidP="00D3436E">
      <w:pPr>
        <w:tabs>
          <w:tab w:val="left" w:pos="1276"/>
          <w:tab w:val="left" w:pos="4111"/>
        </w:tabs>
        <w:spacing w:line="240" w:lineRule="auto"/>
        <w:ind w:left="709" w:hanging="720"/>
      </w:pPr>
      <w:r w:rsidRPr="00B44DF6">
        <w:t>1986</w:t>
      </w:r>
      <w:r w:rsidRPr="00B44DF6">
        <w:tab/>
        <w:t>Arne P. Strand</w:t>
      </w:r>
      <w:r w:rsidRPr="00B44DF6">
        <w:tab/>
      </w:r>
    </w:p>
    <w:p w14:paraId="768026B6" w14:textId="77777777" w:rsidR="0060716B" w:rsidRPr="00B44DF6" w:rsidRDefault="0060716B" w:rsidP="00D3436E">
      <w:pPr>
        <w:tabs>
          <w:tab w:val="left" w:pos="1276"/>
          <w:tab w:val="left" w:pos="4111"/>
        </w:tabs>
        <w:spacing w:line="240" w:lineRule="auto"/>
        <w:ind w:left="709" w:hanging="720"/>
      </w:pPr>
      <w:r w:rsidRPr="00B44DF6">
        <w:t>1986</w:t>
      </w:r>
      <w:r w:rsidRPr="00B44DF6">
        <w:tab/>
        <w:t>Oddgeir Hansen</w:t>
      </w:r>
    </w:p>
    <w:p w14:paraId="2D5A17EB" w14:textId="77777777" w:rsidR="0060716B" w:rsidRPr="00B44DF6" w:rsidRDefault="0060716B" w:rsidP="00D3436E">
      <w:pPr>
        <w:tabs>
          <w:tab w:val="left" w:pos="1276"/>
          <w:tab w:val="left" w:pos="4111"/>
        </w:tabs>
        <w:spacing w:line="240" w:lineRule="auto"/>
        <w:ind w:left="709" w:hanging="720"/>
      </w:pPr>
      <w:r w:rsidRPr="00B44DF6">
        <w:t>1986</w:t>
      </w:r>
      <w:r w:rsidRPr="00B44DF6">
        <w:tab/>
        <w:t xml:space="preserve">Bela </w:t>
      </w:r>
      <w:proofErr w:type="spellStart"/>
      <w:r w:rsidRPr="00B44DF6">
        <w:t>Lampert</w:t>
      </w:r>
      <w:proofErr w:type="spellEnd"/>
    </w:p>
    <w:p w14:paraId="74545953" w14:textId="77777777" w:rsidR="0060716B" w:rsidRPr="009C6027" w:rsidRDefault="0060716B" w:rsidP="00D3436E">
      <w:pPr>
        <w:tabs>
          <w:tab w:val="left" w:pos="1276"/>
          <w:tab w:val="left" w:pos="4111"/>
        </w:tabs>
        <w:spacing w:line="240" w:lineRule="auto"/>
        <w:ind w:left="709" w:hanging="720"/>
      </w:pPr>
      <w:r w:rsidRPr="009C6027">
        <w:t>1986</w:t>
      </w:r>
      <w:r w:rsidRPr="009C6027">
        <w:tab/>
        <w:t>Arne Olsen</w:t>
      </w:r>
      <w:r w:rsidRPr="009C6027">
        <w:tab/>
      </w:r>
    </w:p>
    <w:p w14:paraId="62F3C5E1" w14:textId="77777777" w:rsidR="0060716B" w:rsidRDefault="0060716B" w:rsidP="00D3436E">
      <w:pPr>
        <w:tabs>
          <w:tab w:val="left" w:pos="1276"/>
          <w:tab w:val="left" w:pos="4111"/>
        </w:tabs>
        <w:spacing w:line="240" w:lineRule="auto"/>
        <w:ind w:left="709" w:hanging="720"/>
        <w:rPr>
          <w:lang w:eastAsia="nb-NO"/>
        </w:rPr>
      </w:pPr>
      <w:r w:rsidRPr="009C6027">
        <w:t>1986</w:t>
      </w:r>
      <w:r w:rsidRPr="009C6027">
        <w:tab/>
        <w:t>Gerd Olsen</w:t>
      </w:r>
      <w:r w:rsidRPr="009C6027">
        <w:tab/>
      </w:r>
      <w:r>
        <w:rPr>
          <w:lang w:eastAsia="nb-NO"/>
        </w:rPr>
        <w:br w:type="page"/>
      </w:r>
    </w:p>
    <w:p w14:paraId="3CFB24FA" w14:textId="412B3742" w:rsidR="0060716B" w:rsidRDefault="0060716B" w:rsidP="00DE5AF3">
      <w:pPr>
        <w:pStyle w:val="Overskrift1"/>
        <w:numPr>
          <w:ilvl w:val="0"/>
          <w:numId w:val="4"/>
        </w:numPr>
        <w:ind w:left="709" w:hanging="720"/>
      </w:pPr>
      <w:bookmarkStart w:id="2" w:name="_Toc34587946"/>
      <w:bookmarkStart w:id="3" w:name="_Toc34587947"/>
      <w:bookmarkStart w:id="4" w:name="_Toc34587948"/>
      <w:bookmarkStart w:id="5" w:name="_Toc34587949"/>
      <w:bookmarkStart w:id="6" w:name="_Toc34587950"/>
      <w:bookmarkStart w:id="7" w:name="_Toc34587951"/>
      <w:bookmarkStart w:id="8" w:name="_Toc34587952"/>
      <w:bookmarkStart w:id="9" w:name="_Toc34587953"/>
      <w:bookmarkStart w:id="10" w:name="_Toc34587954"/>
      <w:bookmarkStart w:id="11" w:name="_Toc34587955"/>
      <w:bookmarkStart w:id="12" w:name="_Toc34587956"/>
      <w:bookmarkStart w:id="13" w:name="_Toc34587957"/>
      <w:bookmarkStart w:id="14" w:name="_Toc34587958"/>
      <w:bookmarkStart w:id="15" w:name="_Toc34587959"/>
      <w:bookmarkStart w:id="16" w:name="_Toc34587960"/>
      <w:bookmarkStart w:id="17" w:name="_Toc1557322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lastRenderedPageBreak/>
        <w:t xml:space="preserve">Fjellhamar </w:t>
      </w:r>
      <w:r w:rsidR="00656728">
        <w:t>FK</w:t>
      </w:r>
      <w:r>
        <w:t xml:space="preserve"> visjon</w:t>
      </w:r>
      <w:r w:rsidR="00C56FD9">
        <w:t>,</w:t>
      </w:r>
      <w:r w:rsidR="00B66306">
        <w:t xml:space="preserve"> virksomhetside</w:t>
      </w:r>
      <w:r w:rsidR="00C56FD9">
        <w:t xml:space="preserve"> og verdier</w:t>
      </w:r>
      <w:bookmarkEnd w:id="17"/>
    </w:p>
    <w:p w14:paraId="31F3C5EE" w14:textId="2783CB1C" w:rsidR="00656728" w:rsidRDefault="00656728" w:rsidP="00656728">
      <w:pPr>
        <w:rPr>
          <w:lang w:eastAsia="nb-NO"/>
        </w:rPr>
      </w:pPr>
    </w:p>
    <w:p w14:paraId="0613AEFE" w14:textId="77777777" w:rsidR="00656728" w:rsidRPr="00656728" w:rsidRDefault="00656728" w:rsidP="00656728">
      <w:pPr>
        <w:rPr>
          <w:lang w:eastAsia="nb-NO"/>
        </w:rPr>
      </w:pPr>
    </w:p>
    <w:p w14:paraId="09C6554D" w14:textId="77777777" w:rsidR="0060716B" w:rsidRPr="009C6027" w:rsidRDefault="00046C47" w:rsidP="02840A44">
      <w:pPr>
        <w:pStyle w:val="Overskrift2"/>
      </w:pPr>
      <w:bookmarkStart w:id="18" w:name="_Toc155732201"/>
      <w:r>
        <w:t>3</w:t>
      </w:r>
      <w:r w:rsidR="70D01DDA">
        <w:t xml:space="preserve">.1 </w:t>
      </w:r>
      <w:r w:rsidR="0060716B">
        <w:tab/>
        <w:t>Visjon</w:t>
      </w:r>
      <w:bookmarkEnd w:id="18"/>
    </w:p>
    <w:p w14:paraId="139E8EFB" w14:textId="6FFD1359" w:rsidR="0060716B" w:rsidRPr="00E345A4" w:rsidRDefault="0060716B" w:rsidP="504CBB8F">
      <w:pPr>
        <w:tabs>
          <w:tab w:val="left" w:pos="1701"/>
        </w:tabs>
        <w:spacing w:line="480" w:lineRule="auto"/>
        <w:ind w:left="720" w:hanging="720"/>
        <w:rPr>
          <w:sz w:val="24"/>
          <w:szCs w:val="24"/>
          <w:lang w:eastAsia="nb-NO"/>
        </w:rPr>
      </w:pPr>
      <w:r w:rsidRPr="00E345A4">
        <w:rPr>
          <w:sz w:val="28"/>
          <w:lang w:eastAsia="nb-NO"/>
        </w:rPr>
        <w:tab/>
      </w:r>
      <w:r w:rsidRPr="00E345A4">
        <w:rPr>
          <w:sz w:val="24"/>
          <w:szCs w:val="24"/>
          <w:lang w:eastAsia="nb-NO"/>
        </w:rPr>
        <w:t>Skape fotballglede for alle</w:t>
      </w:r>
    </w:p>
    <w:p w14:paraId="5ADC4001" w14:textId="77777777" w:rsidR="00656728" w:rsidRPr="009C6027" w:rsidRDefault="00656728" w:rsidP="504CBB8F">
      <w:pPr>
        <w:tabs>
          <w:tab w:val="left" w:pos="1701"/>
        </w:tabs>
        <w:spacing w:line="480" w:lineRule="auto"/>
        <w:ind w:left="720" w:hanging="720"/>
        <w:rPr>
          <w:b/>
          <w:bCs/>
          <w:i/>
          <w:iCs/>
          <w:sz w:val="28"/>
          <w:szCs w:val="28"/>
          <w:lang w:eastAsia="nb-NO"/>
        </w:rPr>
      </w:pPr>
    </w:p>
    <w:p w14:paraId="44E00155" w14:textId="77777777" w:rsidR="0060716B" w:rsidRDefault="00046C47" w:rsidP="02840A44">
      <w:pPr>
        <w:pStyle w:val="Overskrift2"/>
        <w:ind w:left="720"/>
      </w:pPr>
      <w:bookmarkStart w:id="19" w:name="_Toc155732202"/>
      <w:r>
        <w:t>3</w:t>
      </w:r>
      <w:r w:rsidR="346377FC">
        <w:t>.2</w:t>
      </w:r>
      <w:r w:rsidR="0060716B">
        <w:tab/>
        <w:t>Virksomhetside</w:t>
      </w:r>
      <w:bookmarkEnd w:id="19"/>
    </w:p>
    <w:p w14:paraId="75EDADA3" w14:textId="3D4ECDF8" w:rsidR="0060716B" w:rsidRPr="00E345A4" w:rsidRDefault="0060716B" w:rsidP="009151DE">
      <w:pPr>
        <w:ind w:left="709" w:hanging="1"/>
        <w:rPr>
          <w:sz w:val="24"/>
          <w:szCs w:val="24"/>
          <w:lang w:eastAsia="nb-NO"/>
        </w:rPr>
      </w:pPr>
      <w:r w:rsidRPr="00E345A4">
        <w:rPr>
          <w:sz w:val="24"/>
          <w:szCs w:val="24"/>
          <w:lang w:eastAsia="nb-NO"/>
        </w:rPr>
        <w:t xml:space="preserve">Fjellhamar fotballklubb </w:t>
      </w:r>
      <w:r w:rsidR="009151DE" w:rsidRPr="00E345A4">
        <w:rPr>
          <w:sz w:val="24"/>
          <w:szCs w:val="24"/>
          <w:lang w:eastAsia="nb-NO"/>
        </w:rPr>
        <w:t>skal v</w:t>
      </w:r>
      <w:r w:rsidRPr="00E345A4">
        <w:rPr>
          <w:sz w:val="24"/>
          <w:szCs w:val="24"/>
          <w:lang w:eastAsia="nb-NO"/>
        </w:rPr>
        <w:t>ære en utviklingsklubb for spillere, trenere, dommere,</w:t>
      </w:r>
      <w:r w:rsidR="009151DE" w:rsidRPr="00E345A4">
        <w:rPr>
          <w:sz w:val="24"/>
          <w:szCs w:val="24"/>
          <w:lang w:eastAsia="nb-NO"/>
        </w:rPr>
        <w:t xml:space="preserve"> </w:t>
      </w:r>
      <w:r w:rsidRPr="00E345A4">
        <w:rPr>
          <w:sz w:val="24"/>
          <w:szCs w:val="24"/>
          <w:lang w:eastAsia="nb-NO"/>
        </w:rPr>
        <w:t>ansatte, ledere og foreldre</w:t>
      </w:r>
    </w:p>
    <w:p w14:paraId="13406DBA" w14:textId="77777777" w:rsidR="00656728" w:rsidRPr="009151DE" w:rsidRDefault="00656728" w:rsidP="009151DE">
      <w:pPr>
        <w:ind w:left="709" w:hanging="1"/>
        <w:rPr>
          <w:b/>
          <w:bCs/>
          <w:sz w:val="24"/>
          <w:szCs w:val="24"/>
          <w:lang w:eastAsia="nb-NO"/>
        </w:rPr>
      </w:pPr>
    </w:p>
    <w:p w14:paraId="3A2B4D16" w14:textId="77777777" w:rsidR="0060716B" w:rsidRPr="00D92FB1" w:rsidRDefault="0060716B" w:rsidP="0060716B">
      <w:pPr>
        <w:ind w:left="709" w:hanging="720"/>
      </w:pPr>
    </w:p>
    <w:p w14:paraId="5FC8B8F8" w14:textId="1665BFF7" w:rsidR="0060716B" w:rsidRPr="009C6027" w:rsidRDefault="0025130A" w:rsidP="009151DE">
      <w:pPr>
        <w:pStyle w:val="Overskrift2"/>
      </w:pPr>
      <w:bookmarkStart w:id="20" w:name="_Toc34587964"/>
      <w:bookmarkStart w:id="21" w:name="_Toc34587965"/>
      <w:bookmarkStart w:id="22" w:name="_Toc34587967"/>
      <w:bookmarkStart w:id="23" w:name="_Toc34587969"/>
      <w:bookmarkStart w:id="24" w:name="_Toc34587975"/>
      <w:bookmarkStart w:id="25" w:name="_Toc34587976"/>
      <w:bookmarkStart w:id="26" w:name="_Toc34587977"/>
      <w:bookmarkStart w:id="27" w:name="_Toc34587978"/>
      <w:bookmarkStart w:id="28" w:name="_Toc34587979"/>
      <w:bookmarkStart w:id="29" w:name="_Toc155732203"/>
      <w:bookmarkEnd w:id="20"/>
      <w:bookmarkEnd w:id="21"/>
      <w:bookmarkEnd w:id="22"/>
      <w:bookmarkEnd w:id="23"/>
      <w:bookmarkEnd w:id="24"/>
      <w:bookmarkEnd w:id="25"/>
      <w:bookmarkEnd w:id="26"/>
      <w:bookmarkEnd w:id="27"/>
      <w:bookmarkEnd w:id="28"/>
      <w:r>
        <w:t>3</w:t>
      </w:r>
      <w:r w:rsidR="00046C47">
        <w:t>.</w:t>
      </w:r>
      <w:r>
        <w:t>3</w:t>
      </w:r>
      <w:r w:rsidR="0060716B" w:rsidRPr="00046C47">
        <w:tab/>
        <w:t>Verdier</w:t>
      </w:r>
      <w:bookmarkEnd w:id="29"/>
    </w:p>
    <w:p w14:paraId="326CDCAF" w14:textId="3501A041" w:rsidR="0060716B" w:rsidRPr="00E345A4" w:rsidRDefault="0060716B" w:rsidP="009151DE">
      <w:pPr>
        <w:pStyle w:val="Listeavsnitt"/>
        <w:ind w:left="709" w:hanging="1"/>
        <w:rPr>
          <w:sz w:val="24"/>
          <w:szCs w:val="24"/>
        </w:rPr>
      </w:pPr>
      <w:r w:rsidRPr="00E345A4">
        <w:rPr>
          <w:b/>
          <w:color w:val="FF0000"/>
          <w:sz w:val="24"/>
          <w:szCs w:val="24"/>
        </w:rPr>
        <w:t>F</w:t>
      </w:r>
      <w:r w:rsidRPr="00E345A4">
        <w:rPr>
          <w:sz w:val="24"/>
          <w:szCs w:val="24"/>
        </w:rPr>
        <w:t xml:space="preserve"> – Felleskap</w:t>
      </w:r>
    </w:p>
    <w:p w14:paraId="155AF035" w14:textId="1A6D9AC2" w:rsidR="0060716B" w:rsidRPr="00E345A4" w:rsidRDefault="0060716B" w:rsidP="009151DE">
      <w:pPr>
        <w:pStyle w:val="Listeavsnitt"/>
        <w:ind w:left="709" w:hanging="1"/>
        <w:rPr>
          <w:sz w:val="24"/>
          <w:szCs w:val="24"/>
        </w:rPr>
      </w:pPr>
      <w:r w:rsidRPr="00E345A4">
        <w:rPr>
          <w:b/>
          <w:color w:val="FF0000"/>
          <w:sz w:val="24"/>
          <w:szCs w:val="24"/>
        </w:rPr>
        <w:t>F</w:t>
      </w:r>
      <w:r w:rsidRPr="00E345A4">
        <w:rPr>
          <w:b/>
          <w:sz w:val="24"/>
          <w:szCs w:val="24"/>
        </w:rPr>
        <w:t xml:space="preserve"> </w:t>
      </w:r>
      <w:r w:rsidRPr="00E345A4">
        <w:rPr>
          <w:sz w:val="24"/>
          <w:szCs w:val="24"/>
        </w:rPr>
        <w:t xml:space="preserve">– Fair play </w:t>
      </w:r>
    </w:p>
    <w:p w14:paraId="5CBDD16E" w14:textId="3E9DCED4" w:rsidR="0060716B" w:rsidRPr="00E345A4" w:rsidRDefault="0060716B" w:rsidP="009151DE">
      <w:pPr>
        <w:pStyle w:val="Listeavsnitt"/>
        <w:ind w:left="709" w:hanging="1"/>
        <w:rPr>
          <w:sz w:val="24"/>
          <w:szCs w:val="24"/>
        </w:rPr>
      </w:pPr>
      <w:r w:rsidRPr="00E345A4">
        <w:rPr>
          <w:b/>
          <w:color w:val="FF0000"/>
          <w:sz w:val="24"/>
          <w:szCs w:val="24"/>
        </w:rPr>
        <w:t>K</w:t>
      </w:r>
      <w:r w:rsidRPr="00E345A4">
        <w:rPr>
          <w:sz w:val="24"/>
          <w:szCs w:val="24"/>
        </w:rPr>
        <w:t xml:space="preserve"> – Kompetanse</w:t>
      </w:r>
    </w:p>
    <w:p w14:paraId="7918614B" w14:textId="4E4D9201" w:rsidR="0060716B" w:rsidRDefault="0060716B" w:rsidP="0060716B">
      <w:pPr>
        <w:ind w:left="709" w:hanging="720"/>
        <w:rPr>
          <w:lang w:eastAsia="nb-NO"/>
        </w:rPr>
      </w:pPr>
    </w:p>
    <w:p w14:paraId="10E71897" w14:textId="0CA725BC" w:rsidR="00656728" w:rsidRDefault="00656728" w:rsidP="0060716B">
      <w:pPr>
        <w:ind w:left="709" w:hanging="720"/>
        <w:rPr>
          <w:lang w:eastAsia="nb-NO"/>
        </w:rPr>
      </w:pPr>
    </w:p>
    <w:p w14:paraId="2639353E" w14:textId="77777777" w:rsidR="00656728" w:rsidRPr="009C6027" w:rsidRDefault="00656728" w:rsidP="000C5EE6">
      <w:pPr>
        <w:rPr>
          <w:lang w:eastAsia="nb-NO"/>
        </w:rPr>
      </w:pPr>
    </w:p>
    <w:p w14:paraId="30202422" w14:textId="16E19262" w:rsidR="006C03C9" w:rsidRPr="000C5EE6" w:rsidRDefault="00736916" w:rsidP="000C5EE6">
      <w:pPr>
        <w:pStyle w:val="Overskrift2"/>
        <w:rPr>
          <w:rStyle w:val="Utheving"/>
          <w:i w:val="0"/>
          <w:iCs w:val="0"/>
        </w:rPr>
      </w:pPr>
      <w:bookmarkStart w:id="30" w:name="_Toc155732204"/>
      <w:r>
        <w:t xml:space="preserve">Slik </w:t>
      </w:r>
      <w:r w:rsidR="007B4BB1">
        <w:t>skal verdiene etterleves</w:t>
      </w:r>
      <w:bookmarkEnd w:id="30"/>
    </w:p>
    <w:p w14:paraId="24BEB6C0" w14:textId="15637205" w:rsidR="000C5EE6" w:rsidRDefault="000C5EE6" w:rsidP="00526DE1">
      <w:pPr>
        <w:ind w:left="1" w:hanging="1"/>
        <w:rPr>
          <w:lang w:eastAsia="nb-NO"/>
        </w:rPr>
      </w:pPr>
      <w:r>
        <w:rPr>
          <w:lang w:eastAsia="nb-NO"/>
        </w:rPr>
        <w:t xml:space="preserve">Klubbens verdier skal ikke bare være fine ord, men de skal leves gjennom vår adferd og måten som vi gjør ting på. Verdiene kommer til uttrykk gjennom klubbens medlemmer og spillere, foreldre, styret, ansatte, trenere og tillitsvalgte. Under ser du noen kjennetegn </w:t>
      </w:r>
      <w:r w:rsidR="00E345A4">
        <w:rPr>
          <w:lang w:eastAsia="nb-NO"/>
        </w:rPr>
        <w:t>som viser hvordan vi skal opptre</w:t>
      </w:r>
      <w:r>
        <w:rPr>
          <w:lang w:eastAsia="nb-NO"/>
        </w:rPr>
        <w:t>.</w:t>
      </w:r>
    </w:p>
    <w:p w14:paraId="1156FC53" w14:textId="77777777" w:rsidR="000C5EE6" w:rsidRDefault="000C5EE6" w:rsidP="00526DE1">
      <w:pPr>
        <w:ind w:left="1" w:hanging="1"/>
        <w:rPr>
          <w:lang w:eastAsia="nb-NO"/>
        </w:rPr>
      </w:pPr>
    </w:p>
    <w:p w14:paraId="06B3F1F8" w14:textId="77777777" w:rsidR="000C5EE6" w:rsidRDefault="000C5EE6" w:rsidP="00526DE1">
      <w:pPr>
        <w:ind w:left="1" w:hanging="1"/>
        <w:rPr>
          <w:lang w:eastAsia="nb-NO"/>
        </w:rPr>
      </w:pPr>
    </w:p>
    <w:p w14:paraId="4C186DAC" w14:textId="77777777" w:rsidR="000C5EE6" w:rsidRDefault="000C5EE6" w:rsidP="00526DE1">
      <w:pPr>
        <w:ind w:left="1" w:hanging="1"/>
        <w:rPr>
          <w:lang w:eastAsia="nb-NO"/>
        </w:rPr>
      </w:pPr>
    </w:p>
    <w:p w14:paraId="4CECE951" w14:textId="77777777" w:rsidR="000C5EE6" w:rsidRDefault="000C5EE6" w:rsidP="00526DE1">
      <w:pPr>
        <w:ind w:left="1" w:hanging="1"/>
        <w:rPr>
          <w:lang w:eastAsia="nb-NO"/>
        </w:rPr>
      </w:pPr>
    </w:p>
    <w:p w14:paraId="4FC3653A" w14:textId="77777777" w:rsidR="000C5EE6" w:rsidRDefault="000C5EE6" w:rsidP="00526DE1">
      <w:pPr>
        <w:ind w:left="1" w:hanging="1"/>
        <w:rPr>
          <w:lang w:eastAsia="nb-NO"/>
        </w:rPr>
      </w:pPr>
    </w:p>
    <w:p w14:paraId="32A557A8" w14:textId="37BFAFAE" w:rsidR="0060716B" w:rsidRDefault="000C5EE6" w:rsidP="00526DE1">
      <w:pPr>
        <w:ind w:left="1" w:hanging="1"/>
        <w:rPr>
          <w:lang w:eastAsia="nb-NO"/>
        </w:rPr>
      </w:pPr>
      <w:r>
        <w:rPr>
          <w:lang w:eastAsia="nb-NO"/>
        </w:rPr>
        <w:lastRenderedPageBreak/>
        <w:br/>
      </w:r>
      <w:r w:rsidR="00656728" w:rsidRPr="00656728">
        <w:rPr>
          <w:lang w:eastAsia="nb-NO"/>
        </w:rPr>
        <w:t>SPILLERE</w:t>
      </w:r>
    </w:p>
    <w:p w14:paraId="60D04E37" w14:textId="064EC1D5" w:rsidR="00CF2190" w:rsidRDefault="0057737A" w:rsidP="00CF2190">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68480" behindDoc="0" locked="0" layoutInCell="1" allowOverlap="1" wp14:anchorId="77B69563" wp14:editId="6E49144E">
                <wp:simplePos x="0" y="0"/>
                <wp:positionH relativeFrom="column">
                  <wp:posOffset>459105</wp:posOffset>
                </wp:positionH>
                <wp:positionV relativeFrom="paragraph">
                  <wp:posOffset>32385</wp:posOffset>
                </wp:positionV>
                <wp:extent cx="4286250" cy="1936750"/>
                <wp:effectExtent l="0" t="0" r="1905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45436F10" w14:textId="6DD30343" w:rsidR="00526DE1" w:rsidRDefault="00526DE1">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tar vare på hverandre og viser</w:t>
                            </w:r>
                            <w:r w:rsidRPr="00526DE1">
                              <w:rPr>
                                <w:color w:val="FFFFFF" w:themeColor="background1"/>
                                <w:sz w:val="20"/>
                                <w:szCs w:val="20"/>
                              </w:rPr>
                              <w:t xml:space="preserve"> samhold</w:t>
                            </w:r>
                            <w:r w:rsidRPr="00526DE1">
                              <w:rPr>
                                <w:color w:val="FFFFFF" w:themeColor="background1"/>
                                <w:sz w:val="20"/>
                                <w:szCs w:val="20"/>
                              </w:rPr>
                              <w:br/>
                              <w:t xml:space="preserve">- Vi </w:t>
                            </w:r>
                            <w:r w:rsidR="0057737A">
                              <w:rPr>
                                <w:color w:val="FFFFFF" w:themeColor="background1"/>
                                <w:sz w:val="20"/>
                                <w:szCs w:val="20"/>
                              </w:rPr>
                              <w:t xml:space="preserve">er opptatt av </w:t>
                            </w:r>
                            <w:r w:rsidR="0057737A" w:rsidRPr="00526DE1">
                              <w:rPr>
                                <w:color w:val="FFFFFF" w:themeColor="background1"/>
                                <w:sz w:val="20"/>
                                <w:szCs w:val="20"/>
                              </w:rPr>
                              <w:t>idrettsglede</w:t>
                            </w:r>
                            <w:r w:rsidR="0057737A">
                              <w:rPr>
                                <w:color w:val="FFFFFF" w:themeColor="background1"/>
                                <w:sz w:val="20"/>
                                <w:szCs w:val="20"/>
                              </w:rPr>
                              <w:t xml:space="preserve"> </w:t>
                            </w:r>
                            <w:r w:rsidR="000C5EE6">
                              <w:rPr>
                                <w:color w:val="FFFFFF" w:themeColor="background1"/>
                                <w:sz w:val="20"/>
                                <w:szCs w:val="20"/>
                              </w:rPr>
                              <w:t>og</w:t>
                            </w:r>
                            <w:r>
                              <w:rPr>
                                <w:color w:val="FFFFFF" w:themeColor="background1"/>
                                <w:sz w:val="20"/>
                                <w:szCs w:val="20"/>
                              </w:rPr>
                              <w:t xml:space="preserve"> gode opplevelser</w:t>
                            </w:r>
                            <w:r w:rsidR="0057737A">
                              <w:rPr>
                                <w:color w:val="FFFFFF" w:themeColor="background1"/>
                                <w:sz w:val="20"/>
                                <w:szCs w:val="20"/>
                              </w:rPr>
                              <w:t xml:space="preserve"> sammen</w:t>
                            </w:r>
                            <w:r w:rsidRPr="00526DE1">
                              <w:rPr>
                                <w:color w:val="FFFFFF" w:themeColor="background1"/>
                                <w:sz w:val="20"/>
                                <w:szCs w:val="20"/>
                              </w:rPr>
                              <w:br/>
                              <w:t xml:space="preserve">- Vi </w:t>
                            </w:r>
                            <w:r>
                              <w:rPr>
                                <w:color w:val="FFFFFF" w:themeColor="background1"/>
                                <w:sz w:val="20"/>
                                <w:szCs w:val="20"/>
                              </w:rPr>
                              <w:t>bygger</w:t>
                            </w:r>
                            <w:r w:rsidRPr="00526DE1">
                              <w:rPr>
                                <w:color w:val="FFFFFF" w:themeColor="background1"/>
                                <w:sz w:val="20"/>
                                <w:szCs w:val="20"/>
                              </w:rPr>
                              <w:t xml:space="preserve"> </w:t>
                            </w:r>
                            <w:r w:rsidR="0057737A">
                              <w:rPr>
                                <w:color w:val="FFFFFF" w:themeColor="background1"/>
                                <w:sz w:val="20"/>
                                <w:szCs w:val="20"/>
                              </w:rPr>
                              <w:t xml:space="preserve">gode relasjoner og </w:t>
                            </w:r>
                            <w:r w:rsidRPr="00526DE1">
                              <w:rPr>
                                <w:color w:val="FFFFFF" w:themeColor="background1"/>
                                <w:sz w:val="20"/>
                                <w:szCs w:val="20"/>
                              </w:rPr>
                              <w:t>vennskap</w:t>
                            </w:r>
                            <w:r w:rsidRPr="00526DE1">
                              <w:rPr>
                                <w:color w:val="FFFFFF" w:themeColor="background1"/>
                                <w:sz w:val="20"/>
                                <w:szCs w:val="20"/>
                              </w:rPr>
                              <w:br/>
                            </w:r>
                            <w:r w:rsidRPr="00526DE1">
                              <w:rPr>
                                <w:color w:val="FFFFFF" w:themeColor="background1"/>
                                <w:sz w:val="20"/>
                                <w:szCs w:val="20"/>
                              </w:rPr>
                              <w:br/>
                              <w:t xml:space="preserve">- Vi </w:t>
                            </w:r>
                            <w:r w:rsidR="0057737A">
                              <w:rPr>
                                <w:color w:val="FFFFFF" w:themeColor="background1"/>
                                <w:sz w:val="20"/>
                                <w:szCs w:val="20"/>
                              </w:rPr>
                              <w:t>har</w:t>
                            </w:r>
                            <w:r w:rsidRPr="00526DE1">
                              <w:rPr>
                                <w:color w:val="FFFFFF" w:themeColor="background1"/>
                                <w:sz w:val="20"/>
                                <w:szCs w:val="20"/>
                              </w:rPr>
                              <w:t xml:space="preserve"> respekt for regler</w:t>
                            </w:r>
                            <w:r w:rsidR="0057737A">
                              <w:rPr>
                                <w:color w:val="FFFFFF" w:themeColor="background1"/>
                                <w:sz w:val="20"/>
                                <w:szCs w:val="20"/>
                              </w:rPr>
                              <w:t>, både på og utenfor banen</w:t>
                            </w:r>
                            <w:r w:rsidRPr="00526DE1">
                              <w:rPr>
                                <w:color w:val="FFFFFF" w:themeColor="background1"/>
                                <w:sz w:val="20"/>
                                <w:szCs w:val="20"/>
                              </w:rPr>
                              <w:br/>
                              <w:t xml:space="preserve">- Vi </w:t>
                            </w:r>
                            <w:r w:rsidR="0057737A">
                              <w:rPr>
                                <w:color w:val="FFFFFF" w:themeColor="background1"/>
                                <w:sz w:val="20"/>
                                <w:szCs w:val="20"/>
                              </w:rPr>
                              <w:t>viser</w:t>
                            </w:r>
                            <w:r w:rsidRPr="00526DE1">
                              <w:rPr>
                                <w:color w:val="FFFFFF" w:themeColor="background1"/>
                                <w:sz w:val="20"/>
                                <w:szCs w:val="20"/>
                              </w:rPr>
                              <w:t xml:space="preserve"> gode holdninger</w:t>
                            </w:r>
                            <w:r w:rsidR="0057737A">
                              <w:rPr>
                                <w:color w:val="FFFFFF" w:themeColor="background1"/>
                                <w:sz w:val="20"/>
                                <w:szCs w:val="20"/>
                              </w:rPr>
                              <w:br/>
                              <w:t>- Vi klager ikke på dommeren eller andre spillere</w:t>
                            </w:r>
                            <w:r w:rsidRPr="00526DE1">
                              <w:rPr>
                                <w:color w:val="FFFFFF" w:themeColor="background1"/>
                                <w:sz w:val="20"/>
                                <w:szCs w:val="20"/>
                              </w:rPr>
                              <w:br/>
                            </w:r>
                            <w:r w:rsidRPr="00526DE1">
                              <w:rPr>
                                <w:color w:val="FFFFFF" w:themeColor="background1"/>
                                <w:sz w:val="20"/>
                                <w:szCs w:val="20"/>
                              </w:rPr>
                              <w:br/>
                              <w:t xml:space="preserve">- Vi </w:t>
                            </w:r>
                            <w:r w:rsidR="000C5EE6">
                              <w:rPr>
                                <w:color w:val="FFFFFF" w:themeColor="background1"/>
                                <w:sz w:val="20"/>
                                <w:szCs w:val="20"/>
                              </w:rPr>
                              <w:t>vil vokse og utvikle oss gjennom både</w:t>
                            </w:r>
                            <w:r w:rsidR="0057737A">
                              <w:rPr>
                                <w:color w:val="FFFFFF" w:themeColor="background1"/>
                                <w:sz w:val="20"/>
                                <w:szCs w:val="20"/>
                              </w:rPr>
                              <w:t xml:space="preserve"> </w:t>
                            </w:r>
                            <w:r w:rsidRPr="00526DE1">
                              <w:rPr>
                                <w:color w:val="FFFFFF" w:themeColor="background1"/>
                                <w:sz w:val="20"/>
                                <w:szCs w:val="20"/>
                              </w:rPr>
                              <w:t>sportslig og personlig utvikling</w:t>
                            </w:r>
                            <w:r w:rsidRPr="00526DE1">
                              <w:rPr>
                                <w:color w:val="FFFFFF" w:themeColor="background1"/>
                                <w:sz w:val="20"/>
                                <w:szCs w:val="20"/>
                              </w:rPr>
                              <w:br/>
                              <w:t xml:space="preserve">- Vi bidrar til </w:t>
                            </w:r>
                            <w:r w:rsidR="0057737A">
                              <w:rPr>
                                <w:color w:val="FFFFFF" w:themeColor="background1"/>
                                <w:sz w:val="20"/>
                                <w:szCs w:val="20"/>
                              </w:rPr>
                              <w:t xml:space="preserve">å gjøre de andre på </w:t>
                            </w:r>
                            <w:r w:rsidRPr="00526DE1">
                              <w:rPr>
                                <w:color w:val="FFFFFF" w:themeColor="background1"/>
                                <w:sz w:val="20"/>
                                <w:szCs w:val="20"/>
                              </w:rPr>
                              <w:t>laget</w:t>
                            </w:r>
                            <w:r w:rsidR="0057737A">
                              <w:rPr>
                                <w:color w:val="FFFFFF" w:themeColor="background1"/>
                                <w:sz w:val="20"/>
                                <w:szCs w:val="20"/>
                              </w:rPr>
                              <w:t xml:space="preserve"> gode</w:t>
                            </w:r>
                            <w:r w:rsidR="0057737A">
                              <w:rPr>
                                <w:color w:val="FFFFFF" w:themeColor="background1"/>
                                <w:sz w:val="20"/>
                                <w:szCs w:val="20"/>
                              </w:rPr>
                              <w:br/>
                              <w:t>- Vi øver til vi får det til</w:t>
                            </w:r>
                          </w:p>
                          <w:p w14:paraId="727DF00C" w14:textId="104398FE" w:rsidR="0057737A" w:rsidRPr="00526DE1" w:rsidRDefault="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69563" id="_x0000_t202" coordsize="21600,21600" o:spt="202" path="m,l,21600r21600,l21600,xe">
                <v:stroke joinstyle="miter"/>
                <v:path gradientshapeok="t" o:connecttype="rect"/>
              </v:shapetype>
              <v:shape id="Tekstboks 2" o:spid="_x0000_s1026" type="#_x0000_t202" style="position:absolute;left:0;text-align:left;margin-left:36.15pt;margin-top:2.55pt;width:337.5pt;height:15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" fillcolor="#4472c4 [3204]" strokecolor="#4472c4 [3204]" strokeweight="1pt">
                <v:textbox>
                  <w:txbxContent>
                    <w:p w14:paraId="45436F10" w14:textId="6DD30343" w:rsidR="00526DE1" w:rsidRDefault="00526DE1">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tar vare på hverandre og viser</w:t>
                      </w:r>
                      <w:r w:rsidRPr="00526DE1">
                        <w:rPr>
                          <w:color w:val="FFFFFF" w:themeColor="background1"/>
                          <w:sz w:val="20"/>
                          <w:szCs w:val="20"/>
                        </w:rPr>
                        <w:t xml:space="preserve"> samhold</w:t>
                      </w:r>
                      <w:r w:rsidRPr="00526DE1">
                        <w:rPr>
                          <w:color w:val="FFFFFF" w:themeColor="background1"/>
                          <w:sz w:val="20"/>
                          <w:szCs w:val="20"/>
                        </w:rPr>
                        <w:br/>
                        <w:t xml:space="preserve">- Vi </w:t>
                      </w:r>
                      <w:r w:rsidR="0057737A">
                        <w:rPr>
                          <w:color w:val="FFFFFF" w:themeColor="background1"/>
                          <w:sz w:val="20"/>
                          <w:szCs w:val="20"/>
                        </w:rPr>
                        <w:t xml:space="preserve">er opptatt av </w:t>
                      </w:r>
                      <w:r w:rsidR="0057737A" w:rsidRPr="00526DE1">
                        <w:rPr>
                          <w:color w:val="FFFFFF" w:themeColor="background1"/>
                          <w:sz w:val="20"/>
                          <w:szCs w:val="20"/>
                        </w:rPr>
                        <w:t>idrettsglede</w:t>
                      </w:r>
                      <w:r w:rsidR="0057737A">
                        <w:rPr>
                          <w:color w:val="FFFFFF" w:themeColor="background1"/>
                          <w:sz w:val="20"/>
                          <w:szCs w:val="20"/>
                        </w:rPr>
                        <w:t xml:space="preserve"> </w:t>
                      </w:r>
                      <w:r w:rsidR="000C5EE6">
                        <w:rPr>
                          <w:color w:val="FFFFFF" w:themeColor="background1"/>
                          <w:sz w:val="20"/>
                          <w:szCs w:val="20"/>
                        </w:rPr>
                        <w:t>og</w:t>
                      </w:r>
                      <w:r>
                        <w:rPr>
                          <w:color w:val="FFFFFF" w:themeColor="background1"/>
                          <w:sz w:val="20"/>
                          <w:szCs w:val="20"/>
                        </w:rPr>
                        <w:t xml:space="preserve"> gode opplevelser</w:t>
                      </w:r>
                      <w:r w:rsidR="0057737A">
                        <w:rPr>
                          <w:color w:val="FFFFFF" w:themeColor="background1"/>
                          <w:sz w:val="20"/>
                          <w:szCs w:val="20"/>
                        </w:rPr>
                        <w:t xml:space="preserve"> sammen</w:t>
                      </w:r>
                      <w:r w:rsidRPr="00526DE1">
                        <w:rPr>
                          <w:color w:val="FFFFFF" w:themeColor="background1"/>
                          <w:sz w:val="20"/>
                          <w:szCs w:val="20"/>
                        </w:rPr>
                        <w:br/>
                        <w:t xml:space="preserve">- Vi </w:t>
                      </w:r>
                      <w:r>
                        <w:rPr>
                          <w:color w:val="FFFFFF" w:themeColor="background1"/>
                          <w:sz w:val="20"/>
                          <w:szCs w:val="20"/>
                        </w:rPr>
                        <w:t>bygger</w:t>
                      </w:r>
                      <w:r w:rsidRPr="00526DE1">
                        <w:rPr>
                          <w:color w:val="FFFFFF" w:themeColor="background1"/>
                          <w:sz w:val="20"/>
                          <w:szCs w:val="20"/>
                        </w:rPr>
                        <w:t xml:space="preserve"> </w:t>
                      </w:r>
                      <w:r w:rsidR="0057737A">
                        <w:rPr>
                          <w:color w:val="FFFFFF" w:themeColor="background1"/>
                          <w:sz w:val="20"/>
                          <w:szCs w:val="20"/>
                        </w:rPr>
                        <w:t xml:space="preserve">gode relasjoner og </w:t>
                      </w:r>
                      <w:r w:rsidRPr="00526DE1">
                        <w:rPr>
                          <w:color w:val="FFFFFF" w:themeColor="background1"/>
                          <w:sz w:val="20"/>
                          <w:szCs w:val="20"/>
                        </w:rPr>
                        <w:t>vennskap</w:t>
                      </w:r>
                      <w:r w:rsidRPr="00526DE1">
                        <w:rPr>
                          <w:color w:val="FFFFFF" w:themeColor="background1"/>
                          <w:sz w:val="20"/>
                          <w:szCs w:val="20"/>
                        </w:rPr>
                        <w:br/>
                      </w:r>
                      <w:r w:rsidRPr="00526DE1">
                        <w:rPr>
                          <w:color w:val="FFFFFF" w:themeColor="background1"/>
                          <w:sz w:val="20"/>
                          <w:szCs w:val="20"/>
                        </w:rPr>
                        <w:br/>
                        <w:t xml:space="preserve">- Vi </w:t>
                      </w:r>
                      <w:r w:rsidR="0057737A">
                        <w:rPr>
                          <w:color w:val="FFFFFF" w:themeColor="background1"/>
                          <w:sz w:val="20"/>
                          <w:szCs w:val="20"/>
                        </w:rPr>
                        <w:t>har</w:t>
                      </w:r>
                      <w:r w:rsidRPr="00526DE1">
                        <w:rPr>
                          <w:color w:val="FFFFFF" w:themeColor="background1"/>
                          <w:sz w:val="20"/>
                          <w:szCs w:val="20"/>
                        </w:rPr>
                        <w:t xml:space="preserve"> respekt for regler</w:t>
                      </w:r>
                      <w:r w:rsidR="0057737A">
                        <w:rPr>
                          <w:color w:val="FFFFFF" w:themeColor="background1"/>
                          <w:sz w:val="20"/>
                          <w:szCs w:val="20"/>
                        </w:rPr>
                        <w:t>, både på og utenfor banen</w:t>
                      </w:r>
                      <w:r w:rsidRPr="00526DE1">
                        <w:rPr>
                          <w:color w:val="FFFFFF" w:themeColor="background1"/>
                          <w:sz w:val="20"/>
                          <w:szCs w:val="20"/>
                        </w:rPr>
                        <w:br/>
                        <w:t xml:space="preserve">- Vi </w:t>
                      </w:r>
                      <w:r w:rsidR="0057737A">
                        <w:rPr>
                          <w:color w:val="FFFFFF" w:themeColor="background1"/>
                          <w:sz w:val="20"/>
                          <w:szCs w:val="20"/>
                        </w:rPr>
                        <w:t>viser</w:t>
                      </w:r>
                      <w:r w:rsidRPr="00526DE1">
                        <w:rPr>
                          <w:color w:val="FFFFFF" w:themeColor="background1"/>
                          <w:sz w:val="20"/>
                          <w:szCs w:val="20"/>
                        </w:rPr>
                        <w:t xml:space="preserve"> gode holdninger</w:t>
                      </w:r>
                      <w:r w:rsidR="0057737A">
                        <w:rPr>
                          <w:color w:val="FFFFFF" w:themeColor="background1"/>
                          <w:sz w:val="20"/>
                          <w:szCs w:val="20"/>
                        </w:rPr>
                        <w:br/>
                        <w:t>- Vi klager ikke på dommeren eller andre spillere</w:t>
                      </w:r>
                      <w:r w:rsidRPr="00526DE1">
                        <w:rPr>
                          <w:color w:val="FFFFFF" w:themeColor="background1"/>
                          <w:sz w:val="20"/>
                          <w:szCs w:val="20"/>
                        </w:rPr>
                        <w:br/>
                      </w:r>
                      <w:r w:rsidRPr="00526DE1">
                        <w:rPr>
                          <w:color w:val="FFFFFF" w:themeColor="background1"/>
                          <w:sz w:val="20"/>
                          <w:szCs w:val="20"/>
                        </w:rPr>
                        <w:br/>
                        <w:t xml:space="preserve">- Vi </w:t>
                      </w:r>
                      <w:r w:rsidR="000C5EE6">
                        <w:rPr>
                          <w:color w:val="FFFFFF" w:themeColor="background1"/>
                          <w:sz w:val="20"/>
                          <w:szCs w:val="20"/>
                        </w:rPr>
                        <w:t>vil vokse og utvikle oss gjennom både</w:t>
                      </w:r>
                      <w:r w:rsidR="0057737A">
                        <w:rPr>
                          <w:color w:val="FFFFFF" w:themeColor="background1"/>
                          <w:sz w:val="20"/>
                          <w:szCs w:val="20"/>
                        </w:rPr>
                        <w:t xml:space="preserve"> </w:t>
                      </w:r>
                      <w:r w:rsidRPr="00526DE1">
                        <w:rPr>
                          <w:color w:val="FFFFFF" w:themeColor="background1"/>
                          <w:sz w:val="20"/>
                          <w:szCs w:val="20"/>
                        </w:rPr>
                        <w:t>sportslig og personlig utvikling</w:t>
                      </w:r>
                      <w:r w:rsidRPr="00526DE1">
                        <w:rPr>
                          <w:color w:val="FFFFFF" w:themeColor="background1"/>
                          <w:sz w:val="20"/>
                          <w:szCs w:val="20"/>
                        </w:rPr>
                        <w:br/>
                        <w:t xml:space="preserve">- Vi bidrar til </w:t>
                      </w:r>
                      <w:r w:rsidR="0057737A">
                        <w:rPr>
                          <w:color w:val="FFFFFF" w:themeColor="background1"/>
                          <w:sz w:val="20"/>
                          <w:szCs w:val="20"/>
                        </w:rPr>
                        <w:t xml:space="preserve">å gjøre de andre på </w:t>
                      </w:r>
                      <w:r w:rsidRPr="00526DE1">
                        <w:rPr>
                          <w:color w:val="FFFFFF" w:themeColor="background1"/>
                          <w:sz w:val="20"/>
                          <w:szCs w:val="20"/>
                        </w:rPr>
                        <w:t>laget</w:t>
                      </w:r>
                      <w:r w:rsidR="0057737A">
                        <w:rPr>
                          <w:color w:val="FFFFFF" w:themeColor="background1"/>
                          <w:sz w:val="20"/>
                          <w:szCs w:val="20"/>
                        </w:rPr>
                        <w:t xml:space="preserve"> gode</w:t>
                      </w:r>
                      <w:r w:rsidR="0057737A">
                        <w:rPr>
                          <w:color w:val="FFFFFF" w:themeColor="background1"/>
                          <w:sz w:val="20"/>
                          <w:szCs w:val="20"/>
                        </w:rPr>
                        <w:br/>
                        <w:t>- Vi øver til vi får det til</w:t>
                      </w:r>
                    </w:p>
                    <w:p w14:paraId="727DF00C" w14:textId="104398FE" w:rsidR="0057737A" w:rsidRPr="00526DE1" w:rsidRDefault="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00526DE1" w:rsidRPr="00CF2190">
        <w:rPr>
          <w:rFonts w:ascii="Amasis MT Pro Black" w:hAnsi="Amasis MT Pro Black"/>
          <w:b/>
          <w:bCs/>
          <w:noProof/>
          <w:sz w:val="72"/>
          <w:szCs w:val="72"/>
          <w:lang w:eastAsia="nb-NO"/>
        </w:rPr>
        <mc:AlternateContent>
          <mc:Choice Requires="wps">
            <w:drawing>
              <wp:anchor distT="0" distB="0" distL="114300" distR="114300" simplePos="0" relativeHeight="251659264" behindDoc="0" locked="0" layoutInCell="1" allowOverlap="1" wp14:anchorId="6160CE82" wp14:editId="2C590607">
                <wp:simplePos x="0" y="0"/>
                <wp:positionH relativeFrom="margin">
                  <wp:align>right</wp:align>
                </wp:positionH>
                <wp:positionV relativeFrom="paragraph">
                  <wp:posOffset>38735</wp:posOffset>
                </wp:positionV>
                <wp:extent cx="5270500" cy="1923050"/>
                <wp:effectExtent l="0" t="0" r="44450" b="20320"/>
                <wp:wrapNone/>
                <wp:docPr id="1" name="Pil: femkant 1"/>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5F1A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l: femkant 1" o:spid="_x0000_s1026" type="#_x0000_t15" style="position:absolute;margin-left:363.8pt;margin-top:3.05pt;width:415pt;height:15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00CF2190" w:rsidRPr="00CF2190">
        <w:rPr>
          <w:rFonts w:ascii="Amasis MT Pro Black" w:hAnsi="Amasis MT Pro Black"/>
          <w:b/>
          <w:bCs/>
          <w:sz w:val="72"/>
          <w:szCs w:val="72"/>
          <w:lang w:eastAsia="nb-NO"/>
        </w:rPr>
        <w:t>F</w:t>
      </w:r>
    </w:p>
    <w:p w14:paraId="24A49937" w14:textId="77777777" w:rsidR="00526DE1" w:rsidRDefault="00CF2190" w:rsidP="00526DE1">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7D34C038" w14:textId="444089D2" w:rsidR="00CF2190" w:rsidRPr="00CF2190" w:rsidRDefault="00CF2190" w:rsidP="00526DE1">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0DD6EF2C" w14:textId="2E90BA2D" w:rsidR="00CF2190" w:rsidRPr="00656728" w:rsidRDefault="00CF2190" w:rsidP="00CF2190">
      <w:pPr>
        <w:ind w:left="709" w:hanging="720"/>
        <w:rPr>
          <w:lang w:eastAsia="nb-NO"/>
        </w:rPr>
      </w:pPr>
    </w:p>
    <w:p w14:paraId="4308CAC7" w14:textId="7AF41840" w:rsidR="00656728" w:rsidRDefault="00656728" w:rsidP="0060716B">
      <w:pPr>
        <w:ind w:left="709" w:hanging="720"/>
        <w:rPr>
          <w:lang w:eastAsia="nb-NO"/>
        </w:rPr>
      </w:pPr>
      <w:r w:rsidRPr="00656728">
        <w:rPr>
          <w:lang w:eastAsia="nb-NO"/>
        </w:rPr>
        <w:t>FORELDRE</w:t>
      </w:r>
    </w:p>
    <w:p w14:paraId="453E233A"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71552" behindDoc="0" locked="0" layoutInCell="1" allowOverlap="1" wp14:anchorId="70F08C07" wp14:editId="5738D2DD">
                <wp:simplePos x="0" y="0"/>
                <wp:positionH relativeFrom="column">
                  <wp:posOffset>459105</wp:posOffset>
                </wp:positionH>
                <wp:positionV relativeFrom="paragraph">
                  <wp:posOffset>32385</wp:posOffset>
                </wp:positionV>
                <wp:extent cx="4286250" cy="1936750"/>
                <wp:effectExtent l="0" t="0" r="19050" b="25400"/>
                <wp:wrapSquare wrapText="bothSides"/>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731F8C8C" w14:textId="1AE4C01D" w:rsidR="0057737A" w:rsidRDefault="0057737A"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viser</w:t>
                            </w:r>
                            <w:r w:rsidRPr="00526DE1">
                              <w:rPr>
                                <w:color w:val="FFFFFF" w:themeColor="background1"/>
                                <w:sz w:val="20"/>
                                <w:szCs w:val="20"/>
                              </w:rPr>
                              <w:t xml:space="preserve"> gode holdninger</w:t>
                            </w:r>
                            <w:r w:rsidR="00D206FF">
                              <w:rPr>
                                <w:color w:val="FFFFFF" w:themeColor="background1"/>
                                <w:sz w:val="20"/>
                                <w:szCs w:val="20"/>
                              </w:rPr>
                              <w:t xml:space="preserve"> på sidelinja</w:t>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 xml:space="preserve">heier på og </w:t>
                            </w:r>
                            <w:r>
                              <w:rPr>
                                <w:color w:val="FFFFFF" w:themeColor="background1"/>
                                <w:sz w:val="20"/>
                                <w:szCs w:val="20"/>
                              </w:rPr>
                              <w:t>støtter hele laget, ikke bare våre egne barn</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følger opp foreldrevettreglene</w:t>
                            </w:r>
                            <w:r w:rsidRPr="00526DE1">
                              <w:rPr>
                                <w:color w:val="FFFFFF" w:themeColor="background1"/>
                                <w:sz w:val="20"/>
                                <w:szCs w:val="20"/>
                              </w:rPr>
                              <w:br/>
                            </w:r>
                            <w:r w:rsidR="00D206FF" w:rsidRPr="00526DE1">
                              <w:rPr>
                                <w:color w:val="FFFFFF" w:themeColor="background1"/>
                                <w:sz w:val="20"/>
                                <w:szCs w:val="20"/>
                              </w:rPr>
                              <w:t xml:space="preserve">- </w:t>
                            </w:r>
                            <w:r w:rsidR="00D206FF">
                              <w:rPr>
                                <w:color w:val="FFFFFF" w:themeColor="background1"/>
                                <w:sz w:val="20"/>
                                <w:szCs w:val="20"/>
                              </w:rPr>
                              <w:t>Vi er lojale til det treneren og laget har bestemt</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206FF">
                              <w:rPr>
                                <w:color w:val="FFFFFF" w:themeColor="background1"/>
                                <w:sz w:val="20"/>
                                <w:szCs w:val="20"/>
                              </w:rPr>
                              <w:t>kjenner klubbens regler og følger disse</w:t>
                            </w:r>
                            <w:r>
                              <w:rPr>
                                <w:color w:val="FFFFFF" w:themeColor="background1"/>
                                <w:sz w:val="20"/>
                                <w:szCs w:val="20"/>
                              </w:rPr>
                              <w:br/>
                              <w:t xml:space="preserve">- Vi </w:t>
                            </w:r>
                            <w:r w:rsidR="00D206FF">
                              <w:rPr>
                                <w:color w:val="FFFFFF" w:themeColor="background1"/>
                                <w:sz w:val="20"/>
                                <w:szCs w:val="20"/>
                              </w:rPr>
                              <w:t>bidrar til klubben og hjelper til hvis det trengs</w:t>
                            </w:r>
                          </w:p>
                          <w:p w14:paraId="1C5FD91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08C07" id="_x0000_s1027" type="#_x0000_t202" style="position:absolute;left:0;text-align:left;margin-left:36.15pt;margin-top:2.55pt;width:337.5pt;height:1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" fillcolor="#4472c4 [3204]" strokecolor="#4472c4 [3204]" strokeweight="1pt">
                <v:textbox>
                  <w:txbxContent>
                    <w:p w14:paraId="731F8C8C" w14:textId="1AE4C01D" w:rsidR="0057737A" w:rsidRDefault="0057737A"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viser</w:t>
                      </w:r>
                      <w:r w:rsidRPr="00526DE1">
                        <w:rPr>
                          <w:color w:val="FFFFFF" w:themeColor="background1"/>
                          <w:sz w:val="20"/>
                          <w:szCs w:val="20"/>
                        </w:rPr>
                        <w:t xml:space="preserve"> gode holdninger</w:t>
                      </w:r>
                      <w:r w:rsidR="00D206FF">
                        <w:rPr>
                          <w:color w:val="FFFFFF" w:themeColor="background1"/>
                          <w:sz w:val="20"/>
                          <w:szCs w:val="20"/>
                        </w:rPr>
                        <w:t xml:space="preserve"> på sidelinja</w:t>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 xml:space="preserve">heier på og </w:t>
                      </w:r>
                      <w:r>
                        <w:rPr>
                          <w:color w:val="FFFFFF" w:themeColor="background1"/>
                          <w:sz w:val="20"/>
                          <w:szCs w:val="20"/>
                        </w:rPr>
                        <w:t>støtter hele laget, ikke bare våre egne barn</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w:t>
                      </w:r>
                      <w:r>
                        <w:rPr>
                          <w:color w:val="FFFFFF" w:themeColor="background1"/>
                          <w:sz w:val="20"/>
                          <w:szCs w:val="20"/>
                        </w:rPr>
                        <w:t xml:space="preserve">Vi </w:t>
                      </w:r>
                      <w:r w:rsidR="00D206FF">
                        <w:rPr>
                          <w:color w:val="FFFFFF" w:themeColor="background1"/>
                          <w:sz w:val="20"/>
                          <w:szCs w:val="20"/>
                        </w:rPr>
                        <w:t>følger opp foreldrevettreglene</w:t>
                      </w:r>
                      <w:r w:rsidRPr="00526DE1">
                        <w:rPr>
                          <w:color w:val="FFFFFF" w:themeColor="background1"/>
                          <w:sz w:val="20"/>
                          <w:szCs w:val="20"/>
                        </w:rPr>
                        <w:br/>
                      </w:r>
                      <w:r w:rsidR="00D206FF" w:rsidRPr="00526DE1">
                        <w:rPr>
                          <w:color w:val="FFFFFF" w:themeColor="background1"/>
                          <w:sz w:val="20"/>
                          <w:szCs w:val="20"/>
                        </w:rPr>
                        <w:t xml:space="preserve">- </w:t>
                      </w:r>
                      <w:r w:rsidR="00D206FF">
                        <w:rPr>
                          <w:color w:val="FFFFFF" w:themeColor="background1"/>
                          <w:sz w:val="20"/>
                          <w:szCs w:val="20"/>
                        </w:rPr>
                        <w:t>Vi er lojale til det treneren og laget har bestemt</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206FF">
                        <w:rPr>
                          <w:color w:val="FFFFFF" w:themeColor="background1"/>
                          <w:sz w:val="20"/>
                          <w:szCs w:val="20"/>
                        </w:rPr>
                        <w:t>kjenner klubbens regler og følger disse</w:t>
                      </w:r>
                      <w:r>
                        <w:rPr>
                          <w:color w:val="FFFFFF" w:themeColor="background1"/>
                          <w:sz w:val="20"/>
                          <w:szCs w:val="20"/>
                        </w:rPr>
                        <w:br/>
                        <w:t xml:space="preserve">- Vi </w:t>
                      </w:r>
                      <w:r w:rsidR="00D206FF">
                        <w:rPr>
                          <w:color w:val="FFFFFF" w:themeColor="background1"/>
                          <w:sz w:val="20"/>
                          <w:szCs w:val="20"/>
                        </w:rPr>
                        <w:t>bidrar til klubben og hjelper til hvis det trengs</w:t>
                      </w:r>
                    </w:p>
                    <w:p w14:paraId="1C5FD91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0528" behindDoc="0" locked="0" layoutInCell="1" allowOverlap="1" wp14:anchorId="39FE5EE6" wp14:editId="6E8B65A2">
                <wp:simplePos x="0" y="0"/>
                <wp:positionH relativeFrom="margin">
                  <wp:align>right</wp:align>
                </wp:positionH>
                <wp:positionV relativeFrom="paragraph">
                  <wp:posOffset>38735</wp:posOffset>
                </wp:positionV>
                <wp:extent cx="5270500" cy="1923050"/>
                <wp:effectExtent l="0" t="0" r="44450" b="20320"/>
                <wp:wrapNone/>
                <wp:docPr id="14" name="Pil: femkant 14"/>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DAA80" id="Pil: femkant 14" o:spid="_x0000_s1026" type="#_x0000_t15" style="position:absolute;margin-left:363.8pt;margin-top:3.05pt;width:415pt;height:151.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7BDA382A"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7DA9AA20"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2CB031A3" w14:textId="77777777" w:rsidR="00CF2190" w:rsidRPr="00656728" w:rsidRDefault="00CF2190" w:rsidP="0060716B">
      <w:pPr>
        <w:ind w:left="709" w:hanging="720"/>
        <w:rPr>
          <w:lang w:eastAsia="nb-NO"/>
        </w:rPr>
      </w:pPr>
    </w:p>
    <w:p w14:paraId="11355FE0" w14:textId="74C6EE03" w:rsidR="00656728" w:rsidRDefault="00656728" w:rsidP="0060716B">
      <w:pPr>
        <w:ind w:left="709" w:hanging="720"/>
        <w:rPr>
          <w:lang w:eastAsia="nb-NO"/>
        </w:rPr>
      </w:pPr>
      <w:r w:rsidRPr="00656728">
        <w:rPr>
          <w:lang w:eastAsia="nb-NO"/>
        </w:rPr>
        <w:t>STYRET</w:t>
      </w:r>
    </w:p>
    <w:p w14:paraId="63A40413"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74624" behindDoc="0" locked="0" layoutInCell="1" allowOverlap="1" wp14:anchorId="34DAB966" wp14:editId="46074E87">
                <wp:simplePos x="0" y="0"/>
                <wp:positionH relativeFrom="column">
                  <wp:posOffset>459105</wp:posOffset>
                </wp:positionH>
                <wp:positionV relativeFrom="paragraph">
                  <wp:posOffset>32385</wp:posOffset>
                </wp:positionV>
                <wp:extent cx="4286250" cy="1936750"/>
                <wp:effectExtent l="0" t="0" r="19050" b="25400"/>
                <wp:wrapSquare wrapText="bothSides"/>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0AC91877" w14:textId="2E737C55" w:rsidR="0057737A" w:rsidRDefault="00677830" w:rsidP="0057737A">
                            <w:pPr>
                              <w:rPr>
                                <w:color w:val="FFFFFF" w:themeColor="background1"/>
                                <w:sz w:val="20"/>
                                <w:szCs w:val="20"/>
                              </w:rPr>
                            </w:pPr>
                            <w:r>
                              <w:rPr>
                                <w:color w:val="FFFFFF" w:themeColor="background1"/>
                                <w:sz w:val="20"/>
                                <w:szCs w:val="20"/>
                              </w:rPr>
                              <w:t>- Vi er et kollegium med felles ansvar</w:t>
                            </w:r>
                            <w:r>
                              <w:rPr>
                                <w:color w:val="FFFFFF" w:themeColor="background1"/>
                                <w:sz w:val="20"/>
                                <w:szCs w:val="20"/>
                              </w:rPr>
                              <w:br/>
                            </w:r>
                            <w:r w:rsidRPr="00526DE1">
                              <w:rPr>
                                <w:color w:val="FFFFFF" w:themeColor="background1"/>
                                <w:sz w:val="20"/>
                                <w:szCs w:val="20"/>
                              </w:rPr>
                              <w:t xml:space="preserve">- Vi </w:t>
                            </w:r>
                            <w:r>
                              <w:rPr>
                                <w:color w:val="FFFFFF" w:themeColor="background1"/>
                                <w:sz w:val="20"/>
                                <w:szCs w:val="20"/>
                              </w:rPr>
                              <w:t>er lojale til det styret i felleskap har bestemt</w:t>
                            </w:r>
                            <w:r w:rsidRPr="00526DE1">
                              <w:rPr>
                                <w:color w:val="FFFFFF" w:themeColor="background1"/>
                                <w:sz w:val="20"/>
                                <w:szCs w:val="20"/>
                              </w:rPr>
                              <w:t xml:space="preserve"> </w:t>
                            </w:r>
                            <w:r>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skaper </w:t>
                            </w:r>
                            <w:r>
                              <w:rPr>
                                <w:color w:val="FFFFFF" w:themeColor="background1"/>
                                <w:sz w:val="20"/>
                                <w:szCs w:val="20"/>
                              </w:rPr>
                              <w:t>gode</w:t>
                            </w:r>
                            <w:r w:rsidR="00D206FF">
                              <w:rPr>
                                <w:color w:val="FFFFFF" w:themeColor="background1"/>
                                <w:sz w:val="20"/>
                                <w:szCs w:val="20"/>
                              </w:rPr>
                              <w:t xml:space="preserve"> </w:t>
                            </w:r>
                            <w:r>
                              <w:rPr>
                                <w:color w:val="FFFFFF" w:themeColor="background1"/>
                                <w:sz w:val="20"/>
                                <w:szCs w:val="20"/>
                              </w:rPr>
                              <w:t xml:space="preserve">felles </w:t>
                            </w:r>
                            <w:r w:rsidR="00D206FF">
                              <w:rPr>
                                <w:color w:val="FFFFFF" w:themeColor="background1"/>
                                <w:sz w:val="20"/>
                                <w:szCs w:val="20"/>
                              </w:rPr>
                              <w:t>arena</w:t>
                            </w:r>
                            <w:r>
                              <w:rPr>
                                <w:color w:val="FFFFFF" w:themeColor="background1"/>
                                <w:sz w:val="20"/>
                                <w:szCs w:val="20"/>
                              </w:rPr>
                              <w:t>er</w:t>
                            </w:r>
                            <w:r w:rsidR="00D206FF">
                              <w:rPr>
                                <w:color w:val="FFFFFF" w:themeColor="background1"/>
                                <w:sz w:val="20"/>
                                <w:szCs w:val="20"/>
                              </w:rPr>
                              <w:t xml:space="preserve"> for alle, både på og utenfor banen</w:t>
                            </w:r>
                            <w:r w:rsidR="0057737A" w:rsidRPr="00526DE1">
                              <w:rPr>
                                <w:color w:val="FFFFFF" w:themeColor="background1"/>
                                <w:sz w:val="20"/>
                                <w:szCs w:val="20"/>
                              </w:rPr>
                              <w:br/>
                            </w:r>
                            <w:r w:rsidR="0057737A" w:rsidRPr="00526DE1">
                              <w:rPr>
                                <w:color w:val="FFFFFF" w:themeColor="background1"/>
                                <w:sz w:val="20"/>
                                <w:szCs w:val="20"/>
                              </w:rPr>
                              <w:br/>
                              <w:t xml:space="preserve">- Vi </w:t>
                            </w:r>
                            <w:r w:rsidR="00D206FF">
                              <w:rPr>
                                <w:color w:val="FFFFFF" w:themeColor="background1"/>
                                <w:sz w:val="20"/>
                                <w:szCs w:val="20"/>
                              </w:rPr>
                              <w:t>er ærlige</w:t>
                            </w:r>
                            <w:r w:rsidR="00A73005">
                              <w:rPr>
                                <w:color w:val="FFFFFF" w:themeColor="background1"/>
                                <w:sz w:val="20"/>
                                <w:szCs w:val="20"/>
                              </w:rPr>
                              <w:t xml:space="preserve"> og har god takhøyde i diskusjoner</w:t>
                            </w:r>
                            <w:r w:rsidR="0057737A" w:rsidRPr="00526DE1">
                              <w:rPr>
                                <w:color w:val="FFFFFF" w:themeColor="background1"/>
                                <w:sz w:val="20"/>
                                <w:szCs w:val="20"/>
                              </w:rPr>
                              <w:br/>
                            </w:r>
                            <w:r w:rsidR="00A73005" w:rsidRPr="00526DE1">
                              <w:rPr>
                                <w:color w:val="FFFFFF" w:themeColor="background1"/>
                                <w:sz w:val="20"/>
                                <w:szCs w:val="20"/>
                              </w:rPr>
                              <w:t>- Vi</w:t>
                            </w:r>
                            <w:r>
                              <w:rPr>
                                <w:color w:val="FFFFFF" w:themeColor="background1"/>
                                <w:sz w:val="20"/>
                                <w:szCs w:val="20"/>
                              </w:rPr>
                              <w:t xml:space="preserve"> fatter vedtak som representerer</w:t>
                            </w:r>
                            <w:r w:rsidR="00A73005">
                              <w:rPr>
                                <w:color w:val="FFFFFF" w:themeColor="background1"/>
                                <w:sz w:val="20"/>
                                <w:szCs w:val="20"/>
                              </w:rPr>
                              <w:t xml:space="preserve"> det styret i felleskap har bestemt</w:t>
                            </w:r>
                            <w:r w:rsidR="0057737A" w:rsidRPr="00526DE1">
                              <w:rPr>
                                <w:color w:val="FFFFFF" w:themeColor="background1"/>
                                <w:sz w:val="20"/>
                                <w:szCs w:val="20"/>
                              </w:rPr>
                              <w:br/>
                            </w:r>
                            <w:r w:rsidR="00A73005" w:rsidRPr="00526DE1">
                              <w:rPr>
                                <w:color w:val="FFFFFF" w:themeColor="background1"/>
                                <w:sz w:val="20"/>
                                <w:szCs w:val="20"/>
                              </w:rPr>
                              <w:t xml:space="preserve">- Vi </w:t>
                            </w:r>
                            <w:r w:rsidR="00A73005">
                              <w:rPr>
                                <w:color w:val="FFFFFF" w:themeColor="background1"/>
                                <w:sz w:val="20"/>
                                <w:szCs w:val="20"/>
                              </w:rPr>
                              <w:t xml:space="preserve">står for det vi gjør, </w:t>
                            </w:r>
                            <w:r w:rsidR="00F570CF">
                              <w:rPr>
                                <w:color w:val="FFFFFF" w:themeColor="background1"/>
                                <w:sz w:val="20"/>
                                <w:szCs w:val="20"/>
                              </w:rPr>
                              <w:t>og ta</w:t>
                            </w:r>
                            <w:r>
                              <w:rPr>
                                <w:color w:val="FFFFFF" w:themeColor="background1"/>
                                <w:sz w:val="20"/>
                                <w:szCs w:val="20"/>
                              </w:rPr>
                              <w:t>r</w:t>
                            </w:r>
                            <w:r w:rsidR="00F570CF">
                              <w:rPr>
                                <w:color w:val="FFFFFF" w:themeColor="background1"/>
                                <w:sz w:val="20"/>
                                <w:szCs w:val="20"/>
                              </w:rPr>
                              <w:t xml:space="preserve"> grep ved</w:t>
                            </w:r>
                            <w:r w:rsidR="00A73005">
                              <w:rPr>
                                <w:color w:val="FFFFFF" w:themeColor="background1"/>
                                <w:sz w:val="20"/>
                                <w:szCs w:val="20"/>
                              </w:rPr>
                              <w:t xml:space="preserve"> utilsiktede virkninger av </w:t>
                            </w:r>
                            <w:r>
                              <w:rPr>
                                <w:color w:val="FFFFFF" w:themeColor="background1"/>
                                <w:sz w:val="20"/>
                                <w:szCs w:val="20"/>
                              </w:rPr>
                              <w:t>våre</w:t>
                            </w:r>
                            <w:r w:rsidR="00A73005">
                              <w:rPr>
                                <w:color w:val="FFFFFF" w:themeColor="background1"/>
                                <w:sz w:val="20"/>
                                <w:szCs w:val="20"/>
                              </w:rPr>
                              <w:t xml:space="preserve"> vedtak</w:t>
                            </w:r>
                            <w:r w:rsidR="0057737A" w:rsidRPr="00526DE1">
                              <w:rPr>
                                <w:color w:val="FFFFFF" w:themeColor="background1"/>
                                <w:sz w:val="20"/>
                                <w:szCs w:val="20"/>
                              </w:rPr>
                              <w:br/>
                            </w:r>
                            <w:r w:rsidR="00A73005">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lytter </w:t>
                            </w:r>
                            <w:r w:rsidR="00A73005">
                              <w:rPr>
                                <w:color w:val="FFFFFF" w:themeColor="background1"/>
                                <w:sz w:val="20"/>
                                <w:szCs w:val="20"/>
                              </w:rPr>
                              <w:t>og lærer av hverandre</w:t>
                            </w:r>
                            <w:r w:rsidR="0057737A" w:rsidRPr="00526DE1">
                              <w:rPr>
                                <w:color w:val="FFFFFF" w:themeColor="background1"/>
                                <w:sz w:val="20"/>
                                <w:szCs w:val="20"/>
                              </w:rPr>
                              <w:br/>
                              <w:t xml:space="preserve">- Vi </w:t>
                            </w:r>
                            <w:r w:rsidR="00D206FF">
                              <w:rPr>
                                <w:color w:val="FFFFFF" w:themeColor="background1"/>
                                <w:sz w:val="20"/>
                                <w:szCs w:val="20"/>
                              </w:rPr>
                              <w:t>lar alle få bruke sin kompetanse i styrets arbeid</w:t>
                            </w:r>
                            <w:r w:rsidR="0057737A">
                              <w:rPr>
                                <w:color w:val="FFFFFF" w:themeColor="background1"/>
                                <w:sz w:val="20"/>
                                <w:szCs w:val="20"/>
                              </w:rPr>
                              <w:br/>
                              <w:t xml:space="preserve">- Vi </w:t>
                            </w:r>
                            <w:r w:rsidR="00D206FF">
                              <w:rPr>
                                <w:color w:val="FFFFFF" w:themeColor="background1"/>
                                <w:sz w:val="20"/>
                                <w:szCs w:val="20"/>
                              </w:rPr>
                              <w:t>evaluerer vårt arbeid for å finne forbedringsområder</w:t>
                            </w:r>
                          </w:p>
                          <w:p w14:paraId="5FBC527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AB966" id="_x0000_s1028" type="#_x0000_t202" style="position:absolute;left:0;text-align:left;margin-left:36.15pt;margin-top:2.55pt;width:337.5pt;height:15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" fillcolor="#4472c4 [3204]" strokecolor="#4472c4 [3204]" strokeweight="1pt">
                <v:textbox>
                  <w:txbxContent>
                    <w:p w14:paraId="0AC91877" w14:textId="2E737C55" w:rsidR="0057737A" w:rsidRDefault="00677830" w:rsidP="0057737A">
                      <w:pPr>
                        <w:rPr>
                          <w:color w:val="FFFFFF" w:themeColor="background1"/>
                          <w:sz w:val="20"/>
                          <w:szCs w:val="20"/>
                        </w:rPr>
                      </w:pPr>
                      <w:r>
                        <w:rPr>
                          <w:color w:val="FFFFFF" w:themeColor="background1"/>
                          <w:sz w:val="20"/>
                          <w:szCs w:val="20"/>
                        </w:rPr>
                        <w:t>- Vi er et kollegium med felles ansvar</w:t>
                      </w:r>
                      <w:r>
                        <w:rPr>
                          <w:color w:val="FFFFFF" w:themeColor="background1"/>
                          <w:sz w:val="20"/>
                          <w:szCs w:val="20"/>
                        </w:rPr>
                        <w:br/>
                      </w:r>
                      <w:r w:rsidRPr="00526DE1">
                        <w:rPr>
                          <w:color w:val="FFFFFF" w:themeColor="background1"/>
                          <w:sz w:val="20"/>
                          <w:szCs w:val="20"/>
                        </w:rPr>
                        <w:t xml:space="preserve">- Vi </w:t>
                      </w:r>
                      <w:r>
                        <w:rPr>
                          <w:color w:val="FFFFFF" w:themeColor="background1"/>
                          <w:sz w:val="20"/>
                          <w:szCs w:val="20"/>
                        </w:rPr>
                        <w:t>er lojale til det styret i felleskap har bestemt</w:t>
                      </w:r>
                      <w:r w:rsidRPr="00526DE1">
                        <w:rPr>
                          <w:color w:val="FFFFFF" w:themeColor="background1"/>
                          <w:sz w:val="20"/>
                          <w:szCs w:val="20"/>
                        </w:rPr>
                        <w:t xml:space="preserve"> </w:t>
                      </w:r>
                      <w:r>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skaper </w:t>
                      </w:r>
                      <w:r>
                        <w:rPr>
                          <w:color w:val="FFFFFF" w:themeColor="background1"/>
                          <w:sz w:val="20"/>
                          <w:szCs w:val="20"/>
                        </w:rPr>
                        <w:t>gode</w:t>
                      </w:r>
                      <w:r w:rsidR="00D206FF">
                        <w:rPr>
                          <w:color w:val="FFFFFF" w:themeColor="background1"/>
                          <w:sz w:val="20"/>
                          <w:szCs w:val="20"/>
                        </w:rPr>
                        <w:t xml:space="preserve"> </w:t>
                      </w:r>
                      <w:r>
                        <w:rPr>
                          <w:color w:val="FFFFFF" w:themeColor="background1"/>
                          <w:sz w:val="20"/>
                          <w:szCs w:val="20"/>
                        </w:rPr>
                        <w:t xml:space="preserve">felles </w:t>
                      </w:r>
                      <w:r w:rsidR="00D206FF">
                        <w:rPr>
                          <w:color w:val="FFFFFF" w:themeColor="background1"/>
                          <w:sz w:val="20"/>
                          <w:szCs w:val="20"/>
                        </w:rPr>
                        <w:t>arena</w:t>
                      </w:r>
                      <w:r>
                        <w:rPr>
                          <w:color w:val="FFFFFF" w:themeColor="background1"/>
                          <w:sz w:val="20"/>
                          <w:szCs w:val="20"/>
                        </w:rPr>
                        <w:t>er</w:t>
                      </w:r>
                      <w:r w:rsidR="00D206FF">
                        <w:rPr>
                          <w:color w:val="FFFFFF" w:themeColor="background1"/>
                          <w:sz w:val="20"/>
                          <w:szCs w:val="20"/>
                        </w:rPr>
                        <w:t xml:space="preserve"> for alle, både på og utenfor banen</w:t>
                      </w:r>
                      <w:r w:rsidR="0057737A" w:rsidRPr="00526DE1">
                        <w:rPr>
                          <w:color w:val="FFFFFF" w:themeColor="background1"/>
                          <w:sz w:val="20"/>
                          <w:szCs w:val="20"/>
                        </w:rPr>
                        <w:br/>
                      </w:r>
                      <w:r w:rsidR="0057737A" w:rsidRPr="00526DE1">
                        <w:rPr>
                          <w:color w:val="FFFFFF" w:themeColor="background1"/>
                          <w:sz w:val="20"/>
                          <w:szCs w:val="20"/>
                        </w:rPr>
                        <w:br/>
                        <w:t xml:space="preserve">- Vi </w:t>
                      </w:r>
                      <w:r w:rsidR="00D206FF">
                        <w:rPr>
                          <w:color w:val="FFFFFF" w:themeColor="background1"/>
                          <w:sz w:val="20"/>
                          <w:szCs w:val="20"/>
                        </w:rPr>
                        <w:t>er ærlige</w:t>
                      </w:r>
                      <w:r w:rsidR="00A73005">
                        <w:rPr>
                          <w:color w:val="FFFFFF" w:themeColor="background1"/>
                          <w:sz w:val="20"/>
                          <w:szCs w:val="20"/>
                        </w:rPr>
                        <w:t xml:space="preserve"> og har god takhøyde i diskusjoner</w:t>
                      </w:r>
                      <w:r w:rsidR="0057737A" w:rsidRPr="00526DE1">
                        <w:rPr>
                          <w:color w:val="FFFFFF" w:themeColor="background1"/>
                          <w:sz w:val="20"/>
                          <w:szCs w:val="20"/>
                        </w:rPr>
                        <w:br/>
                      </w:r>
                      <w:r w:rsidR="00A73005" w:rsidRPr="00526DE1">
                        <w:rPr>
                          <w:color w:val="FFFFFF" w:themeColor="background1"/>
                          <w:sz w:val="20"/>
                          <w:szCs w:val="20"/>
                        </w:rPr>
                        <w:t>- Vi</w:t>
                      </w:r>
                      <w:r>
                        <w:rPr>
                          <w:color w:val="FFFFFF" w:themeColor="background1"/>
                          <w:sz w:val="20"/>
                          <w:szCs w:val="20"/>
                        </w:rPr>
                        <w:t xml:space="preserve"> fatter vedtak som representerer</w:t>
                      </w:r>
                      <w:r w:rsidR="00A73005">
                        <w:rPr>
                          <w:color w:val="FFFFFF" w:themeColor="background1"/>
                          <w:sz w:val="20"/>
                          <w:szCs w:val="20"/>
                        </w:rPr>
                        <w:t xml:space="preserve"> det styret i felleskap har bestemt</w:t>
                      </w:r>
                      <w:r w:rsidR="0057737A" w:rsidRPr="00526DE1">
                        <w:rPr>
                          <w:color w:val="FFFFFF" w:themeColor="background1"/>
                          <w:sz w:val="20"/>
                          <w:szCs w:val="20"/>
                        </w:rPr>
                        <w:br/>
                      </w:r>
                      <w:r w:rsidR="00A73005" w:rsidRPr="00526DE1">
                        <w:rPr>
                          <w:color w:val="FFFFFF" w:themeColor="background1"/>
                          <w:sz w:val="20"/>
                          <w:szCs w:val="20"/>
                        </w:rPr>
                        <w:t xml:space="preserve">- Vi </w:t>
                      </w:r>
                      <w:r w:rsidR="00A73005">
                        <w:rPr>
                          <w:color w:val="FFFFFF" w:themeColor="background1"/>
                          <w:sz w:val="20"/>
                          <w:szCs w:val="20"/>
                        </w:rPr>
                        <w:t xml:space="preserve">står for det vi gjør, </w:t>
                      </w:r>
                      <w:r w:rsidR="00F570CF">
                        <w:rPr>
                          <w:color w:val="FFFFFF" w:themeColor="background1"/>
                          <w:sz w:val="20"/>
                          <w:szCs w:val="20"/>
                        </w:rPr>
                        <w:t>og ta</w:t>
                      </w:r>
                      <w:r>
                        <w:rPr>
                          <w:color w:val="FFFFFF" w:themeColor="background1"/>
                          <w:sz w:val="20"/>
                          <w:szCs w:val="20"/>
                        </w:rPr>
                        <w:t>r</w:t>
                      </w:r>
                      <w:r w:rsidR="00F570CF">
                        <w:rPr>
                          <w:color w:val="FFFFFF" w:themeColor="background1"/>
                          <w:sz w:val="20"/>
                          <w:szCs w:val="20"/>
                        </w:rPr>
                        <w:t xml:space="preserve"> grep ved</w:t>
                      </w:r>
                      <w:r w:rsidR="00A73005">
                        <w:rPr>
                          <w:color w:val="FFFFFF" w:themeColor="background1"/>
                          <w:sz w:val="20"/>
                          <w:szCs w:val="20"/>
                        </w:rPr>
                        <w:t xml:space="preserve"> utilsiktede virkninger av </w:t>
                      </w:r>
                      <w:r>
                        <w:rPr>
                          <w:color w:val="FFFFFF" w:themeColor="background1"/>
                          <w:sz w:val="20"/>
                          <w:szCs w:val="20"/>
                        </w:rPr>
                        <w:t>våre</w:t>
                      </w:r>
                      <w:r w:rsidR="00A73005">
                        <w:rPr>
                          <w:color w:val="FFFFFF" w:themeColor="background1"/>
                          <w:sz w:val="20"/>
                          <w:szCs w:val="20"/>
                        </w:rPr>
                        <w:t xml:space="preserve"> vedtak</w:t>
                      </w:r>
                      <w:r w:rsidR="0057737A" w:rsidRPr="00526DE1">
                        <w:rPr>
                          <w:color w:val="FFFFFF" w:themeColor="background1"/>
                          <w:sz w:val="20"/>
                          <w:szCs w:val="20"/>
                        </w:rPr>
                        <w:br/>
                      </w:r>
                      <w:r w:rsidR="00A73005">
                        <w:rPr>
                          <w:color w:val="FFFFFF" w:themeColor="background1"/>
                          <w:sz w:val="20"/>
                          <w:szCs w:val="20"/>
                        </w:rPr>
                        <w:br/>
                      </w:r>
                      <w:r w:rsidR="0057737A" w:rsidRPr="00526DE1">
                        <w:rPr>
                          <w:color w:val="FFFFFF" w:themeColor="background1"/>
                          <w:sz w:val="20"/>
                          <w:szCs w:val="20"/>
                        </w:rPr>
                        <w:t xml:space="preserve">- Vi </w:t>
                      </w:r>
                      <w:r w:rsidR="00D206FF">
                        <w:rPr>
                          <w:color w:val="FFFFFF" w:themeColor="background1"/>
                          <w:sz w:val="20"/>
                          <w:szCs w:val="20"/>
                        </w:rPr>
                        <w:t xml:space="preserve">lytter </w:t>
                      </w:r>
                      <w:r w:rsidR="00A73005">
                        <w:rPr>
                          <w:color w:val="FFFFFF" w:themeColor="background1"/>
                          <w:sz w:val="20"/>
                          <w:szCs w:val="20"/>
                        </w:rPr>
                        <w:t>og lærer av hverandre</w:t>
                      </w:r>
                      <w:r w:rsidR="0057737A" w:rsidRPr="00526DE1">
                        <w:rPr>
                          <w:color w:val="FFFFFF" w:themeColor="background1"/>
                          <w:sz w:val="20"/>
                          <w:szCs w:val="20"/>
                        </w:rPr>
                        <w:br/>
                        <w:t xml:space="preserve">- Vi </w:t>
                      </w:r>
                      <w:r w:rsidR="00D206FF">
                        <w:rPr>
                          <w:color w:val="FFFFFF" w:themeColor="background1"/>
                          <w:sz w:val="20"/>
                          <w:szCs w:val="20"/>
                        </w:rPr>
                        <w:t>lar alle få bruke sin kompetanse i styrets arbeid</w:t>
                      </w:r>
                      <w:r w:rsidR="0057737A">
                        <w:rPr>
                          <w:color w:val="FFFFFF" w:themeColor="background1"/>
                          <w:sz w:val="20"/>
                          <w:szCs w:val="20"/>
                        </w:rPr>
                        <w:br/>
                        <w:t xml:space="preserve">- Vi </w:t>
                      </w:r>
                      <w:r w:rsidR="00D206FF">
                        <w:rPr>
                          <w:color w:val="FFFFFF" w:themeColor="background1"/>
                          <w:sz w:val="20"/>
                          <w:szCs w:val="20"/>
                        </w:rPr>
                        <w:t>evaluerer vårt arbeid for å finne forbedringsområder</w:t>
                      </w:r>
                    </w:p>
                    <w:p w14:paraId="5FBC5276"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3600" behindDoc="0" locked="0" layoutInCell="1" allowOverlap="1" wp14:anchorId="215C6E08" wp14:editId="71F5EC57">
                <wp:simplePos x="0" y="0"/>
                <wp:positionH relativeFrom="margin">
                  <wp:align>right</wp:align>
                </wp:positionH>
                <wp:positionV relativeFrom="paragraph">
                  <wp:posOffset>38735</wp:posOffset>
                </wp:positionV>
                <wp:extent cx="5270500" cy="1923050"/>
                <wp:effectExtent l="0" t="0" r="44450" b="20320"/>
                <wp:wrapNone/>
                <wp:docPr id="16" name="Pil: femkant 16"/>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8A710" id="Pil: femkant 16" o:spid="_x0000_s1026" type="#_x0000_t15" style="position:absolute;margin-left:363.8pt;margin-top:3.05pt;width:415pt;height:151.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263D2731"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131557EC"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0EA5D42A" w14:textId="77777777" w:rsidR="0057737A" w:rsidRPr="00656728" w:rsidRDefault="0057737A" w:rsidP="0060716B">
      <w:pPr>
        <w:ind w:left="709" w:hanging="720"/>
        <w:rPr>
          <w:lang w:eastAsia="nb-NO"/>
        </w:rPr>
      </w:pPr>
    </w:p>
    <w:p w14:paraId="2F6C3824" w14:textId="0278B1BB" w:rsidR="00656728" w:rsidRDefault="00656728" w:rsidP="0060716B">
      <w:pPr>
        <w:ind w:left="709" w:hanging="720"/>
        <w:rPr>
          <w:lang w:eastAsia="nb-NO"/>
        </w:rPr>
      </w:pPr>
      <w:r w:rsidRPr="00656728">
        <w:rPr>
          <w:lang w:eastAsia="nb-NO"/>
        </w:rPr>
        <w:lastRenderedPageBreak/>
        <w:t>ANSATTE</w:t>
      </w:r>
    </w:p>
    <w:p w14:paraId="426B4C69"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77696" behindDoc="0" locked="0" layoutInCell="1" allowOverlap="1" wp14:anchorId="1DB46DE6" wp14:editId="2DE8D8B6">
                <wp:simplePos x="0" y="0"/>
                <wp:positionH relativeFrom="column">
                  <wp:posOffset>459105</wp:posOffset>
                </wp:positionH>
                <wp:positionV relativeFrom="paragraph">
                  <wp:posOffset>32385</wp:posOffset>
                </wp:positionV>
                <wp:extent cx="4286250" cy="1936750"/>
                <wp:effectExtent l="0" t="0" r="19050" b="25400"/>
                <wp:wrapSquare wrapText="bothSides"/>
                <wp:docPr id="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1F6EB494" w14:textId="503A74CD" w:rsidR="0057737A" w:rsidRDefault="0057737A" w:rsidP="0057737A">
                            <w:pPr>
                              <w:rPr>
                                <w:color w:val="FFFFFF" w:themeColor="background1"/>
                                <w:sz w:val="20"/>
                                <w:szCs w:val="20"/>
                              </w:rPr>
                            </w:pPr>
                            <w:r w:rsidRPr="00526DE1">
                              <w:rPr>
                                <w:color w:val="FFFFFF" w:themeColor="background1"/>
                                <w:sz w:val="20"/>
                                <w:szCs w:val="20"/>
                              </w:rPr>
                              <w:t xml:space="preserve">- </w:t>
                            </w:r>
                            <w:r w:rsidR="00A73005">
                              <w:rPr>
                                <w:color w:val="FFFFFF" w:themeColor="background1"/>
                                <w:sz w:val="20"/>
                                <w:szCs w:val="20"/>
                              </w:rPr>
                              <w:t>Vi er tilgjengelige</w:t>
                            </w:r>
                            <w:r w:rsidR="00677830">
                              <w:rPr>
                                <w:color w:val="FFFFFF" w:themeColor="background1"/>
                                <w:sz w:val="20"/>
                                <w:szCs w:val="20"/>
                              </w:rPr>
                              <w:t xml:space="preserve"> for hverandre og klubbens medlemmer</w:t>
                            </w:r>
                            <w:r w:rsidR="00A73005">
                              <w:rPr>
                                <w:color w:val="FFFFFF" w:themeColor="background1"/>
                                <w:sz w:val="20"/>
                                <w:szCs w:val="20"/>
                              </w:rPr>
                              <w:br/>
                              <w:t>- Vi har tydelig og god kommunikasjon med klubbens medlemmer</w:t>
                            </w:r>
                            <w:r w:rsidR="00A73005">
                              <w:rPr>
                                <w:color w:val="FFFFFF" w:themeColor="background1"/>
                                <w:sz w:val="20"/>
                                <w:szCs w:val="20"/>
                              </w:rPr>
                              <w:br/>
                              <w:t>- Vi</w:t>
                            </w:r>
                            <w:r w:rsidR="001C686A">
                              <w:rPr>
                                <w:color w:val="FFFFFF" w:themeColor="background1"/>
                                <w:sz w:val="20"/>
                                <w:szCs w:val="20"/>
                              </w:rPr>
                              <w:t xml:space="preserve"> er tilgjengelige.</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 xml:space="preserve">viser lojalitet </w:t>
                            </w:r>
                            <w:r w:rsidRPr="00526DE1">
                              <w:rPr>
                                <w:color w:val="FFFFFF" w:themeColor="background1"/>
                                <w:sz w:val="20"/>
                                <w:szCs w:val="20"/>
                              </w:rPr>
                              <w:br/>
                              <w:t>- Vi</w:t>
                            </w:r>
                            <w:r w:rsidR="001C686A">
                              <w:rPr>
                                <w:color w:val="FFFFFF" w:themeColor="background1"/>
                                <w:sz w:val="20"/>
                                <w:szCs w:val="20"/>
                              </w:rPr>
                              <w:t xml:space="preserve"> er positive</w:t>
                            </w:r>
                            <w:r>
                              <w:rPr>
                                <w:color w:val="FFFFFF" w:themeColor="background1"/>
                                <w:sz w:val="20"/>
                                <w:szCs w:val="20"/>
                              </w:rPr>
                              <w:br/>
                              <w:t xml:space="preserve">- Vi </w:t>
                            </w:r>
                            <w:r w:rsidR="001C686A">
                              <w:rPr>
                                <w:color w:val="FFFFFF" w:themeColor="background1"/>
                                <w:sz w:val="20"/>
                                <w:szCs w:val="20"/>
                              </w:rPr>
                              <w:t>er synlige</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har komplementær kompetanse</w:t>
                            </w:r>
                            <w:r w:rsidRPr="00526DE1">
                              <w:rPr>
                                <w:color w:val="FFFFFF" w:themeColor="background1"/>
                                <w:sz w:val="20"/>
                                <w:szCs w:val="20"/>
                              </w:rPr>
                              <w:br/>
                              <w:t xml:space="preserve">- Vi </w:t>
                            </w:r>
                            <w:r w:rsidR="00A73005">
                              <w:rPr>
                                <w:color w:val="FFFFFF" w:themeColor="background1"/>
                                <w:sz w:val="20"/>
                                <w:szCs w:val="20"/>
                              </w:rPr>
                              <w:t xml:space="preserve">følger med og holder oss oppdatert på </w:t>
                            </w:r>
                            <w:r w:rsidR="00677830">
                              <w:rPr>
                                <w:color w:val="FFFFFF" w:themeColor="background1"/>
                                <w:sz w:val="20"/>
                                <w:szCs w:val="20"/>
                              </w:rPr>
                              <w:t>det</w:t>
                            </w:r>
                            <w:r w:rsidR="00A73005">
                              <w:rPr>
                                <w:color w:val="FFFFFF" w:themeColor="background1"/>
                                <w:sz w:val="20"/>
                                <w:szCs w:val="20"/>
                              </w:rPr>
                              <w:t xml:space="preserve"> som skjer i klubben</w:t>
                            </w:r>
                            <w:r>
                              <w:rPr>
                                <w:color w:val="FFFFFF" w:themeColor="background1"/>
                                <w:sz w:val="20"/>
                                <w:szCs w:val="20"/>
                              </w:rPr>
                              <w:br/>
                              <w:t xml:space="preserve">- Vi </w:t>
                            </w:r>
                            <w:r w:rsidR="00A73005">
                              <w:rPr>
                                <w:color w:val="FFFFFF" w:themeColor="background1"/>
                                <w:sz w:val="20"/>
                                <w:szCs w:val="20"/>
                              </w:rPr>
                              <w:t>…</w:t>
                            </w:r>
                          </w:p>
                          <w:p w14:paraId="75125B44"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6DE6" id="_x0000_s1029" type="#_x0000_t202" style="position:absolute;left:0;text-align:left;margin-left:36.15pt;margin-top:2.55pt;width:337.5pt;height:15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" fillcolor="#4472c4 [3204]" strokecolor="#4472c4 [3204]" strokeweight="1pt">
                <v:textbox>
                  <w:txbxContent>
                    <w:p w14:paraId="1F6EB494" w14:textId="503A74CD" w:rsidR="0057737A" w:rsidRDefault="0057737A" w:rsidP="0057737A">
                      <w:pPr>
                        <w:rPr>
                          <w:color w:val="FFFFFF" w:themeColor="background1"/>
                          <w:sz w:val="20"/>
                          <w:szCs w:val="20"/>
                        </w:rPr>
                      </w:pPr>
                      <w:r w:rsidRPr="00526DE1">
                        <w:rPr>
                          <w:color w:val="FFFFFF" w:themeColor="background1"/>
                          <w:sz w:val="20"/>
                          <w:szCs w:val="20"/>
                        </w:rPr>
                        <w:t xml:space="preserve">- </w:t>
                      </w:r>
                      <w:r w:rsidR="00A73005">
                        <w:rPr>
                          <w:color w:val="FFFFFF" w:themeColor="background1"/>
                          <w:sz w:val="20"/>
                          <w:szCs w:val="20"/>
                        </w:rPr>
                        <w:t>Vi er tilgjengelige</w:t>
                      </w:r>
                      <w:r w:rsidR="00677830">
                        <w:rPr>
                          <w:color w:val="FFFFFF" w:themeColor="background1"/>
                          <w:sz w:val="20"/>
                          <w:szCs w:val="20"/>
                        </w:rPr>
                        <w:t xml:space="preserve"> for hverandre og klubbens medlemmer</w:t>
                      </w:r>
                      <w:r w:rsidR="00A73005">
                        <w:rPr>
                          <w:color w:val="FFFFFF" w:themeColor="background1"/>
                          <w:sz w:val="20"/>
                          <w:szCs w:val="20"/>
                        </w:rPr>
                        <w:br/>
                        <w:t>- Vi har tydelig og god kommunikasjon med klubbens medlemmer</w:t>
                      </w:r>
                      <w:r w:rsidR="00A73005">
                        <w:rPr>
                          <w:color w:val="FFFFFF" w:themeColor="background1"/>
                          <w:sz w:val="20"/>
                          <w:szCs w:val="20"/>
                        </w:rPr>
                        <w:br/>
                        <w:t>- Vi</w:t>
                      </w:r>
                      <w:r w:rsidR="001C686A">
                        <w:rPr>
                          <w:color w:val="FFFFFF" w:themeColor="background1"/>
                          <w:sz w:val="20"/>
                          <w:szCs w:val="20"/>
                        </w:rPr>
                        <w:t xml:space="preserve"> er tilgjengelige.</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 xml:space="preserve">viser lojalitet </w:t>
                      </w:r>
                      <w:r w:rsidRPr="00526DE1">
                        <w:rPr>
                          <w:color w:val="FFFFFF" w:themeColor="background1"/>
                          <w:sz w:val="20"/>
                          <w:szCs w:val="20"/>
                        </w:rPr>
                        <w:br/>
                        <w:t>- Vi</w:t>
                      </w:r>
                      <w:r w:rsidR="001C686A">
                        <w:rPr>
                          <w:color w:val="FFFFFF" w:themeColor="background1"/>
                          <w:sz w:val="20"/>
                          <w:szCs w:val="20"/>
                        </w:rPr>
                        <w:t xml:space="preserve"> er positive</w:t>
                      </w:r>
                      <w:r>
                        <w:rPr>
                          <w:color w:val="FFFFFF" w:themeColor="background1"/>
                          <w:sz w:val="20"/>
                          <w:szCs w:val="20"/>
                        </w:rPr>
                        <w:br/>
                        <w:t xml:space="preserve">- Vi </w:t>
                      </w:r>
                      <w:r w:rsidR="001C686A">
                        <w:rPr>
                          <w:color w:val="FFFFFF" w:themeColor="background1"/>
                          <w:sz w:val="20"/>
                          <w:szCs w:val="20"/>
                        </w:rPr>
                        <w:t>er synlige</w:t>
                      </w:r>
                      <w:r w:rsidRPr="00526DE1">
                        <w:rPr>
                          <w:color w:val="FFFFFF" w:themeColor="background1"/>
                          <w:sz w:val="20"/>
                          <w:szCs w:val="20"/>
                        </w:rPr>
                        <w:br/>
                      </w:r>
                      <w:r w:rsidRPr="00526DE1">
                        <w:rPr>
                          <w:color w:val="FFFFFF" w:themeColor="background1"/>
                          <w:sz w:val="20"/>
                          <w:szCs w:val="20"/>
                        </w:rPr>
                        <w:br/>
                        <w:t xml:space="preserve">- Vi </w:t>
                      </w:r>
                      <w:r w:rsidR="00A73005">
                        <w:rPr>
                          <w:color w:val="FFFFFF" w:themeColor="background1"/>
                          <w:sz w:val="20"/>
                          <w:szCs w:val="20"/>
                        </w:rPr>
                        <w:t>har komplementær kompetanse</w:t>
                      </w:r>
                      <w:r w:rsidRPr="00526DE1">
                        <w:rPr>
                          <w:color w:val="FFFFFF" w:themeColor="background1"/>
                          <w:sz w:val="20"/>
                          <w:szCs w:val="20"/>
                        </w:rPr>
                        <w:br/>
                        <w:t xml:space="preserve">- Vi </w:t>
                      </w:r>
                      <w:r w:rsidR="00A73005">
                        <w:rPr>
                          <w:color w:val="FFFFFF" w:themeColor="background1"/>
                          <w:sz w:val="20"/>
                          <w:szCs w:val="20"/>
                        </w:rPr>
                        <w:t xml:space="preserve">følger med og holder oss oppdatert på </w:t>
                      </w:r>
                      <w:r w:rsidR="00677830">
                        <w:rPr>
                          <w:color w:val="FFFFFF" w:themeColor="background1"/>
                          <w:sz w:val="20"/>
                          <w:szCs w:val="20"/>
                        </w:rPr>
                        <w:t>det</w:t>
                      </w:r>
                      <w:r w:rsidR="00A73005">
                        <w:rPr>
                          <w:color w:val="FFFFFF" w:themeColor="background1"/>
                          <w:sz w:val="20"/>
                          <w:szCs w:val="20"/>
                        </w:rPr>
                        <w:t xml:space="preserve"> som skjer i klubben</w:t>
                      </w:r>
                      <w:r>
                        <w:rPr>
                          <w:color w:val="FFFFFF" w:themeColor="background1"/>
                          <w:sz w:val="20"/>
                          <w:szCs w:val="20"/>
                        </w:rPr>
                        <w:br/>
                        <w:t xml:space="preserve">- Vi </w:t>
                      </w:r>
                      <w:r w:rsidR="00A73005">
                        <w:rPr>
                          <w:color w:val="FFFFFF" w:themeColor="background1"/>
                          <w:sz w:val="20"/>
                          <w:szCs w:val="20"/>
                        </w:rPr>
                        <w:t>…</w:t>
                      </w:r>
                    </w:p>
                    <w:p w14:paraId="75125B44"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6672" behindDoc="0" locked="0" layoutInCell="1" allowOverlap="1" wp14:anchorId="58CE94E2" wp14:editId="083288FB">
                <wp:simplePos x="0" y="0"/>
                <wp:positionH relativeFrom="margin">
                  <wp:align>right</wp:align>
                </wp:positionH>
                <wp:positionV relativeFrom="paragraph">
                  <wp:posOffset>38735</wp:posOffset>
                </wp:positionV>
                <wp:extent cx="5270500" cy="1923050"/>
                <wp:effectExtent l="0" t="0" r="44450" b="20320"/>
                <wp:wrapNone/>
                <wp:docPr id="18" name="Pil: femkant 18"/>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33DD7" id="Pil: femkant 18" o:spid="_x0000_s1026" type="#_x0000_t15" style="position:absolute;margin-left:363.8pt;margin-top:3.05pt;width:415pt;height:151.4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295F216D"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41921ECD"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6B470A9A" w14:textId="77777777" w:rsidR="0057737A" w:rsidRPr="00656728" w:rsidRDefault="0057737A" w:rsidP="0060716B">
      <w:pPr>
        <w:ind w:left="709" w:hanging="720"/>
        <w:rPr>
          <w:lang w:eastAsia="nb-NO"/>
        </w:rPr>
      </w:pPr>
    </w:p>
    <w:p w14:paraId="2CA43A97" w14:textId="15BDC7B9" w:rsidR="00656728" w:rsidRDefault="00656728" w:rsidP="0060716B">
      <w:pPr>
        <w:ind w:left="709" w:hanging="720"/>
        <w:rPr>
          <w:lang w:eastAsia="nb-NO"/>
        </w:rPr>
      </w:pPr>
      <w:r w:rsidRPr="00656728">
        <w:rPr>
          <w:lang w:eastAsia="nb-NO"/>
        </w:rPr>
        <w:t>TRENERE</w:t>
      </w:r>
    </w:p>
    <w:p w14:paraId="15C48DA9"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80768" behindDoc="0" locked="0" layoutInCell="1" allowOverlap="1" wp14:anchorId="78DBEC12" wp14:editId="27FC62C2">
                <wp:simplePos x="0" y="0"/>
                <wp:positionH relativeFrom="column">
                  <wp:posOffset>459105</wp:posOffset>
                </wp:positionH>
                <wp:positionV relativeFrom="paragraph">
                  <wp:posOffset>32385</wp:posOffset>
                </wp:positionV>
                <wp:extent cx="4286250" cy="1936750"/>
                <wp:effectExtent l="0" t="0" r="19050" b="25400"/>
                <wp:wrapSquare wrapText="bothSides"/>
                <wp:docPr id="19"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315BD7A8" w14:textId="275AD572" w:rsidR="0057737A" w:rsidRPr="00526DE1" w:rsidRDefault="000C5EE6"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bygger</w:t>
                            </w:r>
                            <w:r w:rsidRPr="00526DE1">
                              <w:rPr>
                                <w:color w:val="FFFFFF" w:themeColor="background1"/>
                                <w:sz w:val="20"/>
                                <w:szCs w:val="20"/>
                              </w:rPr>
                              <w:t xml:space="preserve"> </w:t>
                            </w:r>
                            <w:r>
                              <w:rPr>
                                <w:color w:val="FFFFFF" w:themeColor="background1"/>
                                <w:sz w:val="20"/>
                                <w:szCs w:val="20"/>
                              </w:rPr>
                              <w:t xml:space="preserve">gode relasjoner og </w:t>
                            </w:r>
                            <w:r w:rsidRPr="00526DE1">
                              <w:rPr>
                                <w:color w:val="FFFFFF" w:themeColor="background1"/>
                                <w:sz w:val="20"/>
                                <w:szCs w:val="20"/>
                              </w:rPr>
                              <w:t>vennskap</w:t>
                            </w:r>
                            <w:r>
                              <w:rPr>
                                <w:color w:val="FFFFFF" w:themeColor="background1"/>
                                <w:sz w:val="20"/>
                                <w:szCs w:val="20"/>
                              </w:rPr>
                              <w:br/>
                            </w:r>
                            <w:r w:rsidR="0057737A" w:rsidRPr="00526DE1">
                              <w:rPr>
                                <w:color w:val="FFFFFF" w:themeColor="background1"/>
                                <w:sz w:val="20"/>
                                <w:szCs w:val="20"/>
                              </w:rPr>
                              <w:t xml:space="preserve">- Vi </w:t>
                            </w:r>
                            <w:r w:rsidR="00377D5C">
                              <w:rPr>
                                <w:color w:val="FFFFFF" w:themeColor="background1"/>
                                <w:sz w:val="20"/>
                                <w:szCs w:val="20"/>
                              </w:rPr>
                              <w:t xml:space="preserve">inkluderer alle på laget og bygger </w:t>
                            </w:r>
                            <w:r w:rsidR="0057737A" w:rsidRPr="00526DE1">
                              <w:rPr>
                                <w:color w:val="FFFFFF" w:themeColor="background1"/>
                                <w:sz w:val="20"/>
                                <w:szCs w:val="20"/>
                              </w:rPr>
                              <w:t>samhold</w:t>
                            </w:r>
                            <w:r w:rsidR="00377D5C">
                              <w:rPr>
                                <w:color w:val="FFFFFF" w:themeColor="background1"/>
                                <w:sz w:val="20"/>
                                <w:szCs w:val="20"/>
                              </w:rPr>
                              <w:t xml:space="preserve"> i hele årgangen</w:t>
                            </w:r>
                            <w:r w:rsidR="0057737A" w:rsidRPr="00526DE1">
                              <w:rPr>
                                <w:color w:val="FFFFFF" w:themeColor="background1"/>
                                <w:sz w:val="20"/>
                                <w:szCs w:val="20"/>
                              </w:rPr>
                              <w:br/>
                            </w:r>
                            <w:r>
                              <w:rPr>
                                <w:color w:val="FFFFFF" w:themeColor="background1"/>
                                <w:sz w:val="20"/>
                                <w:szCs w:val="20"/>
                              </w:rPr>
                              <w:t>- Vi deltar på trenermøter og andre av klubbens arrangementer for trenere</w:t>
                            </w:r>
                            <w:r w:rsidR="00DB63CA">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er lojale til sportsplanen og det klubben har bestemt</w:t>
                            </w:r>
                            <w:r w:rsidR="0057737A" w:rsidRPr="00526DE1">
                              <w:rPr>
                                <w:color w:val="FFFFFF" w:themeColor="background1"/>
                                <w:sz w:val="20"/>
                                <w:szCs w:val="20"/>
                              </w:rPr>
                              <w:br/>
                              <w:t>- Vi</w:t>
                            </w:r>
                            <w:r w:rsidR="00377D5C">
                              <w:rPr>
                                <w:color w:val="FFFFFF" w:themeColor="background1"/>
                                <w:sz w:val="20"/>
                                <w:szCs w:val="20"/>
                              </w:rPr>
                              <w:t xml:space="preserve"> </w:t>
                            </w:r>
                            <w:r w:rsidR="00DB63CA">
                              <w:rPr>
                                <w:color w:val="FFFFFF" w:themeColor="background1"/>
                                <w:sz w:val="20"/>
                                <w:szCs w:val="20"/>
                              </w:rPr>
                              <w:t xml:space="preserve">er ærlige og </w:t>
                            </w:r>
                            <w:r>
                              <w:rPr>
                                <w:color w:val="FFFFFF" w:themeColor="background1"/>
                                <w:sz w:val="20"/>
                                <w:szCs w:val="20"/>
                              </w:rPr>
                              <w:t>lar alle få like muligheter</w:t>
                            </w:r>
                            <w:r w:rsidR="00DB63CA">
                              <w:rPr>
                                <w:color w:val="FFFFFF" w:themeColor="background1"/>
                                <w:sz w:val="20"/>
                                <w:szCs w:val="20"/>
                              </w:rPr>
                              <w:br/>
                            </w:r>
                            <w:r w:rsidR="0057737A">
                              <w:rPr>
                                <w:color w:val="FFFFFF" w:themeColor="background1"/>
                                <w:sz w:val="20"/>
                                <w:szCs w:val="20"/>
                              </w:rPr>
                              <w:t xml:space="preserve">- Vi </w:t>
                            </w:r>
                            <w:r w:rsidR="00DB63CA">
                              <w:rPr>
                                <w:color w:val="FFFFFF" w:themeColor="background1"/>
                                <w:sz w:val="20"/>
                                <w:szCs w:val="20"/>
                              </w:rPr>
                              <w:t xml:space="preserve">etterlever de </w:t>
                            </w:r>
                            <w:r>
                              <w:rPr>
                                <w:color w:val="FFFFFF" w:themeColor="background1"/>
                                <w:sz w:val="20"/>
                                <w:szCs w:val="20"/>
                              </w:rPr>
                              <w:t xml:space="preserve">samme </w:t>
                            </w:r>
                            <w:r w:rsidR="00DB63CA">
                              <w:rPr>
                                <w:color w:val="FFFFFF" w:themeColor="background1"/>
                                <w:sz w:val="20"/>
                                <w:szCs w:val="20"/>
                              </w:rPr>
                              <w:t>holdningene som vi skal lære barna</w:t>
                            </w:r>
                            <w:r>
                              <w:rPr>
                                <w:color w:val="FFFFFF" w:themeColor="background1"/>
                                <w:sz w:val="20"/>
                                <w:szCs w:val="20"/>
                              </w:rPr>
                              <w:t xml:space="preserve"> / spillerne</w:t>
                            </w:r>
                            <w:r w:rsidR="0057737A" w:rsidRPr="00526DE1">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 xml:space="preserve">gir alle muligheter til å utvikle seg, </w:t>
                            </w:r>
                            <w:r w:rsidR="0057737A">
                              <w:rPr>
                                <w:color w:val="FFFFFF" w:themeColor="background1"/>
                                <w:sz w:val="20"/>
                                <w:szCs w:val="20"/>
                              </w:rPr>
                              <w:t xml:space="preserve">både </w:t>
                            </w:r>
                            <w:r w:rsidR="0057737A" w:rsidRPr="00526DE1">
                              <w:rPr>
                                <w:color w:val="FFFFFF" w:themeColor="background1"/>
                                <w:sz w:val="20"/>
                                <w:szCs w:val="20"/>
                              </w:rPr>
                              <w:t>sportslig</w:t>
                            </w:r>
                            <w:r w:rsidR="00377D5C">
                              <w:rPr>
                                <w:color w:val="FFFFFF" w:themeColor="background1"/>
                                <w:sz w:val="20"/>
                                <w:szCs w:val="20"/>
                              </w:rPr>
                              <w:t>,</w:t>
                            </w:r>
                            <w:r w:rsidR="0057737A" w:rsidRPr="00526DE1">
                              <w:rPr>
                                <w:color w:val="FFFFFF" w:themeColor="background1"/>
                                <w:sz w:val="20"/>
                                <w:szCs w:val="20"/>
                              </w:rPr>
                              <w:t xml:space="preserve"> personlig </w:t>
                            </w:r>
                            <w:r w:rsidR="00377D5C">
                              <w:rPr>
                                <w:color w:val="FFFFFF" w:themeColor="background1"/>
                                <w:sz w:val="20"/>
                                <w:szCs w:val="20"/>
                              </w:rPr>
                              <w:t>og sosialt</w:t>
                            </w:r>
                            <w:r w:rsidR="0057737A" w:rsidRPr="00526DE1">
                              <w:rPr>
                                <w:color w:val="FFFFFF" w:themeColor="background1"/>
                                <w:sz w:val="20"/>
                                <w:szCs w:val="20"/>
                              </w:rPr>
                              <w:br/>
                              <w:t xml:space="preserve">- Vi </w:t>
                            </w:r>
                            <w:r w:rsidR="00377D5C">
                              <w:rPr>
                                <w:color w:val="FFFFFF" w:themeColor="background1"/>
                                <w:sz w:val="20"/>
                                <w:szCs w:val="20"/>
                              </w:rPr>
                              <w:t>inspirerer og bygger motivasjon</w:t>
                            </w:r>
                            <w:r w:rsidR="0057737A">
                              <w:rPr>
                                <w:color w:val="FFFFFF" w:themeColor="background1"/>
                                <w:sz w:val="20"/>
                                <w:szCs w:val="20"/>
                              </w:rPr>
                              <w:br/>
                              <w:t>- Vi</w:t>
                            </w:r>
                            <w:r w:rsidR="00377D5C">
                              <w:rPr>
                                <w:color w:val="FFFFFF" w:themeColor="background1"/>
                                <w:sz w:val="20"/>
                                <w:szCs w:val="20"/>
                              </w:rPr>
                              <w:t xml:space="preserve"> er opptatt av kvalitet på aktivitete</w:t>
                            </w:r>
                            <w:r>
                              <w:rPr>
                                <w:color w:val="FFFFFF" w:themeColor="background1"/>
                                <w:sz w:val="20"/>
                                <w:szCs w:val="20"/>
                              </w:rPr>
                              <w:t>ne</w:t>
                            </w:r>
                            <w:r w:rsidR="00377D5C">
                              <w:rPr>
                                <w:color w:val="FFFFFF" w:themeColor="background1"/>
                                <w:sz w:val="20"/>
                                <w:szCs w:val="20"/>
                              </w:rPr>
                              <w:t xml:space="preserve"> og </w:t>
                            </w:r>
                            <w:r>
                              <w:rPr>
                                <w:color w:val="FFFFFF" w:themeColor="background1"/>
                                <w:sz w:val="20"/>
                                <w:szCs w:val="20"/>
                              </w:rPr>
                              <w:t>bruker oppdatert kompetanse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BEC12" id="_x0000_s1030" type="#_x0000_t202" style="position:absolute;left:0;text-align:left;margin-left:36.15pt;margin-top:2.55pt;width:337.5pt;height:15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" fillcolor="#4472c4 [3204]" strokecolor="#4472c4 [3204]" strokeweight="1pt">
                <v:textbox>
                  <w:txbxContent>
                    <w:p w14:paraId="315BD7A8" w14:textId="275AD572" w:rsidR="0057737A" w:rsidRPr="00526DE1" w:rsidRDefault="000C5EE6" w:rsidP="0057737A">
                      <w:pPr>
                        <w:rPr>
                          <w:color w:val="FFFFFF" w:themeColor="background1"/>
                          <w:sz w:val="20"/>
                          <w:szCs w:val="20"/>
                        </w:rPr>
                      </w:pPr>
                      <w:r w:rsidRPr="00526DE1">
                        <w:rPr>
                          <w:color w:val="FFFFFF" w:themeColor="background1"/>
                          <w:sz w:val="20"/>
                          <w:szCs w:val="20"/>
                        </w:rPr>
                        <w:t xml:space="preserve">- Vi </w:t>
                      </w:r>
                      <w:r>
                        <w:rPr>
                          <w:color w:val="FFFFFF" w:themeColor="background1"/>
                          <w:sz w:val="20"/>
                          <w:szCs w:val="20"/>
                        </w:rPr>
                        <w:t>bygger</w:t>
                      </w:r>
                      <w:r w:rsidRPr="00526DE1">
                        <w:rPr>
                          <w:color w:val="FFFFFF" w:themeColor="background1"/>
                          <w:sz w:val="20"/>
                          <w:szCs w:val="20"/>
                        </w:rPr>
                        <w:t xml:space="preserve"> </w:t>
                      </w:r>
                      <w:r>
                        <w:rPr>
                          <w:color w:val="FFFFFF" w:themeColor="background1"/>
                          <w:sz w:val="20"/>
                          <w:szCs w:val="20"/>
                        </w:rPr>
                        <w:t xml:space="preserve">gode relasjoner og </w:t>
                      </w:r>
                      <w:r w:rsidRPr="00526DE1">
                        <w:rPr>
                          <w:color w:val="FFFFFF" w:themeColor="background1"/>
                          <w:sz w:val="20"/>
                          <w:szCs w:val="20"/>
                        </w:rPr>
                        <w:t>vennskap</w:t>
                      </w:r>
                      <w:r>
                        <w:rPr>
                          <w:color w:val="FFFFFF" w:themeColor="background1"/>
                          <w:sz w:val="20"/>
                          <w:szCs w:val="20"/>
                        </w:rPr>
                        <w:br/>
                      </w:r>
                      <w:r w:rsidR="0057737A" w:rsidRPr="00526DE1">
                        <w:rPr>
                          <w:color w:val="FFFFFF" w:themeColor="background1"/>
                          <w:sz w:val="20"/>
                          <w:szCs w:val="20"/>
                        </w:rPr>
                        <w:t xml:space="preserve">- Vi </w:t>
                      </w:r>
                      <w:r w:rsidR="00377D5C">
                        <w:rPr>
                          <w:color w:val="FFFFFF" w:themeColor="background1"/>
                          <w:sz w:val="20"/>
                          <w:szCs w:val="20"/>
                        </w:rPr>
                        <w:t xml:space="preserve">inkluderer alle på laget og bygger </w:t>
                      </w:r>
                      <w:r w:rsidR="0057737A" w:rsidRPr="00526DE1">
                        <w:rPr>
                          <w:color w:val="FFFFFF" w:themeColor="background1"/>
                          <w:sz w:val="20"/>
                          <w:szCs w:val="20"/>
                        </w:rPr>
                        <w:t>samhold</w:t>
                      </w:r>
                      <w:r w:rsidR="00377D5C">
                        <w:rPr>
                          <w:color w:val="FFFFFF" w:themeColor="background1"/>
                          <w:sz w:val="20"/>
                          <w:szCs w:val="20"/>
                        </w:rPr>
                        <w:t xml:space="preserve"> i hele årgangen</w:t>
                      </w:r>
                      <w:r w:rsidR="0057737A" w:rsidRPr="00526DE1">
                        <w:rPr>
                          <w:color w:val="FFFFFF" w:themeColor="background1"/>
                          <w:sz w:val="20"/>
                          <w:szCs w:val="20"/>
                        </w:rPr>
                        <w:br/>
                      </w:r>
                      <w:r>
                        <w:rPr>
                          <w:color w:val="FFFFFF" w:themeColor="background1"/>
                          <w:sz w:val="20"/>
                          <w:szCs w:val="20"/>
                        </w:rPr>
                        <w:t>- Vi deltar på trenermøter og andre av klubbens arrangementer for trenere</w:t>
                      </w:r>
                      <w:r w:rsidR="00DB63CA">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er lojale til sportsplanen og det klubben har bestemt</w:t>
                      </w:r>
                      <w:r w:rsidR="0057737A" w:rsidRPr="00526DE1">
                        <w:rPr>
                          <w:color w:val="FFFFFF" w:themeColor="background1"/>
                          <w:sz w:val="20"/>
                          <w:szCs w:val="20"/>
                        </w:rPr>
                        <w:br/>
                        <w:t>- Vi</w:t>
                      </w:r>
                      <w:r w:rsidR="00377D5C">
                        <w:rPr>
                          <w:color w:val="FFFFFF" w:themeColor="background1"/>
                          <w:sz w:val="20"/>
                          <w:szCs w:val="20"/>
                        </w:rPr>
                        <w:t xml:space="preserve"> </w:t>
                      </w:r>
                      <w:r w:rsidR="00DB63CA">
                        <w:rPr>
                          <w:color w:val="FFFFFF" w:themeColor="background1"/>
                          <w:sz w:val="20"/>
                          <w:szCs w:val="20"/>
                        </w:rPr>
                        <w:t xml:space="preserve">er ærlige og </w:t>
                      </w:r>
                      <w:r>
                        <w:rPr>
                          <w:color w:val="FFFFFF" w:themeColor="background1"/>
                          <w:sz w:val="20"/>
                          <w:szCs w:val="20"/>
                        </w:rPr>
                        <w:t>lar alle få like muligheter</w:t>
                      </w:r>
                      <w:r w:rsidR="00DB63CA">
                        <w:rPr>
                          <w:color w:val="FFFFFF" w:themeColor="background1"/>
                          <w:sz w:val="20"/>
                          <w:szCs w:val="20"/>
                        </w:rPr>
                        <w:br/>
                      </w:r>
                      <w:r w:rsidR="0057737A">
                        <w:rPr>
                          <w:color w:val="FFFFFF" w:themeColor="background1"/>
                          <w:sz w:val="20"/>
                          <w:szCs w:val="20"/>
                        </w:rPr>
                        <w:t xml:space="preserve">- Vi </w:t>
                      </w:r>
                      <w:r w:rsidR="00DB63CA">
                        <w:rPr>
                          <w:color w:val="FFFFFF" w:themeColor="background1"/>
                          <w:sz w:val="20"/>
                          <w:szCs w:val="20"/>
                        </w:rPr>
                        <w:t xml:space="preserve">etterlever de </w:t>
                      </w:r>
                      <w:r>
                        <w:rPr>
                          <w:color w:val="FFFFFF" w:themeColor="background1"/>
                          <w:sz w:val="20"/>
                          <w:szCs w:val="20"/>
                        </w:rPr>
                        <w:t xml:space="preserve">samme </w:t>
                      </w:r>
                      <w:r w:rsidR="00DB63CA">
                        <w:rPr>
                          <w:color w:val="FFFFFF" w:themeColor="background1"/>
                          <w:sz w:val="20"/>
                          <w:szCs w:val="20"/>
                        </w:rPr>
                        <w:t>holdningene som vi skal lære barna</w:t>
                      </w:r>
                      <w:r>
                        <w:rPr>
                          <w:color w:val="FFFFFF" w:themeColor="background1"/>
                          <w:sz w:val="20"/>
                          <w:szCs w:val="20"/>
                        </w:rPr>
                        <w:t xml:space="preserve"> / spillerne</w:t>
                      </w:r>
                      <w:r w:rsidR="0057737A" w:rsidRPr="00526DE1">
                        <w:rPr>
                          <w:color w:val="FFFFFF" w:themeColor="background1"/>
                          <w:sz w:val="20"/>
                          <w:szCs w:val="20"/>
                        </w:rPr>
                        <w:br/>
                      </w:r>
                      <w:r w:rsidR="0057737A" w:rsidRPr="00526DE1">
                        <w:rPr>
                          <w:color w:val="FFFFFF" w:themeColor="background1"/>
                          <w:sz w:val="20"/>
                          <w:szCs w:val="20"/>
                        </w:rPr>
                        <w:br/>
                        <w:t xml:space="preserve">- Vi </w:t>
                      </w:r>
                      <w:r w:rsidR="00377D5C">
                        <w:rPr>
                          <w:color w:val="FFFFFF" w:themeColor="background1"/>
                          <w:sz w:val="20"/>
                          <w:szCs w:val="20"/>
                        </w:rPr>
                        <w:t xml:space="preserve">gir alle muligheter til å utvikle seg, </w:t>
                      </w:r>
                      <w:r w:rsidR="0057737A">
                        <w:rPr>
                          <w:color w:val="FFFFFF" w:themeColor="background1"/>
                          <w:sz w:val="20"/>
                          <w:szCs w:val="20"/>
                        </w:rPr>
                        <w:t xml:space="preserve">både </w:t>
                      </w:r>
                      <w:r w:rsidR="0057737A" w:rsidRPr="00526DE1">
                        <w:rPr>
                          <w:color w:val="FFFFFF" w:themeColor="background1"/>
                          <w:sz w:val="20"/>
                          <w:szCs w:val="20"/>
                        </w:rPr>
                        <w:t>sportslig</w:t>
                      </w:r>
                      <w:r w:rsidR="00377D5C">
                        <w:rPr>
                          <w:color w:val="FFFFFF" w:themeColor="background1"/>
                          <w:sz w:val="20"/>
                          <w:szCs w:val="20"/>
                        </w:rPr>
                        <w:t>,</w:t>
                      </w:r>
                      <w:r w:rsidR="0057737A" w:rsidRPr="00526DE1">
                        <w:rPr>
                          <w:color w:val="FFFFFF" w:themeColor="background1"/>
                          <w:sz w:val="20"/>
                          <w:szCs w:val="20"/>
                        </w:rPr>
                        <w:t xml:space="preserve"> personlig </w:t>
                      </w:r>
                      <w:r w:rsidR="00377D5C">
                        <w:rPr>
                          <w:color w:val="FFFFFF" w:themeColor="background1"/>
                          <w:sz w:val="20"/>
                          <w:szCs w:val="20"/>
                        </w:rPr>
                        <w:t>og sosialt</w:t>
                      </w:r>
                      <w:r w:rsidR="0057737A" w:rsidRPr="00526DE1">
                        <w:rPr>
                          <w:color w:val="FFFFFF" w:themeColor="background1"/>
                          <w:sz w:val="20"/>
                          <w:szCs w:val="20"/>
                        </w:rPr>
                        <w:br/>
                        <w:t xml:space="preserve">- Vi </w:t>
                      </w:r>
                      <w:r w:rsidR="00377D5C">
                        <w:rPr>
                          <w:color w:val="FFFFFF" w:themeColor="background1"/>
                          <w:sz w:val="20"/>
                          <w:szCs w:val="20"/>
                        </w:rPr>
                        <w:t>inspirerer og bygger motivasjon</w:t>
                      </w:r>
                      <w:r w:rsidR="0057737A">
                        <w:rPr>
                          <w:color w:val="FFFFFF" w:themeColor="background1"/>
                          <w:sz w:val="20"/>
                          <w:szCs w:val="20"/>
                        </w:rPr>
                        <w:br/>
                        <w:t>- Vi</w:t>
                      </w:r>
                      <w:r w:rsidR="00377D5C">
                        <w:rPr>
                          <w:color w:val="FFFFFF" w:themeColor="background1"/>
                          <w:sz w:val="20"/>
                          <w:szCs w:val="20"/>
                        </w:rPr>
                        <w:t xml:space="preserve"> er opptatt av kvalitet på aktivitete</w:t>
                      </w:r>
                      <w:r>
                        <w:rPr>
                          <w:color w:val="FFFFFF" w:themeColor="background1"/>
                          <w:sz w:val="20"/>
                          <w:szCs w:val="20"/>
                        </w:rPr>
                        <w:t>ne</w:t>
                      </w:r>
                      <w:r w:rsidR="00377D5C">
                        <w:rPr>
                          <w:color w:val="FFFFFF" w:themeColor="background1"/>
                          <w:sz w:val="20"/>
                          <w:szCs w:val="20"/>
                        </w:rPr>
                        <w:t xml:space="preserve"> og </w:t>
                      </w:r>
                      <w:r>
                        <w:rPr>
                          <w:color w:val="FFFFFF" w:themeColor="background1"/>
                          <w:sz w:val="20"/>
                          <w:szCs w:val="20"/>
                        </w:rPr>
                        <w:t>bruker oppdatert kompetanse</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79744" behindDoc="0" locked="0" layoutInCell="1" allowOverlap="1" wp14:anchorId="18656C65" wp14:editId="05FC0FD9">
                <wp:simplePos x="0" y="0"/>
                <wp:positionH relativeFrom="margin">
                  <wp:align>right</wp:align>
                </wp:positionH>
                <wp:positionV relativeFrom="paragraph">
                  <wp:posOffset>38735</wp:posOffset>
                </wp:positionV>
                <wp:extent cx="5270500" cy="1923050"/>
                <wp:effectExtent l="0" t="0" r="44450" b="20320"/>
                <wp:wrapNone/>
                <wp:docPr id="20" name="Pil: femkant 20"/>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E1D6C" id="Pil: femkant 20" o:spid="_x0000_s1026" type="#_x0000_t15" style="position:absolute;margin-left:363.8pt;margin-top:3.05pt;width:415pt;height:151.4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307B3FCC"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034B3FD1"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2CA3C313" w14:textId="77777777" w:rsidR="0057737A" w:rsidRPr="00656728" w:rsidRDefault="0057737A" w:rsidP="0060716B">
      <w:pPr>
        <w:ind w:left="709" w:hanging="720"/>
        <w:rPr>
          <w:lang w:eastAsia="nb-NO"/>
        </w:rPr>
      </w:pPr>
    </w:p>
    <w:p w14:paraId="6FB726C9" w14:textId="6AE7BD29" w:rsidR="00656728" w:rsidRPr="00656728" w:rsidRDefault="00656728" w:rsidP="0060716B">
      <w:pPr>
        <w:ind w:left="709" w:hanging="720"/>
        <w:rPr>
          <w:lang w:eastAsia="nb-NO"/>
        </w:rPr>
      </w:pPr>
      <w:r w:rsidRPr="00656728">
        <w:rPr>
          <w:lang w:eastAsia="nb-NO"/>
        </w:rPr>
        <w:t>TILLITSVALGTE</w:t>
      </w:r>
    </w:p>
    <w:p w14:paraId="03D45C5E" w14:textId="77777777" w:rsidR="0057737A" w:rsidRDefault="0057737A" w:rsidP="0057737A">
      <w:pPr>
        <w:ind w:left="709" w:hanging="720"/>
        <w:rPr>
          <w:rFonts w:ascii="Amasis MT Pro Black" w:hAnsi="Amasis MT Pro Black"/>
          <w:b/>
          <w:bCs/>
          <w:sz w:val="72"/>
          <w:szCs w:val="72"/>
          <w:lang w:eastAsia="nb-NO"/>
        </w:rPr>
      </w:pPr>
      <w:r w:rsidRPr="00526DE1">
        <w:rPr>
          <w:rFonts w:ascii="Amasis MT Pro Black" w:hAnsi="Amasis MT Pro Black"/>
          <w:b/>
          <w:bCs/>
          <w:noProof/>
          <w:sz w:val="72"/>
          <w:szCs w:val="72"/>
          <w:lang w:eastAsia="nb-NO"/>
        </w:rPr>
        <mc:AlternateContent>
          <mc:Choice Requires="wps">
            <w:drawing>
              <wp:anchor distT="45720" distB="45720" distL="114300" distR="114300" simplePos="0" relativeHeight="251683840" behindDoc="0" locked="0" layoutInCell="1" allowOverlap="1" wp14:anchorId="02D2FF52" wp14:editId="7399A5BB">
                <wp:simplePos x="0" y="0"/>
                <wp:positionH relativeFrom="column">
                  <wp:posOffset>459105</wp:posOffset>
                </wp:positionH>
                <wp:positionV relativeFrom="paragraph">
                  <wp:posOffset>32385</wp:posOffset>
                </wp:positionV>
                <wp:extent cx="4286250" cy="1936750"/>
                <wp:effectExtent l="0" t="0" r="19050" b="25400"/>
                <wp:wrapSquare wrapText="bothSides"/>
                <wp:docPr id="2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36750"/>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31F8B14E" w14:textId="5FBED453" w:rsidR="0057737A" w:rsidRDefault="0057737A" w:rsidP="0057737A">
                            <w:pPr>
                              <w:rPr>
                                <w:color w:val="FFFFFF" w:themeColor="background1"/>
                                <w:sz w:val="20"/>
                                <w:szCs w:val="20"/>
                              </w:rPr>
                            </w:pPr>
                            <w:r w:rsidRPr="00526DE1">
                              <w:rPr>
                                <w:color w:val="FFFFFF" w:themeColor="background1"/>
                                <w:sz w:val="20"/>
                                <w:szCs w:val="20"/>
                              </w:rPr>
                              <w:t xml:space="preserve">- Vi </w:t>
                            </w:r>
                            <w:r w:rsidR="00DB63CA">
                              <w:rPr>
                                <w:color w:val="FFFFFF" w:themeColor="background1"/>
                                <w:sz w:val="20"/>
                                <w:szCs w:val="20"/>
                              </w:rPr>
                              <w:t>samarbeider og bidrar til hverandre</w:t>
                            </w:r>
                            <w:r w:rsidRPr="00526DE1">
                              <w:rPr>
                                <w:color w:val="FFFFFF" w:themeColor="background1"/>
                                <w:sz w:val="20"/>
                                <w:szCs w:val="20"/>
                              </w:rPr>
                              <w:br/>
                              <w:t>- Vi</w:t>
                            </w:r>
                            <w:r w:rsidR="00DB63CA">
                              <w:rPr>
                                <w:color w:val="FFFFFF" w:themeColor="background1"/>
                                <w:sz w:val="20"/>
                                <w:szCs w:val="20"/>
                              </w:rPr>
                              <w:t xml:space="preserve"> bygger</w:t>
                            </w:r>
                            <w:r>
                              <w:rPr>
                                <w:color w:val="FFFFFF" w:themeColor="background1"/>
                                <w:sz w:val="20"/>
                                <w:szCs w:val="20"/>
                              </w:rPr>
                              <w:t xml:space="preserve"> </w:t>
                            </w:r>
                            <w:r w:rsidR="00DB63CA">
                              <w:rPr>
                                <w:color w:val="FFFFFF" w:themeColor="background1"/>
                                <w:sz w:val="20"/>
                                <w:szCs w:val="20"/>
                              </w:rPr>
                              <w:t xml:space="preserve">relasjoner, </w:t>
                            </w:r>
                            <w:r w:rsidR="00DB63CA" w:rsidRPr="00526DE1">
                              <w:rPr>
                                <w:color w:val="FFFFFF" w:themeColor="background1"/>
                                <w:sz w:val="20"/>
                                <w:szCs w:val="20"/>
                              </w:rPr>
                              <w:t>vennskap</w:t>
                            </w:r>
                            <w:r w:rsidR="00DB63CA">
                              <w:rPr>
                                <w:color w:val="FFFFFF" w:themeColor="background1"/>
                                <w:sz w:val="20"/>
                                <w:szCs w:val="20"/>
                              </w:rPr>
                              <w:t xml:space="preserve"> og </w:t>
                            </w:r>
                            <w:r>
                              <w:rPr>
                                <w:color w:val="FFFFFF" w:themeColor="background1"/>
                                <w:sz w:val="20"/>
                                <w:szCs w:val="20"/>
                              </w:rPr>
                              <w:t xml:space="preserve">gode opplevelser </w:t>
                            </w:r>
                            <w:r w:rsidR="00DB63CA">
                              <w:rPr>
                                <w:color w:val="FFFFFF" w:themeColor="background1"/>
                                <w:sz w:val="20"/>
                                <w:szCs w:val="20"/>
                              </w:rPr>
                              <w:t>i klubben</w:t>
                            </w:r>
                            <w:r w:rsidRPr="00526DE1">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følger klubbens</w:t>
                            </w:r>
                            <w:r w:rsidRPr="00526DE1">
                              <w:rPr>
                                <w:color w:val="FFFFFF" w:themeColor="background1"/>
                                <w:sz w:val="20"/>
                                <w:szCs w:val="20"/>
                              </w:rPr>
                              <w:t xml:space="preserve"> regler</w:t>
                            </w:r>
                            <w:r w:rsidRPr="00526DE1">
                              <w:rPr>
                                <w:color w:val="FFFFFF" w:themeColor="background1"/>
                                <w:sz w:val="20"/>
                                <w:szCs w:val="20"/>
                              </w:rPr>
                              <w:br/>
                              <w:t xml:space="preserve">- Vi </w:t>
                            </w:r>
                            <w:r w:rsidR="00DB63CA">
                              <w:rPr>
                                <w:color w:val="FFFFFF" w:themeColor="background1"/>
                                <w:sz w:val="20"/>
                                <w:szCs w:val="20"/>
                              </w:rPr>
                              <w:t>utfører vervet i henhold til beskrivelser i klubbhåndboka</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skaffer oss innsikt og kompetanse til å løse oppgavene</w:t>
                            </w:r>
                            <w:r w:rsidRPr="00526DE1">
                              <w:rPr>
                                <w:color w:val="FFFFFF" w:themeColor="background1"/>
                                <w:sz w:val="20"/>
                                <w:szCs w:val="20"/>
                              </w:rPr>
                              <w:br/>
                              <w:t xml:space="preserve">- Vi </w:t>
                            </w:r>
                            <w:r w:rsidR="00DB63CA">
                              <w:rPr>
                                <w:color w:val="FFFFFF" w:themeColor="background1"/>
                                <w:sz w:val="20"/>
                                <w:szCs w:val="20"/>
                              </w:rPr>
                              <w:t>overfører kompetanse til nye som overtar våre oppgaver</w:t>
                            </w:r>
                          </w:p>
                          <w:p w14:paraId="2CB6BD07"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2FF52" id="_x0000_s1031" type="#_x0000_t202" style="position:absolute;left:0;text-align:left;margin-left:36.15pt;margin-top:2.55pt;width:337.5pt;height:15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" fillcolor="#4472c4 [3204]" strokecolor="#4472c4 [3204]" strokeweight="1pt">
                <v:textbox>
                  <w:txbxContent>
                    <w:p w14:paraId="31F8B14E" w14:textId="5FBED453" w:rsidR="0057737A" w:rsidRDefault="0057737A" w:rsidP="0057737A">
                      <w:pPr>
                        <w:rPr>
                          <w:color w:val="FFFFFF" w:themeColor="background1"/>
                          <w:sz w:val="20"/>
                          <w:szCs w:val="20"/>
                        </w:rPr>
                      </w:pPr>
                      <w:r w:rsidRPr="00526DE1">
                        <w:rPr>
                          <w:color w:val="FFFFFF" w:themeColor="background1"/>
                          <w:sz w:val="20"/>
                          <w:szCs w:val="20"/>
                        </w:rPr>
                        <w:t xml:space="preserve">- Vi </w:t>
                      </w:r>
                      <w:r w:rsidR="00DB63CA">
                        <w:rPr>
                          <w:color w:val="FFFFFF" w:themeColor="background1"/>
                          <w:sz w:val="20"/>
                          <w:szCs w:val="20"/>
                        </w:rPr>
                        <w:t>samarbeider og bidrar til hverandre</w:t>
                      </w:r>
                      <w:r w:rsidRPr="00526DE1">
                        <w:rPr>
                          <w:color w:val="FFFFFF" w:themeColor="background1"/>
                          <w:sz w:val="20"/>
                          <w:szCs w:val="20"/>
                        </w:rPr>
                        <w:br/>
                        <w:t>- Vi</w:t>
                      </w:r>
                      <w:r w:rsidR="00DB63CA">
                        <w:rPr>
                          <w:color w:val="FFFFFF" w:themeColor="background1"/>
                          <w:sz w:val="20"/>
                          <w:szCs w:val="20"/>
                        </w:rPr>
                        <w:t xml:space="preserve"> bygger</w:t>
                      </w:r>
                      <w:r>
                        <w:rPr>
                          <w:color w:val="FFFFFF" w:themeColor="background1"/>
                          <w:sz w:val="20"/>
                          <w:szCs w:val="20"/>
                        </w:rPr>
                        <w:t xml:space="preserve"> </w:t>
                      </w:r>
                      <w:r w:rsidR="00DB63CA">
                        <w:rPr>
                          <w:color w:val="FFFFFF" w:themeColor="background1"/>
                          <w:sz w:val="20"/>
                          <w:szCs w:val="20"/>
                        </w:rPr>
                        <w:t xml:space="preserve">relasjoner, </w:t>
                      </w:r>
                      <w:r w:rsidR="00DB63CA" w:rsidRPr="00526DE1">
                        <w:rPr>
                          <w:color w:val="FFFFFF" w:themeColor="background1"/>
                          <w:sz w:val="20"/>
                          <w:szCs w:val="20"/>
                        </w:rPr>
                        <w:t>vennskap</w:t>
                      </w:r>
                      <w:r w:rsidR="00DB63CA">
                        <w:rPr>
                          <w:color w:val="FFFFFF" w:themeColor="background1"/>
                          <w:sz w:val="20"/>
                          <w:szCs w:val="20"/>
                        </w:rPr>
                        <w:t xml:space="preserve"> og </w:t>
                      </w:r>
                      <w:r>
                        <w:rPr>
                          <w:color w:val="FFFFFF" w:themeColor="background1"/>
                          <w:sz w:val="20"/>
                          <w:szCs w:val="20"/>
                        </w:rPr>
                        <w:t xml:space="preserve">gode opplevelser </w:t>
                      </w:r>
                      <w:r w:rsidR="00DB63CA">
                        <w:rPr>
                          <w:color w:val="FFFFFF" w:themeColor="background1"/>
                          <w:sz w:val="20"/>
                          <w:szCs w:val="20"/>
                        </w:rPr>
                        <w:t>i klubben</w:t>
                      </w:r>
                      <w:r w:rsidRPr="00526DE1">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følger klubbens</w:t>
                      </w:r>
                      <w:r w:rsidRPr="00526DE1">
                        <w:rPr>
                          <w:color w:val="FFFFFF" w:themeColor="background1"/>
                          <w:sz w:val="20"/>
                          <w:szCs w:val="20"/>
                        </w:rPr>
                        <w:t xml:space="preserve"> regler</w:t>
                      </w:r>
                      <w:r w:rsidRPr="00526DE1">
                        <w:rPr>
                          <w:color w:val="FFFFFF" w:themeColor="background1"/>
                          <w:sz w:val="20"/>
                          <w:szCs w:val="20"/>
                        </w:rPr>
                        <w:br/>
                        <w:t xml:space="preserve">- Vi </w:t>
                      </w:r>
                      <w:r w:rsidR="00DB63CA">
                        <w:rPr>
                          <w:color w:val="FFFFFF" w:themeColor="background1"/>
                          <w:sz w:val="20"/>
                          <w:szCs w:val="20"/>
                        </w:rPr>
                        <w:t>utfører vervet i henhold til beskrivelser i klubbhåndboka</w:t>
                      </w:r>
                      <w:r>
                        <w:rPr>
                          <w:color w:val="FFFFFF" w:themeColor="background1"/>
                          <w:sz w:val="20"/>
                          <w:szCs w:val="20"/>
                        </w:rPr>
                        <w:br/>
                      </w:r>
                      <w:r w:rsidRPr="00526DE1">
                        <w:rPr>
                          <w:color w:val="FFFFFF" w:themeColor="background1"/>
                          <w:sz w:val="20"/>
                          <w:szCs w:val="20"/>
                        </w:rPr>
                        <w:br/>
                      </w:r>
                      <w:r w:rsidRPr="00526DE1">
                        <w:rPr>
                          <w:color w:val="FFFFFF" w:themeColor="background1"/>
                          <w:sz w:val="20"/>
                          <w:szCs w:val="20"/>
                        </w:rPr>
                        <w:br/>
                        <w:t xml:space="preserve">- Vi </w:t>
                      </w:r>
                      <w:r w:rsidR="00DB63CA">
                        <w:rPr>
                          <w:color w:val="FFFFFF" w:themeColor="background1"/>
                          <w:sz w:val="20"/>
                          <w:szCs w:val="20"/>
                        </w:rPr>
                        <w:t>skaffer oss innsikt og kompetanse til å løse oppgavene</w:t>
                      </w:r>
                      <w:r w:rsidRPr="00526DE1">
                        <w:rPr>
                          <w:color w:val="FFFFFF" w:themeColor="background1"/>
                          <w:sz w:val="20"/>
                          <w:szCs w:val="20"/>
                        </w:rPr>
                        <w:br/>
                        <w:t xml:space="preserve">- Vi </w:t>
                      </w:r>
                      <w:r w:rsidR="00DB63CA">
                        <w:rPr>
                          <w:color w:val="FFFFFF" w:themeColor="background1"/>
                          <w:sz w:val="20"/>
                          <w:szCs w:val="20"/>
                        </w:rPr>
                        <w:t>overfører kompetanse til nye som overtar våre oppgaver</w:t>
                      </w:r>
                    </w:p>
                    <w:p w14:paraId="2CB6BD07" w14:textId="77777777" w:rsidR="0057737A" w:rsidRPr="00526DE1" w:rsidRDefault="0057737A" w:rsidP="0057737A">
                      <w:pPr>
                        <w:rPr>
                          <w:color w:val="FFFFFF" w:themeColor="background1"/>
                          <w:sz w:val="20"/>
                          <w:szCs w:val="20"/>
                        </w:rPr>
                      </w:pPr>
                      <w:r>
                        <w:rPr>
                          <w:color w:val="FFFFFF" w:themeColor="background1"/>
                          <w:sz w:val="20"/>
                          <w:szCs w:val="20"/>
                        </w:rPr>
                        <w:t xml:space="preserve">_ </w:t>
                      </w:r>
                    </w:p>
                  </w:txbxContent>
                </v:textbox>
                <w10:wrap type="square"/>
              </v:shape>
            </w:pict>
          </mc:Fallback>
        </mc:AlternateContent>
      </w:r>
      <w:r w:rsidRPr="00CF2190">
        <w:rPr>
          <w:rFonts w:ascii="Amasis MT Pro Black" w:hAnsi="Amasis MT Pro Black"/>
          <w:b/>
          <w:bCs/>
          <w:noProof/>
          <w:sz w:val="72"/>
          <w:szCs w:val="72"/>
          <w:lang w:eastAsia="nb-NO"/>
        </w:rPr>
        <mc:AlternateContent>
          <mc:Choice Requires="wps">
            <w:drawing>
              <wp:anchor distT="0" distB="0" distL="114300" distR="114300" simplePos="0" relativeHeight="251682816" behindDoc="0" locked="0" layoutInCell="1" allowOverlap="1" wp14:anchorId="6877F8EF" wp14:editId="5D95DF49">
                <wp:simplePos x="0" y="0"/>
                <wp:positionH relativeFrom="margin">
                  <wp:align>right</wp:align>
                </wp:positionH>
                <wp:positionV relativeFrom="paragraph">
                  <wp:posOffset>38735</wp:posOffset>
                </wp:positionV>
                <wp:extent cx="5270500" cy="1923050"/>
                <wp:effectExtent l="0" t="0" r="44450" b="20320"/>
                <wp:wrapNone/>
                <wp:docPr id="22" name="Pil: femkant 22"/>
                <wp:cNvGraphicFramePr/>
                <a:graphic xmlns:a="http://schemas.openxmlformats.org/drawingml/2006/main">
                  <a:graphicData uri="http://schemas.microsoft.com/office/word/2010/wordprocessingShape">
                    <wps:wsp>
                      <wps:cNvSpPr/>
                      <wps:spPr>
                        <a:xfrm>
                          <a:off x="0" y="0"/>
                          <a:ext cx="5270500" cy="1923050"/>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C2DA1" id="Pil: femkant 22" o:spid="_x0000_s1026" type="#_x0000_t15" style="position:absolute;margin-left:363.8pt;margin-top:3.05pt;width:415pt;height:151.4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" adj="17659" fillcolor="#4472c4 [3204]" strokecolor="#1f3763 [1604]" strokeweight="1pt">
                <w10:wrap anchorx="margin"/>
              </v:shape>
            </w:pict>
          </mc:Fallback>
        </mc:AlternateContent>
      </w:r>
      <w:r w:rsidRPr="00CF2190">
        <w:rPr>
          <w:rFonts w:ascii="Amasis MT Pro Black" w:hAnsi="Amasis MT Pro Black"/>
          <w:b/>
          <w:bCs/>
          <w:sz w:val="72"/>
          <w:szCs w:val="72"/>
          <w:lang w:eastAsia="nb-NO"/>
        </w:rPr>
        <w:t>F</w:t>
      </w:r>
    </w:p>
    <w:p w14:paraId="04E840B8" w14:textId="77777777" w:rsidR="0057737A"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F</w:t>
      </w:r>
    </w:p>
    <w:p w14:paraId="5D0779A8" w14:textId="77777777" w:rsidR="0057737A" w:rsidRPr="00CF2190" w:rsidRDefault="0057737A" w:rsidP="0057737A">
      <w:pPr>
        <w:ind w:left="709" w:hanging="720"/>
        <w:rPr>
          <w:rFonts w:ascii="Amasis MT Pro Black" w:hAnsi="Amasis MT Pro Black"/>
          <w:b/>
          <w:bCs/>
          <w:sz w:val="72"/>
          <w:szCs w:val="72"/>
          <w:lang w:eastAsia="nb-NO"/>
        </w:rPr>
      </w:pPr>
      <w:r w:rsidRPr="00CF2190">
        <w:rPr>
          <w:rFonts w:ascii="Amasis MT Pro Black" w:hAnsi="Amasis MT Pro Black"/>
          <w:b/>
          <w:bCs/>
          <w:sz w:val="72"/>
          <w:szCs w:val="72"/>
          <w:lang w:eastAsia="nb-NO"/>
        </w:rPr>
        <w:t>K</w:t>
      </w:r>
    </w:p>
    <w:p w14:paraId="5750ACAD" w14:textId="77777777" w:rsidR="00656728" w:rsidRPr="006C03C9" w:rsidRDefault="00656728" w:rsidP="0060716B">
      <w:pPr>
        <w:ind w:left="709" w:hanging="720"/>
        <w:rPr>
          <w:color w:val="FF0000"/>
          <w:lang w:eastAsia="nb-NO"/>
        </w:rPr>
      </w:pPr>
    </w:p>
    <w:p w14:paraId="567DCB55" w14:textId="2732B69C" w:rsidR="00305141" w:rsidRPr="009C6027" w:rsidRDefault="0025130A" w:rsidP="00305141">
      <w:pPr>
        <w:pStyle w:val="Overskrift1"/>
        <w:numPr>
          <w:ilvl w:val="0"/>
          <w:numId w:val="4"/>
        </w:numPr>
        <w:ind w:left="709" w:hanging="720"/>
      </w:pPr>
      <w:bookmarkStart w:id="31" w:name="_Toc155732205"/>
      <w:r>
        <w:lastRenderedPageBreak/>
        <w:t>Retningslinjer barn og ungdom</w:t>
      </w:r>
      <w:bookmarkEnd w:id="31"/>
      <w:r w:rsidR="00305141">
        <w:t xml:space="preserve"> </w:t>
      </w:r>
    </w:p>
    <w:p w14:paraId="5018F862" w14:textId="77777777" w:rsidR="0060716B" w:rsidRPr="006C03C9" w:rsidRDefault="0060716B" w:rsidP="0060716B">
      <w:pPr>
        <w:ind w:left="709" w:hanging="720"/>
        <w:rPr>
          <w:color w:val="FF0000"/>
          <w:lang w:eastAsia="nb-NO"/>
        </w:rPr>
      </w:pPr>
    </w:p>
    <w:p w14:paraId="44760374" w14:textId="77777777" w:rsidR="0060716B" w:rsidRPr="009C6027" w:rsidRDefault="0060716B" w:rsidP="0060716B">
      <w:pPr>
        <w:ind w:left="709" w:hanging="720"/>
        <w:rPr>
          <w:lang w:eastAsia="nb-NO"/>
        </w:rPr>
      </w:pPr>
      <w:r w:rsidRPr="009C6027">
        <w:rPr>
          <w:lang w:eastAsia="nb-NO"/>
        </w:rPr>
        <w:t xml:space="preserve">I vårt arbeid med barn og ungdom skal vi ha </w:t>
      </w:r>
      <w:proofErr w:type="gramStart"/>
      <w:r w:rsidRPr="009C6027">
        <w:rPr>
          <w:lang w:eastAsia="nb-NO"/>
        </w:rPr>
        <w:t>fokus</w:t>
      </w:r>
      <w:proofErr w:type="gramEnd"/>
      <w:r w:rsidRPr="009C6027">
        <w:rPr>
          <w:lang w:eastAsia="nb-NO"/>
        </w:rPr>
        <w:t xml:space="preserve"> på følgende områder:</w:t>
      </w:r>
    </w:p>
    <w:p w14:paraId="7E6F4F28" w14:textId="77777777" w:rsidR="0060716B" w:rsidRPr="009C6027" w:rsidRDefault="0060716B" w:rsidP="00DE5AF3">
      <w:pPr>
        <w:pStyle w:val="Listeavsnitt"/>
        <w:numPr>
          <w:ilvl w:val="0"/>
          <w:numId w:val="14"/>
        </w:numPr>
        <w:ind w:left="709" w:hanging="720"/>
        <w:rPr>
          <w:lang w:eastAsia="nb-NO"/>
        </w:rPr>
      </w:pPr>
      <w:r w:rsidRPr="009C6027">
        <w:rPr>
          <w:lang w:eastAsia="nb-NO"/>
        </w:rPr>
        <w:t>Kommunikasjon</w:t>
      </w:r>
    </w:p>
    <w:p w14:paraId="0F3C9F74" w14:textId="77777777" w:rsidR="0060716B" w:rsidRPr="009C6027" w:rsidRDefault="0060716B" w:rsidP="00DE5AF3">
      <w:pPr>
        <w:pStyle w:val="Listeavsnitt"/>
        <w:numPr>
          <w:ilvl w:val="0"/>
          <w:numId w:val="14"/>
        </w:numPr>
        <w:ind w:left="709" w:hanging="720"/>
        <w:rPr>
          <w:lang w:eastAsia="nb-NO"/>
        </w:rPr>
      </w:pPr>
      <w:r w:rsidRPr="009C6027">
        <w:rPr>
          <w:lang w:eastAsia="nb-NO"/>
        </w:rPr>
        <w:t>Spilletid i barnefotballen</w:t>
      </w:r>
    </w:p>
    <w:p w14:paraId="23BDEA9A" w14:textId="77777777" w:rsidR="0060716B" w:rsidRPr="009C6027" w:rsidRDefault="0060716B" w:rsidP="00DE5AF3">
      <w:pPr>
        <w:pStyle w:val="Listeavsnitt"/>
        <w:numPr>
          <w:ilvl w:val="0"/>
          <w:numId w:val="14"/>
        </w:numPr>
        <w:ind w:left="709" w:hanging="720"/>
        <w:rPr>
          <w:lang w:eastAsia="nb-NO"/>
        </w:rPr>
      </w:pPr>
      <w:r w:rsidRPr="009C6027">
        <w:rPr>
          <w:lang w:eastAsia="nb-NO"/>
        </w:rPr>
        <w:t>Differensiering i barne- og ungdomsfotballen</w:t>
      </w:r>
    </w:p>
    <w:p w14:paraId="47DDD808" w14:textId="77777777" w:rsidR="0060716B" w:rsidRPr="009C6027" w:rsidRDefault="0060716B" w:rsidP="00DE5AF3">
      <w:pPr>
        <w:pStyle w:val="Listeavsnitt"/>
        <w:numPr>
          <w:ilvl w:val="0"/>
          <w:numId w:val="14"/>
        </w:numPr>
        <w:ind w:left="709" w:hanging="720"/>
        <w:rPr>
          <w:lang w:eastAsia="nb-NO"/>
        </w:rPr>
      </w:pPr>
      <w:r w:rsidRPr="009C6027">
        <w:rPr>
          <w:lang w:eastAsia="nb-NO"/>
        </w:rPr>
        <w:t>Hospitering</w:t>
      </w:r>
    </w:p>
    <w:p w14:paraId="24B58CB1" w14:textId="77777777" w:rsidR="0060716B" w:rsidRPr="009C6027" w:rsidRDefault="0060716B" w:rsidP="00DE5AF3">
      <w:pPr>
        <w:pStyle w:val="Listeavsnitt"/>
        <w:numPr>
          <w:ilvl w:val="0"/>
          <w:numId w:val="14"/>
        </w:numPr>
        <w:ind w:left="709" w:hanging="720"/>
        <w:rPr>
          <w:lang w:eastAsia="nb-NO"/>
        </w:rPr>
      </w:pPr>
      <w:r w:rsidRPr="009C6027">
        <w:rPr>
          <w:lang w:eastAsia="nb-NO"/>
        </w:rPr>
        <w:t>Jevnbyrdighet i kamp i barnefotballen</w:t>
      </w:r>
    </w:p>
    <w:p w14:paraId="63E31759" w14:textId="77777777" w:rsidR="0060716B" w:rsidRPr="009C6027" w:rsidRDefault="0060716B" w:rsidP="00DE5AF3">
      <w:pPr>
        <w:pStyle w:val="Listeavsnitt"/>
        <w:numPr>
          <w:ilvl w:val="0"/>
          <w:numId w:val="14"/>
        </w:numPr>
        <w:ind w:left="709" w:hanging="720"/>
        <w:rPr>
          <w:lang w:eastAsia="nb-NO"/>
        </w:rPr>
      </w:pPr>
      <w:r w:rsidRPr="009C6027">
        <w:rPr>
          <w:lang w:eastAsia="nb-NO"/>
        </w:rPr>
        <w:t>Reisebestemmelser i barne</w:t>
      </w:r>
      <w:r>
        <w:rPr>
          <w:lang w:eastAsia="nb-NO"/>
        </w:rPr>
        <w:t>-</w:t>
      </w:r>
      <w:r w:rsidRPr="009C6027">
        <w:rPr>
          <w:lang w:eastAsia="nb-NO"/>
        </w:rPr>
        <w:t xml:space="preserve"> og ungdomsfotballen</w:t>
      </w:r>
    </w:p>
    <w:p w14:paraId="1A03A240" w14:textId="4C5BBEFF" w:rsidR="0060716B" w:rsidRPr="009C6027" w:rsidRDefault="0060716B" w:rsidP="00DE5AF3">
      <w:pPr>
        <w:pStyle w:val="Listeavsnitt"/>
        <w:numPr>
          <w:ilvl w:val="0"/>
          <w:numId w:val="14"/>
        </w:numPr>
        <w:ind w:left="709" w:hanging="720"/>
        <w:rPr>
          <w:lang w:eastAsia="nb-NO"/>
        </w:rPr>
      </w:pPr>
      <w:r w:rsidRPr="009C6027">
        <w:rPr>
          <w:lang w:eastAsia="nb-NO"/>
        </w:rPr>
        <w:t>Trenerrollen</w:t>
      </w:r>
    </w:p>
    <w:p w14:paraId="187440D4" w14:textId="77777777" w:rsidR="0060716B" w:rsidRPr="009C6027" w:rsidRDefault="0060716B" w:rsidP="00DE5AF3">
      <w:pPr>
        <w:pStyle w:val="Listeavsnitt"/>
        <w:numPr>
          <w:ilvl w:val="0"/>
          <w:numId w:val="14"/>
        </w:numPr>
        <w:ind w:left="709" w:hanging="720"/>
        <w:rPr>
          <w:lang w:eastAsia="nb-NO"/>
        </w:rPr>
      </w:pPr>
      <w:r w:rsidRPr="009C6027">
        <w:rPr>
          <w:lang w:eastAsia="nb-NO"/>
        </w:rPr>
        <w:t>Foreldrevett</w:t>
      </w:r>
    </w:p>
    <w:p w14:paraId="3EE7B4BF" w14:textId="77777777" w:rsidR="0060716B" w:rsidRPr="009C6027" w:rsidRDefault="0060716B" w:rsidP="0060716B">
      <w:pPr>
        <w:ind w:left="709" w:hanging="720"/>
        <w:rPr>
          <w:lang w:eastAsia="nb-NO"/>
        </w:rPr>
      </w:pPr>
    </w:p>
    <w:p w14:paraId="5A0DD1E9" w14:textId="77777777" w:rsidR="0060716B" w:rsidRPr="009C6027" w:rsidRDefault="0060716B" w:rsidP="00DE5AF3">
      <w:pPr>
        <w:pStyle w:val="Overskrift1"/>
        <w:numPr>
          <w:ilvl w:val="0"/>
          <w:numId w:val="4"/>
        </w:numPr>
        <w:ind w:left="709" w:hanging="720"/>
      </w:pPr>
      <w:bookmarkStart w:id="32" w:name="_Toc155732206"/>
      <w:r>
        <w:t>Fjellhamar Fotballs lov</w:t>
      </w:r>
      <w:bookmarkEnd w:id="32"/>
    </w:p>
    <w:p w14:paraId="5F3ABF45" w14:textId="0E05472A" w:rsidR="0060716B" w:rsidRPr="009C6027" w:rsidRDefault="00E5549F" w:rsidP="00402C33">
      <w:pPr>
        <w:rPr>
          <w:lang w:eastAsia="nb-NO"/>
        </w:rPr>
      </w:pPr>
      <w:r>
        <w:rPr>
          <w:lang w:eastAsia="nb-NO"/>
        </w:rPr>
        <w:br/>
      </w:r>
      <w:r w:rsidR="0060716B">
        <w:rPr>
          <w:lang w:eastAsia="nb-NO"/>
        </w:rPr>
        <w:t xml:space="preserve">Fjellhamar Fotballklubb har en egen lov som er </w:t>
      </w:r>
      <w:r w:rsidR="0060716B" w:rsidRPr="009C6027">
        <w:rPr>
          <w:lang w:eastAsia="nb-NO"/>
        </w:rPr>
        <w:t>styrende for driften</w:t>
      </w:r>
      <w:r w:rsidR="00677830">
        <w:rPr>
          <w:lang w:eastAsia="nb-NO"/>
        </w:rPr>
        <w:t xml:space="preserve">. Loven kan </w:t>
      </w:r>
      <w:r w:rsidR="0060716B" w:rsidRPr="009C6027">
        <w:rPr>
          <w:lang w:eastAsia="nb-NO"/>
        </w:rPr>
        <w:t xml:space="preserve">kun </w:t>
      </w:r>
      <w:r w:rsidR="0060716B">
        <w:rPr>
          <w:lang w:eastAsia="nb-NO"/>
        </w:rPr>
        <w:t xml:space="preserve">endres </w:t>
      </w:r>
      <w:r w:rsidR="0060716B" w:rsidRPr="009C6027">
        <w:rPr>
          <w:lang w:eastAsia="nb-NO"/>
        </w:rPr>
        <w:t>av årsmøtet.</w:t>
      </w:r>
      <w:r w:rsidR="00402C33">
        <w:rPr>
          <w:lang w:eastAsia="nb-NO"/>
        </w:rPr>
        <w:t xml:space="preserve"> </w:t>
      </w:r>
      <w:r w:rsidR="0060716B" w:rsidRPr="009C6027">
        <w:rPr>
          <w:lang w:eastAsia="nb-NO"/>
        </w:rPr>
        <w:t>Som medlem av NFF er vi underlagt Norges Idrettsforbund og Norges Fotballforbund sine lover og kan ikke vedta lover som er i strid med disse.</w:t>
      </w:r>
    </w:p>
    <w:p w14:paraId="6BC89BEC" w14:textId="7EE71E9E" w:rsidR="0060716B" w:rsidRDefault="0060716B" w:rsidP="0060716B">
      <w:pPr>
        <w:ind w:left="709" w:hanging="720"/>
        <w:rPr>
          <w:rStyle w:val="Hyperkobling"/>
          <w:lang w:eastAsia="nb-NO"/>
        </w:rPr>
      </w:pPr>
      <w:r w:rsidRPr="009C6027">
        <w:rPr>
          <w:lang w:eastAsia="nb-NO"/>
        </w:rPr>
        <w:t xml:space="preserve">For å se gjeldende lover henvises det til </w:t>
      </w:r>
      <w:hyperlink r:id="rId15" w:history="1">
        <w:r w:rsidRPr="009C6027">
          <w:rPr>
            <w:rStyle w:val="Hyperkobling"/>
            <w:lang w:eastAsia="nb-NO"/>
          </w:rPr>
          <w:t>www.fjellhamarfotball.no</w:t>
        </w:r>
      </w:hyperlink>
    </w:p>
    <w:p w14:paraId="0A128F1E" w14:textId="77777777" w:rsidR="00646D58" w:rsidRDefault="00646D58">
      <w:pPr>
        <w:rPr>
          <w:lang w:eastAsia="nb-NO"/>
        </w:rPr>
      </w:pPr>
      <w:r>
        <w:rPr>
          <w:lang w:eastAsia="nb-NO"/>
        </w:rPr>
        <w:br w:type="page"/>
      </w:r>
    </w:p>
    <w:p w14:paraId="05093869" w14:textId="77777777" w:rsidR="0060716B" w:rsidRPr="009C6027" w:rsidRDefault="0060716B" w:rsidP="00DE5AF3">
      <w:pPr>
        <w:pStyle w:val="Overskrift1"/>
        <w:numPr>
          <w:ilvl w:val="0"/>
          <w:numId w:val="4"/>
        </w:numPr>
        <w:ind w:left="709" w:hanging="720"/>
      </w:pPr>
      <w:bookmarkStart w:id="33" w:name="_Toc34587986"/>
      <w:bookmarkStart w:id="34" w:name="_Toc34587987"/>
      <w:bookmarkStart w:id="35" w:name="_Toc34587988"/>
      <w:bookmarkStart w:id="36" w:name="_Toc34587989"/>
      <w:bookmarkStart w:id="37" w:name="_Toc34587990"/>
      <w:bookmarkStart w:id="38" w:name="_Toc34587991"/>
      <w:bookmarkStart w:id="39" w:name="_Toc34587992"/>
      <w:bookmarkStart w:id="40" w:name="_Toc34587993"/>
      <w:bookmarkStart w:id="41" w:name="_Toc34587994"/>
      <w:bookmarkStart w:id="42" w:name="_Toc34587995"/>
      <w:bookmarkStart w:id="43" w:name="_Toc34587996"/>
      <w:bookmarkStart w:id="44" w:name="_Toc34587997"/>
      <w:bookmarkStart w:id="45" w:name="_Toc34587998"/>
      <w:bookmarkStart w:id="46" w:name="_Toc34587999"/>
      <w:bookmarkStart w:id="47" w:name="_Toc34588000"/>
      <w:bookmarkStart w:id="48" w:name="_Toc34588001"/>
      <w:bookmarkStart w:id="49" w:name="_Toc34588002"/>
      <w:bookmarkStart w:id="50" w:name="_Toc34588003"/>
      <w:bookmarkStart w:id="51" w:name="_Toc34588004"/>
      <w:bookmarkStart w:id="52" w:name="_Toc34588005"/>
      <w:bookmarkStart w:id="53" w:name="_Toc15573220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lastRenderedPageBreak/>
        <w:t>Klubbens organisering og rollebeskrivelser</w:t>
      </w:r>
      <w:bookmarkEnd w:id="53"/>
    </w:p>
    <w:p w14:paraId="4DC5C4B3" w14:textId="77777777" w:rsidR="0060716B" w:rsidRPr="009C6027" w:rsidRDefault="0060716B" w:rsidP="0060716B">
      <w:pPr>
        <w:pStyle w:val="Listeavsnitt"/>
        <w:ind w:left="709" w:hanging="720"/>
        <w:rPr>
          <w:rFonts w:asciiTheme="majorHAnsi" w:eastAsiaTheme="majorEastAsia" w:hAnsiTheme="majorHAnsi" w:cstheme="majorBidi"/>
          <w:b/>
          <w:bCs/>
          <w:color w:val="2F5496" w:themeColor="accent1" w:themeShade="BF"/>
          <w:sz w:val="28"/>
          <w:szCs w:val="28"/>
          <w:lang w:eastAsia="nb-NO"/>
        </w:rPr>
      </w:pPr>
    </w:p>
    <w:p w14:paraId="3717D57A" w14:textId="16BD4DE2" w:rsidR="0060716B" w:rsidRDefault="0060716B" w:rsidP="00DE5AF3">
      <w:pPr>
        <w:pStyle w:val="Overskrift2"/>
        <w:numPr>
          <w:ilvl w:val="1"/>
          <w:numId w:val="4"/>
        </w:numPr>
        <w:ind w:left="709" w:hanging="720"/>
      </w:pPr>
      <w:bookmarkStart w:id="54" w:name="_Toc155732208"/>
      <w:r>
        <w:t>Organis</w:t>
      </w:r>
      <w:r w:rsidR="002A28D4">
        <w:t>asjonskart</w:t>
      </w:r>
      <w:bookmarkEnd w:id="54"/>
    </w:p>
    <w:p w14:paraId="124FC615" w14:textId="0F4AB0AE" w:rsidR="00A75E24" w:rsidRDefault="00183533" w:rsidP="002011D6">
      <w:pPr>
        <w:rPr>
          <w:rStyle w:val="Utheving"/>
          <w:i w:val="0"/>
          <w:iCs w:val="0"/>
          <w:lang w:eastAsia="nb-NO"/>
        </w:rPr>
      </w:pPr>
      <w:r>
        <w:rPr>
          <w:noProof/>
          <w:lang w:eastAsia="nb-NO"/>
        </w:rPr>
        <w:drawing>
          <wp:inline distT="0" distB="0" distL="0" distR="0" wp14:anchorId="3F68BFE7" wp14:editId="2710CD9D">
            <wp:extent cx="4648200" cy="3924300"/>
            <wp:effectExtent l="0" t="0" r="0" b="0"/>
            <wp:docPr id="1248902110"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02110" name="Bilde 1248902110"/>
                    <pic:cNvPicPr/>
                  </pic:nvPicPr>
                  <pic:blipFill>
                    <a:blip r:embed="rId16">
                      <a:extLst>
                        <a:ext uri="{28A0092B-C50C-407E-A947-70E740481C1C}">
                          <a14:useLocalDpi xmlns:a14="http://schemas.microsoft.com/office/drawing/2010/main" val="0"/>
                        </a:ext>
                      </a:extLst>
                    </a:blip>
                    <a:stretch>
                      <a:fillRect/>
                    </a:stretch>
                  </pic:blipFill>
                  <pic:spPr>
                    <a:xfrm>
                      <a:off x="0" y="0"/>
                      <a:ext cx="4648200" cy="3924300"/>
                    </a:xfrm>
                    <a:prstGeom prst="rect">
                      <a:avLst/>
                    </a:prstGeom>
                  </pic:spPr>
                </pic:pic>
              </a:graphicData>
            </a:graphic>
          </wp:inline>
        </w:drawing>
      </w:r>
    </w:p>
    <w:p w14:paraId="28FB754F" w14:textId="4AACD5FA" w:rsidR="0060716B" w:rsidRPr="00643BC2" w:rsidRDefault="00643BC2" w:rsidP="00643BC2">
      <w:pPr>
        <w:pStyle w:val="Overskrift2"/>
        <w:ind w:left="0"/>
        <w:rPr>
          <w:rStyle w:val="Utheving"/>
          <w:i w:val="0"/>
          <w:iCs w:val="0"/>
        </w:rPr>
      </w:pPr>
      <w:bookmarkStart w:id="55" w:name="_Toc155732209"/>
      <w:r>
        <w:rPr>
          <w:rStyle w:val="Utheving"/>
          <w:i w:val="0"/>
          <w:iCs w:val="0"/>
        </w:rPr>
        <w:t xml:space="preserve">6.2 </w:t>
      </w:r>
      <w:r>
        <w:rPr>
          <w:rStyle w:val="Utheving"/>
          <w:i w:val="0"/>
          <w:iCs w:val="0"/>
        </w:rPr>
        <w:tab/>
      </w:r>
      <w:r w:rsidR="0060716B" w:rsidRPr="00643BC2">
        <w:rPr>
          <w:rStyle w:val="Utheving"/>
          <w:i w:val="0"/>
          <w:iCs w:val="0"/>
        </w:rPr>
        <w:t>Årsmøte</w:t>
      </w:r>
      <w:bookmarkEnd w:id="55"/>
      <w:r w:rsidR="00183533">
        <w:rPr>
          <w:rStyle w:val="Utheving"/>
          <w:i w:val="0"/>
          <w:iCs w:val="0"/>
        </w:rPr>
        <w:t>t</w:t>
      </w:r>
    </w:p>
    <w:p w14:paraId="51D00EC5" w14:textId="4882A5E9" w:rsidR="0060716B" w:rsidRPr="009C6027" w:rsidRDefault="0060716B" w:rsidP="00402C33">
      <w:pPr>
        <w:ind w:hanging="11"/>
        <w:rPr>
          <w:lang w:eastAsia="nb-NO"/>
        </w:rPr>
      </w:pPr>
      <w:r w:rsidRPr="009C6027">
        <w:rPr>
          <w:lang w:eastAsia="nb-NO"/>
        </w:rPr>
        <w:t>Årsmøtet er klubbens høyeste myndighet og avholdes hvert</w:t>
      </w:r>
      <w:r>
        <w:rPr>
          <w:lang w:eastAsia="nb-NO"/>
        </w:rPr>
        <w:t xml:space="preserve"> år </w:t>
      </w:r>
      <w:r w:rsidRPr="009C6027">
        <w:rPr>
          <w:lang w:eastAsia="nb-NO"/>
        </w:rPr>
        <w:t>innen 31. mars</w:t>
      </w:r>
      <w:r>
        <w:rPr>
          <w:lang w:eastAsia="nb-NO"/>
        </w:rPr>
        <w:t xml:space="preserve">. </w:t>
      </w:r>
      <w:r w:rsidRPr="009C6027">
        <w:rPr>
          <w:lang w:eastAsia="nb-NO"/>
        </w:rPr>
        <w:t xml:space="preserve">Innkalling til årsmøtet skjer på klubbens hjemmeside og ved </w:t>
      </w:r>
      <w:proofErr w:type="gramStart"/>
      <w:r w:rsidRPr="009C6027">
        <w:rPr>
          <w:lang w:eastAsia="nb-NO"/>
        </w:rPr>
        <w:t>mail</w:t>
      </w:r>
      <w:proofErr w:type="gramEnd"/>
      <w:r w:rsidRPr="009C6027">
        <w:rPr>
          <w:lang w:eastAsia="nb-NO"/>
        </w:rPr>
        <w:t xml:space="preserve"> til alle medlemmene.  Årsmøtet legger grunnlag for styrets arbeid, og vi oppfordrer alle medlemmer til å stille opp for å bestemme klubben</w:t>
      </w:r>
      <w:r>
        <w:rPr>
          <w:lang w:eastAsia="nb-NO"/>
        </w:rPr>
        <w:t>s</w:t>
      </w:r>
      <w:r w:rsidRPr="009C6027">
        <w:rPr>
          <w:lang w:eastAsia="nb-NO"/>
        </w:rPr>
        <w:t xml:space="preserve"> prioriter</w:t>
      </w:r>
      <w:r>
        <w:rPr>
          <w:lang w:eastAsia="nb-NO"/>
        </w:rPr>
        <w:t>inger</w:t>
      </w:r>
      <w:r w:rsidRPr="009C6027">
        <w:rPr>
          <w:lang w:eastAsia="nb-NO"/>
        </w:rPr>
        <w:t xml:space="preserve"> og hvordan den skal drives.</w:t>
      </w:r>
    </w:p>
    <w:p w14:paraId="35D388D0" w14:textId="089A4A28" w:rsidR="0060716B" w:rsidRPr="009C6027" w:rsidRDefault="0060716B" w:rsidP="00402C33">
      <w:pPr>
        <w:ind w:hanging="11"/>
        <w:rPr>
          <w:lang w:eastAsia="nb-NO"/>
        </w:rPr>
      </w:pPr>
      <w:r w:rsidRPr="00DB4F24">
        <w:rPr>
          <w:lang w:eastAsia="nb-NO"/>
        </w:rPr>
        <w:t xml:space="preserve">Alle som har vært medlem av </w:t>
      </w:r>
      <w:r>
        <w:rPr>
          <w:lang w:eastAsia="nb-NO"/>
        </w:rPr>
        <w:t xml:space="preserve">Fjellhamar fotballklubb </w:t>
      </w:r>
      <w:r w:rsidRPr="00DB4F24">
        <w:rPr>
          <w:lang w:eastAsia="nb-NO"/>
        </w:rPr>
        <w:t xml:space="preserve">i minst én måned, fyller 15 år det kalenderåret årsmøtet avholdes, og har oppfylt sine økonomiske forpliktelser til </w:t>
      </w:r>
      <w:r>
        <w:rPr>
          <w:lang w:eastAsia="nb-NO"/>
        </w:rPr>
        <w:t>klubben</w:t>
      </w:r>
      <w:r w:rsidRPr="00DB4F24">
        <w:rPr>
          <w:lang w:eastAsia="nb-NO"/>
        </w:rPr>
        <w:t>, har stemmerett</w:t>
      </w:r>
      <w:r>
        <w:rPr>
          <w:lang w:eastAsia="nb-NO"/>
        </w:rPr>
        <w:t xml:space="preserve"> og kan velges til verv på årsmøtet. Foreldre uten eget medlemskap i klubben kan ikke stemme på årsmøtet. </w:t>
      </w:r>
    </w:p>
    <w:p w14:paraId="0F3466F6" w14:textId="77777777" w:rsidR="00643BC2" w:rsidRDefault="0060716B" w:rsidP="00643BC2">
      <w:pPr>
        <w:ind w:left="709" w:hanging="720"/>
        <w:rPr>
          <w:rStyle w:val="Hyperkobling"/>
          <w:lang w:eastAsia="nb-NO"/>
        </w:rPr>
      </w:pPr>
      <w:r w:rsidRPr="009C6027">
        <w:rPr>
          <w:lang w:eastAsia="nb-NO"/>
        </w:rPr>
        <w:t xml:space="preserve">Protokollen fra årsmøtet legges ut på klubbens hjemmeside </w:t>
      </w:r>
      <w:hyperlink r:id="rId17" w:history="1">
        <w:r w:rsidRPr="009C6027">
          <w:rPr>
            <w:rStyle w:val="Hyperkobling"/>
            <w:lang w:eastAsia="nb-NO"/>
          </w:rPr>
          <w:t>www.fjellhamarfotball.no</w:t>
        </w:r>
      </w:hyperlink>
    </w:p>
    <w:p w14:paraId="685EA536" w14:textId="77777777" w:rsidR="0060716B" w:rsidRPr="00643BC2" w:rsidRDefault="00643BC2" w:rsidP="00643BC2">
      <w:pPr>
        <w:pStyle w:val="Overskrift2"/>
        <w:ind w:left="0"/>
        <w:rPr>
          <w:rStyle w:val="Utheving"/>
          <w:i w:val="0"/>
          <w:iCs w:val="0"/>
          <w:color w:val="0000FF"/>
          <w:u w:val="single"/>
        </w:rPr>
      </w:pPr>
      <w:bookmarkStart w:id="56" w:name="_Toc155732210"/>
      <w:r>
        <w:rPr>
          <w:rStyle w:val="Utheving"/>
        </w:rPr>
        <w:t>6.3</w:t>
      </w:r>
      <w:r>
        <w:rPr>
          <w:rStyle w:val="Utheving"/>
        </w:rPr>
        <w:tab/>
      </w:r>
      <w:r w:rsidR="0060716B" w:rsidRPr="02840A44">
        <w:rPr>
          <w:rStyle w:val="Utheving"/>
        </w:rPr>
        <w:t>Kontrollutvalget</w:t>
      </w:r>
      <w:bookmarkEnd w:id="56"/>
    </w:p>
    <w:p w14:paraId="4F5B4D13" w14:textId="77777777" w:rsidR="00F16E06" w:rsidRDefault="0060716B" w:rsidP="00046C47">
      <w:pPr>
        <w:ind w:left="720" w:hanging="720"/>
        <w:rPr>
          <w:rFonts w:eastAsiaTheme="minorEastAsia"/>
          <w:lang w:eastAsia="nb-NO"/>
        </w:rPr>
      </w:pPr>
      <w:r>
        <w:rPr>
          <w:rFonts w:eastAsiaTheme="minorEastAsia"/>
          <w:lang w:eastAsia="nb-NO"/>
        </w:rPr>
        <w:t>Kontrollutvalget bestå</w:t>
      </w:r>
      <w:r w:rsidR="002233CC">
        <w:rPr>
          <w:rFonts w:eastAsiaTheme="minorEastAsia"/>
          <w:lang w:eastAsia="nb-NO"/>
        </w:rPr>
        <w:t>r</w:t>
      </w:r>
      <w:r>
        <w:rPr>
          <w:rFonts w:eastAsiaTheme="minorEastAsia"/>
          <w:lang w:eastAsia="nb-NO"/>
        </w:rPr>
        <w:t xml:space="preserve"> av to medlemmer og ett varamedlem, kontrollutvalget v</w:t>
      </w:r>
      <w:r w:rsidRPr="009C6027">
        <w:rPr>
          <w:rFonts w:eastAsiaTheme="minorEastAsia"/>
          <w:lang w:eastAsia="nb-NO"/>
        </w:rPr>
        <w:t>elges av årsmøte</w:t>
      </w:r>
      <w:r>
        <w:rPr>
          <w:rFonts w:eastAsiaTheme="minorEastAsia"/>
          <w:lang w:eastAsia="nb-NO"/>
        </w:rPr>
        <w:t>t</w:t>
      </w:r>
      <w:r w:rsidR="00604F3E">
        <w:rPr>
          <w:rFonts w:eastAsiaTheme="minorEastAsia"/>
          <w:lang w:eastAsia="nb-NO"/>
        </w:rPr>
        <w:t>.</w:t>
      </w:r>
    </w:p>
    <w:p w14:paraId="11F4EB27" w14:textId="74612F2A" w:rsidR="0060716B" w:rsidRDefault="00604F3E" w:rsidP="00046C47">
      <w:pPr>
        <w:ind w:left="720" w:hanging="720"/>
        <w:rPr>
          <w:rFonts w:eastAsiaTheme="minorEastAsia"/>
          <w:lang w:eastAsia="nb-NO"/>
        </w:rPr>
      </w:pPr>
      <w:r>
        <w:rPr>
          <w:rFonts w:eastAsiaTheme="minorEastAsia"/>
          <w:lang w:eastAsia="nb-NO"/>
        </w:rPr>
        <w:t>Kontrollutvalgets oppgaver</w:t>
      </w:r>
      <w:r w:rsidR="00046C47">
        <w:rPr>
          <w:rFonts w:eastAsiaTheme="minorEastAsia"/>
          <w:lang w:eastAsia="nb-NO"/>
        </w:rPr>
        <w:t>:</w:t>
      </w:r>
    </w:p>
    <w:p w14:paraId="7BEDE52C" w14:textId="41C040D2" w:rsidR="0060716B" w:rsidRDefault="0060716B" w:rsidP="00DE5AF3">
      <w:pPr>
        <w:pStyle w:val="Listeavsnitt"/>
        <w:numPr>
          <w:ilvl w:val="0"/>
          <w:numId w:val="16"/>
        </w:numPr>
        <w:ind w:left="709" w:hanging="720"/>
        <w:rPr>
          <w:rFonts w:eastAsiaTheme="minorEastAsia"/>
          <w:lang w:eastAsia="nb-NO"/>
        </w:rPr>
      </w:pPr>
      <w:r w:rsidRPr="000733C7">
        <w:rPr>
          <w:rFonts w:eastAsiaTheme="minorEastAsia"/>
          <w:lang w:eastAsia="nb-NO"/>
        </w:rPr>
        <w:lastRenderedPageBreak/>
        <w:t xml:space="preserve">Føre tilsyn med </w:t>
      </w:r>
      <w:r>
        <w:rPr>
          <w:rFonts w:eastAsiaTheme="minorEastAsia"/>
          <w:lang w:eastAsia="nb-NO"/>
        </w:rPr>
        <w:t xml:space="preserve">klubbens </w:t>
      </w:r>
      <w:r w:rsidRPr="000733C7">
        <w:rPr>
          <w:rFonts w:eastAsiaTheme="minorEastAsia"/>
          <w:lang w:eastAsia="nb-NO"/>
        </w:rPr>
        <w:t>økonomi</w:t>
      </w:r>
    </w:p>
    <w:p w14:paraId="707DB70D" w14:textId="5B20E326" w:rsidR="0060716B" w:rsidRPr="000733C7" w:rsidRDefault="0060716B" w:rsidP="00DE5AF3">
      <w:pPr>
        <w:pStyle w:val="Listeavsnitt"/>
        <w:numPr>
          <w:ilvl w:val="0"/>
          <w:numId w:val="16"/>
        </w:numPr>
        <w:ind w:left="709" w:hanging="720"/>
        <w:rPr>
          <w:rFonts w:eastAsiaTheme="minorEastAsia"/>
          <w:lang w:eastAsia="nb-NO"/>
        </w:rPr>
      </w:pPr>
      <w:r>
        <w:rPr>
          <w:rFonts w:eastAsiaTheme="minorEastAsia"/>
          <w:lang w:eastAsia="nb-NO"/>
        </w:rPr>
        <w:t>Påse at klubben</w:t>
      </w:r>
      <w:r w:rsidR="008024B4">
        <w:rPr>
          <w:rFonts w:eastAsiaTheme="minorEastAsia"/>
          <w:lang w:eastAsia="nb-NO"/>
        </w:rPr>
        <w:t>s</w:t>
      </w:r>
      <w:r>
        <w:rPr>
          <w:rFonts w:eastAsiaTheme="minorEastAsia"/>
          <w:lang w:eastAsia="nb-NO"/>
        </w:rPr>
        <w:t xml:space="preserve"> midler går til de aktivitetene som årsmøtet har fattet vedtak om</w:t>
      </w:r>
    </w:p>
    <w:p w14:paraId="21E4677C" w14:textId="5385D082" w:rsidR="0060716B" w:rsidRDefault="0060716B" w:rsidP="00DE5AF3">
      <w:pPr>
        <w:pStyle w:val="Listeavsnitt"/>
        <w:numPr>
          <w:ilvl w:val="0"/>
          <w:numId w:val="16"/>
        </w:numPr>
        <w:ind w:left="709" w:hanging="720"/>
        <w:rPr>
          <w:rFonts w:eastAsiaTheme="minorEastAsia"/>
          <w:lang w:eastAsia="nb-NO"/>
        </w:rPr>
      </w:pPr>
      <w:r>
        <w:rPr>
          <w:rFonts w:eastAsiaTheme="minorEastAsia"/>
          <w:lang w:eastAsia="nb-NO"/>
        </w:rPr>
        <w:t>Påse at klubben har økonomisk kontroll internt</w:t>
      </w:r>
    </w:p>
    <w:p w14:paraId="2A2A82B5" w14:textId="291C4BB9" w:rsidR="00E000D5" w:rsidRDefault="0060716B" w:rsidP="00E000D5">
      <w:pPr>
        <w:pStyle w:val="Listeavsnitt"/>
        <w:numPr>
          <w:ilvl w:val="0"/>
          <w:numId w:val="16"/>
        </w:numPr>
        <w:ind w:left="709" w:hanging="720"/>
        <w:rPr>
          <w:rFonts w:eastAsiaTheme="minorEastAsia"/>
          <w:lang w:eastAsia="nb-NO"/>
        </w:rPr>
      </w:pPr>
      <w:r>
        <w:rPr>
          <w:rFonts w:eastAsiaTheme="minorEastAsia"/>
          <w:lang w:eastAsia="nb-NO"/>
        </w:rPr>
        <w:t xml:space="preserve">Påse at årsregnskapet gir et riktig bilde av </w:t>
      </w:r>
      <w:r w:rsidR="008024B4">
        <w:rPr>
          <w:rFonts w:eastAsiaTheme="minorEastAsia"/>
          <w:lang w:eastAsia="nb-NO"/>
        </w:rPr>
        <w:t>klubbens</w:t>
      </w:r>
      <w:r>
        <w:rPr>
          <w:rFonts w:eastAsiaTheme="minorEastAsia"/>
          <w:lang w:eastAsia="nb-NO"/>
        </w:rPr>
        <w:t xml:space="preserve"> økonomi</w:t>
      </w:r>
    </w:p>
    <w:p w14:paraId="7E7F01AE" w14:textId="0A5F2765" w:rsidR="0060716B" w:rsidRPr="00E000D5" w:rsidRDefault="00A65209" w:rsidP="00E000D5">
      <w:pPr>
        <w:ind w:left="-11"/>
        <w:rPr>
          <w:rFonts w:eastAsiaTheme="minorEastAsia"/>
          <w:lang w:eastAsia="nb-NO"/>
        </w:rPr>
      </w:pPr>
      <w:r>
        <w:rPr>
          <w:rFonts w:eastAsiaTheme="minorEastAsia"/>
          <w:lang w:eastAsia="nb-NO"/>
        </w:rPr>
        <w:br/>
      </w:r>
      <w:r w:rsidR="0060716B" w:rsidRPr="00E000D5">
        <w:rPr>
          <w:rFonts w:eastAsiaTheme="minorEastAsia"/>
          <w:lang w:eastAsia="nb-NO"/>
        </w:rPr>
        <w:t>Kontrollutvalget skal levere en beretning til årsmøtet.</w:t>
      </w:r>
    </w:p>
    <w:p w14:paraId="36F7D9E9" w14:textId="77777777" w:rsidR="00457016" w:rsidRDefault="00457016" w:rsidP="0060716B">
      <w:pPr>
        <w:ind w:left="709" w:hanging="720"/>
        <w:rPr>
          <w:rFonts w:eastAsiaTheme="minorEastAsia"/>
          <w:lang w:eastAsia="nb-NO"/>
        </w:rPr>
      </w:pPr>
    </w:p>
    <w:p w14:paraId="69705EA7" w14:textId="77777777" w:rsidR="0060716B" w:rsidRPr="001D3DA0" w:rsidRDefault="00643BC2" w:rsidP="00643BC2">
      <w:pPr>
        <w:pStyle w:val="Overskrift2"/>
        <w:ind w:left="0"/>
        <w:rPr>
          <w:rStyle w:val="Utheving"/>
        </w:rPr>
      </w:pPr>
      <w:bookmarkStart w:id="57" w:name="_Toc155732211"/>
      <w:r>
        <w:rPr>
          <w:rStyle w:val="Utheving"/>
        </w:rPr>
        <w:t>6.4</w:t>
      </w:r>
      <w:r>
        <w:rPr>
          <w:rStyle w:val="Utheving"/>
        </w:rPr>
        <w:tab/>
      </w:r>
      <w:r w:rsidR="0060716B" w:rsidRPr="02840A44">
        <w:rPr>
          <w:rStyle w:val="Utheving"/>
        </w:rPr>
        <w:t>Valgkomiteen</w:t>
      </w:r>
      <w:bookmarkEnd w:id="57"/>
    </w:p>
    <w:p w14:paraId="1B01E657" w14:textId="2CC12E70" w:rsidR="001D51B8" w:rsidRPr="00EB3592" w:rsidRDefault="00F16E06" w:rsidP="00EB3592">
      <w:r w:rsidRPr="00EB3592">
        <w:t xml:space="preserve">Komiteen </w:t>
      </w:r>
      <w:r w:rsidR="00EB3592" w:rsidRPr="00EB3592">
        <w:t xml:space="preserve">skal </w:t>
      </w:r>
      <w:r w:rsidRPr="00EB3592">
        <w:t>b</w:t>
      </w:r>
      <w:r w:rsidR="00FC2945" w:rsidRPr="00EB3592">
        <w:t xml:space="preserve">estå av leder, et medlem og et varamedlem. </w:t>
      </w:r>
      <w:r w:rsidR="003A6C95" w:rsidRPr="00EB3592">
        <w:t>Valgk</w:t>
      </w:r>
      <w:r w:rsidR="00647BA1" w:rsidRPr="00EB3592">
        <w:t xml:space="preserve">omiteen </w:t>
      </w:r>
      <w:r w:rsidR="0060716B" w:rsidRPr="00EB3592">
        <w:t>velges på årsmøtet, etter</w:t>
      </w:r>
      <w:r w:rsidR="00EB3592" w:rsidRPr="00EB3592">
        <w:t xml:space="preserve"> </w:t>
      </w:r>
      <w:r w:rsidR="008024B4" w:rsidRPr="00EB3592">
        <w:t>i</w:t>
      </w:r>
      <w:r w:rsidR="0060716B" w:rsidRPr="00EB3592">
        <w:t xml:space="preserve">nnstilling fra styret. </w:t>
      </w:r>
    </w:p>
    <w:p w14:paraId="16EC22FC" w14:textId="5EE62F9D" w:rsidR="0060716B" w:rsidRPr="009C6027" w:rsidRDefault="0060716B" w:rsidP="0060716B">
      <w:pPr>
        <w:ind w:left="709" w:hanging="720"/>
        <w:rPr>
          <w:rFonts w:ascii="Times New Roman" w:hAnsi="Times New Roman"/>
          <w:szCs w:val="24"/>
          <w:lang w:eastAsia="nb-NO"/>
        </w:rPr>
      </w:pPr>
      <w:r w:rsidRPr="00EB3592">
        <w:t>Valgkom</w:t>
      </w:r>
      <w:r>
        <w:t>iteen</w:t>
      </w:r>
      <w:r w:rsidR="001D51B8">
        <w:t>s oppgaver:</w:t>
      </w:r>
    </w:p>
    <w:p w14:paraId="7C06C9C0" w14:textId="66321A95" w:rsidR="0060716B" w:rsidRPr="00BA4BC5" w:rsidRDefault="001D51B8" w:rsidP="00DE5AF3">
      <w:pPr>
        <w:pStyle w:val="Listeavsnitt"/>
        <w:numPr>
          <w:ilvl w:val="0"/>
          <w:numId w:val="10"/>
        </w:numPr>
        <w:ind w:left="709" w:hanging="720"/>
        <w:rPr>
          <w:rFonts w:ascii="Times New Roman" w:hAnsi="Times New Roman"/>
          <w:lang w:eastAsia="nb-NO"/>
        </w:rPr>
      </w:pPr>
      <w:r>
        <w:rPr>
          <w:rFonts w:eastAsiaTheme="minorEastAsia"/>
          <w:lang w:eastAsia="nb-NO"/>
        </w:rPr>
        <w:t>F</w:t>
      </w:r>
      <w:r w:rsidR="0060716B" w:rsidRPr="1BBA4B95">
        <w:rPr>
          <w:rFonts w:eastAsiaTheme="minorEastAsia"/>
          <w:lang w:eastAsia="nb-NO"/>
        </w:rPr>
        <w:t xml:space="preserve">inne kandidater </w:t>
      </w:r>
      <w:r w:rsidR="01695E33" w:rsidRPr="1BBA4B95">
        <w:rPr>
          <w:rFonts w:eastAsiaTheme="minorEastAsia"/>
          <w:lang w:eastAsia="nb-NO"/>
        </w:rPr>
        <w:t xml:space="preserve">til </w:t>
      </w:r>
      <w:r w:rsidR="0060716B" w:rsidRPr="1BBA4B95">
        <w:rPr>
          <w:rFonts w:eastAsiaTheme="minorEastAsia"/>
          <w:lang w:eastAsia="nb-NO"/>
        </w:rPr>
        <w:t>styret</w:t>
      </w:r>
    </w:p>
    <w:p w14:paraId="084BF945" w14:textId="160CB33B" w:rsidR="0060716B" w:rsidRPr="009C6027" w:rsidRDefault="001D51B8" w:rsidP="00DE5AF3">
      <w:pPr>
        <w:pStyle w:val="Listeavsnitt"/>
        <w:numPr>
          <w:ilvl w:val="0"/>
          <w:numId w:val="10"/>
        </w:numPr>
        <w:ind w:left="709" w:hanging="720"/>
        <w:rPr>
          <w:rFonts w:ascii="Times New Roman" w:hAnsi="Times New Roman"/>
          <w:lang w:eastAsia="nb-NO"/>
        </w:rPr>
      </w:pPr>
      <w:r>
        <w:rPr>
          <w:rFonts w:eastAsiaTheme="minorEastAsia"/>
          <w:lang w:eastAsia="nb-NO"/>
        </w:rPr>
        <w:t>F</w:t>
      </w:r>
      <w:r w:rsidR="0060716B" w:rsidRPr="1BBA4B95">
        <w:rPr>
          <w:rFonts w:eastAsiaTheme="minorEastAsia"/>
          <w:lang w:eastAsia="nb-NO"/>
        </w:rPr>
        <w:t>inne kandidater til kontrollutvalget</w:t>
      </w:r>
    </w:p>
    <w:p w14:paraId="65A67CEB" w14:textId="02AE6516" w:rsidR="0060716B" w:rsidRPr="00457016" w:rsidRDefault="00B025A7" w:rsidP="00457016">
      <w:pPr>
        <w:pStyle w:val="Listeavsnitt"/>
        <w:numPr>
          <w:ilvl w:val="0"/>
          <w:numId w:val="10"/>
        </w:numPr>
        <w:ind w:left="709" w:hanging="720"/>
        <w:rPr>
          <w:rFonts w:ascii="Times New Roman" w:hAnsi="Times New Roman"/>
          <w:szCs w:val="24"/>
          <w:lang w:eastAsia="nb-NO"/>
        </w:rPr>
      </w:pPr>
      <w:r>
        <w:rPr>
          <w:rFonts w:eastAsiaTheme="minorEastAsia"/>
          <w:lang w:eastAsia="nb-NO"/>
        </w:rPr>
        <w:t>F</w:t>
      </w:r>
      <w:r w:rsidRPr="009C6027">
        <w:rPr>
          <w:rFonts w:eastAsiaTheme="minorEastAsia"/>
          <w:lang w:eastAsia="nb-NO"/>
        </w:rPr>
        <w:t xml:space="preserve">inne kandidater </w:t>
      </w:r>
      <w:r w:rsidR="003025C5">
        <w:rPr>
          <w:rFonts w:eastAsiaTheme="minorEastAsia"/>
          <w:lang w:eastAsia="nb-NO"/>
        </w:rPr>
        <w:t xml:space="preserve">til </w:t>
      </w:r>
      <w:r w:rsidRPr="009C6027">
        <w:rPr>
          <w:rFonts w:eastAsiaTheme="minorEastAsia"/>
          <w:lang w:eastAsia="nb-NO"/>
        </w:rPr>
        <w:t xml:space="preserve">utvalg/komiteer i </w:t>
      </w:r>
      <w:r w:rsidR="003025C5">
        <w:rPr>
          <w:rFonts w:eastAsiaTheme="minorEastAsia"/>
          <w:lang w:eastAsia="nb-NO"/>
        </w:rPr>
        <w:t>henhold til klubbens organisasjonsplan og vedtak om hvem som skal velges på årsmøtet</w:t>
      </w:r>
    </w:p>
    <w:p w14:paraId="3F132DB2" w14:textId="77777777" w:rsidR="0060716B" w:rsidRDefault="00643BC2" w:rsidP="003D78D6">
      <w:pPr>
        <w:pStyle w:val="Overskrift1"/>
        <w:ind w:left="0"/>
      </w:pPr>
      <w:bookmarkStart w:id="58" w:name="_Toc155732212"/>
      <w:r>
        <w:rPr>
          <w:rStyle w:val="Utheving"/>
          <w:i w:val="0"/>
          <w:iCs w:val="0"/>
        </w:rPr>
        <w:t xml:space="preserve">7 </w:t>
      </w:r>
      <w:r>
        <w:rPr>
          <w:rStyle w:val="Utheving"/>
          <w:i w:val="0"/>
          <w:iCs w:val="0"/>
        </w:rPr>
        <w:tab/>
      </w:r>
      <w:r w:rsidR="0060716B" w:rsidRPr="002A28D4">
        <w:t>Styret</w:t>
      </w:r>
      <w:bookmarkEnd w:id="58"/>
    </w:p>
    <w:p w14:paraId="5DCCD5D6" w14:textId="77777777" w:rsidR="00643BC2" w:rsidRPr="00643BC2" w:rsidRDefault="00643BC2" w:rsidP="00643BC2">
      <w:pPr>
        <w:pStyle w:val="Overskrift2"/>
        <w:ind w:left="0"/>
      </w:pPr>
      <w:bookmarkStart w:id="59" w:name="_Toc155732213"/>
      <w:r>
        <w:t>7.1</w:t>
      </w:r>
      <w:r>
        <w:tab/>
        <w:t>Overordnet beskrivelse</w:t>
      </w:r>
      <w:bookmarkEnd w:id="59"/>
    </w:p>
    <w:p w14:paraId="2DDF8A8C" w14:textId="63B41998" w:rsidR="00700E05" w:rsidRDefault="004225A4" w:rsidP="00700E05">
      <w:pPr>
        <w:ind w:hanging="11"/>
        <w:rPr>
          <w:rFonts w:eastAsiaTheme="minorEastAsia"/>
        </w:rPr>
      </w:pPr>
      <w:r w:rsidRPr="00046C47">
        <w:rPr>
          <w:lang w:eastAsia="nb-NO"/>
        </w:rPr>
        <w:t xml:space="preserve">Styret i Fjellhamar fotball består av </w:t>
      </w:r>
      <w:r w:rsidR="003025C5">
        <w:rPr>
          <w:lang w:eastAsia="nb-NO"/>
        </w:rPr>
        <w:t>sju</w:t>
      </w:r>
      <w:r w:rsidRPr="00046C47">
        <w:rPr>
          <w:lang w:eastAsia="nb-NO"/>
        </w:rPr>
        <w:t xml:space="preserve"> personer. </w:t>
      </w:r>
      <w:r w:rsidR="00700E05" w:rsidRPr="009C6027">
        <w:rPr>
          <w:rFonts w:eastAsiaTheme="minorEastAsia"/>
        </w:rPr>
        <w:t xml:space="preserve">Alle styremedlemmer velges på årsmøtet for en periode på </w:t>
      </w:r>
      <w:r w:rsidR="003025C5">
        <w:rPr>
          <w:rFonts w:eastAsiaTheme="minorEastAsia"/>
        </w:rPr>
        <w:t>to</w:t>
      </w:r>
      <w:r w:rsidR="00700E05" w:rsidRPr="009C6027">
        <w:rPr>
          <w:rFonts w:eastAsiaTheme="minorEastAsia"/>
        </w:rPr>
        <w:t xml:space="preserve"> år</w:t>
      </w:r>
      <w:r w:rsidR="00700E05">
        <w:rPr>
          <w:rFonts w:eastAsiaTheme="minorEastAsia"/>
        </w:rPr>
        <w:t xml:space="preserve">, </w:t>
      </w:r>
      <w:r w:rsidR="003025C5">
        <w:rPr>
          <w:rFonts w:eastAsiaTheme="minorEastAsia"/>
        </w:rPr>
        <w:t>med unntak av v</w:t>
      </w:r>
      <w:r w:rsidR="00700E05" w:rsidRPr="009C6027">
        <w:rPr>
          <w:rFonts w:eastAsiaTheme="minorEastAsia"/>
        </w:rPr>
        <w:t xml:space="preserve">aramedlem </w:t>
      </w:r>
      <w:r w:rsidR="003025C5">
        <w:rPr>
          <w:rFonts w:eastAsiaTheme="minorEastAsia"/>
        </w:rPr>
        <w:t xml:space="preserve">og ansattes representant som </w:t>
      </w:r>
      <w:r w:rsidR="00700E05" w:rsidRPr="009C6027">
        <w:rPr>
          <w:rFonts w:eastAsiaTheme="minorEastAsia"/>
        </w:rPr>
        <w:t xml:space="preserve">velges </w:t>
      </w:r>
      <w:r w:rsidR="00700E05">
        <w:rPr>
          <w:rFonts w:eastAsiaTheme="minorEastAsia"/>
        </w:rPr>
        <w:t xml:space="preserve">for </w:t>
      </w:r>
      <w:r w:rsidR="003025C5">
        <w:rPr>
          <w:rFonts w:eastAsiaTheme="minorEastAsia"/>
        </w:rPr>
        <w:t>et</w:t>
      </w:r>
      <w:r w:rsidR="00700E05">
        <w:rPr>
          <w:rFonts w:eastAsiaTheme="minorEastAsia"/>
        </w:rPr>
        <w:t> år</w:t>
      </w:r>
      <w:r w:rsidR="00700E05" w:rsidRPr="009C6027">
        <w:rPr>
          <w:rFonts w:eastAsiaTheme="minorEastAsia"/>
        </w:rPr>
        <w:t>.</w:t>
      </w:r>
      <w:r w:rsidR="003025C5">
        <w:rPr>
          <w:rFonts w:eastAsiaTheme="minorEastAsia"/>
        </w:rPr>
        <w:t xml:space="preserve"> Styret er et kollegium med felles ansvar for det styret bestemmer. Etter valget på årsmøtet vil styret konstituere seg og fordele ansvarsområder, men alle i styret involveres i det totale styrearbeidet. </w:t>
      </w:r>
    </w:p>
    <w:p w14:paraId="1AFF4C06" w14:textId="77777777" w:rsidR="003025C5" w:rsidRDefault="003025C5" w:rsidP="00700E05">
      <w:pPr>
        <w:ind w:hanging="11"/>
        <w:rPr>
          <w:rFonts w:eastAsiaTheme="minorEastAsia"/>
        </w:rPr>
      </w:pPr>
    </w:p>
    <w:p w14:paraId="7175EA43" w14:textId="65D327B1" w:rsidR="0060716B" w:rsidRPr="00046C47" w:rsidRDefault="004225A4" w:rsidP="0060716B">
      <w:pPr>
        <w:spacing w:after="120"/>
        <w:ind w:left="709" w:hanging="720"/>
        <w:rPr>
          <w:b/>
          <w:lang w:eastAsia="nb-NO"/>
        </w:rPr>
      </w:pPr>
      <w:r w:rsidRPr="00046C47">
        <w:rPr>
          <w:b/>
          <w:lang w:eastAsia="nb-NO"/>
        </w:rPr>
        <w:t>Styrets o</w:t>
      </w:r>
      <w:r w:rsidR="0060716B" w:rsidRPr="00046C47">
        <w:rPr>
          <w:b/>
          <w:lang w:eastAsia="nb-NO"/>
        </w:rPr>
        <w:t>verordne</w:t>
      </w:r>
      <w:r w:rsidR="00457016">
        <w:rPr>
          <w:b/>
          <w:lang w:eastAsia="nb-NO"/>
        </w:rPr>
        <w:t>de</w:t>
      </w:r>
      <w:r w:rsidR="0060716B" w:rsidRPr="00046C47">
        <w:rPr>
          <w:b/>
          <w:lang w:eastAsia="nb-NO"/>
        </w:rPr>
        <w:t xml:space="preserve"> arbeidsområder:</w:t>
      </w:r>
    </w:p>
    <w:p w14:paraId="4ACB483E" w14:textId="54507AC5" w:rsidR="0060716B" w:rsidRPr="000D6AAB" w:rsidRDefault="00BB20FD" w:rsidP="00BB20FD">
      <w:pPr>
        <w:rPr>
          <w:lang w:eastAsia="nb-NO"/>
        </w:rPr>
      </w:pPr>
      <w:r>
        <w:rPr>
          <w:lang w:eastAsia="nb-NO"/>
        </w:rPr>
        <w:t>Ivareta medlemmenes interesser og følge opp årsmøtets vedtak. Hovedoppgavene er s</w:t>
      </w:r>
      <w:r w:rsidR="0060716B" w:rsidRPr="00BB20FD">
        <w:rPr>
          <w:lang w:eastAsia="nb-NO"/>
        </w:rPr>
        <w:t>trategiarbeid</w:t>
      </w:r>
      <w:r>
        <w:rPr>
          <w:lang w:eastAsia="nb-NO"/>
        </w:rPr>
        <w:t xml:space="preserve"> med</w:t>
      </w:r>
      <w:r w:rsidR="008024B4" w:rsidRPr="00BB20FD">
        <w:rPr>
          <w:lang w:eastAsia="nb-NO"/>
        </w:rPr>
        <w:t xml:space="preserve"> </w:t>
      </w:r>
      <w:r>
        <w:rPr>
          <w:lang w:eastAsia="nb-NO"/>
        </w:rPr>
        <w:t xml:space="preserve">klubbens </w:t>
      </w:r>
      <w:r w:rsidR="008024B4" w:rsidRPr="00BB20FD">
        <w:rPr>
          <w:lang w:eastAsia="nb-NO"/>
        </w:rPr>
        <w:t>mål</w:t>
      </w:r>
      <w:r w:rsidR="000D6AAB" w:rsidRPr="00BB20FD">
        <w:rPr>
          <w:lang w:eastAsia="nb-NO"/>
        </w:rPr>
        <w:t>, visjon og verdier</w:t>
      </w:r>
      <w:r>
        <w:rPr>
          <w:lang w:eastAsia="nb-NO"/>
        </w:rPr>
        <w:t>, jobbe for gode r</w:t>
      </w:r>
      <w:r w:rsidR="008024B4">
        <w:rPr>
          <w:lang w:eastAsia="nb-NO"/>
        </w:rPr>
        <w:t xml:space="preserve">ammebetingelser </w:t>
      </w:r>
      <w:r>
        <w:rPr>
          <w:lang w:eastAsia="nb-NO"/>
        </w:rPr>
        <w:t>i</w:t>
      </w:r>
      <w:r w:rsidR="0060716B" w:rsidRPr="00046C47">
        <w:rPr>
          <w:lang w:eastAsia="nb-NO"/>
        </w:rPr>
        <w:t xml:space="preserve"> klubben</w:t>
      </w:r>
      <w:r>
        <w:rPr>
          <w:lang w:eastAsia="nb-NO"/>
        </w:rPr>
        <w:t>, følge opp ø</w:t>
      </w:r>
      <w:r w:rsidR="0060716B" w:rsidRPr="00046C47">
        <w:rPr>
          <w:lang w:eastAsia="nb-NO"/>
        </w:rPr>
        <w:t xml:space="preserve">konomi og </w:t>
      </w:r>
      <w:r w:rsidR="008024B4">
        <w:rPr>
          <w:lang w:eastAsia="nb-NO"/>
        </w:rPr>
        <w:t>klubb</w:t>
      </w:r>
      <w:r w:rsidR="008024B4" w:rsidRPr="00046C47">
        <w:rPr>
          <w:lang w:eastAsia="nb-NO"/>
        </w:rPr>
        <w:t>drift</w:t>
      </w:r>
      <w:r>
        <w:rPr>
          <w:lang w:eastAsia="nb-NO"/>
        </w:rPr>
        <w:t>, sikre en god o</w:t>
      </w:r>
      <w:r w:rsidR="0060716B" w:rsidRPr="000D6AAB">
        <w:rPr>
          <w:lang w:eastAsia="nb-NO"/>
        </w:rPr>
        <w:t>rganis</w:t>
      </w:r>
      <w:r>
        <w:rPr>
          <w:lang w:eastAsia="nb-NO"/>
        </w:rPr>
        <w:t>ering</w:t>
      </w:r>
      <w:r w:rsidR="000D6AAB" w:rsidRPr="000D6AAB">
        <w:rPr>
          <w:lang w:eastAsia="nb-NO"/>
        </w:rPr>
        <w:t xml:space="preserve"> </w:t>
      </w:r>
      <w:r>
        <w:rPr>
          <w:lang w:eastAsia="nb-NO"/>
        </w:rPr>
        <w:t>av klubben med tydelige</w:t>
      </w:r>
      <w:r w:rsidR="000D6AAB" w:rsidRPr="000D6AAB">
        <w:rPr>
          <w:lang w:eastAsia="nb-NO"/>
        </w:rPr>
        <w:t xml:space="preserve"> </w:t>
      </w:r>
      <w:r w:rsidR="000D6AAB">
        <w:rPr>
          <w:lang w:eastAsia="nb-NO"/>
        </w:rPr>
        <w:t>r</w:t>
      </w:r>
      <w:r w:rsidR="0060716B" w:rsidRPr="000D6AAB">
        <w:rPr>
          <w:lang w:eastAsia="nb-NO"/>
        </w:rPr>
        <w:t>ollebeskrivelser</w:t>
      </w:r>
      <w:r>
        <w:rPr>
          <w:lang w:eastAsia="nb-NO"/>
        </w:rPr>
        <w:t>.</w:t>
      </w:r>
    </w:p>
    <w:p w14:paraId="7547F42F" w14:textId="77777777" w:rsidR="00E738B7" w:rsidRPr="009C6027" w:rsidRDefault="00E738B7" w:rsidP="00402C33">
      <w:pPr>
        <w:ind w:hanging="11"/>
      </w:pPr>
    </w:p>
    <w:p w14:paraId="0D6BD96E" w14:textId="77777777" w:rsidR="0060716B" w:rsidRPr="009C6027" w:rsidRDefault="0060716B" w:rsidP="0060716B">
      <w:pPr>
        <w:ind w:left="709" w:hanging="720"/>
        <w:rPr>
          <w:b/>
          <w:i/>
          <w:lang w:eastAsia="nb-NO"/>
        </w:rPr>
      </w:pPr>
      <w:r w:rsidRPr="009C6027">
        <w:rPr>
          <w:b/>
          <w:i/>
          <w:lang w:eastAsia="nb-NO"/>
        </w:rPr>
        <w:t>Styreleder</w:t>
      </w:r>
    </w:p>
    <w:p w14:paraId="5AA52212" w14:textId="607EF78D" w:rsidR="0060716B" w:rsidRPr="00046C47" w:rsidRDefault="000D6AAB" w:rsidP="00DE5AF3">
      <w:pPr>
        <w:pStyle w:val="Listeavsnitt"/>
        <w:numPr>
          <w:ilvl w:val="0"/>
          <w:numId w:val="13"/>
        </w:numPr>
        <w:ind w:left="709" w:hanging="720"/>
        <w:rPr>
          <w:rFonts w:ascii="Times New Roman" w:hAnsi="Times New Roman"/>
          <w:lang w:eastAsia="nb-NO"/>
        </w:rPr>
      </w:pPr>
      <w:r>
        <w:rPr>
          <w:rFonts w:eastAsiaTheme="minorEastAsia"/>
          <w:lang w:eastAsia="nb-NO"/>
        </w:rPr>
        <w:t>S</w:t>
      </w:r>
      <w:r w:rsidR="0060716B" w:rsidRPr="1BBA4B95">
        <w:rPr>
          <w:rFonts w:eastAsiaTheme="minorEastAsia"/>
          <w:lang w:eastAsia="nb-NO"/>
        </w:rPr>
        <w:t>trategiarbeid</w:t>
      </w:r>
    </w:p>
    <w:p w14:paraId="29685415" w14:textId="723C92CF" w:rsidR="0060716B" w:rsidRPr="00183533" w:rsidRDefault="000D6AAB" w:rsidP="00183533">
      <w:pPr>
        <w:pStyle w:val="Listeavsnitt"/>
        <w:numPr>
          <w:ilvl w:val="0"/>
          <w:numId w:val="13"/>
        </w:numPr>
        <w:ind w:left="709" w:hanging="720"/>
        <w:rPr>
          <w:rFonts w:ascii="Times New Roman" w:hAnsi="Times New Roman"/>
          <w:lang w:eastAsia="nb-NO"/>
        </w:rPr>
      </w:pPr>
      <w:r>
        <w:rPr>
          <w:rFonts w:eastAsiaTheme="minorEastAsia"/>
          <w:lang w:eastAsia="nb-NO"/>
        </w:rPr>
        <w:t>K</w:t>
      </w:r>
      <w:r w:rsidR="00046C47">
        <w:rPr>
          <w:rFonts w:eastAsiaTheme="minorEastAsia"/>
          <w:lang w:eastAsia="nb-NO"/>
        </w:rPr>
        <w:t>lubbhåndboka</w:t>
      </w:r>
    </w:p>
    <w:p w14:paraId="226E7502" w14:textId="4BA5CA9F" w:rsidR="0060716B" w:rsidRPr="00D92FB1" w:rsidRDefault="003025C5" w:rsidP="00DE5AF3">
      <w:pPr>
        <w:pStyle w:val="Listeavsnitt"/>
        <w:numPr>
          <w:ilvl w:val="0"/>
          <w:numId w:val="13"/>
        </w:numPr>
        <w:ind w:left="709" w:hanging="720"/>
        <w:rPr>
          <w:b/>
          <w:i/>
          <w:lang w:eastAsia="nb-NO"/>
        </w:rPr>
      </w:pPr>
      <w:r>
        <w:rPr>
          <w:rFonts w:eastAsiaTheme="minorEastAsia"/>
          <w:lang w:eastAsia="nb-NO"/>
        </w:rPr>
        <w:t>K</w:t>
      </w:r>
      <w:r w:rsidR="0060716B" w:rsidRPr="009C6027">
        <w:rPr>
          <w:rFonts w:eastAsiaTheme="minorEastAsia"/>
          <w:lang w:eastAsia="nb-NO"/>
        </w:rPr>
        <w:t>ontakt med pressen</w:t>
      </w:r>
    </w:p>
    <w:p w14:paraId="028B9D3B" w14:textId="77777777" w:rsidR="0060716B" w:rsidRPr="009C6027" w:rsidRDefault="0060716B" w:rsidP="0060716B">
      <w:pPr>
        <w:pStyle w:val="Listeavsnitt"/>
        <w:ind w:left="709" w:hanging="720"/>
        <w:rPr>
          <w:b/>
          <w:i/>
          <w:lang w:eastAsia="nb-NO"/>
        </w:rPr>
      </w:pPr>
    </w:p>
    <w:p w14:paraId="1A0BE405" w14:textId="77777777" w:rsidR="00183533" w:rsidRDefault="00183533" w:rsidP="0060716B">
      <w:pPr>
        <w:ind w:left="709" w:hanging="720"/>
        <w:rPr>
          <w:b/>
          <w:i/>
          <w:lang w:eastAsia="nb-NO"/>
        </w:rPr>
      </w:pPr>
    </w:p>
    <w:p w14:paraId="483A9170" w14:textId="77777777" w:rsidR="00183533" w:rsidRDefault="00183533" w:rsidP="0060716B">
      <w:pPr>
        <w:ind w:left="709" w:hanging="720"/>
        <w:rPr>
          <w:b/>
          <w:i/>
          <w:lang w:eastAsia="nb-NO"/>
        </w:rPr>
      </w:pPr>
    </w:p>
    <w:p w14:paraId="411B8932" w14:textId="55375EBE" w:rsidR="0060716B" w:rsidRPr="009C6027" w:rsidRDefault="0060716B" w:rsidP="0060716B">
      <w:pPr>
        <w:ind w:left="709" w:hanging="720"/>
        <w:rPr>
          <w:b/>
          <w:i/>
          <w:lang w:eastAsia="nb-NO"/>
        </w:rPr>
      </w:pPr>
      <w:r w:rsidRPr="009C6027">
        <w:rPr>
          <w:b/>
          <w:i/>
          <w:lang w:eastAsia="nb-NO"/>
        </w:rPr>
        <w:lastRenderedPageBreak/>
        <w:t>Nestleder</w:t>
      </w:r>
    </w:p>
    <w:p w14:paraId="7C7C08A4" w14:textId="7B32D2FF" w:rsidR="00593616" w:rsidRPr="00183533" w:rsidRDefault="0060716B" w:rsidP="00183533">
      <w:pPr>
        <w:pStyle w:val="Listeavsnitt"/>
        <w:numPr>
          <w:ilvl w:val="0"/>
          <w:numId w:val="13"/>
        </w:numPr>
        <w:ind w:left="709" w:hanging="720"/>
        <w:rPr>
          <w:rFonts w:ascii="Times New Roman" w:hAnsi="Times New Roman"/>
          <w:szCs w:val="24"/>
          <w:lang w:eastAsia="nb-NO"/>
        </w:rPr>
      </w:pPr>
      <w:r w:rsidRPr="009C6027">
        <w:rPr>
          <w:rFonts w:eastAsiaTheme="minorEastAsia"/>
          <w:lang w:eastAsia="nb-NO"/>
        </w:rPr>
        <w:t>Stedfortreder for leder</w:t>
      </w:r>
    </w:p>
    <w:p w14:paraId="2821D274" w14:textId="53766439" w:rsidR="0060716B" w:rsidRPr="00E257A0" w:rsidRDefault="00593616" w:rsidP="00DE5AF3">
      <w:pPr>
        <w:pStyle w:val="Listeavsnitt"/>
        <w:numPr>
          <w:ilvl w:val="0"/>
          <w:numId w:val="13"/>
        </w:numPr>
        <w:ind w:left="709" w:hanging="720"/>
        <w:rPr>
          <w:rFonts w:ascii="Times New Roman" w:hAnsi="Times New Roman"/>
          <w:lang w:eastAsia="nb-NO"/>
        </w:rPr>
      </w:pPr>
      <w:r>
        <w:rPr>
          <w:rFonts w:eastAsiaTheme="minorEastAsia"/>
          <w:lang w:eastAsia="nb-NO"/>
        </w:rPr>
        <w:t>A</w:t>
      </w:r>
      <w:r w:rsidR="1822AF36" w:rsidRPr="1BBA4B95">
        <w:rPr>
          <w:rFonts w:eastAsiaTheme="minorEastAsia"/>
          <w:lang w:eastAsia="nb-NO"/>
        </w:rPr>
        <w:t>nlegg</w:t>
      </w:r>
    </w:p>
    <w:p w14:paraId="0FC851EF" w14:textId="77777777" w:rsidR="00E257A0" w:rsidRDefault="00E257A0" w:rsidP="00E257A0">
      <w:pPr>
        <w:rPr>
          <w:rFonts w:ascii="Times New Roman" w:hAnsi="Times New Roman"/>
          <w:lang w:eastAsia="nb-NO"/>
        </w:rPr>
      </w:pPr>
    </w:p>
    <w:p w14:paraId="51760595" w14:textId="45E30811" w:rsidR="00E257A0" w:rsidRDefault="00E257A0" w:rsidP="00E257A0">
      <w:pPr>
        <w:rPr>
          <w:rFonts w:cstheme="minorHAnsi"/>
          <w:b/>
          <w:bCs/>
          <w:i/>
          <w:iCs/>
          <w:lang w:eastAsia="nb-NO"/>
        </w:rPr>
      </w:pPr>
      <w:r w:rsidRPr="00E257A0">
        <w:rPr>
          <w:rFonts w:cstheme="minorHAnsi"/>
          <w:b/>
          <w:bCs/>
          <w:i/>
          <w:iCs/>
          <w:lang w:eastAsia="nb-NO"/>
        </w:rPr>
        <w:t>Daglig leder</w:t>
      </w:r>
    </w:p>
    <w:p w14:paraId="65D14B9C" w14:textId="77777777" w:rsidR="00E257A0" w:rsidRPr="009C6027" w:rsidRDefault="00E257A0" w:rsidP="00E257A0">
      <w:pPr>
        <w:pStyle w:val="Listeavsnitt"/>
        <w:numPr>
          <w:ilvl w:val="0"/>
          <w:numId w:val="13"/>
        </w:numPr>
        <w:ind w:left="709" w:hanging="720"/>
        <w:rPr>
          <w:rFonts w:ascii="Times New Roman" w:hAnsi="Times New Roman"/>
          <w:lang w:eastAsia="nb-NO"/>
        </w:rPr>
      </w:pPr>
      <w:r>
        <w:rPr>
          <w:rFonts w:eastAsiaTheme="minorEastAsia"/>
          <w:lang w:eastAsia="nb-NO"/>
        </w:rPr>
        <w:t xml:space="preserve">Innkalling til </w:t>
      </w:r>
      <w:r w:rsidRPr="3546DBC2">
        <w:rPr>
          <w:rFonts w:eastAsiaTheme="minorEastAsia"/>
          <w:lang w:eastAsia="nb-NO"/>
        </w:rPr>
        <w:t>styremøte</w:t>
      </w:r>
      <w:r>
        <w:rPr>
          <w:rFonts w:eastAsiaTheme="minorEastAsia"/>
          <w:lang w:eastAsia="nb-NO"/>
        </w:rPr>
        <w:t>r og lede disse</w:t>
      </w:r>
    </w:p>
    <w:p w14:paraId="2DD1C46E" w14:textId="369414A1" w:rsidR="00E257A0" w:rsidRPr="009C6027" w:rsidRDefault="0056534E" w:rsidP="00E257A0">
      <w:pPr>
        <w:pStyle w:val="Listeavsnitt"/>
        <w:numPr>
          <w:ilvl w:val="0"/>
          <w:numId w:val="13"/>
        </w:numPr>
        <w:ind w:left="709" w:hanging="720"/>
        <w:rPr>
          <w:rFonts w:ascii="Times New Roman" w:hAnsi="Times New Roman"/>
          <w:szCs w:val="24"/>
          <w:lang w:eastAsia="nb-NO"/>
        </w:rPr>
      </w:pPr>
      <w:r>
        <w:rPr>
          <w:rFonts w:eastAsiaTheme="minorEastAsia"/>
          <w:lang w:eastAsia="nb-NO"/>
        </w:rPr>
        <w:t>Kvalitet</w:t>
      </w:r>
      <w:r w:rsidR="002011D6">
        <w:rPr>
          <w:rFonts w:eastAsiaTheme="minorEastAsia"/>
          <w:lang w:eastAsia="nb-NO"/>
        </w:rPr>
        <w:t>s</w:t>
      </w:r>
      <w:r>
        <w:rPr>
          <w:rFonts w:eastAsiaTheme="minorEastAsia"/>
          <w:lang w:eastAsia="nb-NO"/>
        </w:rPr>
        <w:t>klubb</w:t>
      </w:r>
    </w:p>
    <w:p w14:paraId="44811247" w14:textId="42DC1B56" w:rsidR="00E257A0" w:rsidRPr="00183533" w:rsidRDefault="00E257A0" w:rsidP="00E257A0">
      <w:pPr>
        <w:pStyle w:val="Listeavsnitt"/>
        <w:numPr>
          <w:ilvl w:val="0"/>
          <w:numId w:val="13"/>
        </w:numPr>
        <w:ind w:left="709" w:hanging="720"/>
        <w:rPr>
          <w:rFonts w:ascii="Times New Roman" w:hAnsi="Times New Roman"/>
          <w:lang w:eastAsia="nb-NO"/>
        </w:rPr>
      </w:pPr>
      <w:r>
        <w:rPr>
          <w:rFonts w:eastAsiaTheme="minorEastAsia"/>
          <w:lang w:eastAsia="nb-NO"/>
        </w:rPr>
        <w:t>S</w:t>
      </w:r>
      <w:r w:rsidRPr="1BBA4B95">
        <w:rPr>
          <w:rFonts w:eastAsiaTheme="minorEastAsia"/>
          <w:lang w:eastAsia="nb-NO"/>
        </w:rPr>
        <w:t>trategiarbeid</w:t>
      </w:r>
    </w:p>
    <w:p w14:paraId="03B9D57F" w14:textId="3AB4FFEA" w:rsidR="00183533" w:rsidRPr="00183533" w:rsidRDefault="00183533" w:rsidP="00E257A0">
      <w:pPr>
        <w:pStyle w:val="Listeavsnitt"/>
        <w:numPr>
          <w:ilvl w:val="0"/>
          <w:numId w:val="13"/>
        </w:numPr>
        <w:ind w:left="709" w:hanging="720"/>
        <w:rPr>
          <w:rFonts w:ascii="Times New Roman" w:hAnsi="Times New Roman"/>
          <w:lang w:eastAsia="nb-NO"/>
        </w:rPr>
      </w:pPr>
      <w:r>
        <w:rPr>
          <w:rFonts w:eastAsiaTheme="minorEastAsia"/>
          <w:lang w:eastAsia="nb-NO"/>
        </w:rPr>
        <w:t>Organisasjon</w:t>
      </w:r>
    </w:p>
    <w:p w14:paraId="0E0779AB" w14:textId="2E23FC2B" w:rsidR="00183533" w:rsidRPr="00046C47" w:rsidRDefault="00183533" w:rsidP="00E257A0">
      <w:pPr>
        <w:pStyle w:val="Listeavsnitt"/>
        <w:numPr>
          <w:ilvl w:val="0"/>
          <w:numId w:val="13"/>
        </w:numPr>
        <w:ind w:left="709" w:hanging="720"/>
        <w:rPr>
          <w:rFonts w:ascii="Times New Roman" w:hAnsi="Times New Roman"/>
          <w:lang w:eastAsia="nb-NO"/>
        </w:rPr>
      </w:pPr>
      <w:r>
        <w:rPr>
          <w:rFonts w:eastAsiaTheme="minorEastAsia"/>
          <w:lang w:eastAsia="nb-NO"/>
        </w:rPr>
        <w:t>Anlegg</w:t>
      </w:r>
    </w:p>
    <w:p w14:paraId="26A6FD25" w14:textId="77777777" w:rsidR="00E257A0" w:rsidRPr="009C6027" w:rsidRDefault="00E257A0" w:rsidP="00E257A0">
      <w:pPr>
        <w:pStyle w:val="Listeavsnitt"/>
        <w:numPr>
          <w:ilvl w:val="0"/>
          <w:numId w:val="13"/>
        </w:numPr>
        <w:ind w:left="709" w:hanging="720"/>
        <w:rPr>
          <w:rFonts w:ascii="Times New Roman" w:hAnsi="Times New Roman"/>
          <w:lang w:eastAsia="nb-NO"/>
        </w:rPr>
      </w:pPr>
      <w:r>
        <w:rPr>
          <w:rFonts w:eastAsiaTheme="minorEastAsia"/>
          <w:lang w:eastAsia="nb-NO"/>
        </w:rPr>
        <w:t>Klubbhåndboka</w:t>
      </w:r>
    </w:p>
    <w:p w14:paraId="2F17C86D" w14:textId="66BF1A75" w:rsidR="00E257A0" w:rsidRPr="0056534E" w:rsidRDefault="00E257A0" w:rsidP="00E257A0">
      <w:pPr>
        <w:pStyle w:val="Listeavsnitt"/>
        <w:numPr>
          <w:ilvl w:val="0"/>
          <w:numId w:val="13"/>
        </w:numPr>
        <w:ind w:left="709" w:hanging="720"/>
        <w:rPr>
          <w:rFonts w:ascii="Times New Roman" w:hAnsi="Times New Roman"/>
          <w:szCs w:val="24"/>
          <w:lang w:eastAsia="nb-NO"/>
        </w:rPr>
      </w:pPr>
      <w:r>
        <w:rPr>
          <w:rFonts w:eastAsiaTheme="minorEastAsia"/>
          <w:lang w:eastAsia="nb-NO"/>
        </w:rPr>
        <w:t>K</w:t>
      </w:r>
      <w:r w:rsidRPr="009C6027">
        <w:rPr>
          <w:rFonts w:eastAsiaTheme="minorEastAsia"/>
          <w:lang w:eastAsia="nb-NO"/>
        </w:rPr>
        <w:t>ontakt med kommune, NFF, NIF og krets</w:t>
      </w:r>
    </w:p>
    <w:p w14:paraId="46FACA0E" w14:textId="35F43893" w:rsidR="0056534E" w:rsidRPr="0056534E" w:rsidRDefault="0056534E" w:rsidP="0056534E">
      <w:pPr>
        <w:pStyle w:val="Listeavsnitt"/>
        <w:numPr>
          <w:ilvl w:val="0"/>
          <w:numId w:val="13"/>
        </w:numPr>
        <w:ind w:left="709" w:hanging="720"/>
        <w:rPr>
          <w:rFonts w:eastAsiaTheme="minorEastAsia"/>
          <w:lang w:eastAsia="nb-NO"/>
        </w:rPr>
      </w:pPr>
      <w:r w:rsidRPr="001B4847">
        <w:rPr>
          <w:rFonts w:ascii="Calibri" w:eastAsia="Calibri" w:hAnsi="Calibri" w:cs="Calibri"/>
          <w:szCs w:val="22"/>
        </w:rPr>
        <w:t>Samarbeid og kommunikasjon mellom styrets og administrasjonens arbeid</w:t>
      </w:r>
    </w:p>
    <w:p w14:paraId="1945CE58" w14:textId="77777777" w:rsidR="0060716B" w:rsidRPr="009C6027" w:rsidRDefault="0060716B" w:rsidP="0060716B">
      <w:pPr>
        <w:ind w:left="709" w:hanging="720"/>
        <w:rPr>
          <w:b/>
          <w:i/>
          <w:lang w:eastAsia="nb-NO"/>
        </w:rPr>
      </w:pPr>
    </w:p>
    <w:p w14:paraId="073C76CC" w14:textId="4A97185B" w:rsidR="0060716B" w:rsidRPr="00066C6E" w:rsidRDefault="0060716B" w:rsidP="1BBA4B95">
      <w:pPr>
        <w:ind w:left="709" w:hanging="720"/>
        <w:rPr>
          <w:b/>
          <w:bCs/>
          <w:i/>
          <w:iCs/>
          <w:lang w:eastAsia="nb-NO"/>
        </w:rPr>
      </w:pPr>
      <w:r w:rsidRPr="00066C6E">
        <w:rPr>
          <w:b/>
          <w:bCs/>
          <w:i/>
          <w:iCs/>
          <w:lang w:eastAsia="nb-NO"/>
        </w:rPr>
        <w:t>Styremedlem 1</w:t>
      </w:r>
    </w:p>
    <w:p w14:paraId="702F1D09" w14:textId="6FE4BA82" w:rsidR="00762C85" w:rsidRPr="00762C85" w:rsidRDefault="00762C85" w:rsidP="00DE5AF3">
      <w:pPr>
        <w:pStyle w:val="Listeavsnitt"/>
        <w:numPr>
          <w:ilvl w:val="0"/>
          <w:numId w:val="13"/>
        </w:numPr>
        <w:ind w:left="709" w:hanging="720"/>
        <w:rPr>
          <w:rFonts w:ascii="Times New Roman" w:hAnsi="Times New Roman"/>
          <w:szCs w:val="24"/>
          <w:lang w:eastAsia="nb-NO"/>
        </w:rPr>
      </w:pPr>
      <w:r>
        <w:rPr>
          <w:rFonts w:eastAsiaTheme="minorEastAsia"/>
          <w:lang w:eastAsia="nb-NO"/>
        </w:rPr>
        <w:t>Styrets kontakt for sportslig leder</w:t>
      </w:r>
    </w:p>
    <w:p w14:paraId="35A6150D" w14:textId="5375FB1B" w:rsidR="0060716B" w:rsidRPr="0056534E" w:rsidRDefault="0060716B" w:rsidP="00DE5AF3">
      <w:pPr>
        <w:pStyle w:val="Listeavsnitt"/>
        <w:numPr>
          <w:ilvl w:val="0"/>
          <w:numId w:val="13"/>
        </w:numPr>
        <w:ind w:left="709" w:hanging="720"/>
        <w:rPr>
          <w:rFonts w:ascii="Times New Roman" w:hAnsi="Times New Roman"/>
          <w:szCs w:val="24"/>
          <w:lang w:eastAsia="nb-NO"/>
        </w:rPr>
      </w:pPr>
      <w:r w:rsidRPr="00066C6E">
        <w:rPr>
          <w:rFonts w:eastAsiaTheme="minorEastAsia"/>
          <w:lang w:eastAsia="nb-NO"/>
        </w:rPr>
        <w:t>S</w:t>
      </w:r>
      <w:r w:rsidR="00762C85">
        <w:rPr>
          <w:rFonts w:eastAsiaTheme="minorEastAsia"/>
          <w:lang w:eastAsia="nb-NO"/>
        </w:rPr>
        <w:t>portslig materiell og utstyr</w:t>
      </w:r>
    </w:p>
    <w:p w14:paraId="0F2D0FBA" w14:textId="77777777" w:rsidR="0056534E" w:rsidRPr="009C6027" w:rsidRDefault="0056534E" w:rsidP="0056534E">
      <w:pPr>
        <w:pStyle w:val="Listeavsnitt"/>
        <w:numPr>
          <w:ilvl w:val="0"/>
          <w:numId w:val="13"/>
        </w:numPr>
        <w:ind w:left="709" w:hanging="720"/>
        <w:rPr>
          <w:rFonts w:ascii="Times New Roman" w:hAnsi="Times New Roman"/>
          <w:lang w:eastAsia="nb-NO"/>
        </w:rPr>
      </w:pPr>
      <w:r w:rsidRPr="3546DBC2">
        <w:rPr>
          <w:rFonts w:eastAsiaTheme="minorEastAsia"/>
          <w:lang w:eastAsia="nb-NO"/>
        </w:rPr>
        <w:t>Fair play ansvarlig</w:t>
      </w:r>
    </w:p>
    <w:p w14:paraId="7A9B1EAD" w14:textId="77777777" w:rsidR="0056534E" w:rsidRPr="00066C6E" w:rsidRDefault="0056534E" w:rsidP="00DE5AF3">
      <w:pPr>
        <w:pStyle w:val="Listeavsnitt"/>
        <w:numPr>
          <w:ilvl w:val="0"/>
          <w:numId w:val="13"/>
        </w:numPr>
        <w:ind w:left="709" w:hanging="720"/>
        <w:rPr>
          <w:rFonts w:ascii="Times New Roman" w:hAnsi="Times New Roman"/>
          <w:szCs w:val="24"/>
          <w:lang w:eastAsia="nb-NO"/>
        </w:rPr>
      </w:pPr>
    </w:p>
    <w:p w14:paraId="0719FCDD" w14:textId="77777777" w:rsidR="0060716B" w:rsidRPr="00066C6E" w:rsidRDefault="0060716B" w:rsidP="0060716B">
      <w:pPr>
        <w:ind w:left="709" w:hanging="720"/>
        <w:rPr>
          <w:lang w:eastAsia="nb-NO"/>
        </w:rPr>
      </w:pPr>
    </w:p>
    <w:p w14:paraId="0B065632" w14:textId="218E3187" w:rsidR="0060716B" w:rsidRPr="00066C6E" w:rsidRDefault="0060716B" w:rsidP="1BBA4B95">
      <w:pPr>
        <w:keepNext/>
        <w:ind w:left="709" w:hanging="720"/>
        <w:rPr>
          <w:b/>
          <w:bCs/>
          <w:i/>
          <w:iCs/>
          <w:lang w:eastAsia="nb-NO"/>
        </w:rPr>
      </w:pPr>
      <w:r w:rsidRPr="00066C6E">
        <w:rPr>
          <w:b/>
          <w:bCs/>
          <w:i/>
          <w:iCs/>
          <w:lang w:eastAsia="nb-NO"/>
        </w:rPr>
        <w:t>Styremedlem 2</w:t>
      </w:r>
    </w:p>
    <w:p w14:paraId="58EACEFA" w14:textId="46575939" w:rsidR="00593616" w:rsidRPr="000D6AAB" w:rsidRDefault="000D6AAB" w:rsidP="000D6AAB">
      <w:pPr>
        <w:pStyle w:val="Listeavsnitt"/>
        <w:numPr>
          <w:ilvl w:val="0"/>
          <w:numId w:val="13"/>
        </w:numPr>
        <w:ind w:left="709" w:hanging="720"/>
        <w:rPr>
          <w:rFonts w:ascii="Times New Roman" w:hAnsi="Times New Roman"/>
          <w:szCs w:val="24"/>
          <w:lang w:eastAsia="nb-NO"/>
        </w:rPr>
      </w:pPr>
      <w:r>
        <w:rPr>
          <w:rFonts w:eastAsiaTheme="minorEastAsia"/>
          <w:lang w:eastAsia="nb-NO"/>
        </w:rPr>
        <w:t>Styrets kontakt for s</w:t>
      </w:r>
      <w:r w:rsidR="00593616">
        <w:rPr>
          <w:rFonts w:eastAsiaTheme="minorEastAsia"/>
          <w:lang w:eastAsia="nb-NO"/>
        </w:rPr>
        <w:t>ponsor</w:t>
      </w:r>
      <w:r>
        <w:rPr>
          <w:rFonts w:eastAsiaTheme="minorEastAsia"/>
          <w:lang w:eastAsia="nb-NO"/>
        </w:rPr>
        <w:t xml:space="preserve"> og m</w:t>
      </w:r>
      <w:r w:rsidRPr="00066C6E">
        <w:rPr>
          <w:rFonts w:eastAsiaTheme="minorEastAsia"/>
          <w:lang w:eastAsia="nb-NO"/>
        </w:rPr>
        <w:t>arkeds</w:t>
      </w:r>
      <w:r w:rsidRPr="000D6AAB">
        <w:rPr>
          <w:rFonts w:eastAsiaTheme="minorEastAsia"/>
          <w:lang w:eastAsia="nb-NO"/>
        </w:rPr>
        <w:t>arbeid</w:t>
      </w:r>
    </w:p>
    <w:p w14:paraId="252AC3EE" w14:textId="77777777" w:rsidR="0060716B" w:rsidRPr="00066C6E" w:rsidRDefault="0060716B" w:rsidP="0060716B">
      <w:pPr>
        <w:ind w:left="709" w:hanging="720"/>
        <w:rPr>
          <w:rFonts w:ascii="Times New Roman" w:hAnsi="Times New Roman"/>
          <w:szCs w:val="24"/>
          <w:lang w:eastAsia="nb-NO"/>
        </w:rPr>
      </w:pPr>
    </w:p>
    <w:p w14:paraId="74AB57B3" w14:textId="670ED30B" w:rsidR="0060716B" w:rsidRPr="00066C6E" w:rsidRDefault="0060716B" w:rsidP="1BBA4B95">
      <w:pPr>
        <w:keepNext/>
        <w:ind w:left="709" w:hanging="720"/>
        <w:rPr>
          <w:b/>
          <w:bCs/>
          <w:i/>
          <w:iCs/>
          <w:lang w:eastAsia="nb-NO"/>
        </w:rPr>
      </w:pPr>
      <w:r w:rsidRPr="00066C6E">
        <w:rPr>
          <w:b/>
          <w:bCs/>
          <w:i/>
          <w:iCs/>
          <w:lang w:eastAsia="nb-NO"/>
        </w:rPr>
        <w:t>Styremedlem 3</w:t>
      </w:r>
      <w:r w:rsidR="35FDA943" w:rsidRPr="00066C6E">
        <w:rPr>
          <w:b/>
          <w:bCs/>
          <w:i/>
          <w:iCs/>
          <w:lang w:eastAsia="nb-NO"/>
        </w:rPr>
        <w:t xml:space="preserve"> </w:t>
      </w:r>
    </w:p>
    <w:p w14:paraId="6C5070DA" w14:textId="2AAF1A16" w:rsidR="0060716B" w:rsidRPr="00066C6E" w:rsidRDefault="0060716B" w:rsidP="00DE5AF3">
      <w:pPr>
        <w:pStyle w:val="Listeavsnitt"/>
        <w:numPr>
          <w:ilvl w:val="0"/>
          <w:numId w:val="13"/>
        </w:numPr>
        <w:ind w:left="709" w:hanging="720"/>
        <w:rPr>
          <w:rFonts w:eastAsiaTheme="minorEastAsia"/>
          <w:lang w:eastAsia="nb-NO"/>
        </w:rPr>
      </w:pPr>
      <w:r w:rsidRPr="00066C6E">
        <w:rPr>
          <w:rFonts w:eastAsiaTheme="minorEastAsia"/>
          <w:lang w:eastAsia="nb-NO"/>
        </w:rPr>
        <w:t xml:space="preserve">Styrets </w:t>
      </w:r>
      <w:r w:rsidR="000D6AAB">
        <w:rPr>
          <w:rFonts w:eastAsiaTheme="minorEastAsia"/>
          <w:lang w:eastAsia="nb-NO"/>
        </w:rPr>
        <w:t>kontakt for</w:t>
      </w:r>
      <w:r w:rsidRPr="00066C6E">
        <w:rPr>
          <w:rFonts w:eastAsiaTheme="minorEastAsia"/>
          <w:lang w:eastAsia="nb-NO"/>
        </w:rPr>
        <w:t xml:space="preserve"> </w:t>
      </w:r>
      <w:r w:rsidR="00646D58" w:rsidRPr="00066C6E">
        <w:rPr>
          <w:rFonts w:eastAsiaTheme="minorEastAsia"/>
          <w:lang w:eastAsia="nb-NO"/>
        </w:rPr>
        <w:t>arrangement</w:t>
      </w:r>
    </w:p>
    <w:p w14:paraId="4952EF3B" w14:textId="77777777" w:rsidR="001B4847" w:rsidRPr="001B4847" w:rsidRDefault="001B4847" w:rsidP="001B4847">
      <w:pPr>
        <w:rPr>
          <w:rFonts w:eastAsiaTheme="minorEastAsia"/>
          <w:lang w:eastAsia="nb-NO"/>
        </w:rPr>
      </w:pPr>
    </w:p>
    <w:p w14:paraId="470C6474" w14:textId="77777777" w:rsidR="0060716B" w:rsidRPr="009C6027" w:rsidRDefault="0060716B" w:rsidP="0060716B">
      <w:pPr>
        <w:ind w:left="709" w:hanging="720"/>
        <w:rPr>
          <w:b/>
          <w:i/>
          <w:lang w:eastAsia="nb-NO"/>
        </w:rPr>
      </w:pPr>
      <w:r w:rsidRPr="009C6027">
        <w:rPr>
          <w:b/>
          <w:i/>
          <w:lang w:eastAsia="nb-NO"/>
        </w:rPr>
        <w:t>Varamedlem</w:t>
      </w:r>
    </w:p>
    <w:p w14:paraId="41769CA5" w14:textId="77777777" w:rsidR="0060716B" w:rsidRPr="009C6027" w:rsidRDefault="0060716B" w:rsidP="00DE5AF3">
      <w:pPr>
        <w:pStyle w:val="Listeavsnitt"/>
        <w:numPr>
          <w:ilvl w:val="0"/>
          <w:numId w:val="13"/>
        </w:numPr>
        <w:ind w:left="709" w:hanging="720"/>
        <w:rPr>
          <w:rFonts w:ascii="Times New Roman" w:hAnsi="Times New Roman"/>
          <w:szCs w:val="24"/>
          <w:lang w:eastAsia="nb-NO"/>
        </w:rPr>
      </w:pPr>
      <w:r w:rsidRPr="009C6027">
        <w:rPr>
          <w:rFonts w:eastAsiaTheme="minorEastAsia"/>
          <w:lang w:eastAsia="nb-NO"/>
        </w:rPr>
        <w:t>Delta på styremøter ved forfall fra andre medlemmer</w:t>
      </w:r>
    </w:p>
    <w:p w14:paraId="7E642BFF" w14:textId="77777777" w:rsidR="0060716B" w:rsidRPr="009C6027" w:rsidRDefault="0060716B" w:rsidP="0060716B">
      <w:pPr>
        <w:ind w:left="709" w:hanging="720"/>
        <w:rPr>
          <w:lang w:eastAsia="nb-NO"/>
        </w:rPr>
      </w:pPr>
    </w:p>
    <w:p w14:paraId="63F8CF78" w14:textId="77777777" w:rsidR="58F997E2" w:rsidRDefault="00643BC2" w:rsidP="5228AAC1">
      <w:pPr>
        <w:pStyle w:val="Overskrift2"/>
        <w:ind w:left="0"/>
        <w:rPr>
          <w:rFonts w:ascii="Calibri Light" w:eastAsia="Yu Gothic Light" w:hAnsi="Calibri Light" w:cs="Times New Roman"/>
        </w:rPr>
      </w:pPr>
      <w:bookmarkStart w:id="60" w:name="_Toc155732214"/>
      <w:r>
        <w:t>7.2</w:t>
      </w:r>
      <w:r>
        <w:tab/>
      </w:r>
      <w:r w:rsidR="0060716B">
        <w:t>Styrets arbeidsutvalg</w:t>
      </w:r>
      <w:r w:rsidR="6ABFE852">
        <w:t xml:space="preserve"> (AU)</w:t>
      </w:r>
      <w:bookmarkEnd w:id="60"/>
    </w:p>
    <w:p w14:paraId="5B3C15EB" w14:textId="09538FCF" w:rsidR="0060716B" w:rsidRPr="00066C6E" w:rsidRDefault="0060716B" w:rsidP="00DE5AF3">
      <w:pPr>
        <w:pStyle w:val="Listeavsnitt"/>
        <w:numPr>
          <w:ilvl w:val="0"/>
          <w:numId w:val="24"/>
        </w:numPr>
        <w:ind w:left="360"/>
        <w:rPr>
          <w:rFonts w:asciiTheme="minorEastAsia" w:eastAsiaTheme="minorEastAsia" w:hAnsiTheme="minorEastAsia" w:cstheme="minorEastAsia"/>
          <w:szCs w:val="22"/>
          <w:lang w:eastAsia="nb-NO"/>
        </w:rPr>
      </w:pPr>
      <w:r w:rsidRPr="00066C6E">
        <w:rPr>
          <w:rFonts w:eastAsiaTheme="minorEastAsia"/>
          <w:lang w:eastAsia="nb-NO"/>
        </w:rPr>
        <w:t>Består av leder</w:t>
      </w:r>
      <w:r w:rsidR="00762C85">
        <w:rPr>
          <w:rFonts w:eastAsiaTheme="minorEastAsia"/>
          <w:lang w:eastAsia="nb-NO"/>
        </w:rPr>
        <w:t xml:space="preserve"> og</w:t>
      </w:r>
      <w:r w:rsidRPr="00066C6E">
        <w:rPr>
          <w:rFonts w:eastAsiaTheme="minorEastAsia"/>
          <w:lang w:eastAsia="nb-NO"/>
        </w:rPr>
        <w:t xml:space="preserve"> nestleder</w:t>
      </w:r>
    </w:p>
    <w:p w14:paraId="2B21C4B8" w14:textId="77777777" w:rsidR="74DF332D" w:rsidRDefault="74DF332D" w:rsidP="00DE5AF3">
      <w:pPr>
        <w:pStyle w:val="Listeavsnitt"/>
        <w:numPr>
          <w:ilvl w:val="0"/>
          <w:numId w:val="24"/>
        </w:numPr>
        <w:ind w:left="360"/>
        <w:rPr>
          <w:rFonts w:asciiTheme="minorEastAsia" w:eastAsiaTheme="minorEastAsia" w:hAnsiTheme="minorEastAsia" w:cstheme="minorEastAsia"/>
          <w:szCs w:val="22"/>
          <w:lang w:eastAsia="nb-NO"/>
        </w:rPr>
      </w:pPr>
      <w:r w:rsidRPr="3546DBC2">
        <w:rPr>
          <w:rFonts w:eastAsiaTheme="minorEastAsia"/>
          <w:lang w:eastAsia="nb-NO"/>
        </w:rPr>
        <w:t>Ansvarlig for oppfølging av administrasjonen (arbeidsgiver ansvaret)</w:t>
      </w:r>
    </w:p>
    <w:p w14:paraId="68C6D688" w14:textId="77777777" w:rsidR="001B4847" w:rsidRDefault="001B4847" w:rsidP="001B4847">
      <w:pPr>
        <w:pStyle w:val="Listeavsnitt"/>
        <w:numPr>
          <w:ilvl w:val="0"/>
          <w:numId w:val="24"/>
        </w:numPr>
        <w:ind w:left="360"/>
        <w:rPr>
          <w:rFonts w:eastAsiaTheme="minorEastAsia"/>
          <w:lang w:eastAsia="nb-NO"/>
        </w:rPr>
      </w:pPr>
      <w:r>
        <w:rPr>
          <w:rFonts w:eastAsiaTheme="minorEastAsia"/>
          <w:lang w:eastAsia="nb-NO"/>
        </w:rPr>
        <w:t>F</w:t>
      </w:r>
      <w:r w:rsidRPr="3546DBC2">
        <w:rPr>
          <w:rFonts w:eastAsiaTheme="minorEastAsia"/>
          <w:lang w:eastAsia="nb-NO"/>
        </w:rPr>
        <w:t>orberede saker til styret</w:t>
      </w:r>
      <w:bookmarkStart w:id="61" w:name="_Hlk56545480"/>
      <w:bookmarkEnd w:id="61"/>
    </w:p>
    <w:p w14:paraId="49849358" w14:textId="77777777" w:rsidR="74DF332D" w:rsidRDefault="74DF332D" w:rsidP="00DE5AF3">
      <w:pPr>
        <w:pStyle w:val="Listeavsnitt"/>
        <w:numPr>
          <w:ilvl w:val="0"/>
          <w:numId w:val="24"/>
        </w:numPr>
        <w:ind w:left="360"/>
        <w:rPr>
          <w:rFonts w:asciiTheme="minorEastAsia" w:eastAsiaTheme="minorEastAsia" w:hAnsiTheme="minorEastAsia" w:cstheme="minorEastAsia"/>
          <w:szCs w:val="22"/>
          <w:lang w:eastAsia="nb-NO"/>
        </w:rPr>
      </w:pPr>
      <w:r w:rsidRPr="3546DBC2">
        <w:rPr>
          <w:rFonts w:eastAsiaTheme="minorEastAsia"/>
          <w:lang w:eastAsia="nb-NO"/>
        </w:rPr>
        <w:t>Gjennomføre</w:t>
      </w:r>
      <w:r w:rsidR="002C68E5">
        <w:rPr>
          <w:rFonts w:eastAsiaTheme="minorEastAsia"/>
          <w:lang w:eastAsia="nb-NO"/>
        </w:rPr>
        <w:t xml:space="preserve"> faste</w:t>
      </w:r>
      <w:r w:rsidRPr="3546DBC2">
        <w:rPr>
          <w:rFonts w:eastAsiaTheme="minorEastAsia"/>
          <w:lang w:eastAsia="nb-NO"/>
        </w:rPr>
        <w:t xml:space="preserve"> møter </w:t>
      </w:r>
      <w:r w:rsidR="002C68E5">
        <w:rPr>
          <w:rFonts w:eastAsiaTheme="minorEastAsia"/>
          <w:lang w:eastAsia="nb-NO"/>
        </w:rPr>
        <w:t xml:space="preserve">i forkant av styremøtene </w:t>
      </w:r>
      <w:r w:rsidRPr="3546DBC2">
        <w:rPr>
          <w:rFonts w:eastAsiaTheme="minorEastAsia"/>
          <w:lang w:eastAsia="nb-NO"/>
        </w:rPr>
        <w:t>med administrasjonen</w:t>
      </w:r>
    </w:p>
    <w:p w14:paraId="34707099" w14:textId="77777777" w:rsidR="00EB3592" w:rsidRDefault="00EB3592" w:rsidP="00EB3592">
      <w:pPr>
        <w:pStyle w:val="Listeavsnitt"/>
        <w:ind w:left="360"/>
        <w:rPr>
          <w:rFonts w:eastAsiaTheme="minorEastAsia"/>
          <w:lang w:eastAsia="nb-NO"/>
        </w:rPr>
      </w:pPr>
    </w:p>
    <w:p w14:paraId="1A3348BE" w14:textId="105AE4AE" w:rsidR="006F614F" w:rsidRDefault="00643BC2" w:rsidP="00643BC2">
      <w:pPr>
        <w:pStyle w:val="Overskrift1"/>
        <w:ind w:left="0"/>
      </w:pPr>
      <w:bookmarkStart w:id="62" w:name="_Toc155732215"/>
      <w:bookmarkStart w:id="63" w:name="_Hlk56547393"/>
      <w:r>
        <w:lastRenderedPageBreak/>
        <w:t>8.0</w:t>
      </w:r>
      <w:r>
        <w:tab/>
        <w:t>Administrasjonen</w:t>
      </w:r>
      <w:bookmarkEnd w:id="62"/>
    </w:p>
    <w:p w14:paraId="2B8B5FA3" w14:textId="77777777" w:rsidR="0010259E" w:rsidRPr="0010259E" w:rsidRDefault="0010259E" w:rsidP="0010259E">
      <w:pPr>
        <w:rPr>
          <w:lang w:eastAsia="nb-NO"/>
        </w:rPr>
      </w:pPr>
    </w:p>
    <w:p w14:paraId="7B9CF60B" w14:textId="30CC0995" w:rsidR="002F6EFB" w:rsidRDefault="002F6EFB" w:rsidP="006F614F">
      <w:pPr>
        <w:pStyle w:val="Overskrift2"/>
        <w:ind w:left="0"/>
      </w:pPr>
      <w:bookmarkStart w:id="64" w:name="_Toc155732216"/>
      <w:r>
        <w:t xml:space="preserve">8.1 </w:t>
      </w:r>
      <w:r>
        <w:tab/>
        <w:t>Daglig leder</w:t>
      </w:r>
    </w:p>
    <w:p w14:paraId="57DA559C" w14:textId="77777777" w:rsidR="00896D29" w:rsidRDefault="00896D29" w:rsidP="002F6EFB">
      <w:pPr>
        <w:pStyle w:val="Listeavsnitt"/>
        <w:numPr>
          <w:ilvl w:val="0"/>
          <w:numId w:val="9"/>
        </w:numPr>
        <w:ind w:left="709" w:hanging="720"/>
        <w:rPr>
          <w:rFonts w:eastAsiaTheme="minorEastAsia"/>
          <w:lang w:eastAsia="nb-NO"/>
        </w:rPr>
      </w:pPr>
      <w:r w:rsidRPr="00C72C95">
        <w:rPr>
          <w:rFonts w:eastAsiaTheme="minorEastAsia"/>
          <w:lang w:eastAsia="nb-NO"/>
        </w:rPr>
        <w:t>Overordnet ansvar for daglige aktiviteter og drift</w:t>
      </w:r>
      <w:r w:rsidRPr="003B5535">
        <w:rPr>
          <w:rFonts w:eastAsiaTheme="minorEastAsia"/>
          <w:lang w:eastAsia="nb-NO"/>
        </w:rPr>
        <w:t xml:space="preserve"> </w:t>
      </w:r>
    </w:p>
    <w:p w14:paraId="032E572D" w14:textId="181AE7BB" w:rsidR="00896D29" w:rsidRPr="00896D29" w:rsidRDefault="00896D29" w:rsidP="00896D29">
      <w:pPr>
        <w:pStyle w:val="Listeavsnitt"/>
        <w:numPr>
          <w:ilvl w:val="0"/>
          <w:numId w:val="9"/>
        </w:numPr>
        <w:ind w:left="709" w:hanging="720"/>
        <w:rPr>
          <w:rFonts w:eastAsiaTheme="minorEastAsia"/>
          <w:lang w:eastAsia="nb-NO"/>
        </w:rPr>
      </w:pPr>
      <w:r w:rsidRPr="003B5535">
        <w:rPr>
          <w:rFonts w:eastAsiaTheme="minorEastAsia"/>
          <w:lang w:eastAsia="nb-NO"/>
        </w:rPr>
        <w:t>Fakturering og purring av kontingenter, avgifter og akademi</w:t>
      </w:r>
    </w:p>
    <w:p w14:paraId="73EDB04F" w14:textId="5E1F95A0" w:rsidR="00896D29" w:rsidRDefault="002F6EFB" w:rsidP="00896D29">
      <w:pPr>
        <w:pStyle w:val="Listeavsnitt"/>
        <w:numPr>
          <w:ilvl w:val="0"/>
          <w:numId w:val="9"/>
        </w:numPr>
        <w:ind w:left="709" w:hanging="720"/>
        <w:rPr>
          <w:rFonts w:eastAsiaTheme="minorEastAsia"/>
          <w:lang w:eastAsia="nb-NO"/>
        </w:rPr>
      </w:pPr>
      <w:r w:rsidRPr="003B5535">
        <w:rPr>
          <w:rFonts w:eastAsiaTheme="minorEastAsia"/>
          <w:lang w:eastAsia="nb-NO"/>
        </w:rPr>
        <w:t xml:space="preserve">FIKS og </w:t>
      </w:r>
      <w:r>
        <w:rPr>
          <w:rFonts w:eastAsiaTheme="minorEastAsia"/>
          <w:lang w:eastAsia="nb-NO"/>
        </w:rPr>
        <w:t>kvalitetsklubb</w:t>
      </w:r>
      <w:r w:rsidRPr="003B5535">
        <w:rPr>
          <w:rFonts w:eastAsiaTheme="minorEastAsia"/>
          <w:lang w:eastAsia="nb-NO"/>
        </w:rPr>
        <w:t> </w:t>
      </w:r>
    </w:p>
    <w:p w14:paraId="2A2A1DBC" w14:textId="0D86B884" w:rsidR="00896D29" w:rsidRPr="00896D29" w:rsidRDefault="00896D29" w:rsidP="00896D29">
      <w:pPr>
        <w:pStyle w:val="Listeavsnitt"/>
        <w:numPr>
          <w:ilvl w:val="0"/>
          <w:numId w:val="9"/>
        </w:numPr>
        <w:ind w:left="709" w:hanging="720"/>
        <w:rPr>
          <w:rFonts w:eastAsiaTheme="minorEastAsia"/>
          <w:lang w:eastAsia="nb-NO"/>
        </w:rPr>
      </w:pPr>
      <w:r>
        <w:rPr>
          <w:rFonts w:eastAsiaTheme="minorEastAsia"/>
          <w:lang w:eastAsia="nb-NO"/>
        </w:rPr>
        <w:t>Vedlikehold av klubbens hjemmesider; fjellhamarfotball.no</w:t>
      </w:r>
    </w:p>
    <w:p w14:paraId="248B1F4B" w14:textId="77777777" w:rsidR="009C06CF" w:rsidRPr="00B26AD3" w:rsidRDefault="002F6EFB" w:rsidP="009C06CF">
      <w:pPr>
        <w:pStyle w:val="Listeavsnitt"/>
        <w:numPr>
          <w:ilvl w:val="0"/>
          <w:numId w:val="9"/>
        </w:numPr>
        <w:ind w:left="709" w:hanging="720"/>
        <w:rPr>
          <w:rFonts w:eastAsiaTheme="minorEastAsia"/>
          <w:szCs w:val="22"/>
          <w:lang w:eastAsia="nb-NO"/>
        </w:rPr>
      </w:pPr>
      <w:r w:rsidRPr="00B26AD3">
        <w:rPr>
          <w:rFonts w:eastAsiaTheme="minorEastAsia"/>
          <w:szCs w:val="22"/>
          <w:lang w:eastAsia="nb-NO"/>
        </w:rPr>
        <w:t>Administrativ Informasjon fra klubben </w:t>
      </w:r>
    </w:p>
    <w:p w14:paraId="781E3F94" w14:textId="77777777" w:rsidR="009C06CF" w:rsidRPr="00B26AD3" w:rsidRDefault="009C06CF" w:rsidP="009C06CF">
      <w:pPr>
        <w:pStyle w:val="Listeavsnitt"/>
        <w:numPr>
          <w:ilvl w:val="0"/>
          <w:numId w:val="9"/>
        </w:numPr>
        <w:ind w:left="709" w:hanging="720"/>
        <w:rPr>
          <w:rFonts w:eastAsiaTheme="minorEastAsia"/>
          <w:szCs w:val="22"/>
          <w:lang w:eastAsia="nb-NO"/>
        </w:rPr>
      </w:pPr>
      <w:r w:rsidRPr="00B26AD3">
        <w:rPr>
          <w:szCs w:val="22"/>
        </w:rPr>
        <w:t>Organisere og strukturere det administrative arbeidet.</w:t>
      </w:r>
    </w:p>
    <w:p w14:paraId="657598FE" w14:textId="77777777" w:rsidR="009C06CF" w:rsidRPr="00B26AD3" w:rsidRDefault="009C06CF" w:rsidP="009C06CF">
      <w:pPr>
        <w:pStyle w:val="Listeavsnitt"/>
        <w:numPr>
          <w:ilvl w:val="0"/>
          <w:numId w:val="9"/>
        </w:numPr>
        <w:ind w:left="709" w:hanging="720"/>
        <w:rPr>
          <w:rStyle w:val="eop"/>
          <w:rFonts w:eastAsiaTheme="minorEastAsia"/>
          <w:szCs w:val="22"/>
          <w:lang w:eastAsia="nb-NO"/>
        </w:rPr>
      </w:pPr>
      <w:r w:rsidRPr="00B26AD3">
        <w:rPr>
          <w:rStyle w:val="normaltextrun"/>
          <w:rFonts w:ascii="Calibri" w:eastAsiaTheme="majorEastAsia" w:hAnsi="Calibri" w:cs="Calibri"/>
          <w:color w:val="000000"/>
          <w:szCs w:val="22"/>
          <w:shd w:val="clear" w:color="auto" w:fill="FFFFFF"/>
        </w:rPr>
        <w:t>Lede og følge opp organisasjonen i nært samarbeid med styret</w:t>
      </w:r>
      <w:r w:rsidRPr="00B26AD3">
        <w:rPr>
          <w:rStyle w:val="eop"/>
          <w:rFonts w:ascii="Calibri" w:eastAsiaTheme="majorEastAsia" w:hAnsi="Calibri" w:cs="Calibri"/>
          <w:color w:val="000000"/>
          <w:szCs w:val="22"/>
          <w:shd w:val="clear" w:color="auto" w:fill="FFFFFF"/>
        </w:rPr>
        <w:t> </w:t>
      </w:r>
    </w:p>
    <w:p w14:paraId="6AAAFD58" w14:textId="77777777" w:rsidR="00B26AD3" w:rsidRPr="00B26AD3" w:rsidRDefault="009C06CF" w:rsidP="00B26AD3">
      <w:pPr>
        <w:pStyle w:val="Listeavsnitt"/>
        <w:numPr>
          <w:ilvl w:val="0"/>
          <w:numId w:val="9"/>
        </w:numPr>
        <w:ind w:left="709" w:hanging="720"/>
        <w:rPr>
          <w:rFonts w:eastAsiaTheme="minorEastAsia"/>
          <w:szCs w:val="22"/>
          <w:lang w:eastAsia="nb-NO"/>
        </w:rPr>
      </w:pPr>
      <w:r w:rsidRPr="00B26AD3">
        <w:rPr>
          <w:szCs w:val="22"/>
        </w:rPr>
        <w:t>Være kontaktpunkt for klubben mot NFF, NFF Akershus, kommunen, naboer og andre organisasjoner i samarbeid med AL.</w:t>
      </w:r>
    </w:p>
    <w:p w14:paraId="485C4948" w14:textId="766BFD7D" w:rsidR="002F6EFB" w:rsidRPr="00B26AD3" w:rsidRDefault="002F6EFB" w:rsidP="002F6EFB">
      <w:pPr>
        <w:pStyle w:val="Listeavsnitt"/>
        <w:numPr>
          <w:ilvl w:val="0"/>
          <w:numId w:val="9"/>
        </w:numPr>
        <w:ind w:left="709" w:hanging="720"/>
        <w:rPr>
          <w:rFonts w:asciiTheme="minorEastAsia" w:eastAsiaTheme="minorEastAsia" w:hAnsiTheme="minorEastAsia" w:cstheme="minorEastAsia"/>
          <w:szCs w:val="22"/>
          <w:lang w:eastAsia="nb-NO"/>
        </w:rPr>
      </w:pPr>
      <w:r w:rsidRPr="00B26AD3">
        <w:rPr>
          <w:rFonts w:eastAsiaTheme="minorEastAsia"/>
          <w:szCs w:val="22"/>
          <w:lang w:eastAsia="nb-NO"/>
        </w:rPr>
        <w:t xml:space="preserve">Forvalte FFK sitt arbeidsgiveransvar ovenfor </w:t>
      </w:r>
      <w:r w:rsidR="00B26AD3" w:rsidRPr="00B26AD3">
        <w:rPr>
          <w:rFonts w:eastAsiaTheme="minorEastAsia"/>
          <w:szCs w:val="22"/>
          <w:lang w:eastAsia="nb-NO"/>
        </w:rPr>
        <w:t>ansatte i administrasjonen.</w:t>
      </w:r>
    </w:p>
    <w:p w14:paraId="17743CDB" w14:textId="77777777" w:rsidR="002F6EFB" w:rsidRPr="00B26AD3" w:rsidRDefault="002F6EFB" w:rsidP="002F6EFB">
      <w:pPr>
        <w:pStyle w:val="Listeavsnitt"/>
        <w:numPr>
          <w:ilvl w:val="0"/>
          <w:numId w:val="9"/>
        </w:numPr>
        <w:ind w:left="709" w:hanging="720"/>
        <w:rPr>
          <w:rFonts w:asciiTheme="minorEastAsia" w:eastAsiaTheme="minorEastAsia" w:hAnsiTheme="minorEastAsia" w:cstheme="minorEastAsia"/>
          <w:szCs w:val="22"/>
          <w:lang w:eastAsia="nb-NO"/>
        </w:rPr>
      </w:pPr>
      <w:r w:rsidRPr="00B26AD3">
        <w:rPr>
          <w:rFonts w:eastAsiaTheme="minorEastAsia"/>
          <w:szCs w:val="22"/>
          <w:lang w:eastAsia="nb-NO"/>
        </w:rPr>
        <w:t>Kommunikasjon mellom klubben og medlemmer/foreldre</w:t>
      </w:r>
    </w:p>
    <w:p w14:paraId="152B12C2" w14:textId="77777777" w:rsidR="002F6EFB" w:rsidRDefault="002F6EFB" w:rsidP="006F614F">
      <w:pPr>
        <w:pStyle w:val="Overskrift2"/>
        <w:ind w:left="0"/>
      </w:pPr>
    </w:p>
    <w:p w14:paraId="3C7A5300" w14:textId="4E277456" w:rsidR="006F614F" w:rsidRDefault="00643BC2" w:rsidP="006F614F">
      <w:pPr>
        <w:pStyle w:val="Overskrift2"/>
        <w:ind w:left="0"/>
      </w:pPr>
      <w:r>
        <w:t>8.</w:t>
      </w:r>
      <w:r w:rsidR="00B26AD3">
        <w:t>2</w:t>
      </w:r>
      <w:r>
        <w:tab/>
      </w:r>
      <w:r w:rsidR="009D602A">
        <w:t>Sportslig leder</w:t>
      </w:r>
      <w:bookmarkEnd w:id="64"/>
    </w:p>
    <w:p w14:paraId="5E6F2D66" w14:textId="5B27339F" w:rsidR="00F87E2D" w:rsidRPr="00F87E2D" w:rsidRDefault="00E4313E" w:rsidP="00F87E2D">
      <w:pPr>
        <w:tabs>
          <w:tab w:val="left" w:pos="360"/>
        </w:tabs>
        <w:rPr>
          <w:rFonts w:cstheme="minorHAnsi"/>
          <w:szCs w:val="16"/>
        </w:rPr>
      </w:pPr>
      <w:r w:rsidRPr="00E4313E">
        <w:rPr>
          <w:rFonts w:cstheme="minorHAnsi"/>
          <w:szCs w:val="16"/>
        </w:rPr>
        <w:t>Overordnet sportslig ansvar</w:t>
      </w:r>
      <w:r>
        <w:rPr>
          <w:rFonts w:cstheme="minorHAnsi"/>
          <w:szCs w:val="16"/>
        </w:rPr>
        <w:t xml:space="preserve"> og s</w:t>
      </w:r>
      <w:r w:rsidRPr="00E4313E">
        <w:rPr>
          <w:rFonts w:cstheme="minorHAnsi"/>
          <w:szCs w:val="16"/>
        </w:rPr>
        <w:t xml:space="preserve">kal utvikle og forbedre det sportslige tilbudet i klubben. </w:t>
      </w:r>
      <w:r w:rsidR="00F87E2D">
        <w:rPr>
          <w:rFonts w:cstheme="minorHAnsi"/>
          <w:szCs w:val="16"/>
        </w:rPr>
        <w:t>L</w:t>
      </w:r>
      <w:r w:rsidR="00F87E2D" w:rsidRPr="00646D58">
        <w:rPr>
          <w:rFonts w:cstheme="minorHAnsi"/>
          <w:szCs w:val="16"/>
        </w:rPr>
        <w:t>ede</w:t>
      </w:r>
      <w:r w:rsidR="00F87E2D">
        <w:rPr>
          <w:rFonts w:cstheme="minorHAnsi"/>
          <w:szCs w:val="16"/>
        </w:rPr>
        <w:t>r</w:t>
      </w:r>
      <w:r w:rsidR="00F87E2D" w:rsidRPr="00646D58">
        <w:rPr>
          <w:rFonts w:cstheme="minorHAnsi"/>
          <w:szCs w:val="16"/>
        </w:rPr>
        <w:t xml:space="preserve"> klubbens sportslige utvalg etter retningslinjer fra styret </w:t>
      </w:r>
      <w:r w:rsidR="00F87E2D">
        <w:rPr>
          <w:rFonts w:cstheme="minorHAnsi"/>
          <w:szCs w:val="16"/>
        </w:rPr>
        <w:t>og s</w:t>
      </w:r>
      <w:r w:rsidR="00F87E2D" w:rsidRPr="009C6027">
        <w:rPr>
          <w:rFonts w:cstheme="minorHAnsi"/>
          <w:szCs w:val="16"/>
        </w:rPr>
        <w:t>portsplanen.</w:t>
      </w:r>
    </w:p>
    <w:p w14:paraId="14C795A8" w14:textId="786D61B4" w:rsidR="00F87E2D" w:rsidRPr="00A94678" w:rsidRDefault="00F87E2D" w:rsidP="00A94678">
      <w:pPr>
        <w:tabs>
          <w:tab w:val="left" w:pos="360"/>
        </w:tabs>
        <w:rPr>
          <w:rFonts w:cstheme="minorHAnsi"/>
          <w:szCs w:val="16"/>
        </w:rPr>
      </w:pPr>
      <w:r>
        <w:rPr>
          <w:rFonts w:cstheme="minorHAnsi"/>
          <w:szCs w:val="16"/>
        </w:rPr>
        <w:t>Sportslig leder har ansvaret for:</w:t>
      </w:r>
    </w:p>
    <w:p w14:paraId="744B6854" w14:textId="71DBB54F" w:rsidR="00E4313E" w:rsidRPr="00A1099B" w:rsidRDefault="00C72C95" w:rsidP="00A1099B">
      <w:pPr>
        <w:pStyle w:val="Listeavsnitt"/>
        <w:numPr>
          <w:ilvl w:val="0"/>
          <w:numId w:val="25"/>
        </w:numPr>
        <w:tabs>
          <w:tab w:val="left" w:pos="360"/>
        </w:tabs>
        <w:rPr>
          <w:rFonts w:cstheme="minorHAnsi"/>
          <w:szCs w:val="16"/>
        </w:rPr>
      </w:pPr>
      <w:r w:rsidRPr="00A1099B">
        <w:rPr>
          <w:rFonts w:eastAsiaTheme="minorEastAsia" w:cstheme="minorHAnsi"/>
          <w:szCs w:val="16"/>
        </w:rPr>
        <w:t>Sørge for a</w:t>
      </w:r>
      <w:r w:rsidR="00E4313E" w:rsidRPr="00A1099B">
        <w:rPr>
          <w:rFonts w:eastAsiaTheme="minorEastAsia" w:cstheme="minorHAnsi"/>
          <w:szCs w:val="16"/>
        </w:rPr>
        <w:t>t sportslig plan etterleves</w:t>
      </w:r>
      <w:r w:rsidR="00A1099B">
        <w:rPr>
          <w:rFonts w:eastAsiaTheme="minorEastAsia" w:cstheme="minorHAnsi"/>
          <w:szCs w:val="16"/>
        </w:rPr>
        <w:t xml:space="preserve"> og </w:t>
      </w:r>
      <w:r w:rsidR="00A1099B">
        <w:rPr>
          <w:rFonts w:cstheme="minorHAnsi"/>
          <w:szCs w:val="16"/>
        </w:rPr>
        <w:t>håndtere avvik fra sportsplanen</w:t>
      </w:r>
    </w:p>
    <w:p w14:paraId="737BFEA7" w14:textId="77777777" w:rsidR="00EB3592" w:rsidRPr="00A1099B" w:rsidRDefault="00EB3592" w:rsidP="00EB3592">
      <w:pPr>
        <w:pStyle w:val="Listeavsnitt"/>
        <w:numPr>
          <w:ilvl w:val="0"/>
          <w:numId w:val="25"/>
        </w:numPr>
        <w:tabs>
          <w:tab w:val="left" w:pos="360"/>
        </w:tabs>
        <w:rPr>
          <w:rFonts w:cstheme="minorHAnsi"/>
          <w:szCs w:val="16"/>
        </w:rPr>
      </w:pPr>
      <w:r>
        <w:rPr>
          <w:rFonts w:eastAsiaTheme="minorEastAsia" w:cstheme="minorHAnsi"/>
          <w:szCs w:val="16"/>
        </w:rPr>
        <w:t>Å</w:t>
      </w:r>
      <w:r w:rsidRPr="00A1099B">
        <w:rPr>
          <w:rFonts w:eastAsiaTheme="minorEastAsia" w:cstheme="minorHAnsi"/>
          <w:szCs w:val="16"/>
        </w:rPr>
        <w:t xml:space="preserve">rlig </w:t>
      </w:r>
      <w:r>
        <w:rPr>
          <w:rFonts w:eastAsiaTheme="minorEastAsia" w:cstheme="minorHAnsi"/>
          <w:szCs w:val="16"/>
        </w:rPr>
        <w:t>evaluering og justering</w:t>
      </w:r>
      <w:r w:rsidRPr="00A1099B">
        <w:rPr>
          <w:rFonts w:eastAsiaTheme="minorEastAsia" w:cstheme="minorHAnsi"/>
          <w:szCs w:val="16"/>
        </w:rPr>
        <w:t xml:space="preserve"> av </w:t>
      </w:r>
      <w:r>
        <w:rPr>
          <w:rFonts w:eastAsiaTheme="minorEastAsia" w:cstheme="minorHAnsi"/>
          <w:szCs w:val="16"/>
        </w:rPr>
        <w:t>sports</w:t>
      </w:r>
      <w:r w:rsidRPr="00A1099B">
        <w:rPr>
          <w:rFonts w:eastAsiaTheme="minorEastAsia" w:cstheme="minorHAnsi"/>
          <w:szCs w:val="16"/>
        </w:rPr>
        <w:t>plan </w:t>
      </w:r>
    </w:p>
    <w:p w14:paraId="2EFC4EDA" w14:textId="4BDDE3A2" w:rsidR="00E4313E" w:rsidRDefault="00E4313E" w:rsidP="0010259E">
      <w:pPr>
        <w:pStyle w:val="Listeavsnitt"/>
        <w:numPr>
          <w:ilvl w:val="0"/>
          <w:numId w:val="25"/>
        </w:numPr>
        <w:tabs>
          <w:tab w:val="left" w:pos="360"/>
        </w:tabs>
        <w:rPr>
          <w:rFonts w:cstheme="minorHAnsi"/>
          <w:szCs w:val="16"/>
        </w:rPr>
      </w:pPr>
      <w:r>
        <w:rPr>
          <w:rFonts w:cstheme="minorHAnsi"/>
          <w:szCs w:val="16"/>
        </w:rPr>
        <w:t>L</w:t>
      </w:r>
      <w:r w:rsidRPr="00646D58">
        <w:rPr>
          <w:rFonts w:cstheme="minorHAnsi"/>
          <w:szCs w:val="16"/>
        </w:rPr>
        <w:t xml:space="preserve">ede klubbens sportslige utvalg etter retningslinjer fra styret </w:t>
      </w:r>
      <w:r>
        <w:rPr>
          <w:rFonts w:cstheme="minorHAnsi"/>
          <w:szCs w:val="16"/>
        </w:rPr>
        <w:t xml:space="preserve">og </w:t>
      </w:r>
      <w:r w:rsidR="00A1099B">
        <w:rPr>
          <w:rFonts w:cstheme="minorHAnsi"/>
          <w:szCs w:val="16"/>
        </w:rPr>
        <w:t xml:space="preserve">innenfor rammene av </w:t>
      </w:r>
      <w:r>
        <w:rPr>
          <w:rFonts w:cstheme="minorHAnsi"/>
          <w:szCs w:val="16"/>
        </w:rPr>
        <w:t>s</w:t>
      </w:r>
      <w:r w:rsidRPr="009C6027">
        <w:rPr>
          <w:rFonts w:cstheme="minorHAnsi"/>
          <w:szCs w:val="16"/>
        </w:rPr>
        <w:t>portsplanen.</w:t>
      </w:r>
    </w:p>
    <w:p w14:paraId="12B612A5" w14:textId="2115DBF6" w:rsidR="00A94678" w:rsidRPr="00A94678" w:rsidRDefault="00A94678" w:rsidP="00A94678">
      <w:pPr>
        <w:pStyle w:val="Listeavsnitt"/>
        <w:numPr>
          <w:ilvl w:val="0"/>
          <w:numId w:val="25"/>
        </w:numPr>
        <w:tabs>
          <w:tab w:val="left" w:pos="360"/>
        </w:tabs>
        <w:rPr>
          <w:rFonts w:cstheme="minorHAnsi"/>
          <w:szCs w:val="16"/>
        </w:rPr>
      </w:pPr>
      <w:r>
        <w:rPr>
          <w:rFonts w:cstheme="minorHAnsi"/>
          <w:szCs w:val="16"/>
        </w:rPr>
        <w:t>Utvikle og forbedre det sportslige tilbudet i klubben</w:t>
      </w:r>
    </w:p>
    <w:p w14:paraId="2330A64D" w14:textId="2A8DA0CE" w:rsidR="00A1099B" w:rsidRPr="00F87E2D" w:rsidRDefault="00F87E2D" w:rsidP="005F694E">
      <w:pPr>
        <w:pStyle w:val="Listeavsnitt"/>
        <w:numPr>
          <w:ilvl w:val="0"/>
          <w:numId w:val="25"/>
        </w:numPr>
        <w:tabs>
          <w:tab w:val="left" w:pos="360"/>
        </w:tabs>
        <w:rPr>
          <w:rFonts w:cstheme="minorHAnsi"/>
          <w:szCs w:val="16"/>
        </w:rPr>
      </w:pPr>
      <w:r w:rsidRPr="00F87E2D">
        <w:rPr>
          <w:rFonts w:cstheme="minorHAnsi"/>
          <w:szCs w:val="16"/>
        </w:rPr>
        <w:t xml:space="preserve">Rollen som rekrutteringsansvarlig </w:t>
      </w:r>
      <w:r w:rsidR="00EB3592" w:rsidRPr="00F87E2D">
        <w:rPr>
          <w:rFonts w:eastAsiaTheme="minorEastAsia" w:cstheme="minorHAnsi"/>
          <w:szCs w:val="16"/>
        </w:rPr>
        <w:t xml:space="preserve">for </w:t>
      </w:r>
      <w:r w:rsidR="00A1099B" w:rsidRPr="00F87E2D">
        <w:rPr>
          <w:rFonts w:eastAsiaTheme="minorEastAsia" w:cstheme="minorHAnsi"/>
          <w:szCs w:val="16"/>
        </w:rPr>
        <w:t>spillere og trenere</w:t>
      </w:r>
      <w:r w:rsidR="00A1099B" w:rsidRPr="00F87E2D">
        <w:rPr>
          <w:rFonts w:cstheme="minorHAnsi"/>
          <w:szCs w:val="16"/>
        </w:rPr>
        <w:t xml:space="preserve"> </w:t>
      </w:r>
    </w:p>
    <w:p w14:paraId="7D71E5AD" w14:textId="765CE55E" w:rsidR="0010259E" w:rsidRPr="00F87E2D" w:rsidRDefault="00E4313E" w:rsidP="00F87E2D">
      <w:pPr>
        <w:pStyle w:val="Listeavsnitt"/>
        <w:numPr>
          <w:ilvl w:val="0"/>
          <w:numId w:val="25"/>
        </w:numPr>
        <w:tabs>
          <w:tab w:val="left" w:pos="360"/>
        </w:tabs>
        <w:rPr>
          <w:rFonts w:cstheme="minorHAnsi"/>
          <w:szCs w:val="16"/>
        </w:rPr>
      </w:pPr>
      <w:r>
        <w:rPr>
          <w:rFonts w:cstheme="minorHAnsi"/>
          <w:szCs w:val="16"/>
        </w:rPr>
        <w:t>A</w:t>
      </w:r>
      <w:r w:rsidR="0010259E" w:rsidRPr="009C6027">
        <w:rPr>
          <w:rFonts w:cstheme="minorHAnsi"/>
          <w:szCs w:val="16"/>
        </w:rPr>
        <w:t xml:space="preserve">nsette </w:t>
      </w:r>
      <w:r w:rsidR="0010259E">
        <w:rPr>
          <w:rFonts w:cstheme="minorHAnsi"/>
          <w:szCs w:val="16"/>
        </w:rPr>
        <w:t xml:space="preserve">og følge opp </w:t>
      </w:r>
      <w:r w:rsidR="0010259E" w:rsidRPr="009C6027">
        <w:rPr>
          <w:rFonts w:cstheme="minorHAnsi"/>
          <w:szCs w:val="16"/>
        </w:rPr>
        <w:t>klubbens trenere</w:t>
      </w:r>
      <w:r w:rsidR="00F87E2D">
        <w:rPr>
          <w:rFonts w:cstheme="minorHAnsi"/>
          <w:szCs w:val="16"/>
        </w:rPr>
        <w:t xml:space="preserve"> gjennom god dialog og være synlig på treningsfeltet</w:t>
      </w:r>
      <w:r w:rsidR="00F87E2D" w:rsidRPr="009C6027">
        <w:rPr>
          <w:rFonts w:cstheme="minorHAnsi"/>
          <w:szCs w:val="16"/>
        </w:rPr>
        <w:t>.</w:t>
      </w:r>
    </w:p>
    <w:p w14:paraId="2D8E59AD" w14:textId="0C263C59" w:rsidR="0010259E" w:rsidRPr="009C6027" w:rsidRDefault="00E4313E" w:rsidP="0010259E">
      <w:pPr>
        <w:pStyle w:val="Listeavsnitt"/>
        <w:numPr>
          <w:ilvl w:val="0"/>
          <w:numId w:val="25"/>
        </w:numPr>
        <w:tabs>
          <w:tab w:val="left" w:pos="360"/>
        </w:tabs>
        <w:rPr>
          <w:rFonts w:cstheme="minorHAnsi"/>
          <w:szCs w:val="16"/>
        </w:rPr>
      </w:pPr>
      <w:r>
        <w:rPr>
          <w:rFonts w:cstheme="minorHAnsi"/>
          <w:szCs w:val="16"/>
        </w:rPr>
        <w:t>Sørge for at</w:t>
      </w:r>
      <w:r w:rsidR="0010259E" w:rsidRPr="009C6027">
        <w:rPr>
          <w:rFonts w:cstheme="minorHAnsi"/>
          <w:szCs w:val="16"/>
        </w:rPr>
        <w:t xml:space="preserve"> trenerkontrakter blir underskrevet og at innholdet </w:t>
      </w:r>
      <w:r w:rsidR="0010259E">
        <w:rPr>
          <w:rFonts w:cstheme="minorHAnsi"/>
          <w:szCs w:val="16"/>
        </w:rPr>
        <w:t xml:space="preserve">er </w:t>
      </w:r>
      <w:r w:rsidR="0010259E" w:rsidRPr="009C6027">
        <w:rPr>
          <w:rFonts w:cstheme="minorHAnsi"/>
          <w:szCs w:val="16"/>
        </w:rPr>
        <w:t>grundig gjennomgått</w:t>
      </w:r>
      <w:r>
        <w:rPr>
          <w:rFonts w:cstheme="minorHAnsi"/>
          <w:szCs w:val="16"/>
        </w:rPr>
        <w:t>.</w:t>
      </w:r>
    </w:p>
    <w:p w14:paraId="75F8222C" w14:textId="4B43FC00" w:rsidR="00E4313E" w:rsidRDefault="00E4313E" w:rsidP="0010259E">
      <w:pPr>
        <w:pStyle w:val="Listeavsnitt"/>
        <w:numPr>
          <w:ilvl w:val="0"/>
          <w:numId w:val="25"/>
        </w:numPr>
        <w:rPr>
          <w:rFonts w:cstheme="minorHAnsi"/>
          <w:szCs w:val="16"/>
        </w:rPr>
      </w:pPr>
      <w:r w:rsidRPr="00E4313E">
        <w:rPr>
          <w:rFonts w:cstheme="minorHAnsi"/>
          <w:szCs w:val="16"/>
        </w:rPr>
        <w:t>Rekruttering, opplæring, oppfølging og utvikling av dommere sammen med dommeransvarlig</w:t>
      </w:r>
      <w:r>
        <w:rPr>
          <w:rFonts w:cstheme="minorHAnsi"/>
          <w:szCs w:val="16"/>
        </w:rPr>
        <w:t>.</w:t>
      </w:r>
    </w:p>
    <w:p w14:paraId="3F98C804" w14:textId="0C48D769" w:rsidR="00E4313E" w:rsidRDefault="00E4313E" w:rsidP="00E4313E">
      <w:pPr>
        <w:pStyle w:val="Listeavsnitt"/>
        <w:numPr>
          <w:ilvl w:val="0"/>
          <w:numId w:val="25"/>
        </w:numPr>
        <w:rPr>
          <w:rFonts w:cstheme="minorHAnsi"/>
          <w:szCs w:val="16"/>
        </w:rPr>
      </w:pPr>
      <w:r w:rsidRPr="00E4313E">
        <w:rPr>
          <w:rFonts w:cstheme="minorHAnsi"/>
          <w:szCs w:val="16"/>
        </w:rPr>
        <w:t>Sportslig kontaktperson for topp- og breddeklubber i nærområdet på vegne av klubben</w:t>
      </w:r>
      <w:r>
        <w:rPr>
          <w:rFonts w:cstheme="minorHAnsi"/>
          <w:szCs w:val="16"/>
        </w:rPr>
        <w:t>.</w:t>
      </w:r>
    </w:p>
    <w:p w14:paraId="4913189D" w14:textId="66F77D8F" w:rsidR="0010259E" w:rsidRPr="00E4313E" w:rsidRDefault="00E4313E" w:rsidP="00E4313E">
      <w:pPr>
        <w:pStyle w:val="Listeavsnitt"/>
        <w:numPr>
          <w:ilvl w:val="0"/>
          <w:numId w:val="25"/>
        </w:numPr>
        <w:rPr>
          <w:rFonts w:cstheme="minorHAnsi"/>
          <w:szCs w:val="16"/>
        </w:rPr>
      </w:pPr>
      <w:r w:rsidRPr="00E4313E">
        <w:rPr>
          <w:rFonts w:cstheme="minorHAnsi"/>
          <w:szCs w:val="16"/>
        </w:rPr>
        <w:t xml:space="preserve">Sørge for at </w:t>
      </w:r>
      <w:r w:rsidR="0010259E" w:rsidRPr="00E4313E">
        <w:rPr>
          <w:rFonts w:cstheme="minorHAnsi"/>
          <w:szCs w:val="16"/>
        </w:rPr>
        <w:t xml:space="preserve">all hospitering/differensiering i klubben </w:t>
      </w:r>
      <w:r w:rsidRPr="00E4313E">
        <w:rPr>
          <w:rFonts w:cstheme="minorHAnsi"/>
          <w:szCs w:val="16"/>
        </w:rPr>
        <w:t xml:space="preserve">skjer </w:t>
      </w:r>
      <w:r w:rsidR="0010259E" w:rsidRPr="00E4313E">
        <w:rPr>
          <w:rFonts w:cstheme="minorHAnsi"/>
          <w:szCs w:val="16"/>
        </w:rPr>
        <w:t>i henhold til Sportsplanen.</w:t>
      </w:r>
    </w:p>
    <w:p w14:paraId="7CA425E9" w14:textId="30D7ADF4" w:rsidR="0010259E" w:rsidRPr="009C6027" w:rsidRDefault="00E4313E" w:rsidP="0010259E">
      <w:pPr>
        <w:pStyle w:val="Listeavsnitt"/>
        <w:numPr>
          <w:ilvl w:val="0"/>
          <w:numId w:val="25"/>
        </w:numPr>
        <w:rPr>
          <w:rFonts w:cstheme="minorHAnsi"/>
          <w:szCs w:val="16"/>
        </w:rPr>
      </w:pPr>
      <w:r>
        <w:rPr>
          <w:rFonts w:cstheme="minorHAnsi"/>
          <w:szCs w:val="16"/>
        </w:rPr>
        <w:t>U</w:t>
      </w:r>
      <w:r w:rsidR="0010259E" w:rsidRPr="009C6027">
        <w:rPr>
          <w:rFonts w:cstheme="minorHAnsi"/>
          <w:szCs w:val="16"/>
        </w:rPr>
        <w:t>tvikling av sportslig kompetanse i klubben.</w:t>
      </w:r>
    </w:p>
    <w:p w14:paraId="123B1DFE" w14:textId="7E8FE89C" w:rsidR="00A1099B" w:rsidRDefault="00F87E2D" w:rsidP="0010259E">
      <w:pPr>
        <w:pStyle w:val="Listeavsnitt"/>
        <w:numPr>
          <w:ilvl w:val="0"/>
          <w:numId w:val="25"/>
        </w:numPr>
        <w:rPr>
          <w:rFonts w:cstheme="minorHAnsi"/>
          <w:szCs w:val="16"/>
        </w:rPr>
      </w:pPr>
      <w:r>
        <w:rPr>
          <w:rFonts w:eastAsiaTheme="minorEastAsia" w:cstheme="minorHAnsi"/>
          <w:szCs w:val="16"/>
        </w:rPr>
        <w:t xml:space="preserve">Avholde </w:t>
      </w:r>
      <w:r w:rsidR="00A1099B">
        <w:rPr>
          <w:rFonts w:eastAsiaTheme="minorEastAsia" w:cstheme="minorHAnsi"/>
          <w:szCs w:val="16"/>
        </w:rPr>
        <w:t>l</w:t>
      </w:r>
      <w:r w:rsidR="00A1099B" w:rsidRPr="00A1099B">
        <w:rPr>
          <w:rFonts w:eastAsiaTheme="minorEastAsia" w:cstheme="minorHAnsi"/>
          <w:szCs w:val="16"/>
        </w:rPr>
        <w:t>agsmøter med lagene i ungdomsfotballen</w:t>
      </w:r>
      <w:r w:rsidR="00A1099B">
        <w:rPr>
          <w:rFonts w:cstheme="minorHAnsi"/>
          <w:szCs w:val="16"/>
        </w:rPr>
        <w:t xml:space="preserve"> </w:t>
      </w:r>
    </w:p>
    <w:p w14:paraId="524EB84A" w14:textId="77777777" w:rsidR="00A1099B" w:rsidRDefault="00A1099B" w:rsidP="0010259E">
      <w:pPr>
        <w:pStyle w:val="Listeavsnitt"/>
        <w:numPr>
          <w:ilvl w:val="0"/>
          <w:numId w:val="25"/>
        </w:numPr>
        <w:rPr>
          <w:rFonts w:cstheme="minorHAnsi"/>
          <w:szCs w:val="16"/>
        </w:rPr>
      </w:pPr>
      <w:r w:rsidRPr="00A1099B">
        <w:rPr>
          <w:rFonts w:eastAsiaTheme="minorEastAsia" w:cstheme="minorHAnsi"/>
          <w:szCs w:val="16"/>
        </w:rPr>
        <w:t>Påse at SU er representert på foreldremøter for lag i klubben</w:t>
      </w:r>
      <w:r>
        <w:rPr>
          <w:rFonts w:cstheme="minorHAnsi"/>
          <w:szCs w:val="16"/>
        </w:rPr>
        <w:t xml:space="preserve"> </w:t>
      </w:r>
    </w:p>
    <w:p w14:paraId="38433F64" w14:textId="77777777" w:rsidR="00A1099B" w:rsidRPr="00A1099B" w:rsidRDefault="00A1099B" w:rsidP="0010259E">
      <w:pPr>
        <w:pStyle w:val="Listeavsnitt"/>
        <w:numPr>
          <w:ilvl w:val="0"/>
          <w:numId w:val="25"/>
        </w:numPr>
        <w:rPr>
          <w:rFonts w:cstheme="minorHAnsi"/>
          <w:szCs w:val="16"/>
        </w:rPr>
      </w:pPr>
      <w:r w:rsidRPr="00A1099B">
        <w:rPr>
          <w:rFonts w:eastAsiaTheme="minorEastAsia" w:cstheme="minorHAnsi"/>
          <w:szCs w:val="16"/>
        </w:rPr>
        <w:t>Kommunikasjon av sportslige saker mellom medlemmer/foreldre, administrasjonen og styret</w:t>
      </w:r>
    </w:p>
    <w:p w14:paraId="6DCBD365" w14:textId="3A38567F" w:rsidR="00F87E2D" w:rsidRDefault="00F87E2D" w:rsidP="00F87E2D">
      <w:pPr>
        <w:pStyle w:val="Listeavsnitt"/>
        <w:numPr>
          <w:ilvl w:val="0"/>
          <w:numId w:val="25"/>
        </w:numPr>
        <w:tabs>
          <w:tab w:val="left" w:pos="360"/>
        </w:tabs>
        <w:rPr>
          <w:rFonts w:cstheme="minorHAnsi"/>
          <w:szCs w:val="16"/>
        </w:rPr>
      </w:pPr>
      <w:r>
        <w:rPr>
          <w:rFonts w:cstheme="minorHAnsi"/>
          <w:szCs w:val="16"/>
        </w:rPr>
        <w:t>Arrangementer som ligger under sport</w:t>
      </w:r>
    </w:p>
    <w:p w14:paraId="2B167DB7" w14:textId="6DBE6773" w:rsidR="00A1099B" w:rsidRPr="00A1099B" w:rsidRDefault="00E4313E" w:rsidP="00A1099B">
      <w:pPr>
        <w:pStyle w:val="Listeavsnitt"/>
        <w:numPr>
          <w:ilvl w:val="0"/>
          <w:numId w:val="25"/>
        </w:numPr>
        <w:rPr>
          <w:rFonts w:cstheme="minorHAnsi"/>
          <w:szCs w:val="16"/>
        </w:rPr>
      </w:pPr>
      <w:r>
        <w:rPr>
          <w:rFonts w:cstheme="minorHAnsi"/>
          <w:szCs w:val="16"/>
        </w:rPr>
        <w:t>L</w:t>
      </w:r>
      <w:r w:rsidR="0010259E" w:rsidRPr="009C6027">
        <w:rPr>
          <w:rFonts w:cstheme="minorHAnsi"/>
          <w:szCs w:val="16"/>
        </w:rPr>
        <w:t>egge rammene for treningstider sommer og vinter</w:t>
      </w:r>
      <w:r w:rsidR="0010259E">
        <w:rPr>
          <w:rFonts w:cstheme="minorHAnsi"/>
          <w:szCs w:val="16"/>
        </w:rPr>
        <w:t xml:space="preserve"> og sikre at treningstider legges frem for </w:t>
      </w:r>
      <w:r w:rsidR="0010259E" w:rsidRPr="009C6027">
        <w:rPr>
          <w:rFonts w:cstheme="minorHAnsi"/>
          <w:szCs w:val="16"/>
        </w:rPr>
        <w:t>Sportslig utvalg</w:t>
      </w:r>
      <w:r w:rsidR="0010259E">
        <w:rPr>
          <w:rFonts w:cstheme="minorHAnsi"/>
          <w:szCs w:val="16"/>
        </w:rPr>
        <w:t xml:space="preserve"> til godkjenning. </w:t>
      </w:r>
    </w:p>
    <w:p w14:paraId="3BCF06C2" w14:textId="77777777" w:rsidR="006F614F" w:rsidRPr="006F614F" w:rsidRDefault="006F614F" w:rsidP="006F614F">
      <w:pPr>
        <w:rPr>
          <w:lang w:eastAsia="nb-NO"/>
        </w:rPr>
      </w:pPr>
    </w:p>
    <w:bookmarkEnd w:id="63"/>
    <w:p w14:paraId="41512587" w14:textId="79B48B59" w:rsidR="006F614F" w:rsidRPr="001D3DA0" w:rsidRDefault="00B26AD3" w:rsidP="00B26AD3">
      <w:pPr>
        <w:pStyle w:val="Overskrift2"/>
        <w:ind w:left="0"/>
        <w:rPr>
          <w:rStyle w:val="Utheving"/>
        </w:rPr>
      </w:pPr>
      <w:r>
        <w:rPr>
          <w:rStyle w:val="Utheving"/>
        </w:rPr>
        <w:lastRenderedPageBreak/>
        <w:t>8.3</w:t>
      </w:r>
      <w:r w:rsidR="001B4847">
        <w:rPr>
          <w:rStyle w:val="Utheving"/>
        </w:rPr>
        <w:t xml:space="preserve"> </w:t>
      </w:r>
      <w:r w:rsidR="001B4847">
        <w:rPr>
          <w:rStyle w:val="Utheving"/>
        </w:rPr>
        <w:tab/>
      </w:r>
      <w:bookmarkStart w:id="65" w:name="_Toc155732217"/>
      <w:r w:rsidR="006F614F" w:rsidRPr="1BBA4B95">
        <w:rPr>
          <w:rStyle w:val="Utheving"/>
        </w:rPr>
        <w:t xml:space="preserve">Administrativ </w:t>
      </w:r>
      <w:bookmarkEnd w:id="65"/>
      <w:r w:rsidR="00896D29">
        <w:rPr>
          <w:rStyle w:val="Utheving"/>
        </w:rPr>
        <w:t>medarbeider</w:t>
      </w:r>
    </w:p>
    <w:p w14:paraId="6119837C" w14:textId="4213CC44" w:rsidR="006F614F" w:rsidRPr="00C72C95" w:rsidRDefault="00896D29" w:rsidP="00C72C95">
      <w:pPr>
        <w:rPr>
          <w:rFonts w:ascii="Times New Roman" w:hAnsi="Times New Roman"/>
          <w:lang w:eastAsia="nb-NO"/>
        </w:rPr>
      </w:pPr>
      <w:r>
        <w:rPr>
          <w:rFonts w:eastAsiaTheme="minorEastAsia"/>
          <w:lang w:eastAsia="nb-NO"/>
        </w:rPr>
        <w:t>Administrative oppgaver</w:t>
      </w:r>
    </w:p>
    <w:p w14:paraId="3A81C871"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Holde medlemsregisteret oppdatert </w:t>
      </w:r>
    </w:p>
    <w:p w14:paraId="2A62798D" w14:textId="637F1570" w:rsidR="00896D29" w:rsidRDefault="00896D29" w:rsidP="003B5535">
      <w:pPr>
        <w:pStyle w:val="Listeavsnitt"/>
        <w:numPr>
          <w:ilvl w:val="0"/>
          <w:numId w:val="9"/>
        </w:numPr>
        <w:ind w:left="709" w:hanging="720"/>
        <w:rPr>
          <w:rFonts w:eastAsiaTheme="minorEastAsia"/>
          <w:lang w:eastAsia="nb-NO"/>
        </w:rPr>
      </w:pPr>
      <w:r>
        <w:rPr>
          <w:rFonts w:eastAsiaTheme="minorEastAsia"/>
          <w:lang w:eastAsia="nb-NO"/>
        </w:rPr>
        <w:t>Spilleroverganger, påmelding lag seriespill.</w:t>
      </w:r>
    </w:p>
    <w:p w14:paraId="4F0F4BF4"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Vedlikeholde og oppdatere banekalenderen</w:t>
      </w:r>
    </w:p>
    <w:p w14:paraId="6AB30711" w14:textId="77777777" w:rsid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FIKS og politiattester </w:t>
      </w:r>
    </w:p>
    <w:p w14:paraId="061194FA" w14:textId="0A042D3C" w:rsidR="003B5535" w:rsidRPr="003B5535" w:rsidRDefault="003B5535" w:rsidP="003B5535">
      <w:pPr>
        <w:pStyle w:val="Listeavsnitt"/>
        <w:numPr>
          <w:ilvl w:val="0"/>
          <w:numId w:val="9"/>
        </w:numPr>
        <w:ind w:left="709" w:hanging="720"/>
        <w:rPr>
          <w:rFonts w:eastAsiaTheme="minorEastAsia"/>
          <w:lang w:eastAsia="nb-NO"/>
        </w:rPr>
      </w:pPr>
      <w:r w:rsidRPr="003B5535">
        <w:rPr>
          <w:rFonts w:eastAsiaTheme="minorEastAsia"/>
          <w:lang w:eastAsia="nb-NO"/>
        </w:rPr>
        <w:t>Administrativ Informasjon fra klubben </w:t>
      </w:r>
    </w:p>
    <w:p w14:paraId="34016287" w14:textId="3B3771B6" w:rsidR="006F614F" w:rsidRDefault="00C72C95" w:rsidP="00DE5AF3">
      <w:pPr>
        <w:pStyle w:val="Listeavsnitt"/>
        <w:numPr>
          <w:ilvl w:val="0"/>
          <w:numId w:val="9"/>
        </w:numPr>
        <w:ind w:left="709" w:hanging="720"/>
        <w:rPr>
          <w:rFonts w:asciiTheme="minorEastAsia" w:eastAsiaTheme="minorEastAsia" w:hAnsiTheme="minorEastAsia" w:cstheme="minorEastAsia"/>
          <w:szCs w:val="22"/>
          <w:lang w:eastAsia="nb-NO"/>
        </w:rPr>
      </w:pPr>
      <w:r>
        <w:rPr>
          <w:rFonts w:eastAsiaTheme="minorEastAsia"/>
          <w:lang w:eastAsia="nb-NO"/>
        </w:rPr>
        <w:t>K</w:t>
      </w:r>
      <w:r w:rsidR="006F614F" w:rsidRPr="02840A44">
        <w:rPr>
          <w:rFonts w:eastAsiaTheme="minorEastAsia"/>
          <w:lang w:eastAsia="nb-NO"/>
        </w:rPr>
        <w:t xml:space="preserve">ommunikasjon mellom </w:t>
      </w:r>
      <w:r w:rsidRPr="02840A44">
        <w:rPr>
          <w:rFonts w:eastAsiaTheme="minorEastAsia"/>
          <w:lang w:eastAsia="nb-NO"/>
        </w:rPr>
        <w:t xml:space="preserve">klubben </w:t>
      </w:r>
      <w:r>
        <w:rPr>
          <w:rFonts w:eastAsiaTheme="minorEastAsia"/>
          <w:lang w:eastAsia="nb-NO"/>
        </w:rPr>
        <w:t xml:space="preserve">og </w:t>
      </w:r>
      <w:r w:rsidR="006F614F" w:rsidRPr="02840A44">
        <w:rPr>
          <w:rFonts w:eastAsiaTheme="minorEastAsia"/>
          <w:lang w:eastAsia="nb-NO"/>
        </w:rPr>
        <w:t>medlemmer/foreldre</w:t>
      </w:r>
    </w:p>
    <w:p w14:paraId="342D9E66" w14:textId="77777777" w:rsidR="006F614F" w:rsidRDefault="006F614F" w:rsidP="006F614F">
      <w:pPr>
        <w:pStyle w:val="Listeavsnitt"/>
        <w:ind w:left="709"/>
        <w:rPr>
          <w:szCs w:val="22"/>
          <w:lang w:eastAsia="nb-NO"/>
        </w:rPr>
      </w:pPr>
    </w:p>
    <w:p w14:paraId="55228239" w14:textId="77777777" w:rsidR="006F614F" w:rsidRDefault="006F614F" w:rsidP="006F614F">
      <w:pPr>
        <w:ind w:left="709" w:hanging="720"/>
        <w:rPr>
          <w:rFonts w:eastAsiaTheme="minorEastAsia"/>
          <w:b/>
          <w:i/>
          <w:lang w:eastAsia="nb-NO"/>
        </w:rPr>
      </w:pPr>
    </w:p>
    <w:p w14:paraId="27EAB660" w14:textId="57F25803" w:rsidR="006F614F" w:rsidRPr="00B60CB5" w:rsidRDefault="00643BC2" w:rsidP="00643BC2">
      <w:pPr>
        <w:pStyle w:val="Overskrift2"/>
        <w:ind w:left="0"/>
        <w:rPr>
          <w:rStyle w:val="Utheving"/>
        </w:rPr>
      </w:pPr>
      <w:bookmarkStart w:id="66" w:name="_Toc155732218"/>
      <w:r>
        <w:rPr>
          <w:rStyle w:val="Utheving"/>
        </w:rPr>
        <w:t>8.</w:t>
      </w:r>
      <w:r w:rsidR="00B26AD3">
        <w:rPr>
          <w:rStyle w:val="Utheving"/>
        </w:rPr>
        <w:t>4</w:t>
      </w:r>
      <w:r>
        <w:rPr>
          <w:rStyle w:val="Utheving"/>
        </w:rPr>
        <w:tab/>
      </w:r>
      <w:bookmarkEnd w:id="66"/>
      <w:r w:rsidR="002011D6">
        <w:rPr>
          <w:rStyle w:val="Utheving"/>
        </w:rPr>
        <w:t>Koordinator</w:t>
      </w:r>
      <w:r w:rsidR="006F614F" w:rsidRPr="1BBA4B95">
        <w:rPr>
          <w:rStyle w:val="Utheving"/>
        </w:rPr>
        <w:t xml:space="preserve"> </w:t>
      </w:r>
    </w:p>
    <w:p w14:paraId="72634967" w14:textId="6D0D061D" w:rsidR="006F614F" w:rsidRPr="00950152" w:rsidRDefault="00C72C95" w:rsidP="002011D6">
      <w:pPr>
        <w:rPr>
          <w:rFonts w:eastAsiaTheme="minorEastAsia" w:cstheme="minorHAnsi"/>
          <w:lang w:eastAsia="nb-NO"/>
        </w:rPr>
      </w:pPr>
      <w:r w:rsidRPr="00950152">
        <w:rPr>
          <w:rFonts w:eastAsiaTheme="minorEastAsia" w:cstheme="minorHAnsi"/>
          <w:lang w:eastAsia="nb-NO"/>
        </w:rPr>
        <w:t>O</w:t>
      </w:r>
      <w:r w:rsidR="006F614F" w:rsidRPr="00950152">
        <w:rPr>
          <w:rFonts w:eastAsiaTheme="minorEastAsia" w:cstheme="minorHAnsi"/>
          <w:lang w:eastAsia="nb-NO"/>
        </w:rPr>
        <w:t>verordne</w:t>
      </w:r>
      <w:r w:rsidRPr="00950152">
        <w:rPr>
          <w:rFonts w:eastAsiaTheme="minorEastAsia" w:cstheme="minorHAnsi"/>
          <w:lang w:eastAsia="nb-NO"/>
        </w:rPr>
        <w:t>t</w:t>
      </w:r>
      <w:r w:rsidR="006F614F" w:rsidRPr="00950152">
        <w:rPr>
          <w:rFonts w:eastAsiaTheme="minorEastAsia" w:cstheme="minorHAnsi"/>
          <w:lang w:eastAsia="nb-NO"/>
        </w:rPr>
        <w:t xml:space="preserve"> ansvar for alle arrangement i klubben</w:t>
      </w:r>
      <w:r w:rsidRPr="00950152">
        <w:rPr>
          <w:rFonts w:eastAsiaTheme="minorEastAsia" w:cstheme="minorHAnsi"/>
          <w:lang w:eastAsia="nb-NO"/>
        </w:rPr>
        <w:t>.</w:t>
      </w:r>
      <w:r w:rsidR="00950152" w:rsidRPr="00950152">
        <w:rPr>
          <w:rFonts w:eastAsiaTheme="minorEastAsia" w:cstheme="minorHAnsi"/>
          <w:lang w:eastAsia="nb-NO"/>
        </w:rPr>
        <w:t xml:space="preserve"> </w:t>
      </w:r>
      <w:r w:rsidR="00950152">
        <w:rPr>
          <w:rFonts w:eastAsiaTheme="minorEastAsia" w:cstheme="minorHAnsi"/>
          <w:lang w:eastAsia="nb-NO"/>
        </w:rPr>
        <w:t>Skal sørge for at</w:t>
      </w:r>
      <w:r w:rsidR="00950152" w:rsidRPr="00950152">
        <w:rPr>
          <w:rFonts w:eastAsiaTheme="minorEastAsia" w:cstheme="minorHAnsi"/>
          <w:lang w:eastAsia="nb-NO"/>
        </w:rPr>
        <w:t xml:space="preserve"> Vinterserien, </w:t>
      </w:r>
      <w:proofErr w:type="spellStart"/>
      <w:r w:rsidR="002011D6">
        <w:rPr>
          <w:rFonts w:eastAsiaTheme="minorEastAsia" w:cstheme="minorHAnsi"/>
          <w:lang w:eastAsia="nb-NO"/>
        </w:rPr>
        <w:t>FFKs</w:t>
      </w:r>
      <w:proofErr w:type="spellEnd"/>
      <w:r w:rsidR="002011D6">
        <w:rPr>
          <w:rFonts w:eastAsiaTheme="minorEastAsia" w:cstheme="minorHAnsi"/>
          <w:lang w:eastAsia="nb-NO"/>
        </w:rPr>
        <w:t xml:space="preserve"> cuper</w:t>
      </w:r>
      <w:r w:rsidR="00950152" w:rsidRPr="00950152">
        <w:rPr>
          <w:rFonts w:eastAsiaTheme="minorEastAsia" w:cstheme="minorHAnsi"/>
          <w:lang w:eastAsia="nb-NO"/>
        </w:rPr>
        <w:t>, kafedrift og dugnadsaktivitet kvalitetssikres og gjennomføres på en god måte.</w:t>
      </w:r>
    </w:p>
    <w:p w14:paraId="1827A660" w14:textId="5EF1EFB7" w:rsidR="00C72C95" w:rsidRDefault="00C72C95" w:rsidP="00DE5AF3">
      <w:pPr>
        <w:pStyle w:val="Listeavsnitt"/>
        <w:numPr>
          <w:ilvl w:val="0"/>
          <w:numId w:val="3"/>
        </w:numPr>
        <w:rPr>
          <w:rFonts w:eastAsiaTheme="minorEastAsia" w:cstheme="minorHAnsi"/>
          <w:szCs w:val="22"/>
          <w:lang w:eastAsia="nb-NO"/>
        </w:rPr>
      </w:pPr>
      <w:r w:rsidRPr="00950152">
        <w:rPr>
          <w:rFonts w:eastAsiaTheme="minorEastAsia" w:cstheme="minorHAnsi"/>
          <w:szCs w:val="22"/>
          <w:lang w:eastAsia="nb-NO"/>
        </w:rPr>
        <w:t>Utarbeide og drifte retningslinjer og prosedyrer for klubbens arrangementer</w:t>
      </w:r>
      <w:r w:rsidR="00896D29">
        <w:rPr>
          <w:rFonts w:eastAsiaTheme="minorEastAsia" w:cstheme="minorHAnsi"/>
          <w:szCs w:val="22"/>
          <w:lang w:eastAsia="nb-NO"/>
        </w:rPr>
        <w:t xml:space="preserve"> i samarbeid med daglig leder, sportslig leder, banemann og diverse utvalg.</w:t>
      </w:r>
    </w:p>
    <w:p w14:paraId="33ED36AF" w14:textId="690C292B" w:rsidR="00896D29" w:rsidRDefault="00896D29" w:rsidP="00896D29">
      <w:pPr>
        <w:pStyle w:val="Listeavsnitt"/>
        <w:numPr>
          <w:ilvl w:val="0"/>
          <w:numId w:val="3"/>
        </w:numPr>
        <w:rPr>
          <w:rFonts w:cstheme="minorHAnsi"/>
          <w:szCs w:val="16"/>
        </w:rPr>
      </w:pPr>
      <w:r w:rsidRPr="00A1099B">
        <w:rPr>
          <w:rFonts w:eastAsiaTheme="minorEastAsia" w:cstheme="minorHAnsi"/>
          <w:szCs w:val="16"/>
        </w:rPr>
        <w:t>Ansvar for håndtering av sportslig utstyr</w:t>
      </w:r>
      <w:r>
        <w:rPr>
          <w:rFonts w:cstheme="minorHAnsi"/>
          <w:szCs w:val="16"/>
        </w:rPr>
        <w:t xml:space="preserve"> </w:t>
      </w:r>
      <w:r w:rsidR="001D4222">
        <w:rPr>
          <w:rFonts w:cstheme="minorHAnsi"/>
          <w:szCs w:val="16"/>
        </w:rPr>
        <w:t>– se også pkt. 8.9</w:t>
      </w:r>
    </w:p>
    <w:p w14:paraId="25D94AD1" w14:textId="2CC28E18" w:rsidR="00950152" w:rsidRPr="00950152" w:rsidRDefault="006F614F" w:rsidP="00896D29">
      <w:pPr>
        <w:pStyle w:val="Listeavsnitt"/>
        <w:numPr>
          <w:ilvl w:val="0"/>
          <w:numId w:val="3"/>
        </w:numPr>
        <w:rPr>
          <w:rFonts w:cstheme="minorHAnsi"/>
          <w:szCs w:val="22"/>
          <w:lang w:eastAsia="nb-NO"/>
        </w:rPr>
      </w:pPr>
      <w:r w:rsidRPr="00950152">
        <w:rPr>
          <w:rFonts w:eastAsiaTheme="minorEastAsia" w:cstheme="minorHAnsi"/>
          <w:szCs w:val="22"/>
          <w:lang w:eastAsia="nb-NO"/>
        </w:rPr>
        <w:t>Sende ut informasjon om dugnadsvakter til foreldre og lag ved behov.</w:t>
      </w:r>
    </w:p>
    <w:p w14:paraId="3A9BB089" w14:textId="2E73A6F8" w:rsidR="00AA6FDD" w:rsidRPr="00950152" w:rsidRDefault="00AA6FDD"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Koordinere og tilrettelegge for anleggsutvalgets arbeid</w:t>
      </w:r>
      <w:r w:rsidR="00C72C95" w:rsidRPr="00950152">
        <w:rPr>
          <w:rFonts w:eastAsiaTheme="minorEastAsia" w:cstheme="minorHAnsi"/>
          <w:szCs w:val="22"/>
          <w:lang w:eastAsia="nb-NO"/>
        </w:rPr>
        <w:t>.</w:t>
      </w:r>
    </w:p>
    <w:p w14:paraId="0B906447" w14:textId="327BDEEA" w:rsidR="00EB3592" w:rsidRPr="00183533" w:rsidRDefault="00EB3592" w:rsidP="00950152">
      <w:pPr>
        <w:pStyle w:val="Listeavsnitt"/>
        <w:numPr>
          <w:ilvl w:val="0"/>
          <w:numId w:val="3"/>
        </w:numPr>
        <w:tabs>
          <w:tab w:val="num" w:pos="720"/>
        </w:tabs>
        <w:rPr>
          <w:rFonts w:cstheme="minorHAnsi"/>
          <w:szCs w:val="22"/>
          <w:lang w:eastAsia="nb-NO"/>
        </w:rPr>
      </w:pPr>
      <w:r w:rsidRPr="00950152">
        <w:rPr>
          <w:rFonts w:eastAsiaTheme="minorEastAsia" w:cstheme="minorHAnsi"/>
          <w:szCs w:val="22"/>
          <w:lang w:eastAsia="nb-NO"/>
        </w:rPr>
        <w:t>Tilrettelegge anleggsoppgaver som gjøres på dugnad</w:t>
      </w:r>
    </w:p>
    <w:p w14:paraId="0FF87A36" w14:textId="1FEDEEB4" w:rsidR="006F614F" w:rsidRPr="00950152" w:rsidRDefault="006F614F"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Bidra til god kommunikasjon mellom medlemmer/foreldre og klubben</w:t>
      </w:r>
      <w:r w:rsidR="00C72C95" w:rsidRPr="00950152">
        <w:rPr>
          <w:rFonts w:eastAsiaTheme="minorEastAsia" w:cstheme="minorHAnsi"/>
          <w:szCs w:val="22"/>
          <w:lang w:eastAsia="nb-NO"/>
        </w:rPr>
        <w:t>.</w:t>
      </w:r>
    </w:p>
    <w:p w14:paraId="4A7512C1" w14:textId="05EB3381" w:rsidR="006F614F" w:rsidRPr="00950152" w:rsidRDefault="006F614F" w:rsidP="00DE5AF3">
      <w:pPr>
        <w:pStyle w:val="Listeavsnitt"/>
        <w:numPr>
          <w:ilvl w:val="0"/>
          <w:numId w:val="3"/>
        </w:numPr>
        <w:rPr>
          <w:rFonts w:cstheme="minorHAnsi"/>
          <w:szCs w:val="22"/>
          <w:lang w:eastAsia="nb-NO"/>
        </w:rPr>
      </w:pPr>
      <w:r w:rsidRPr="00950152">
        <w:rPr>
          <w:rFonts w:eastAsiaTheme="minorEastAsia" w:cstheme="minorHAnsi"/>
          <w:szCs w:val="22"/>
          <w:lang w:eastAsia="nb-NO"/>
        </w:rPr>
        <w:t>Delta på møter mellom administrasjonen og styrets arbeidsutvalg</w:t>
      </w:r>
      <w:r w:rsidR="00C72C95" w:rsidRPr="00950152">
        <w:rPr>
          <w:rFonts w:eastAsiaTheme="minorEastAsia" w:cstheme="minorHAnsi"/>
          <w:szCs w:val="22"/>
          <w:lang w:eastAsia="nb-NO"/>
        </w:rPr>
        <w:t>.</w:t>
      </w:r>
    </w:p>
    <w:p w14:paraId="6B7BA356" w14:textId="64843BC0" w:rsidR="00EB3592" w:rsidRPr="00950152" w:rsidRDefault="00EB3592" w:rsidP="00950152">
      <w:pPr>
        <w:pStyle w:val="Listeavsnitt"/>
        <w:numPr>
          <w:ilvl w:val="0"/>
          <w:numId w:val="3"/>
        </w:numPr>
        <w:tabs>
          <w:tab w:val="num" w:pos="720"/>
        </w:tabs>
        <w:rPr>
          <w:rFonts w:cstheme="minorHAnsi"/>
          <w:szCs w:val="22"/>
          <w:lang w:eastAsia="nb-NO"/>
        </w:rPr>
      </w:pPr>
      <w:r w:rsidRPr="00950152">
        <w:rPr>
          <w:rFonts w:eastAsiaTheme="minorEastAsia" w:cstheme="minorHAnsi"/>
          <w:szCs w:val="22"/>
          <w:lang w:eastAsia="nb-NO"/>
        </w:rPr>
        <w:t xml:space="preserve">Besvare epost på </w:t>
      </w:r>
      <w:r w:rsidR="002011D6">
        <w:rPr>
          <w:rFonts w:eastAsiaTheme="minorEastAsia" w:cstheme="minorHAnsi"/>
          <w:szCs w:val="22"/>
          <w:lang w:eastAsia="nb-NO"/>
        </w:rPr>
        <w:t>koordintaor</w:t>
      </w:r>
      <w:r w:rsidRPr="00950152">
        <w:rPr>
          <w:rFonts w:eastAsiaTheme="minorEastAsia" w:cstheme="minorHAnsi"/>
          <w:szCs w:val="22"/>
          <w:lang w:eastAsia="nb-NO"/>
        </w:rPr>
        <w:t>@fjellhamarfotball.no og arrangement@fjellhamarfotball.no </w:t>
      </w:r>
    </w:p>
    <w:p w14:paraId="7BEBB784" w14:textId="77777777" w:rsidR="00EB3592" w:rsidRPr="00950152" w:rsidRDefault="00EB3592" w:rsidP="00950152">
      <w:pPr>
        <w:pStyle w:val="Listeavsnitt"/>
        <w:numPr>
          <w:ilvl w:val="0"/>
          <w:numId w:val="3"/>
        </w:numPr>
        <w:tabs>
          <w:tab w:val="num" w:pos="720"/>
        </w:tabs>
        <w:rPr>
          <w:rFonts w:cstheme="minorHAnsi"/>
          <w:szCs w:val="22"/>
          <w:lang w:eastAsia="nb-NO"/>
        </w:rPr>
      </w:pPr>
      <w:r w:rsidRPr="00950152">
        <w:rPr>
          <w:rFonts w:eastAsiaTheme="minorEastAsia" w:cstheme="minorHAnsi"/>
          <w:szCs w:val="22"/>
          <w:lang w:eastAsia="nb-NO"/>
        </w:rPr>
        <w:t>Kommunikasjon med kommunen, medlemmer/foreldre og klubben </w:t>
      </w:r>
    </w:p>
    <w:p w14:paraId="085D453E" w14:textId="77777777" w:rsidR="006F614F" w:rsidRPr="00950152" w:rsidRDefault="006F614F" w:rsidP="006F614F">
      <w:pPr>
        <w:ind w:left="709" w:hanging="720"/>
        <w:rPr>
          <w:rFonts w:eastAsiaTheme="minorEastAsia" w:cstheme="minorHAnsi"/>
          <w:lang w:eastAsia="nb-NO"/>
        </w:rPr>
      </w:pPr>
    </w:p>
    <w:p w14:paraId="7D3607CD" w14:textId="18E38276" w:rsidR="006F614F" w:rsidRDefault="006F614F" w:rsidP="006F614F">
      <w:pPr>
        <w:ind w:hanging="11"/>
        <w:rPr>
          <w:rFonts w:eastAsiaTheme="minorEastAsia"/>
          <w:lang w:eastAsia="nb-NO"/>
        </w:rPr>
      </w:pPr>
      <w:r w:rsidRPr="02840A44">
        <w:rPr>
          <w:rFonts w:eastAsiaTheme="minorEastAsia"/>
          <w:lang w:eastAsia="nb-NO"/>
        </w:rPr>
        <w:t xml:space="preserve">Ut fra størrelse, behov og organisering kan </w:t>
      </w:r>
      <w:r>
        <w:rPr>
          <w:rFonts w:eastAsiaTheme="minorEastAsia"/>
          <w:lang w:eastAsia="nb-NO"/>
        </w:rPr>
        <w:t xml:space="preserve">arrangementsleder </w:t>
      </w:r>
      <w:r w:rsidRPr="02840A44">
        <w:rPr>
          <w:rFonts w:eastAsiaTheme="minorEastAsia"/>
          <w:lang w:eastAsia="nb-NO"/>
        </w:rPr>
        <w:t xml:space="preserve">lage </w:t>
      </w:r>
      <w:r>
        <w:rPr>
          <w:rFonts w:eastAsiaTheme="minorEastAsia"/>
          <w:lang w:eastAsia="nb-NO"/>
        </w:rPr>
        <w:t xml:space="preserve">faste </w:t>
      </w:r>
      <w:r w:rsidRPr="02840A44">
        <w:rPr>
          <w:rFonts w:eastAsiaTheme="minorEastAsia"/>
          <w:lang w:eastAsia="nb-NO"/>
        </w:rPr>
        <w:t xml:space="preserve">undergrupper </w:t>
      </w:r>
      <w:r>
        <w:rPr>
          <w:rFonts w:eastAsiaTheme="minorEastAsia"/>
          <w:lang w:eastAsia="nb-NO"/>
        </w:rPr>
        <w:t xml:space="preserve">(arrangementsutvalg) </w:t>
      </w:r>
      <w:r w:rsidRPr="02840A44">
        <w:rPr>
          <w:rFonts w:eastAsiaTheme="minorEastAsia"/>
          <w:lang w:eastAsia="nb-NO"/>
        </w:rPr>
        <w:t xml:space="preserve">eller </w:t>
      </w:r>
      <w:r>
        <w:rPr>
          <w:rFonts w:eastAsiaTheme="minorEastAsia"/>
          <w:lang w:eastAsia="nb-NO"/>
        </w:rPr>
        <w:t xml:space="preserve">et team </w:t>
      </w:r>
      <w:r w:rsidRPr="02840A44">
        <w:rPr>
          <w:rFonts w:eastAsiaTheme="minorEastAsia"/>
          <w:lang w:eastAsia="nb-NO"/>
        </w:rPr>
        <w:t xml:space="preserve">som </w:t>
      </w:r>
      <w:r w:rsidR="00C72C95">
        <w:rPr>
          <w:rFonts w:eastAsiaTheme="minorEastAsia"/>
          <w:lang w:eastAsia="nb-NO"/>
        </w:rPr>
        <w:t>s</w:t>
      </w:r>
      <w:r>
        <w:rPr>
          <w:rFonts w:eastAsiaTheme="minorEastAsia"/>
          <w:lang w:eastAsia="nb-NO"/>
        </w:rPr>
        <w:t>ka</w:t>
      </w:r>
      <w:r w:rsidR="00C72C95">
        <w:rPr>
          <w:rFonts w:eastAsiaTheme="minorEastAsia"/>
          <w:lang w:eastAsia="nb-NO"/>
        </w:rPr>
        <w:t>l</w:t>
      </w:r>
      <w:r>
        <w:rPr>
          <w:rFonts w:eastAsiaTheme="minorEastAsia"/>
          <w:lang w:eastAsia="nb-NO"/>
        </w:rPr>
        <w:t xml:space="preserve"> </w:t>
      </w:r>
      <w:r w:rsidRPr="02840A44">
        <w:rPr>
          <w:rFonts w:eastAsiaTheme="minorEastAsia"/>
          <w:lang w:eastAsia="nb-NO"/>
        </w:rPr>
        <w:t>løse praktiske oppgave</w:t>
      </w:r>
      <w:r w:rsidR="00C72C95">
        <w:rPr>
          <w:rFonts w:eastAsiaTheme="minorEastAsia"/>
          <w:lang w:eastAsia="nb-NO"/>
        </w:rPr>
        <w:t>r</w:t>
      </w:r>
      <w:r w:rsidRPr="02840A44">
        <w:rPr>
          <w:rFonts w:eastAsiaTheme="minorEastAsia"/>
          <w:lang w:eastAsia="nb-NO"/>
        </w:rPr>
        <w:t xml:space="preserve"> i forbindelse </w:t>
      </w:r>
      <w:r>
        <w:rPr>
          <w:rFonts w:eastAsiaTheme="minorEastAsia"/>
          <w:lang w:eastAsia="nb-NO"/>
        </w:rPr>
        <w:t xml:space="preserve">med et eller flere </w:t>
      </w:r>
      <w:r w:rsidRPr="02840A44">
        <w:rPr>
          <w:rFonts w:eastAsiaTheme="minorEastAsia"/>
          <w:lang w:eastAsia="nb-NO"/>
        </w:rPr>
        <w:t>arrangement</w:t>
      </w:r>
      <w:r>
        <w:rPr>
          <w:rFonts w:eastAsiaTheme="minorEastAsia"/>
          <w:lang w:eastAsia="nb-NO"/>
        </w:rPr>
        <w:t xml:space="preserve">. </w:t>
      </w:r>
      <w:r w:rsidRPr="02840A44">
        <w:rPr>
          <w:rFonts w:eastAsiaTheme="minorEastAsia"/>
          <w:lang w:eastAsia="nb-NO"/>
        </w:rPr>
        <w:t xml:space="preserve"> </w:t>
      </w:r>
    </w:p>
    <w:p w14:paraId="74BCFEE1" w14:textId="38C86C33" w:rsidR="00EB3592" w:rsidRPr="00EB3592" w:rsidRDefault="00EB3592" w:rsidP="00950152">
      <w:pPr>
        <w:tabs>
          <w:tab w:val="num" w:pos="720"/>
        </w:tabs>
        <w:ind w:left="709" w:hanging="720"/>
        <w:rPr>
          <w:rFonts w:ascii="Times New Roman" w:hAnsi="Times New Roman"/>
          <w:szCs w:val="24"/>
          <w:lang w:eastAsia="nb-NO"/>
        </w:rPr>
      </w:pPr>
      <w:r w:rsidRPr="00EB3592">
        <w:rPr>
          <w:rFonts w:ascii="Times New Roman" w:hAnsi="Times New Roman"/>
          <w:szCs w:val="24"/>
          <w:lang w:eastAsia="nb-NO"/>
        </w:rPr>
        <w:br/>
      </w:r>
    </w:p>
    <w:p w14:paraId="64F19E85" w14:textId="2B582852" w:rsidR="006F614F" w:rsidRPr="00853ECA" w:rsidRDefault="00643BC2" w:rsidP="00643BC2">
      <w:pPr>
        <w:pStyle w:val="Overskrift2"/>
        <w:ind w:left="0"/>
        <w:rPr>
          <w:rStyle w:val="Utheving"/>
          <w:i w:val="0"/>
          <w:iCs w:val="0"/>
        </w:rPr>
      </w:pPr>
      <w:bookmarkStart w:id="67" w:name="_Toc155732219"/>
      <w:r>
        <w:rPr>
          <w:rStyle w:val="Utheving"/>
          <w:i w:val="0"/>
          <w:iCs w:val="0"/>
        </w:rPr>
        <w:t>8.</w:t>
      </w:r>
      <w:r w:rsidR="00B26AD3">
        <w:rPr>
          <w:rStyle w:val="Utheving"/>
          <w:i w:val="0"/>
          <w:iCs w:val="0"/>
        </w:rPr>
        <w:t>5</w:t>
      </w:r>
      <w:r>
        <w:rPr>
          <w:rStyle w:val="Utheving"/>
          <w:i w:val="0"/>
          <w:iCs w:val="0"/>
        </w:rPr>
        <w:tab/>
      </w:r>
      <w:r w:rsidR="006F614F" w:rsidRPr="5228AAC1">
        <w:rPr>
          <w:rStyle w:val="Utheving"/>
          <w:i w:val="0"/>
          <w:iCs w:val="0"/>
        </w:rPr>
        <w:t>Leder akademi</w:t>
      </w:r>
      <w:bookmarkEnd w:id="67"/>
      <w:r w:rsidR="006F614F" w:rsidRPr="5228AAC1">
        <w:rPr>
          <w:rStyle w:val="Utheving"/>
          <w:i w:val="0"/>
          <w:iCs w:val="0"/>
        </w:rPr>
        <w:t xml:space="preserve"> </w:t>
      </w:r>
    </w:p>
    <w:p w14:paraId="245B32E1" w14:textId="67BAFEF8" w:rsidR="006F614F" w:rsidRPr="00D01D6D" w:rsidRDefault="00537B6C" w:rsidP="006F614F">
      <w:pPr>
        <w:ind w:hanging="11"/>
        <w:rPr>
          <w:rFonts w:eastAsiaTheme="minorEastAsia"/>
          <w:lang w:eastAsia="nb-NO"/>
        </w:rPr>
      </w:pPr>
      <w:r>
        <w:rPr>
          <w:rFonts w:eastAsiaTheme="minorEastAsia"/>
          <w:lang w:eastAsia="nb-NO"/>
        </w:rPr>
        <w:t>O</w:t>
      </w:r>
      <w:r w:rsidR="006F614F" w:rsidRPr="00D01D6D">
        <w:rPr>
          <w:rFonts w:eastAsiaTheme="minorEastAsia"/>
          <w:lang w:eastAsia="nb-NO"/>
        </w:rPr>
        <w:t>verordne</w:t>
      </w:r>
      <w:r>
        <w:rPr>
          <w:rFonts w:eastAsiaTheme="minorEastAsia"/>
          <w:lang w:eastAsia="nb-NO"/>
        </w:rPr>
        <w:t>t</w:t>
      </w:r>
      <w:r w:rsidR="006F614F" w:rsidRPr="00D01D6D">
        <w:rPr>
          <w:rFonts w:eastAsiaTheme="minorEastAsia"/>
          <w:lang w:eastAsia="nb-NO"/>
        </w:rPr>
        <w:t xml:space="preserve"> ansvaret for akademiet og klubbens sponsoravtaler</w:t>
      </w:r>
      <w:r>
        <w:rPr>
          <w:rFonts w:eastAsiaTheme="minorEastAsia"/>
          <w:lang w:eastAsia="nb-NO"/>
        </w:rPr>
        <w:t>.</w:t>
      </w:r>
    </w:p>
    <w:p w14:paraId="59BB9E0E" w14:textId="77777777" w:rsidR="006F614F" w:rsidRPr="00D01D6D" w:rsidRDefault="006F614F" w:rsidP="006F614F">
      <w:pPr>
        <w:pStyle w:val="Listeavsnitt"/>
        <w:numPr>
          <w:ilvl w:val="0"/>
          <w:numId w:val="1"/>
        </w:numPr>
        <w:rPr>
          <w:rFonts w:eastAsiaTheme="minorEastAsia" w:cstheme="minorBidi"/>
          <w:szCs w:val="22"/>
        </w:rPr>
      </w:pPr>
      <w:r w:rsidRPr="00D01D6D">
        <w:rPr>
          <w:rFonts w:ascii="Calibri" w:eastAsia="Calibri" w:hAnsi="Calibri" w:cs="Calibri"/>
          <w:szCs w:val="22"/>
        </w:rPr>
        <w:t>Drifte og kvalitetssikre akademiet slik at det holder ønsket sportslig nivå.</w:t>
      </w:r>
    </w:p>
    <w:p w14:paraId="0B03CBF1" w14:textId="78F42DFA" w:rsidR="00D01D6D" w:rsidRPr="00D01D6D" w:rsidRDefault="00D01D6D" w:rsidP="006F614F">
      <w:pPr>
        <w:pStyle w:val="Listeavsnitt"/>
        <w:numPr>
          <w:ilvl w:val="0"/>
          <w:numId w:val="1"/>
        </w:numPr>
        <w:rPr>
          <w:szCs w:val="22"/>
        </w:rPr>
      </w:pPr>
      <w:r w:rsidRPr="00950152">
        <w:rPr>
          <w:rFonts w:ascii="Calibri" w:eastAsia="Calibri" w:hAnsi="Calibri" w:cs="Calibri"/>
          <w:szCs w:val="22"/>
        </w:rPr>
        <w:t>Nærmeste leder for trenere på akademiet, underrette sportslig leder</w:t>
      </w:r>
      <w:r w:rsidRPr="00D01D6D">
        <w:rPr>
          <w:rFonts w:ascii="Calibri" w:eastAsia="Calibri" w:hAnsi="Calibri" w:cs="Calibri"/>
          <w:szCs w:val="22"/>
        </w:rPr>
        <w:t xml:space="preserve"> ved avvik</w:t>
      </w:r>
    </w:p>
    <w:p w14:paraId="1F84908E" w14:textId="2C4916FE" w:rsidR="00D01D6D" w:rsidRPr="00D01D6D" w:rsidRDefault="00D01D6D" w:rsidP="006F614F">
      <w:pPr>
        <w:pStyle w:val="Listeavsnitt"/>
        <w:numPr>
          <w:ilvl w:val="0"/>
          <w:numId w:val="1"/>
        </w:numPr>
        <w:rPr>
          <w:szCs w:val="22"/>
        </w:rPr>
      </w:pPr>
      <w:r w:rsidRPr="00950152">
        <w:rPr>
          <w:rFonts w:ascii="Calibri" w:eastAsia="Calibri" w:hAnsi="Calibri" w:cs="Calibri"/>
          <w:szCs w:val="22"/>
        </w:rPr>
        <w:t>Info</w:t>
      </w:r>
      <w:r w:rsidRPr="00D01D6D">
        <w:rPr>
          <w:rFonts w:ascii="Calibri" w:eastAsia="Calibri" w:hAnsi="Calibri" w:cs="Calibri"/>
          <w:szCs w:val="22"/>
        </w:rPr>
        <w:t>rmasjon</w:t>
      </w:r>
      <w:r w:rsidRPr="00950152">
        <w:rPr>
          <w:rFonts w:ascii="Calibri" w:eastAsia="Calibri" w:hAnsi="Calibri" w:cs="Calibri"/>
          <w:szCs w:val="22"/>
        </w:rPr>
        <w:t xml:space="preserve"> og kontakt med foreldre</w:t>
      </w:r>
    </w:p>
    <w:p w14:paraId="78553DAF" w14:textId="77777777" w:rsidR="00D01D6D" w:rsidRPr="00D01D6D" w:rsidRDefault="00D01D6D" w:rsidP="006F614F">
      <w:pPr>
        <w:pStyle w:val="Listeavsnitt"/>
        <w:numPr>
          <w:ilvl w:val="0"/>
          <w:numId w:val="1"/>
        </w:numPr>
        <w:rPr>
          <w:szCs w:val="22"/>
        </w:rPr>
      </w:pPr>
      <w:r w:rsidRPr="00950152">
        <w:rPr>
          <w:rFonts w:ascii="Calibri" w:eastAsia="Calibri" w:hAnsi="Calibri" w:cs="Calibri"/>
          <w:szCs w:val="22"/>
        </w:rPr>
        <w:t xml:space="preserve">Ha oversikt på </w:t>
      </w:r>
      <w:r w:rsidRPr="00D01D6D">
        <w:rPr>
          <w:rFonts w:ascii="Calibri" w:eastAsia="Calibri" w:hAnsi="Calibri" w:cs="Calibri"/>
          <w:szCs w:val="22"/>
        </w:rPr>
        <w:t>akademi</w:t>
      </w:r>
      <w:r w:rsidRPr="00950152">
        <w:rPr>
          <w:rFonts w:ascii="Calibri" w:eastAsia="Calibri" w:hAnsi="Calibri" w:cs="Calibri"/>
          <w:szCs w:val="22"/>
        </w:rPr>
        <w:t>deltakere og melde antall inn til faktureringsansvarli</w:t>
      </w:r>
      <w:r w:rsidRPr="00D01D6D">
        <w:rPr>
          <w:rFonts w:ascii="Calibri" w:eastAsia="Calibri" w:hAnsi="Calibri" w:cs="Calibri"/>
          <w:szCs w:val="22"/>
        </w:rPr>
        <w:t>g</w:t>
      </w:r>
    </w:p>
    <w:p w14:paraId="4422068C" w14:textId="77777777" w:rsidR="00D01D6D" w:rsidRPr="00D01D6D" w:rsidRDefault="00D01D6D" w:rsidP="006F614F">
      <w:pPr>
        <w:pStyle w:val="Listeavsnitt"/>
        <w:numPr>
          <w:ilvl w:val="0"/>
          <w:numId w:val="1"/>
        </w:numPr>
        <w:rPr>
          <w:szCs w:val="22"/>
        </w:rPr>
      </w:pPr>
      <w:r w:rsidRPr="00950152">
        <w:rPr>
          <w:rFonts w:ascii="Calibri" w:eastAsia="Calibri" w:hAnsi="Calibri" w:cs="Calibri"/>
          <w:szCs w:val="22"/>
        </w:rPr>
        <w:t>Samarbeide med kokk om utarbeidelse av måltider på Akademiet</w:t>
      </w:r>
    </w:p>
    <w:p w14:paraId="0DAB6165" w14:textId="7561CDD3" w:rsidR="006F614F" w:rsidRPr="00D01D6D" w:rsidRDefault="006F614F" w:rsidP="006F614F">
      <w:pPr>
        <w:pStyle w:val="Listeavsnitt"/>
        <w:numPr>
          <w:ilvl w:val="0"/>
          <w:numId w:val="1"/>
        </w:numPr>
        <w:rPr>
          <w:szCs w:val="22"/>
        </w:rPr>
      </w:pPr>
      <w:r w:rsidRPr="00D01D6D">
        <w:rPr>
          <w:rFonts w:ascii="Calibri" w:eastAsia="Calibri" w:hAnsi="Calibri" w:cs="Calibri"/>
          <w:szCs w:val="22"/>
        </w:rPr>
        <w:t xml:space="preserve">Sørge for at </w:t>
      </w:r>
      <w:r w:rsidR="00950152" w:rsidRPr="00D01D6D">
        <w:rPr>
          <w:rFonts w:ascii="Calibri" w:eastAsia="Calibri" w:hAnsi="Calibri" w:cs="Calibri"/>
          <w:szCs w:val="22"/>
        </w:rPr>
        <w:t>trener</w:t>
      </w:r>
      <w:r w:rsidRPr="00D01D6D">
        <w:rPr>
          <w:rFonts w:ascii="Calibri" w:eastAsia="Calibri" w:hAnsi="Calibri" w:cs="Calibri"/>
          <w:szCs w:val="22"/>
        </w:rPr>
        <w:t>kompetansen på akademiet holder ønsket nivå.</w:t>
      </w:r>
    </w:p>
    <w:p w14:paraId="16582AB4" w14:textId="77777777" w:rsidR="00D01D6D" w:rsidRPr="00D01D6D" w:rsidRDefault="006F614F" w:rsidP="006F614F">
      <w:pPr>
        <w:pStyle w:val="Listeavsnitt"/>
        <w:numPr>
          <w:ilvl w:val="0"/>
          <w:numId w:val="1"/>
        </w:numPr>
        <w:rPr>
          <w:rFonts w:eastAsiaTheme="minorEastAsia" w:cstheme="minorBidi"/>
          <w:szCs w:val="22"/>
        </w:rPr>
      </w:pPr>
      <w:r w:rsidRPr="00D01D6D">
        <w:rPr>
          <w:rFonts w:ascii="Calibri" w:eastAsia="Calibri" w:hAnsi="Calibri" w:cs="Calibri"/>
          <w:szCs w:val="22"/>
        </w:rPr>
        <w:t xml:space="preserve">Bidra til at sportsplanen etterleves blant trenerne. </w:t>
      </w:r>
    </w:p>
    <w:p w14:paraId="42B3FD63" w14:textId="63F06DF3" w:rsidR="00950152" w:rsidRPr="00896D29" w:rsidRDefault="00D01D6D" w:rsidP="00950152">
      <w:pPr>
        <w:pStyle w:val="Listeavsnitt"/>
        <w:numPr>
          <w:ilvl w:val="0"/>
          <w:numId w:val="1"/>
        </w:numPr>
        <w:rPr>
          <w:rFonts w:eastAsiaTheme="minorEastAsia" w:cstheme="minorBidi"/>
          <w:szCs w:val="22"/>
        </w:rPr>
      </w:pPr>
      <w:r>
        <w:rPr>
          <w:rFonts w:ascii="Calibri" w:eastAsia="Calibri" w:hAnsi="Calibri" w:cs="Calibri"/>
          <w:szCs w:val="22"/>
        </w:rPr>
        <w:lastRenderedPageBreak/>
        <w:t>Ha</w:t>
      </w:r>
      <w:r w:rsidR="006F614F" w:rsidRPr="00D01D6D">
        <w:rPr>
          <w:rFonts w:ascii="Calibri" w:eastAsia="Calibri" w:hAnsi="Calibri" w:cs="Calibri"/>
          <w:szCs w:val="22"/>
        </w:rPr>
        <w:t xml:space="preserve"> god kommunikasjon me</w:t>
      </w:r>
      <w:r>
        <w:rPr>
          <w:rFonts w:ascii="Calibri" w:eastAsia="Calibri" w:hAnsi="Calibri" w:cs="Calibri"/>
          <w:szCs w:val="22"/>
        </w:rPr>
        <w:t>d</w:t>
      </w:r>
      <w:r w:rsidR="006F614F" w:rsidRPr="00D01D6D">
        <w:rPr>
          <w:rFonts w:ascii="Calibri" w:eastAsia="Calibri" w:hAnsi="Calibri" w:cs="Calibri"/>
          <w:szCs w:val="22"/>
        </w:rPr>
        <w:t xml:space="preserve"> SU leder og andre trenere i klubben.</w:t>
      </w:r>
    </w:p>
    <w:p w14:paraId="5B64DE39" w14:textId="23D375B0" w:rsidR="006F614F" w:rsidRDefault="0010259E" w:rsidP="00066C6E">
      <w:pPr>
        <w:pStyle w:val="Overskrift2"/>
        <w:ind w:left="0"/>
        <w:rPr>
          <w:rStyle w:val="Utheving"/>
        </w:rPr>
      </w:pPr>
      <w:bookmarkStart w:id="68" w:name="_Toc155732220"/>
      <w:r w:rsidRPr="00066C6E">
        <w:rPr>
          <w:rStyle w:val="Utheving"/>
        </w:rPr>
        <w:t>8</w:t>
      </w:r>
      <w:r w:rsidR="00066C6E" w:rsidRPr="00066C6E">
        <w:rPr>
          <w:rStyle w:val="Utheving"/>
        </w:rPr>
        <w:t>.</w:t>
      </w:r>
      <w:r w:rsidR="00B26AD3">
        <w:rPr>
          <w:rStyle w:val="Utheving"/>
        </w:rPr>
        <w:t>6</w:t>
      </w:r>
      <w:r w:rsidR="00066C6E" w:rsidRPr="00066C6E">
        <w:rPr>
          <w:rStyle w:val="Utheving"/>
        </w:rPr>
        <w:t xml:space="preserve"> </w:t>
      </w:r>
      <w:r w:rsidR="00066C6E" w:rsidRPr="00066C6E">
        <w:rPr>
          <w:rStyle w:val="Utheving"/>
        </w:rPr>
        <w:tab/>
        <w:t>Regnskapsfører</w:t>
      </w:r>
      <w:bookmarkEnd w:id="68"/>
    </w:p>
    <w:p w14:paraId="27715B3D" w14:textId="138EE5B3" w:rsidR="00066C6E" w:rsidRPr="00537B6C" w:rsidRDefault="00066C6E" w:rsidP="00537B6C">
      <w:pPr>
        <w:rPr>
          <w:rFonts w:ascii="Times New Roman" w:hAnsi="Times New Roman"/>
          <w:lang w:eastAsia="nb-NO"/>
        </w:rPr>
      </w:pPr>
      <w:r w:rsidRPr="00537B6C">
        <w:rPr>
          <w:rFonts w:eastAsiaTheme="minorEastAsia"/>
          <w:lang w:eastAsia="nb-NO"/>
        </w:rPr>
        <w:t>Lede og koordinere økonomiarbeidet</w:t>
      </w:r>
      <w:r w:rsidR="00B92F1C">
        <w:rPr>
          <w:rFonts w:eastAsiaTheme="minorEastAsia"/>
          <w:lang w:eastAsia="nb-NO"/>
        </w:rPr>
        <w:t>.</w:t>
      </w:r>
    </w:p>
    <w:p w14:paraId="42C5F83F" w14:textId="13959BC4"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Delta og levere økonomirapporter på styremøtene, etter bestilling</w:t>
      </w:r>
    </w:p>
    <w:p w14:paraId="3FD14E7F" w14:textId="77777777"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Koordinere budsjettarbeidet</w:t>
      </w:r>
    </w:p>
    <w:p w14:paraId="5BBD2E29" w14:textId="77777777"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Oppfølging av eksternt regnskapsførerbyrå, revisjon og kontrollutvalg</w:t>
      </w:r>
    </w:p>
    <w:p w14:paraId="03A0B470" w14:textId="77777777" w:rsidR="00066C6E" w:rsidRPr="00066C6E" w:rsidRDefault="00066C6E" w:rsidP="00066C6E">
      <w:pPr>
        <w:pStyle w:val="Listeavsnitt"/>
        <w:numPr>
          <w:ilvl w:val="0"/>
          <w:numId w:val="13"/>
        </w:numPr>
        <w:ind w:left="709" w:hanging="720"/>
        <w:rPr>
          <w:rFonts w:ascii="Times New Roman" w:hAnsi="Times New Roman"/>
          <w:lang w:eastAsia="nb-NO"/>
        </w:rPr>
      </w:pPr>
      <w:r w:rsidRPr="00066C6E">
        <w:rPr>
          <w:rFonts w:eastAsiaTheme="minorEastAsia"/>
          <w:lang w:eastAsia="nb-NO"/>
        </w:rPr>
        <w:t>Oppfølging av revisjon</w:t>
      </w:r>
    </w:p>
    <w:p w14:paraId="4736E27C"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 xml:space="preserve">Oppfølging mot kontrollutvalget </w:t>
      </w:r>
    </w:p>
    <w:p w14:paraId="1F9B98EC"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Søke kommunen og eventuelle andre instanser om støtte, tilskudd og andre bidrag</w:t>
      </w:r>
    </w:p>
    <w:p w14:paraId="2F466276"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Følge opp og koordinere lagskassene</w:t>
      </w:r>
    </w:p>
    <w:p w14:paraId="3A3C22B5"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Føre klubbens regnskap etter gjeldende lover og regler</w:t>
      </w:r>
    </w:p>
    <w:p w14:paraId="300C4B6D" w14:textId="77777777" w:rsidR="00066C6E" w:rsidRPr="00066C6E" w:rsidRDefault="00066C6E" w:rsidP="00066C6E">
      <w:pPr>
        <w:pStyle w:val="Listeavsnitt"/>
        <w:numPr>
          <w:ilvl w:val="0"/>
          <w:numId w:val="13"/>
        </w:numPr>
        <w:ind w:left="709" w:hanging="720"/>
        <w:rPr>
          <w:rFonts w:eastAsiaTheme="minorEastAsia"/>
          <w:lang w:eastAsia="nb-NO"/>
        </w:rPr>
      </w:pPr>
      <w:r w:rsidRPr="00066C6E">
        <w:rPr>
          <w:rFonts w:eastAsiaTheme="minorEastAsia"/>
          <w:lang w:eastAsia="nb-NO"/>
        </w:rPr>
        <w:t>Bistå styret med underlag og kunnskap i budsjettarbeidet</w:t>
      </w:r>
    </w:p>
    <w:p w14:paraId="669680EC" w14:textId="77777777" w:rsidR="00066C6E" w:rsidRDefault="00066C6E" w:rsidP="00066C6E">
      <w:pPr>
        <w:rPr>
          <w:lang w:eastAsia="nb-NO"/>
        </w:rPr>
      </w:pPr>
    </w:p>
    <w:p w14:paraId="0A8AB444" w14:textId="77777777" w:rsidR="001B4847" w:rsidRPr="00066C6E" w:rsidRDefault="001B4847" w:rsidP="00066C6E">
      <w:pPr>
        <w:rPr>
          <w:lang w:eastAsia="nb-NO"/>
        </w:rPr>
      </w:pPr>
    </w:p>
    <w:p w14:paraId="47AE1290" w14:textId="21BF26D7" w:rsidR="006F614F" w:rsidRPr="00853ECA" w:rsidRDefault="00B26AD3" w:rsidP="00B26AD3">
      <w:pPr>
        <w:pStyle w:val="Overskrift2"/>
        <w:ind w:left="0"/>
        <w:rPr>
          <w:rStyle w:val="Utheving"/>
          <w:i w:val="0"/>
          <w:iCs w:val="0"/>
        </w:rPr>
      </w:pPr>
      <w:r>
        <w:rPr>
          <w:rStyle w:val="Utheving"/>
          <w:i w:val="0"/>
          <w:iCs w:val="0"/>
        </w:rPr>
        <w:t>8.7</w:t>
      </w:r>
      <w:r w:rsidR="000B4798">
        <w:rPr>
          <w:rStyle w:val="Utheving"/>
          <w:i w:val="0"/>
          <w:iCs w:val="0"/>
        </w:rPr>
        <w:t xml:space="preserve">     </w:t>
      </w:r>
      <w:bookmarkStart w:id="69" w:name="_Toc155732221"/>
      <w:r w:rsidR="00C6601B">
        <w:rPr>
          <w:rStyle w:val="Utheving"/>
          <w:i w:val="0"/>
          <w:iCs w:val="0"/>
        </w:rPr>
        <w:t>Kokk og b</w:t>
      </w:r>
      <w:r w:rsidR="006F614F" w:rsidRPr="5228AAC1">
        <w:rPr>
          <w:rStyle w:val="Utheving"/>
          <w:i w:val="0"/>
          <w:iCs w:val="0"/>
        </w:rPr>
        <w:t>aneansvarlig</w:t>
      </w:r>
      <w:bookmarkEnd w:id="69"/>
      <w:r>
        <w:rPr>
          <w:rStyle w:val="Utheving"/>
          <w:i w:val="0"/>
          <w:iCs w:val="0"/>
        </w:rPr>
        <w:t>e</w:t>
      </w:r>
      <w:r w:rsidR="006F614F" w:rsidRPr="5228AAC1">
        <w:rPr>
          <w:rStyle w:val="Utheving"/>
          <w:i w:val="0"/>
          <w:iCs w:val="0"/>
        </w:rPr>
        <w:t xml:space="preserve"> </w:t>
      </w:r>
    </w:p>
    <w:p w14:paraId="7C0B00B1" w14:textId="77777777" w:rsidR="006F614F" w:rsidRPr="00731529" w:rsidRDefault="006F614F" w:rsidP="006F614F">
      <w:pPr>
        <w:pStyle w:val="Listeavsnitt"/>
        <w:rPr>
          <w:rFonts w:ascii="Arial" w:hAnsi="Arial" w:cs="Arial"/>
          <w:sz w:val="12"/>
          <w:szCs w:val="12"/>
        </w:rPr>
      </w:pPr>
    </w:p>
    <w:p w14:paraId="07B2191A" w14:textId="52C79D42" w:rsidR="003E78AF" w:rsidRDefault="00B92F1C" w:rsidP="00B92F1C">
      <w:pPr>
        <w:rPr>
          <w:rFonts w:cstheme="minorHAnsi"/>
        </w:rPr>
      </w:pPr>
      <w:r>
        <w:rPr>
          <w:rFonts w:cstheme="minorHAnsi"/>
        </w:rPr>
        <w:t>Ansvar for å h</w:t>
      </w:r>
      <w:r w:rsidR="003E78AF" w:rsidRPr="00867C5E">
        <w:rPr>
          <w:rFonts w:cstheme="minorHAnsi"/>
        </w:rPr>
        <w:t>olde kjøkkenet i klubbhuset rent og i orden etter bruk, og påse at andre brukere gjør det samme.</w:t>
      </w:r>
    </w:p>
    <w:p w14:paraId="0965DB71" w14:textId="501A3C78" w:rsidR="00F4470F" w:rsidRDefault="003E78AF" w:rsidP="00D241A2">
      <w:pPr>
        <w:pStyle w:val="Listeavsnitt"/>
        <w:numPr>
          <w:ilvl w:val="0"/>
          <w:numId w:val="13"/>
        </w:numPr>
        <w:ind w:left="708"/>
        <w:rPr>
          <w:rFonts w:cstheme="minorHAnsi"/>
        </w:rPr>
      </w:pPr>
      <w:r w:rsidRPr="00F4470F">
        <w:rPr>
          <w:rFonts w:cstheme="minorHAnsi"/>
        </w:rPr>
        <w:t xml:space="preserve">Innkjøp </w:t>
      </w:r>
      <w:r w:rsidR="00F4470F" w:rsidRPr="00F4470F">
        <w:rPr>
          <w:rFonts w:cstheme="minorHAnsi"/>
        </w:rPr>
        <w:t>til kafe/kjøkken</w:t>
      </w:r>
      <w:r w:rsidRPr="00F4470F">
        <w:rPr>
          <w:rFonts w:cstheme="minorHAnsi"/>
        </w:rPr>
        <w:t xml:space="preserve"> </w:t>
      </w:r>
      <w:r w:rsidR="00B92F1C" w:rsidRPr="00F4470F">
        <w:rPr>
          <w:rFonts w:cstheme="minorHAnsi"/>
        </w:rPr>
        <w:t>(</w:t>
      </w:r>
      <w:r w:rsidR="00B92F1C">
        <w:rPr>
          <w:rFonts w:cstheme="minorHAnsi"/>
        </w:rPr>
        <w:t xml:space="preserve">på </w:t>
      </w:r>
      <w:r w:rsidR="00B92F1C" w:rsidRPr="00F4470F">
        <w:rPr>
          <w:rFonts w:cstheme="minorHAnsi"/>
        </w:rPr>
        <w:t>stadion og Torshov)</w:t>
      </w:r>
      <w:r w:rsidR="00B92F1C">
        <w:rPr>
          <w:rFonts w:cstheme="minorHAnsi"/>
        </w:rPr>
        <w:t xml:space="preserve"> </w:t>
      </w:r>
      <w:r w:rsidRPr="00F4470F">
        <w:rPr>
          <w:rFonts w:cstheme="minorHAnsi"/>
        </w:rPr>
        <w:t xml:space="preserve">sammen med Kaféutvalget. </w:t>
      </w:r>
    </w:p>
    <w:p w14:paraId="4B2E8F8D" w14:textId="198EAEC6" w:rsidR="00F4470F" w:rsidRPr="00F4470F" w:rsidRDefault="003E78AF" w:rsidP="00D241A2">
      <w:pPr>
        <w:pStyle w:val="Listeavsnitt"/>
        <w:numPr>
          <w:ilvl w:val="0"/>
          <w:numId w:val="13"/>
        </w:numPr>
        <w:ind w:left="708"/>
        <w:rPr>
          <w:rFonts w:cstheme="minorHAnsi"/>
        </w:rPr>
      </w:pPr>
      <w:r w:rsidRPr="00F4470F">
        <w:rPr>
          <w:rFonts w:cstheme="minorHAnsi"/>
        </w:rPr>
        <w:t>Holde orden på varebeholdning</w:t>
      </w:r>
      <w:r w:rsidR="00B92F1C">
        <w:rPr>
          <w:rFonts w:cstheme="minorHAnsi"/>
        </w:rPr>
        <w:t>.</w:t>
      </w:r>
    </w:p>
    <w:p w14:paraId="6BA38FFD" w14:textId="11D399FB" w:rsidR="001E3BD5" w:rsidRPr="00F4470F" w:rsidRDefault="001E3BD5" w:rsidP="003A583D">
      <w:pPr>
        <w:pStyle w:val="Listeavsnitt"/>
        <w:numPr>
          <w:ilvl w:val="0"/>
          <w:numId w:val="13"/>
        </w:numPr>
        <w:ind w:left="708"/>
        <w:rPr>
          <w:rFonts w:cstheme="minorHAnsi"/>
        </w:rPr>
      </w:pPr>
      <w:r w:rsidRPr="00F4470F">
        <w:rPr>
          <w:rFonts w:cstheme="minorHAnsi"/>
        </w:rPr>
        <w:t>T</w:t>
      </w:r>
      <w:r w:rsidR="003E78AF" w:rsidRPr="00F4470F">
        <w:rPr>
          <w:rFonts w:cstheme="minorHAnsi"/>
        </w:rPr>
        <w:t>ilberedning av mat til akademi</w:t>
      </w:r>
      <w:r w:rsidR="00F4470F" w:rsidRPr="00F4470F">
        <w:rPr>
          <w:rFonts w:cstheme="minorHAnsi"/>
        </w:rPr>
        <w:t xml:space="preserve">, lagsavtaler, </w:t>
      </w:r>
      <w:proofErr w:type="spellStart"/>
      <w:r w:rsidR="003E78AF" w:rsidRPr="00F4470F">
        <w:rPr>
          <w:rFonts w:cstheme="minorHAnsi"/>
        </w:rPr>
        <w:t>aldermannsliga</w:t>
      </w:r>
      <w:proofErr w:type="spellEnd"/>
      <w:r w:rsidR="00F4470F" w:rsidRPr="00F4470F">
        <w:rPr>
          <w:rFonts w:cstheme="minorHAnsi"/>
        </w:rPr>
        <w:t xml:space="preserve"> og avtalte arrangementer</w:t>
      </w:r>
      <w:r w:rsidR="00B92F1C">
        <w:rPr>
          <w:rFonts w:cstheme="minorHAnsi"/>
        </w:rPr>
        <w:t>.</w:t>
      </w:r>
    </w:p>
    <w:p w14:paraId="14A10B19" w14:textId="048731DC" w:rsidR="003E78AF" w:rsidRDefault="001E3BD5" w:rsidP="00741E23">
      <w:pPr>
        <w:pStyle w:val="Listeavsnitt"/>
        <w:numPr>
          <w:ilvl w:val="0"/>
          <w:numId w:val="13"/>
        </w:numPr>
        <w:ind w:left="708"/>
        <w:rPr>
          <w:rFonts w:cstheme="minorHAnsi"/>
        </w:rPr>
      </w:pPr>
      <w:r>
        <w:rPr>
          <w:rFonts w:cstheme="minorHAnsi"/>
        </w:rPr>
        <w:t>P</w:t>
      </w:r>
      <w:r w:rsidR="003E78AF" w:rsidRPr="001E3BD5">
        <w:rPr>
          <w:rFonts w:cstheme="minorHAnsi"/>
        </w:rPr>
        <w:t xml:space="preserve">åse at kjøkken og klubbhus </w:t>
      </w:r>
      <w:r>
        <w:rPr>
          <w:rFonts w:cstheme="minorHAnsi"/>
        </w:rPr>
        <w:t>e</w:t>
      </w:r>
      <w:r w:rsidR="003E78AF" w:rsidRPr="001E3BD5">
        <w:rPr>
          <w:rFonts w:cstheme="minorHAnsi"/>
        </w:rPr>
        <w:t>r ryddig og at søppel er tømt og kastet i containere.</w:t>
      </w:r>
    </w:p>
    <w:p w14:paraId="68CF2506" w14:textId="77777777" w:rsidR="00F4470F" w:rsidRPr="00F4470F" w:rsidRDefault="00F4470F" w:rsidP="00F4470F">
      <w:pPr>
        <w:rPr>
          <w:rFonts w:cstheme="minorHAnsi"/>
        </w:rPr>
      </w:pPr>
    </w:p>
    <w:p w14:paraId="4D267319" w14:textId="77777777" w:rsidR="006F614F" w:rsidRPr="00731529" w:rsidRDefault="006F614F" w:rsidP="006F614F">
      <w:pPr>
        <w:rPr>
          <w:rFonts w:cstheme="minorHAnsi"/>
        </w:rPr>
      </w:pPr>
      <w:r w:rsidRPr="00731529">
        <w:rPr>
          <w:rFonts w:cstheme="minorHAnsi"/>
        </w:rPr>
        <w:t xml:space="preserve">Ansvar for å vedlikeholde kunstgressflatene og utstyr på banene hvor FFK har driftsavtaler med Lørenskog kommune (Fjellhamar, Torshov og </w:t>
      </w:r>
      <w:proofErr w:type="spellStart"/>
      <w:r w:rsidRPr="00731529">
        <w:rPr>
          <w:rFonts w:cstheme="minorHAnsi"/>
        </w:rPr>
        <w:t>Luhr</w:t>
      </w:r>
      <w:proofErr w:type="spellEnd"/>
      <w:r w:rsidRPr="00731529">
        <w:rPr>
          <w:rFonts w:cstheme="minorHAnsi"/>
        </w:rPr>
        <w:t>).</w:t>
      </w:r>
    </w:p>
    <w:p w14:paraId="0FD3B337" w14:textId="77777777" w:rsidR="0088731F" w:rsidRPr="0088731F" w:rsidRDefault="00F4470F">
      <w:pPr>
        <w:pStyle w:val="Listeavsnitt"/>
        <w:numPr>
          <w:ilvl w:val="0"/>
          <w:numId w:val="37"/>
        </w:numPr>
        <w:rPr>
          <w:lang w:eastAsia="nb-NO"/>
        </w:rPr>
      </w:pPr>
      <w:r w:rsidRPr="00C6601B">
        <w:rPr>
          <w:rFonts w:eastAsiaTheme="minorEastAsia"/>
          <w:lang w:eastAsia="nb-NO"/>
        </w:rPr>
        <w:t xml:space="preserve">Snørydding og slodding av alle baner </w:t>
      </w:r>
    </w:p>
    <w:p w14:paraId="16BF051E" w14:textId="77777777" w:rsidR="0088731F" w:rsidRPr="0088731F" w:rsidRDefault="00F4470F">
      <w:pPr>
        <w:pStyle w:val="Listeavsnitt"/>
        <w:numPr>
          <w:ilvl w:val="0"/>
          <w:numId w:val="37"/>
        </w:numPr>
        <w:rPr>
          <w:lang w:eastAsia="nb-NO"/>
        </w:rPr>
      </w:pPr>
      <w:r w:rsidRPr="00C6601B">
        <w:rPr>
          <w:rFonts w:eastAsiaTheme="minorEastAsia"/>
          <w:lang w:eastAsia="nb-NO"/>
        </w:rPr>
        <w:t>Vedlikehold traktor og annet mekanisk utstyr</w:t>
      </w:r>
    </w:p>
    <w:p w14:paraId="5A351547" w14:textId="77777777" w:rsidR="0088731F" w:rsidRPr="0088731F" w:rsidRDefault="00F4470F">
      <w:pPr>
        <w:pStyle w:val="Listeavsnitt"/>
        <w:numPr>
          <w:ilvl w:val="0"/>
          <w:numId w:val="37"/>
        </w:numPr>
        <w:rPr>
          <w:lang w:eastAsia="nb-NO"/>
        </w:rPr>
      </w:pPr>
      <w:r w:rsidRPr="00C6601B">
        <w:rPr>
          <w:rFonts w:eastAsiaTheme="minorEastAsia"/>
          <w:lang w:eastAsia="nb-NO"/>
        </w:rPr>
        <w:t>Oppfølging av fyringsanlegg på banene</w:t>
      </w:r>
    </w:p>
    <w:p w14:paraId="755C806F" w14:textId="77777777" w:rsidR="0088731F" w:rsidRPr="0088731F" w:rsidRDefault="00F4470F">
      <w:pPr>
        <w:pStyle w:val="Listeavsnitt"/>
        <w:numPr>
          <w:ilvl w:val="0"/>
          <w:numId w:val="37"/>
        </w:numPr>
        <w:rPr>
          <w:lang w:eastAsia="nb-NO"/>
        </w:rPr>
      </w:pPr>
      <w:r w:rsidRPr="00C6601B">
        <w:rPr>
          <w:rFonts w:eastAsiaTheme="minorEastAsia"/>
          <w:lang w:eastAsia="nb-NO"/>
        </w:rPr>
        <w:t>Montering av mål og vedlikehold av nett</w:t>
      </w:r>
    </w:p>
    <w:p w14:paraId="482BCF5F" w14:textId="77777777" w:rsidR="0088731F" w:rsidRPr="0088731F" w:rsidRDefault="00F4470F">
      <w:pPr>
        <w:pStyle w:val="Listeavsnitt"/>
        <w:numPr>
          <w:ilvl w:val="0"/>
          <w:numId w:val="37"/>
        </w:numPr>
        <w:rPr>
          <w:lang w:eastAsia="nb-NO"/>
        </w:rPr>
      </w:pPr>
      <w:r w:rsidRPr="00C6601B">
        <w:rPr>
          <w:rFonts w:eastAsiaTheme="minorEastAsia"/>
          <w:lang w:eastAsia="nb-NO"/>
        </w:rPr>
        <w:t xml:space="preserve">Vedlikehold på anlegg (skilt, tribuner, klubbhus, brakker, </w:t>
      </w:r>
      <w:proofErr w:type="gramStart"/>
      <w:r w:rsidRPr="00C6601B">
        <w:rPr>
          <w:rFonts w:eastAsiaTheme="minorEastAsia"/>
          <w:lang w:eastAsia="nb-NO"/>
        </w:rPr>
        <w:t>telt…</w:t>
      </w:r>
      <w:proofErr w:type="gramEnd"/>
      <w:r w:rsidRPr="00C6601B">
        <w:rPr>
          <w:rFonts w:eastAsiaTheme="minorEastAsia"/>
          <w:lang w:eastAsia="nb-NO"/>
        </w:rPr>
        <w:t>)</w:t>
      </w:r>
    </w:p>
    <w:p w14:paraId="4FCDD2A7" w14:textId="77777777" w:rsidR="0088731F" w:rsidRPr="0088731F" w:rsidRDefault="00F4470F">
      <w:pPr>
        <w:pStyle w:val="Listeavsnitt"/>
        <w:numPr>
          <w:ilvl w:val="0"/>
          <w:numId w:val="37"/>
        </w:numPr>
        <w:rPr>
          <w:lang w:eastAsia="nb-NO"/>
        </w:rPr>
      </w:pPr>
      <w:r w:rsidRPr="00C6601B">
        <w:rPr>
          <w:rFonts w:eastAsiaTheme="minorEastAsia"/>
          <w:lang w:eastAsia="nb-NO"/>
        </w:rPr>
        <w:t>Søppeltømming</w:t>
      </w:r>
    </w:p>
    <w:p w14:paraId="0DFF23DF" w14:textId="77777777" w:rsidR="0088731F" w:rsidRPr="0088731F" w:rsidRDefault="00F4470F">
      <w:pPr>
        <w:pStyle w:val="Listeavsnitt"/>
        <w:numPr>
          <w:ilvl w:val="0"/>
          <w:numId w:val="37"/>
        </w:numPr>
        <w:rPr>
          <w:lang w:eastAsia="nb-NO"/>
        </w:rPr>
      </w:pPr>
      <w:r w:rsidRPr="00C6601B">
        <w:rPr>
          <w:rFonts w:eastAsiaTheme="minorEastAsia"/>
          <w:lang w:eastAsia="nb-NO"/>
        </w:rPr>
        <w:t>Gress-, kant og hekk-klipping</w:t>
      </w:r>
    </w:p>
    <w:p w14:paraId="6E2BF8F0" w14:textId="77777777" w:rsidR="0088731F" w:rsidRPr="0088731F" w:rsidRDefault="00F4470F">
      <w:pPr>
        <w:pStyle w:val="Listeavsnitt"/>
        <w:numPr>
          <w:ilvl w:val="0"/>
          <w:numId w:val="37"/>
        </w:numPr>
        <w:rPr>
          <w:lang w:eastAsia="nb-NO"/>
        </w:rPr>
      </w:pPr>
      <w:r w:rsidRPr="00C6601B">
        <w:rPr>
          <w:rFonts w:eastAsiaTheme="minorEastAsia"/>
          <w:lang w:eastAsia="nb-NO"/>
        </w:rPr>
        <w:t>Kommunikasjon med medlemmer/foreldre og klubben</w:t>
      </w:r>
    </w:p>
    <w:p w14:paraId="1B9BF592" w14:textId="3E304C75" w:rsidR="00F4470F" w:rsidRPr="00C6601B" w:rsidRDefault="00F4470F">
      <w:pPr>
        <w:pStyle w:val="Listeavsnitt"/>
        <w:numPr>
          <w:ilvl w:val="0"/>
          <w:numId w:val="37"/>
        </w:numPr>
        <w:rPr>
          <w:lang w:eastAsia="nb-NO"/>
        </w:rPr>
      </w:pPr>
      <w:r w:rsidRPr="00C6601B">
        <w:rPr>
          <w:rFonts w:eastAsiaTheme="minorEastAsia"/>
          <w:lang w:eastAsia="nb-NO"/>
        </w:rPr>
        <w:t>Annet forefallende arbeid</w:t>
      </w:r>
    </w:p>
    <w:p w14:paraId="363AC619" w14:textId="77777777" w:rsidR="006F614F" w:rsidRDefault="006F614F" w:rsidP="001B4847">
      <w:pPr>
        <w:rPr>
          <w:rFonts w:ascii="Arial" w:hAnsi="Arial" w:cs="Arial"/>
          <w:sz w:val="16"/>
          <w:szCs w:val="16"/>
        </w:rPr>
      </w:pPr>
    </w:p>
    <w:p w14:paraId="7A7576AA" w14:textId="77777777" w:rsidR="001B4847" w:rsidRDefault="001B4847" w:rsidP="001B4847">
      <w:pPr>
        <w:rPr>
          <w:rFonts w:ascii="Arial" w:hAnsi="Arial" w:cs="Arial"/>
          <w:sz w:val="16"/>
          <w:szCs w:val="16"/>
        </w:rPr>
      </w:pPr>
    </w:p>
    <w:p w14:paraId="48BE96C3" w14:textId="77777777" w:rsidR="001B4847" w:rsidRPr="001B4847" w:rsidRDefault="001B4847" w:rsidP="001B4847">
      <w:pPr>
        <w:rPr>
          <w:rFonts w:ascii="Arial" w:hAnsi="Arial" w:cs="Arial"/>
          <w:sz w:val="16"/>
          <w:szCs w:val="16"/>
        </w:rPr>
      </w:pPr>
    </w:p>
    <w:p w14:paraId="07CE7BFC" w14:textId="648C3CDE" w:rsidR="006F614F" w:rsidRPr="00B660FD" w:rsidRDefault="00643BC2" w:rsidP="00643BC2">
      <w:pPr>
        <w:pStyle w:val="Overskrift2"/>
        <w:ind w:left="0"/>
        <w:rPr>
          <w:rFonts w:cstheme="minorBidi"/>
          <w:b w:val="0"/>
          <w:bCs w:val="0"/>
          <w:i/>
          <w:iCs/>
        </w:rPr>
      </w:pPr>
      <w:bookmarkStart w:id="70" w:name="_Toc155732222"/>
      <w:r>
        <w:rPr>
          <w:rStyle w:val="Utheving"/>
        </w:rPr>
        <w:lastRenderedPageBreak/>
        <w:t>8.</w:t>
      </w:r>
      <w:r w:rsidR="00B26AD3">
        <w:rPr>
          <w:rStyle w:val="Utheving"/>
        </w:rPr>
        <w:t>8</w:t>
      </w:r>
      <w:r>
        <w:rPr>
          <w:rStyle w:val="Utheving"/>
        </w:rPr>
        <w:tab/>
      </w:r>
      <w:r w:rsidR="006F614F" w:rsidRPr="5228AAC1">
        <w:rPr>
          <w:rStyle w:val="Utheving"/>
        </w:rPr>
        <w:t>Renhold</w:t>
      </w:r>
      <w:bookmarkEnd w:id="70"/>
      <w:r w:rsidR="006F614F" w:rsidRPr="5228AAC1">
        <w:rPr>
          <w:rStyle w:val="Utheving"/>
        </w:rPr>
        <w:t xml:space="preserve"> </w:t>
      </w:r>
      <w:r w:rsidR="001D4222">
        <w:rPr>
          <w:rStyle w:val="Utheving"/>
        </w:rPr>
        <w:t>(eksternt firma)</w:t>
      </w:r>
    </w:p>
    <w:p w14:paraId="52845422" w14:textId="7B57A0B7" w:rsidR="00EE0E09" w:rsidRDefault="00B92F1C" w:rsidP="00B92F1C">
      <w:pPr>
        <w:spacing w:after="0" w:line="240" w:lineRule="auto"/>
        <w:rPr>
          <w:rFonts w:cstheme="minorHAnsi"/>
          <w:szCs w:val="24"/>
          <w:lang w:eastAsia="nb-NO"/>
        </w:rPr>
      </w:pPr>
      <w:r>
        <w:rPr>
          <w:rFonts w:cstheme="minorHAnsi"/>
          <w:szCs w:val="24"/>
          <w:lang w:eastAsia="nb-NO"/>
        </w:rPr>
        <w:t xml:space="preserve">Ansvar for at </w:t>
      </w:r>
      <w:r w:rsidR="00EE0E09" w:rsidRPr="00867C5E">
        <w:rPr>
          <w:rFonts w:cstheme="minorHAnsi"/>
          <w:szCs w:val="24"/>
          <w:lang w:eastAsia="nb-NO"/>
        </w:rPr>
        <w:t>klubbhus Fjellhamar, klubbhus Torshov, samt garderobeanlegg i barnehagebyggets kjelleretasje er i rengjort stand.</w:t>
      </w:r>
    </w:p>
    <w:p w14:paraId="6BBD8676" w14:textId="77777777" w:rsidR="00B92F1C" w:rsidRDefault="00B92F1C" w:rsidP="00B92F1C">
      <w:pPr>
        <w:spacing w:after="0" w:line="240" w:lineRule="auto"/>
        <w:rPr>
          <w:rFonts w:cstheme="minorHAnsi"/>
          <w:szCs w:val="24"/>
          <w:lang w:eastAsia="nb-NO"/>
        </w:rPr>
      </w:pPr>
    </w:p>
    <w:p w14:paraId="5EB5D1CE"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 xml:space="preserve">Renhold i klubbhus på Fjellhamar stadion </w:t>
      </w:r>
      <w:r w:rsidR="00B92F1C">
        <w:rPr>
          <w:rFonts w:cstheme="minorHAnsi"/>
          <w:szCs w:val="24"/>
          <w:lang w:eastAsia="nb-NO"/>
        </w:rPr>
        <w:t>og</w:t>
      </w:r>
      <w:r w:rsidRPr="00B92F1C">
        <w:rPr>
          <w:rFonts w:cstheme="minorHAnsi"/>
          <w:szCs w:val="24"/>
          <w:lang w:eastAsia="nb-NO"/>
        </w:rPr>
        <w:t xml:space="preserve"> garderober i kjelleretasje barnehagebygget 3 ganger pr uke.</w:t>
      </w:r>
    </w:p>
    <w:p w14:paraId="5D36199F"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Renhold i klubbhus på Torshov kunstgress 2 ganger pr uke.</w:t>
      </w:r>
    </w:p>
    <w:p w14:paraId="0A39F0E3"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Renholdet skal foregå på tidspunkter før aktivitet starter på anleggene.</w:t>
      </w:r>
    </w:p>
    <w:p w14:paraId="2C8D9178"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Påse at alle aktuelle bygg/rom har hygiene- og toalett-artikler.</w:t>
      </w:r>
    </w:p>
    <w:p w14:paraId="35EFE930"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Varsle om nødvendig innkjøp av nevnte artikler.</w:t>
      </w:r>
    </w:p>
    <w:p w14:paraId="5C0E95E3"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Påse at matter/kluter/mopper er levert som avtalt med leverandør.</w:t>
      </w:r>
    </w:p>
    <w:p w14:paraId="2FD36E1B" w14:textId="77777777" w:rsidR="00B92F1C" w:rsidRDefault="00EE0E09">
      <w:pPr>
        <w:pStyle w:val="Listeavsnitt"/>
        <w:numPr>
          <w:ilvl w:val="0"/>
          <w:numId w:val="37"/>
        </w:numPr>
        <w:rPr>
          <w:rFonts w:cstheme="minorHAnsi"/>
          <w:szCs w:val="24"/>
          <w:lang w:eastAsia="nb-NO"/>
        </w:rPr>
      </w:pPr>
      <w:r w:rsidRPr="00B92F1C">
        <w:rPr>
          <w:rFonts w:cstheme="minorHAnsi"/>
          <w:szCs w:val="24"/>
          <w:lang w:eastAsia="nb-NO"/>
        </w:rPr>
        <w:t>Være tilgjengelig for hyppigere renhold av lokalene ved aktiviteter som krever det – som fotballskoler o.l.</w:t>
      </w:r>
    </w:p>
    <w:p w14:paraId="55978A40" w14:textId="5D33C910" w:rsidR="006F614F" w:rsidRDefault="00EE0E09">
      <w:pPr>
        <w:pStyle w:val="Listeavsnitt"/>
        <w:numPr>
          <w:ilvl w:val="0"/>
          <w:numId w:val="37"/>
        </w:numPr>
        <w:rPr>
          <w:rFonts w:cstheme="minorHAnsi"/>
          <w:szCs w:val="24"/>
          <w:lang w:eastAsia="nb-NO"/>
        </w:rPr>
      </w:pPr>
      <w:r w:rsidRPr="00B92F1C">
        <w:rPr>
          <w:rFonts w:cstheme="minorHAnsi"/>
          <w:szCs w:val="24"/>
          <w:lang w:eastAsia="nb-NO"/>
        </w:rPr>
        <w:t xml:space="preserve">Være fleksibel </w:t>
      </w:r>
      <w:proofErr w:type="spellStart"/>
      <w:r w:rsidRPr="00B92F1C">
        <w:rPr>
          <w:rFonts w:cstheme="minorHAnsi"/>
          <w:szCs w:val="24"/>
          <w:lang w:eastAsia="nb-NO"/>
        </w:rPr>
        <w:t>mhp</w:t>
      </w:r>
      <w:proofErr w:type="spellEnd"/>
      <w:r w:rsidRPr="00B92F1C">
        <w:rPr>
          <w:rFonts w:cstheme="minorHAnsi"/>
          <w:szCs w:val="24"/>
          <w:lang w:eastAsia="nb-NO"/>
        </w:rPr>
        <w:t xml:space="preserve"> ferieavvikling, der hoveddel av ferien skal avvikles i juli måned og i høytider/andre offentlige fridager/uker med minimal aktivitet på anleggene.</w:t>
      </w:r>
    </w:p>
    <w:p w14:paraId="26B5610D" w14:textId="77777777" w:rsidR="00B92F1C" w:rsidRPr="00B92F1C" w:rsidRDefault="00B92F1C" w:rsidP="00B92F1C">
      <w:pPr>
        <w:rPr>
          <w:rFonts w:cstheme="minorHAnsi"/>
          <w:szCs w:val="24"/>
          <w:lang w:eastAsia="nb-NO"/>
        </w:rPr>
      </w:pPr>
    </w:p>
    <w:p w14:paraId="319F9AE2" w14:textId="42466CF6" w:rsidR="006F614F" w:rsidRPr="00D21F88" w:rsidRDefault="00B26AD3" w:rsidP="00B26AD3">
      <w:pPr>
        <w:pStyle w:val="Overskrift2"/>
        <w:ind w:left="0"/>
        <w:rPr>
          <w:rStyle w:val="Utheving"/>
        </w:rPr>
      </w:pPr>
      <w:r>
        <w:rPr>
          <w:rStyle w:val="Utheving"/>
        </w:rPr>
        <w:t>8.9</w:t>
      </w:r>
      <w:r w:rsidR="001B4847">
        <w:rPr>
          <w:rStyle w:val="Utheving"/>
        </w:rPr>
        <w:t xml:space="preserve"> </w:t>
      </w:r>
      <w:r w:rsidR="001B4847">
        <w:rPr>
          <w:rStyle w:val="Utheving"/>
        </w:rPr>
        <w:tab/>
      </w:r>
      <w:bookmarkStart w:id="71" w:name="_Toc155732223"/>
      <w:r w:rsidR="006F614F" w:rsidRPr="5228AAC1">
        <w:rPr>
          <w:rStyle w:val="Utheving"/>
        </w:rPr>
        <w:t>Materiell</w:t>
      </w:r>
      <w:bookmarkEnd w:id="71"/>
      <w:r w:rsidR="006F614F" w:rsidRPr="5228AAC1">
        <w:rPr>
          <w:rStyle w:val="Utheving"/>
        </w:rPr>
        <w:t xml:space="preserve"> </w:t>
      </w:r>
      <w:r w:rsidR="001D4222">
        <w:rPr>
          <w:rStyle w:val="Utheving"/>
        </w:rPr>
        <w:t>(Se pkt.8.4 – koordinator)</w:t>
      </w:r>
    </w:p>
    <w:p w14:paraId="63FBB4BB" w14:textId="23117959" w:rsidR="00357D7A" w:rsidRPr="00B92F1C" w:rsidRDefault="00A845FD" w:rsidP="00B92F1C">
      <w:pPr>
        <w:rPr>
          <w:rFonts w:cstheme="minorHAnsi"/>
          <w:color w:val="0070C0"/>
          <w:szCs w:val="24"/>
          <w:lang w:eastAsia="nb-NO"/>
        </w:rPr>
      </w:pPr>
      <w:r w:rsidRPr="003C2FF7">
        <w:rPr>
          <w:rFonts w:cstheme="minorHAnsi"/>
          <w:szCs w:val="24"/>
          <w:lang w:eastAsia="nb-NO"/>
        </w:rPr>
        <w:t xml:space="preserve">Klubben sørger for at spillere, lag, trenere og dommere har det sportslige materiellet </w:t>
      </w:r>
      <w:r w:rsidR="00357D7A" w:rsidRPr="003C2FF7">
        <w:rPr>
          <w:rFonts w:cstheme="minorHAnsi"/>
          <w:szCs w:val="24"/>
          <w:lang w:eastAsia="nb-NO"/>
        </w:rPr>
        <w:t xml:space="preserve">og utstyret </w:t>
      </w:r>
      <w:r w:rsidRPr="003C2FF7">
        <w:rPr>
          <w:rFonts w:cstheme="minorHAnsi"/>
          <w:szCs w:val="24"/>
          <w:lang w:eastAsia="nb-NO"/>
        </w:rPr>
        <w:t xml:space="preserve">som er nødvendig. I klubbens administrasjon skal det være en ansatt som har </w:t>
      </w:r>
      <w:r w:rsidR="002F6745" w:rsidRPr="003C2FF7">
        <w:rPr>
          <w:rFonts w:cstheme="minorHAnsi"/>
          <w:szCs w:val="24"/>
          <w:lang w:eastAsia="nb-NO"/>
        </w:rPr>
        <w:t>overordnet ansvar for</w:t>
      </w:r>
      <w:r w:rsidR="00357D7A" w:rsidRPr="003C2FF7">
        <w:rPr>
          <w:rFonts w:cstheme="minorHAnsi"/>
          <w:szCs w:val="24"/>
          <w:lang w:eastAsia="nb-NO"/>
        </w:rPr>
        <w:t xml:space="preserve"> sportslig</w:t>
      </w:r>
      <w:r w:rsidRPr="003C2FF7">
        <w:rPr>
          <w:rFonts w:cstheme="minorHAnsi"/>
          <w:szCs w:val="24"/>
          <w:lang w:eastAsia="nb-NO"/>
        </w:rPr>
        <w:t xml:space="preserve"> </w:t>
      </w:r>
      <w:r w:rsidR="00B92F1C">
        <w:rPr>
          <w:rFonts w:cstheme="minorHAnsi"/>
          <w:szCs w:val="24"/>
          <w:lang w:eastAsia="nb-NO"/>
        </w:rPr>
        <w:t>utstyr</w:t>
      </w:r>
      <w:r w:rsidR="001B4847">
        <w:rPr>
          <w:rFonts w:cstheme="minorHAnsi"/>
          <w:szCs w:val="24"/>
          <w:lang w:eastAsia="nb-NO"/>
        </w:rPr>
        <w:t>et</w:t>
      </w:r>
      <w:r w:rsidRPr="003C2FF7">
        <w:rPr>
          <w:rFonts w:cstheme="minorHAnsi"/>
          <w:szCs w:val="24"/>
          <w:lang w:eastAsia="nb-NO"/>
        </w:rPr>
        <w:t xml:space="preserve"> og sørge for rutine</w:t>
      </w:r>
      <w:r w:rsidR="00357D7A" w:rsidRPr="003C2FF7">
        <w:rPr>
          <w:rFonts w:cstheme="minorHAnsi"/>
          <w:szCs w:val="24"/>
          <w:lang w:eastAsia="nb-NO"/>
        </w:rPr>
        <w:t>r</w:t>
      </w:r>
      <w:r w:rsidRPr="003C2FF7">
        <w:rPr>
          <w:rFonts w:cstheme="minorHAnsi"/>
          <w:szCs w:val="24"/>
          <w:lang w:eastAsia="nb-NO"/>
        </w:rPr>
        <w:t xml:space="preserve"> og </w:t>
      </w:r>
      <w:r w:rsidR="002F6745" w:rsidRPr="003C2FF7">
        <w:rPr>
          <w:rFonts w:cstheme="minorHAnsi"/>
          <w:szCs w:val="24"/>
          <w:lang w:eastAsia="nb-NO"/>
        </w:rPr>
        <w:t>retningslinje</w:t>
      </w:r>
      <w:r w:rsidR="00357D7A" w:rsidRPr="003C2FF7">
        <w:rPr>
          <w:rFonts w:cstheme="minorHAnsi"/>
          <w:szCs w:val="24"/>
          <w:lang w:eastAsia="nb-NO"/>
        </w:rPr>
        <w:t>r</w:t>
      </w:r>
      <w:r w:rsidRPr="003C2FF7">
        <w:rPr>
          <w:rFonts w:cstheme="minorHAnsi"/>
          <w:szCs w:val="24"/>
          <w:lang w:eastAsia="nb-NO"/>
        </w:rPr>
        <w:t xml:space="preserve"> </w:t>
      </w:r>
      <w:r w:rsidR="002F6745" w:rsidRPr="003C2FF7">
        <w:rPr>
          <w:rFonts w:cstheme="minorHAnsi"/>
          <w:szCs w:val="24"/>
          <w:lang w:eastAsia="nb-NO"/>
        </w:rPr>
        <w:t xml:space="preserve">for </w:t>
      </w:r>
      <w:r w:rsidRPr="003C2FF7">
        <w:rPr>
          <w:rFonts w:cstheme="minorHAnsi"/>
          <w:szCs w:val="24"/>
          <w:lang w:eastAsia="nb-NO"/>
        </w:rPr>
        <w:t>utstyr</w:t>
      </w:r>
      <w:r w:rsidR="00B92F1C">
        <w:rPr>
          <w:rFonts w:cstheme="minorHAnsi"/>
          <w:szCs w:val="24"/>
          <w:lang w:eastAsia="nb-NO"/>
        </w:rPr>
        <w:t>et</w:t>
      </w:r>
      <w:r w:rsidRPr="003C2FF7">
        <w:rPr>
          <w:rFonts w:cstheme="minorHAnsi"/>
          <w:szCs w:val="24"/>
          <w:lang w:eastAsia="nb-NO"/>
        </w:rPr>
        <w:t xml:space="preserve">. </w:t>
      </w:r>
      <w:r w:rsidR="00357D7A" w:rsidRPr="003C2FF7">
        <w:rPr>
          <w:rFonts w:cstheme="minorHAnsi"/>
          <w:szCs w:val="24"/>
          <w:lang w:eastAsia="nb-NO"/>
        </w:rPr>
        <w:t xml:space="preserve">All bestilling av utstyr til klubben skal gå gjennom materiellansvarlig. </w:t>
      </w:r>
      <w:r w:rsidRPr="003C2FF7">
        <w:rPr>
          <w:rFonts w:cstheme="minorHAnsi"/>
          <w:szCs w:val="24"/>
          <w:lang w:eastAsia="nb-NO"/>
        </w:rPr>
        <w:t xml:space="preserve">I dette ansvaret inngår ikke materiell og utstyr som baner, installasjoner på </w:t>
      </w:r>
      <w:r w:rsidR="002F6745" w:rsidRPr="003C2FF7">
        <w:rPr>
          <w:rFonts w:cstheme="minorHAnsi"/>
          <w:szCs w:val="24"/>
          <w:lang w:eastAsia="nb-NO"/>
        </w:rPr>
        <w:t>anleggene</w:t>
      </w:r>
      <w:r w:rsidR="002A6152" w:rsidRPr="003C2FF7">
        <w:rPr>
          <w:rFonts w:cstheme="minorHAnsi"/>
          <w:szCs w:val="24"/>
          <w:lang w:eastAsia="nb-NO"/>
        </w:rPr>
        <w:t xml:space="preserve">, </w:t>
      </w:r>
      <w:r w:rsidR="002F6745" w:rsidRPr="003C2FF7">
        <w:rPr>
          <w:rFonts w:cstheme="minorHAnsi"/>
          <w:szCs w:val="24"/>
          <w:lang w:eastAsia="nb-NO"/>
        </w:rPr>
        <w:t>klubbhus</w:t>
      </w:r>
      <w:r w:rsidRPr="003C2FF7">
        <w:rPr>
          <w:rFonts w:cstheme="minorHAnsi"/>
          <w:szCs w:val="24"/>
          <w:lang w:eastAsia="nb-NO"/>
        </w:rPr>
        <w:t>,</w:t>
      </w:r>
      <w:r w:rsidR="002A6152" w:rsidRPr="003C2FF7">
        <w:rPr>
          <w:rFonts w:cstheme="minorHAnsi"/>
          <w:szCs w:val="24"/>
          <w:lang w:eastAsia="nb-NO"/>
        </w:rPr>
        <w:t xml:space="preserve"> </w:t>
      </w:r>
      <w:r w:rsidR="002F6745" w:rsidRPr="003C2FF7">
        <w:rPr>
          <w:rFonts w:cstheme="minorHAnsi"/>
          <w:szCs w:val="24"/>
          <w:lang w:eastAsia="nb-NO"/>
        </w:rPr>
        <w:t>bygningsmasse</w:t>
      </w:r>
      <w:r w:rsidR="00357D7A" w:rsidRPr="003C2FF7">
        <w:rPr>
          <w:rFonts w:cstheme="minorHAnsi"/>
          <w:szCs w:val="24"/>
          <w:lang w:eastAsia="nb-NO"/>
        </w:rPr>
        <w:t xml:space="preserve"> eller</w:t>
      </w:r>
      <w:r w:rsidR="002A6152" w:rsidRPr="003C2FF7">
        <w:rPr>
          <w:rFonts w:cstheme="minorHAnsi"/>
          <w:szCs w:val="24"/>
          <w:lang w:eastAsia="nb-NO"/>
        </w:rPr>
        <w:t xml:space="preserve"> </w:t>
      </w:r>
      <w:r w:rsidR="002F6745" w:rsidRPr="003C2FF7">
        <w:rPr>
          <w:rFonts w:cstheme="minorHAnsi"/>
          <w:szCs w:val="24"/>
          <w:lang w:eastAsia="nb-NO"/>
        </w:rPr>
        <w:t xml:space="preserve">traktor med </w:t>
      </w:r>
      <w:r w:rsidRPr="003C2FF7">
        <w:rPr>
          <w:rFonts w:cstheme="minorHAnsi"/>
          <w:szCs w:val="24"/>
          <w:lang w:eastAsia="nb-NO"/>
        </w:rPr>
        <w:t>tilleggs</w:t>
      </w:r>
      <w:r w:rsidR="002F6745" w:rsidRPr="003C2FF7">
        <w:rPr>
          <w:rFonts w:cstheme="minorHAnsi"/>
          <w:szCs w:val="24"/>
          <w:lang w:eastAsia="nb-NO"/>
        </w:rPr>
        <w:t>utstyr.</w:t>
      </w:r>
      <w:r w:rsidR="003C2FF7" w:rsidRPr="003C2FF7">
        <w:rPr>
          <w:rFonts w:cstheme="minorHAnsi"/>
          <w:szCs w:val="24"/>
          <w:lang w:eastAsia="nb-NO"/>
        </w:rPr>
        <w:t xml:space="preserve"> </w:t>
      </w:r>
      <w:r w:rsidR="00B92F1C">
        <w:rPr>
          <w:rFonts w:cstheme="minorHAnsi"/>
          <w:szCs w:val="24"/>
          <w:lang w:eastAsia="nb-NO"/>
        </w:rPr>
        <w:t>M</w:t>
      </w:r>
      <w:r w:rsidR="003C2FF7" w:rsidRPr="003C2FF7">
        <w:rPr>
          <w:rFonts w:cstheme="minorHAnsi"/>
          <w:szCs w:val="24"/>
          <w:lang w:eastAsia="nb-NO"/>
        </w:rPr>
        <w:t>ateriell til akademi og fotballskoler er også utenom.</w:t>
      </w:r>
    </w:p>
    <w:p w14:paraId="33014184" w14:textId="6F353339" w:rsidR="00B10D3F" w:rsidRPr="00A845FD" w:rsidRDefault="00A845FD">
      <w:pPr>
        <w:pStyle w:val="Listeavsnitt"/>
        <w:numPr>
          <w:ilvl w:val="0"/>
          <w:numId w:val="45"/>
        </w:numPr>
        <w:rPr>
          <w:rFonts w:cstheme="minorHAnsi"/>
          <w:szCs w:val="24"/>
          <w:lang w:eastAsia="nb-NO"/>
        </w:rPr>
      </w:pPr>
      <w:r>
        <w:rPr>
          <w:rFonts w:cstheme="minorHAnsi"/>
          <w:szCs w:val="24"/>
          <w:lang w:eastAsia="nb-NO"/>
        </w:rPr>
        <w:t>U</w:t>
      </w:r>
      <w:r w:rsidRPr="00A845FD">
        <w:rPr>
          <w:rFonts w:cstheme="minorHAnsi"/>
          <w:szCs w:val="24"/>
          <w:lang w:eastAsia="nb-NO"/>
        </w:rPr>
        <w:t>tstyrsavtale med klubbens hovedleverandør og o</w:t>
      </w:r>
      <w:r w:rsidR="00B10D3F" w:rsidRPr="00A845FD">
        <w:rPr>
          <w:rFonts w:cstheme="minorHAnsi"/>
          <w:szCs w:val="24"/>
          <w:lang w:eastAsia="nb-NO"/>
        </w:rPr>
        <w:t xml:space="preserve">ppfølging av </w:t>
      </w:r>
      <w:r>
        <w:rPr>
          <w:rFonts w:cstheme="minorHAnsi"/>
          <w:szCs w:val="24"/>
          <w:lang w:eastAsia="nb-NO"/>
        </w:rPr>
        <w:t>avtalen</w:t>
      </w:r>
    </w:p>
    <w:p w14:paraId="0AE5AF6C" w14:textId="77777777" w:rsidR="00100A1A" w:rsidRDefault="00100A1A">
      <w:pPr>
        <w:pStyle w:val="Listeavsnitt"/>
        <w:numPr>
          <w:ilvl w:val="0"/>
          <w:numId w:val="45"/>
        </w:numPr>
        <w:rPr>
          <w:rFonts w:cstheme="minorHAnsi"/>
          <w:szCs w:val="24"/>
          <w:lang w:eastAsia="nb-NO"/>
        </w:rPr>
      </w:pPr>
      <w:r w:rsidRPr="00357D7A">
        <w:rPr>
          <w:rFonts w:cstheme="minorHAnsi"/>
          <w:szCs w:val="24"/>
          <w:lang w:eastAsia="nb-NO"/>
        </w:rPr>
        <w:t>Definere hva som inngår i utstyrspakker til spillere, lag, dommere</w:t>
      </w:r>
      <w:r>
        <w:rPr>
          <w:rFonts w:cstheme="minorHAnsi"/>
          <w:szCs w:val="24"/>
          <w:lang w:eastAsia="nb-NO"/>
        </w:rPr>
        <w:t xml:space="preserve"> og </w:t>
      </w:r>
      <w:r w:rsidRPr="00357D7A">
        <w:rPr>
          <w:rFonts w:cstheme="minorHAnsi"/>
          <w:szCs w:val="24"/>
          <w:lang w:eastAsia="nb-NO"/>
        </w:rPr>
        <w:t xml:space="preserve">trenere </w:t>
      </w:r>
    </w:p>
    <w:p w14:paraId="538747D6" w14:textId="2BE4FDB4" w:rsidR="00357D7A" w:rsidRDefault="009A23F8">
      <w:pPr>
        <w:pStyle w:val="Listeavsnitt"/>
        <w:numPr>
          <w:ilvl w:val="0"/>
          <w:numId w:val="45"/>
        </w:numPr>
        <w:rPr>
          <w:rFonts w:cstheme="minorHAnsi"/>
          <w:szCs w:val="24"/>
          <w:lang w:eastAsia="nb-NO"/>
        </w:rPr>
      </w:pPr>
      <w:r w:rsidRPr="00A845FD">
        <w:rPr>
          <w:rFonts w:cstheme="minorHAnsi"/>
          <w:szCs w:val="24"/>
          <w:lang w:eastAsia="nb-NO"/>
        </w:rPr>
        <w:t>Sam</w:t>
      </w:r>
      <w:r w:rsidR="00A845FD">
        <w:rPr>
          <w:rFonts w:cstheme="minorHAnsi"/>
          <w:szCs w:val="24"/>
          <w:lang w:eastAsia="nb-NO"/>
        </w:rPr>
        <w:t xml:space="preserve">arbeid med </w:t>
      </w:r>
      <w:r w:rsidRPr="00A845FD">
        <w:rPr>
          <w:rFonts w:cstheme="minorHAnsi"/>
          <w:szCs w:val="24"/>
          <w:lang w:eastAsia="nb-NO"/>
        </w:rPr>
        <w:t>sportslig leder</w:t>
      </w:r>
      <w:r w:rsidR="00A845FD">
        <w:rPr>
          <w:rFonts w:cstheme="minorHAnsi"/>
          <w:szCs w:val="24"/>
          <w:lang w:eastAsia="nb-NO"/>
        </w:rPr>
        <w:t xml:space="preserve"> om o</w:t>
      </w:r>
      <w:r w:rsidR="007F3EB6" w:rsidRPr="00A845FD">
        <w:rPr>
          <w:rFonts w:cstheme="minorHAnsi"/>
          <w:szCs w:val="24"/>
          <w:lang w:eastAsia="nb-NO"/>
        </w:rPr>
        <w:t>rganisering</w:t>
      </w:r>
      <w:r w:rsidR="00357D7A">
        <w:rPr>
          <w:rFonts w:cstheme="minorHAnsi"/>
          <w:szCs w:val="24"/>
          <w:lang w:eastAsia="nb-NO"/>
        </w:rPr>
        <w:t>,</w:t>
      </w:r>
      <w:r w:rsidR="007F3EB6" w:rsidRPr="00A845FD">
        <w:rPr>
          <w:rFonts w:cstheme="minorHAnsi"/>
          <w:szCs w:val="24"/>
          <w:lang w:eastAsia="nb-NO"/>
        </w:rPr>
        <w:t xml:space="preserve"> rutiner </w:t>
      </w:r>
      <w:r w:rsidR="00357D7A">
        <w:rPr>
          <w:rFonts w:cstheme="minorHAnsi"/>
          <w:szCs w:val="24"/>
          <w:lang w:eastAsia="nb-NO"/>
        </w:rPr>
        <w:t xml:space="preserve">og retningslinjer </w:t>
      </w:r>
      <w:r w:rsidR="007F3EB6" w:rsidRPr="00A845FD">
        <w:rPr>
          <w:rFonts w:cstheme="minorHAnsi"/>
          <w:szCs w:val="24"/>
          <w:lang w:eastAsia="nb-NO"/>
        </w:rPr>
        <w:t xml:space="preserve">for håndtering av klubbens </w:t>
      </w:r>
      <w:r w:rsidR="00A845FD">
        <w:rPr>
          <w:rFonts w:cstheme="minorHAnsi"/>
          <w:szCs w:val="24"/>
          <w:lang w:eastAsia="nb-NO"/>
        </w:rPr>
        <w:t xml:space="preserve">sportslige </w:t>
      </w:r>
      <w:r w:rsidR="007F3EB6" w:rsidRPr="00A845FD">
        <w:rPr>
          <w:rFonts w:cstheme="minorHAnsi"/>
          <w:szCs w:val="24"/>
          <w:lang w:eastAsia="nb-NO"/>
        </w:rPr>
        <w:t>materiell</w:t>
      </w:r>
      <w:r w:rsidR="00357D7A">
        <w:rPr>
          <w:rFonts w:cstheme="minorHAnsi"/>
          <w:szCs w:val="24"/>
          <w:lang w:eastAsia="nb-NO"/>
        </w:rPr>
        <w:t xml:space="preserve"> og </w:t>
      </w:r>
      <w:r w:rsidR="007F3EB6" w:rsidRPr="00A845FD">
        <w:rPr>
          <w:rFonts w:cstheme="minorHAnsi"/>
          <w:szCs w:val="24"/>
          <w:lang w:eastAsia="nb-NO"/>
        </w:rPr>
        <w:t>utstyr</w:t>
      </w:r>
    </w:p>
    <w:p w14:paraId="0E553A12" w14:textId="48EFF67A" w:rsidR="007F3EB6" w:rsidRPr="00A845FD" w:rsidRDefault="00357D7A">
      <w:pPr>
        <w:pStyle w:val="Listeavsnitt"/>
        <w:numPr>
          <w:ilvl w:val="0"/>
          <w:numId w:val="45"/>
        </w:numPr>
        <w:rPr>
          <w:rFonts w:cstheme="minorHAnsi"/>
          <w:szCs w:val="24"/>
          <w:lang w:eastAsia="nb-NO"/>
        </w:rPr>
      </w:pPr>
      <w:r>
        <w:rPr>
          <w:rFonts w:cstheme="minorHAnsi"/>
          <w:szCs w:val="24"/>
          <w:lang w:eastAsia="nb-NO"/>
        </w:rPr>
        <w:t xml:space="preserve">Planlegge og gjennomføre </w:t>
      </w:r>
      <w:r w:rsidR="002A6152" w:rsidRPr="00A845FD">
        <w:rPr>
          <w:rFonts w:cstheme="minorHAnsi"/>
          <w:szCs w:val="24"/>
          <w:lang w:eastAsia="nb-NO"/>
        </w:rPr>
        <w:t xml:space="preserve">årlige </w:t>
      </w:r>
      <w:r>
        <w:rPr>
          <w:rFonts w:cstheme="minorHAnsi"/>
          <w:szCs w:val="24"/>
          <w:lang w:eastAsia="nb-NO"/>
        </w:rPr>
        <w:t>bestillinger og utleveringer av sportslig materiell til spillere, lag, trenere og dommere</w:t>
      </w:r>
    </w:p>
    <w:p w14:paraId="494F054F" w14:textId="2271B2D7" w:rsidR="003C2FF7" w:rsidRPr="005D05D0" w:rsidRDefault="007F3EB6">
      <w:pPr>
        <w:pStyle w:val="Listeavsnitt"/>
        <w:numPr>
          <w:ilvl w:val="0"/>
          <w:numId w:val="45"/>
        </w:numPr>
        <w:rPr>
          <w:rFonts w:cstheme="minorHAnsi"/>
          <w:szCs w:val="24"/>
          <w:lang w:eastAsia="nb-NO"/>
        </w:rPr>
      </w:pPr>
      <w:r w:rsidRPr="00357D7A">
        <w:rPr>
          <w:rFonts w:cstheme="minorHAnsi"/>
          <w:szCs w:val="24"/>
          <w:lang w:eastAsia="nb-NO"/>
        </w:rPr>
        <w:t xml:space="preserve">Oversikt og lagerstyring av </w:t>
      </w:r>
      <w:r w:rsidR="00357D7A">
        <w:rPr>
          <w:rFonts w:cstheme="minorHAnsi"/>
          <w:szCs w:val="24"/>
          <w:lang w:eastAsia="nb-NO"/>
        </w:rPr>
        <w:t xml:space="preserve">materiell og </w:t>
      </w:r>
      <w:r w:rsidRPr="00357D7A">
        <w:rPr>
          <w:rFonts w:cstheme="minorHAnsi"/>
          <w:szCs w:val="24"/>
          <w:lang w:eastAsia="nb-NO"/>
        </w:rPr>
        <w:t>utstyr</w:t>
      </w:r>
      <w:r w:rsidR="00357D7A">
        <w:rPr>
          <w:rFonts w:cstheme="minorHAnsi"/>
          <w:szCs w:val="24"/>
          <w:lang w:eastAsia="nb-NO"/>
        </w:rPr>
        <w:t>et</w:t>
      </w:r>
      <w:r w:rsidR="00100A1A">
        <w:rPr>
          <w:rFonts w:cstheme="minorHAnsi"/>
          <w:szCs w:val="24"/>
          <w:lang w:eastAsia="nb-NO"/>
        </w:rPr>
        <w:t>, samt</w:t>
      </w:r>
      <w:r w:rsidR="003C2FF7">
        <w:rPr>
          <w:rFonts w:cstheme="minorHAnsi"/>
          <w:szCs w:val="24"/>
          <w:lang w:eastAsia="nb-NO"/>
        </w:rPr>
        <w:t xml:space="preserve"> lister over </w:t>
      </w:r>
      <w:r w:rsidR="003C2FF7" w:rsidRPr="005D05D0">
        <w:rPr>
          <w:rFonts w:cstheme="minorHAnsi"/>
          <w:szCs w:val="24"/>
          <w:lang w:eastAsia="nb-NO"/>
        </w:rPr>
        <w:t xml:space="preserve">hvem som </w:t>
      </w:r>
      <w:r w:rsidR="003C2FF7">
        <w:rPr>
          <w:rFonts w:cstheme="minorHAnsi"/>
          <w:szCs w:val="24"/>
          <w:lang w:eastAsia="nb-NO"/>
        </w:rPr>
        <w:t>har fått</w:t>
      </w:r>
      <w:r w:rsidR="003C2FF7" w:rsidRPr="005D05D0">
        <w:rPr>
          <w:rFonts w:cstheme="minorHAnsi"/>
          <w:szCs w:val="24"/>
          <w:lang w:eastAsia="nb-NO"/>
        </w:rPr>
        <w:t xml:space="preserve"> hva.</w:t>
      </w:r>
    </w:p>
    <w:p w14:paraId="19928084" w14:textId="77777777" w:rsidR="00100A1A" w:rsidRPr="005D05D0" w:rsidRDefault="00100A1A">
      <w:pPr>
        <w:pStyle w:val="Listeavsnitt"/>
        <w:numPr>
          <w:ilvl w:val="0"/>
          <w:numId w:val="45"/>
        </w:numPr>
        <w:rPr>
          <w:rFonts w:cstheme="minorHAnsi"/>
          <w:szCs w:val="24"/>
          <w:lang w:eastAsia="nb-NO"/>
        </w:rPr>
      </w:pPr>
      <w:r>
        <w:rPr>
          <w:rFonts w:cstheme="minorHAnsi"/>
          <w:szCs w:val="24"/>
          <w:lang w:eastAsia="nb-NO"/>
        </w:rPr>
        <w:t xml:space="preserve">Organisere </w:t>
      </w:r>
      <w:r w:rsidRPr="005D05D0">
        <w:rPr>
          <w:rFonts w:cstheme="minorHAnsi"/>
          <w:szCs w:val="24"/>
          <w:lang w:eastAsia="nb-NO"/>
        </w:rPr>
        <w:t>innsamling av materiell</w:t>
      </w:r>
      <w:r>
        <w:rPr>
          <w:rFonts w:cstheme="minorHAnsi"/>
          <w:szCs w:val="24"/>
          <w:lang w:eastAsia="nb-NO"/>
        </w:rPr>
        <w:t xml:space="preserve"> som skal gjenbrukes/omfordeles</w:t>
      </w:r>
      <w:r w:rsidRPr="005D05D0">
        <w:rPr>
          <w:rFonts w:cstheme="minorHAnsi"/>
          <w:szCs w:val="24"/>
          <w:lang w:eastAsia="nb-NO"/>
        </w:rPr>
        <w:t>.</w:t>
      </w:r>
    </w:p>
    <w:p w14:paraId="6B4C258E" w14:textId="14D1018B" w:rsidR="006F614F" w:rsidRDefault="002F6745" w:rsidP="006C07A8">
      <w:pPr>
        <w:pStyle w:val="Listeavsnitt"/>
        <w:numPr>
          <w:ilvl w:val="0"/>
          <w:numId w:val="45"/>
        </w:numPr>
        <w:rPr>
          <w:rFonts w:cstheme="minorHAnsi"/>
          <w:szCs w:val="24"/>
          <w:lang w:eastAsia="nb-NO"/>
        </w:rPr>
      </w:pPr>
      <w:r w:rsidRPr="005D05D0">
        <w:rPr>
          <w:rFonts w:cstheme="minorHAnsi"/>
          <w:szCs w:val="24"/>
          <w:lang w:eastAsia="nb-NO"/>
        </w:rPr>
        <w:t>Sammen med styret utarbeide budsjett for samlet utgift til materiell.</w:t>
      </w:r>
    </w:p>
    <w:p w14:paraId="305E1846" w14:textId="77777777" w:rsidR="001B4847" w:rsidRPr="001B4847" w:rsidRDefault="001B4847" w:rsidP="001B4847">
      <w:pPr>
        <w:rPr>
          <w:rFonts w:cstheme="minorHAnsi"/>
          <w:szCs w:val="24"/>
          <w:lang w:eastAsia="nb-NO"/>
        </w:rPr>
      </w:pPr>
    </w:p>
    <w:p w14:paraId="6349974B" w14:textId="77777777" w:rsidR="006F614F" w:rsidRDefault="00C80156" w:rsidP="00C80156">
      <w:pPr>
        <w:pStyle w:val="Overskrift1"/>
        <w:ind w:left="0"/>
      </w:pPr>
      <w:bookmarkStart w:id="72" w:name="_Toc155732224"/>
      <w:r>
        <w:t>9.0</w:t>
      </w:r>
      <w:r w:rsidR="006F614F">
        <w:tab/>
        <w:t>Utvalg</w:t>
      </w:r>
      <w:bookmarkEnd w:id="72"/>
    </w:p>
    <w:p w14:paraId="7BE6E058" w14:textId="77777777" w:rsidR="0060716B" w:rsidRPr="00BA4BC5" w:rsidRDefault="00C80156" w:rsidP="5228AAC1">
      <w:pPr>
        <w:pStyle w:val="Overskrift2"/>
        <w:ind w:left="0"/>
        <w:rPr>
          <w:rStyle w:val="Utheving"/>
          <w:rFonts w:ascii="Calibri Light" w:eastAsia="Yu Gothic Light" w:hAnsi="Calibri Light" w:cs="Times New Roman"/>
        </w:rPr>
      </w:pPr>
      <w:bookmarkStart w:id="73" w:name="_Toc155732225"/>
      <w:r>
        <w:t>9</w:t>
      </w:r>
      <w:r w:rsidR="006F614F">
        <w:t>.1</w:t>
      </w:r>
      <w:r w:rsidR="006F614F">
        <w:tab/>
      </w:r>
      <w:r w:rsidR="0060716B" w:rsidRPr="00BA4BC5">
        <w:t>Anleggsutvalg</w:t>
      </w:r>
      <w:bookmarkEnd w:id="73"/>
    </w:p>
    <w:p w14:paraId="63399CE8" w14:textId="77777777" w:rsidR="0060716B" w:rsidRPr="002E2D75" w:rsidRDefault="0060716B" w:rsidP="0060716B">
      <w:pPr>
        <w:ind w:left="709" w:hanging="720"/>
        <w:rPr>
          <w:rFonts w:eastAsiaTheme="minorEastAsia"/>
          <w:b/>
          <w:lang w:eastAsia="nb-NO"/>
        </w:rPr>
      </w:pPr>
      <w:r w:rsidRPr="002E2D75">
        <w:rPr>
          <w:rFonts w:eastAsiaTheme="minorEastAsia"/>
          <w:b/>
          <w:lang w:eastAsia="nb-NO"/>
        </w:rPr>
        <w:t xml:space="preserve">Anleggsutvalgets hovedoppgaver: </w:t>
      </w:r>
    </w:p>
    <w:p w14:paraId="344563BF" w14:textId="77777777" w:rsidR="0060716B" w:rsidRDefault="0060716B" w:rsidP="007B59F8">
      <w:pPr>
        <w:ind w:hanging="11"/>
        <w:rPr>
          <w:rFonts w:eastAsiaTheme="minorEastAsia"/>
          <w:lang w:eastAsia="nb-NO"/>
        </w:rPr>
      </w:pPr>
      <w:r w:rsidRPr="002E2D75">
        <w:rPr>
          <w:rFonts w:eastAsiaTheme="minorEastAsia"/>
          <w:lang w:eastAsia="nb-NO"/>
        </w:rPr>
        <w:t>Anleggsutvalget har ansvaret for å holde ordne rundt alle banene og drive nødvendig vedlikehold av anlegg</w:t>
      </w:r>
      <w:r>
        <w:rPr>
          <w:rFonts w:eastAsiaTheme="minorEastAsia"/>
          <w:lang w:eastAsia="nb-NO"/>
        </w:rPr>
        <w:t xml:space="preserve">ene som disponeres av klubben. Utvalget har også ansvaret for vedlikehold av bygg i form av maling, reparasjon o.l. </w:t>
      </w:r>
    </w:p>
    <w:p w14:paraId="65106CB4" w14:textId="551C14BB" w:rsidR="0060716B" w:rsidRDefault="0060716B" w:rsidP="0060716B">
      <w:pPr>
        <w:ind w:left="709" w:hanging="720"/>
        <w:rPr>
          <w:rFonts w:eastAsiaTheme="minorEastAsia"/>
          <w:lang w:eastAsia="nb-NO"/>
        </w:rPr>
      </w:pPr>
      <w:r>
        <w:rPr>
          <w:rFonts w:eastAsiaTheme="minorEastAsia"/>
          <w:lang w:eastAsia="nb-NO"/>
        </w:rPr>
        <w:lastRenderedPageBreak/>
        <w:t>Anleggsutvalget består av</w:t>
      </w:r>
      <w:r w:rsidR="006C07A8">
        <w:rPr>
          <w:rFonts w:eastAsiaTheme="minorEastAsia"/>
          <w:lang w:eastAsia="nb-NO"/>
        </w:rPr>
        <w:t>:</w:t>
      </w:r>
    </w:p>
    <w:p w14:paraId="422718D2" w14:textId="7016D31A" w:rsidR="0060716B" w:rsidRPr="00F570CF" w:rsidRDefault="0060716B" w:rsidP="001078CD">
      <w:pPr>
        <w:pStyle w:val="Listeavsnitt"/>
        <w:numPr>
          <w:ilvl w:val="0"/>
          <w:numId w:val="23"/>
        </w:numPr>
        <w:rPr>
          <w:rFonts w:eastAsiaTheme="minorEastAsia"/>
          <w:lang w:eastAsia="nb-NO"/>
        </w:rPr>
      </w:pPr>
      <w:r w:rsidRPr="00F570CF">
        <w:rPr>
          <w:rFonts w:eastAsiaTheme="minorEastAsia"/>
          <w:lang w:eastAsia="nb-NO"/>
        </w:rPr>
        <w:t>Lede</w:t>
      </w:r>
      <w:r w:rsidR="006C07A8">
        <w:rPr>
          <w:rFonts w:eastAsiaTheme="minorEastAsia"/>
          <w:lang w:eastAsia="nb-NO"/>
        </w:rPr>
        <w:t>r (</w:t>
      </w:r>
      <w:r w:rsidR="00F570CF">
        <w:rPr>
          <w:rFonts w:eastAsiaTheme="minorEastAsia"/>
          <w:lang w:eastAsia="nb-NO"/>
        </w:rPr>
        <w:t>a</w:t>
      </w:r>
      <w:r w:rsidR="00F570CF" w:rsidRPr="00F570CF">
        <w:rPr>
          <w:rFonts w:eastAsiaTheme="minorEastAsia"/>
          <w:lang w:eastAsia="nb-NO"/>
        </w:rPr>
        <w:t>nleggsansvarlig i administrasjonen</w:t>
      </w:r>
      <w:r w:rsidR="006C07A8">
        <w:rPr>
          <w:rFonts w:eastAsiaTheme="minorEastAsia"/>
          <w:lang w:eastAsia="nb-NO"/>
        </w:rPr>
        <w:t xml:space="preserve">) som </w:t>
      </w:r>
      <w:r w:rsidRPr="00F570CF">
        <w:rPr>
          <w:rFonts w:eastAsiaTheme="minorEastAsia"/>
          <w:lang w:eastAsia="nb-NO"/>
        </w:rPr>
        <w:t>har ansvar</w:t>
      </w:r>
      <w:r w:rsidR="007B59F8" w:rsidRPr="00F570CF">
        <w:rPr>
          <w:rFonts w:eastAsiaTheme="minorEastAsia"/>
          <w:lang w:eastAsia="nb-NO"/>
        </w:rPr>
        <w:t xml:space="preserve"> for</w:t>
      </w:r>
      <w:r w:rsidR="006C07A8">
        <w:rPr>
          <w:rFonts w:eastAsiaTheme="minorEastAsia"/>
          <w:lang w:eastAsia="nb-NO"/>
        </w:rPr>
        <w:t>:</w:t>
      </w:r>
    </w:p>
    <w:p w14:paraId="70F00B8D" w14:textId="6EECBCC1" w:rsidR="0060716B" w:rsidRPr="009C6027" w:rsidRDefault="00F570CF" w:rsidP="00DE5AF3">
      <w:pPr>
        <w:pStyle w:val="Listeavsnitt"/>
        <w:numPr>
          <w:ilvl w:val="1"/>
          <w:numId w:val="23"/>
        </w:numPr>
        <w:rPr>
          <w:rFonts w:ascii="Times New Roman" w:hAnsi="Times New Roman"/>
          <w:szCs w:val="24"/>
          <w:lang w:eastAsia="nb-NO"/>
        </w:rPr>
      </w:pPr>
      <w:r>
        <w:rPr>
          <w:rFonts w:eastAsiaTheme="minorEastAsia"/>
          <w:lang w:eastAsia="nb-NO"/>
        </w:rPr>
        <w:t>Tilrettelegge oppgaver som trengs utført av</w:t>
      </w:r>
      <w:r w:rsidR="0060716B" w:rsidRPr="009C6027">
        <w:rPr>
          <w:rFonts w:eastAsiaTheme="minorEastAsia"/>
          <w:lang w:eastAsia="nb-NO"/>
        </w:rPr>
        <w:t xml:space="preserve"> anleggsutvalget</w:t>
      </w:r>
    </w:p>
    <w:p w14:paraId="43F80334" w14:textId="77777777" w:rsidR="0060716B" w:rsidRPr="009C6027" w:rsidRDefault="0060716B" w:rsidP="00DE5AF3">
      <w:pPr>
        <w:pStyle w:val="Listeavsnitt"/>
        <w:numPr>
          <w:ilvl w:val="1"/>
          <w:numId w:val="23"/>
        </w:numPr>
        <w:rPr>
          <w:rFonts w:ascii="Times New Roman" w:hAnsi="Times New Roman"/>
          <w:szCs w:val="24"/>
          <w:lang w:eastAsia="nb-NO"/>
        </w:rPr>
      </w:pPr>
      <w:r w:rsidRPr="009C6027">
        <w:rPr>
          <w:rFonts w:eastAsiaTheme="minorEastAsia"/>
          <w:lang w:eastAsia="nb-NO"/>
        </w:rPr>
        <w:t>Gjennomføre aktiviteter som beskrevet i vedlikeholdsplanen</w:t>
      </w:r>
    </w:p>
    <w:p w14:paraId="1C9FB9C9" w14:textId="28951604" w:rsidR="0060716B" w:rsidRDefault="0060716B" w:rsidP="00DE5AF3">
      <w:pPr>
        <w:pStyle w:val="Listeavsnitt"/>
        <w:numPr>
          <w:ilvl w:val="1"/>
          <w:numId w:val="23"/>
        </w:numPr>
        <w:rPr>
          <w:rFonts w:eastAsiaTheme="minorEastAsia"/>
          <w:lang w:eastAsia="nb-NO"/>
        </w:rPr>
      </w:pPr>
      <w:r w:rsidRPr="009C6027">
        <w:rPr>
          <w:rFonts w:eastAsiaTheme="minorEastAsia"/>
          <w:lang w:eastAsia="nb-NO"/>
        </w:rPr>
        <w:t>Rapportere aktiviteter til styret</w:t>
      </w:r>
    </w:p>
    <w:p w14:paraId="36A709F8" w14:textId="43316042" w:rsidR="0060716B" w:rsidRPr="009C6027" w:rsidRDefault="0060716B" w:rsidP="00DE5AF3">
      <w:pPr>
        <w:pStyle w:val="Listeavsnitt"/>
        <w:numPr>
          <w:ilvl w:val="1"/>
          <w:numId w:val="23"/>
        </w:numPr>
        <w:rPr>
          <w:szCs w:val="24"/>
          <w:lang w:eastAsia="nb-NO"/>
        </w:rPr>
      </w:pPr>
      <w:r w:rsidRPr="009C6027">
        <w:rPr>
          <w:szCs w:val="24"/>
          <w:lang w:eastAsia="nb-NO"/>
        </w:rPr>
        <w:t xml:space="preserve">Kontakt med anlegg i Lørenskog </w:t>
      </w:r>
      <w:r w:rsidR="00F570CF">
        <w:rPr>
          <w:szCs w:val="24"/>
          <w:lang w:eastAsia="nb-NO"/>
        </w:rPr>
        <w:t>K</w:t>
      </w:r>
      <w:r w:rsidRPr="009C6027">
        <w:rPr>
          <w:szCs w:val="24"/>
          <w:lang w:eastAsia="nb-NO"/>
        </w:rPr>
        <w:t>ommune og avklare ansvarsforhold mot klubben</w:t>
      </w:r>
    </w:p>
    <w:p w14:paraId="4136408B" w14:textId="77777777" w:rsidR="0060716B" w:rsidRPr="009C6027" w:rsidRDefault="0060716B" w:rsidP="00DE5AF3">
      <w:pPr>
        <w:pStyle w:val="Listeavsnitt"/>
        <w:numPr>
          <w:ilvl w:val="1"/>
          <w:numId w:val="23"/>
        </w:numPr>
        <w:rPr>
          <w:szCs w:val="24"/>
          <w:lang w:eastAsia="nb-NO"/>
        </w:rPr>
      </w:pPr>
      <w:r w:rsidRPr="009C6027">
        <w:rPr>
          <w:szCs w:val="24"/>
          <w:lang w:eastAsia="nb-NO"/>
        </w:rPr>
        <w:t xml:space="preserve">Ansvar for utvikling av </w:t>
      </w:r>
      <w:proofErr w:type="spellStart"/>
      <w:r w:rsidRPr="009C6027">
        <w:rPr>
          <w:szCs w:val="24"/>
          <w:lang w:eastAsia="nb-NO"/>
        </w:rPr>
        <w:t>FFK’s</w:t>
      </w:r>
      <w:proofErr w:type="spellEnd"/>
      <w:r w:rsidRPr="009C6027">
        <w:rPr>
          <w:szCs w:val="24"/>
          <w:lang w:eastAsia="nb-NO"/>
        </w:rPr>
        <w:t xml:space="preserve"> anlegg</w:t>
      </w:r>
    </w:p>
    <w:p w14:paraId="73CEEFC5" w14:textId="2DC4848A" w:rsidR="0060716B" w:rsidRDefault="0060716B" w:rsidP="00DE5AF3">
      <w:pPr>
        <w:pStyle w:val="Listeavsnitt"/>
        <w:numPr>
          <w:ilvl w:val="0"/>
          <w:numId w:val="23"/>
        </w:numPr>
        <w:overflowPunct/>
        <w:autoSpaceDE/>
        <w:autoSpaceDN/>
        <w:adjustRightInd/>
        <w:textAlignment w:val="auto"/>
        <w:rPr>
          <w:rFonts w:eastAsiaTheme="minorEastAsia"/>
          <w:lang w:eastAsia="nb-NO"/>
        </w:rPr>
      </w:pPr>
      <w:r>
        <w:rPr>
          <w:rFonts w:eastAsiaTheme="minorEastAsia"/>
          <w:lang w:eastAsia="nb-NO"/>
        </w:rPr>
        <w:t>Representanter fra lagene</w:t>
      </w:r>
      <w:r w:rsidR="0088731F">
        <w:rPr>
          <w:rFonts w:eastAsiaTheme="minorEastAsia"/>
          <w:lang w:eastAsia="nb-NO"/>
        </w:rPr>
        <w:t xml:space="preserve"> med bygg og anleggskompetanse</w:t>
      </w:r>
    </w:p>
    <w:p w14:paraId="64D1498E" w14:textId="77777777" w:rsidR="0060716B" w:rsidRPr="00BA4BC5" w:rsidRDefault="0060716B" w:rsidP="00646D58">
      <w:pPr>
        <w:pStyle w:val="Listeavsnitt"/>
        <w:overflowPunct/>
        <w:autoSpaceDE/>
        <w:autoSpaceDN/>
        <w:adjustRightInd/>
        <w:ind w:left="709"/>
        <w:textAlignment w:val="auto"/>
        <w:rPr>
          <w:rFonts w:eastAsiaTheme="minorEastAsia"/>
          <w:lang w:eastAsia="nb-NO"/>
        </w:rPr>
      </w:pPr>
    </w:p>
    <w:p w14:paraId="4BFFC97E" w14:textId="77777777" w:rsidR="0060716B" w:rsidRDefault="0060716B" w:rsidP="0060716B">
      <w:pPr>
        <w:pStyle w:val="Listeavsnitt"/>
        <w:ind w:left="709" w:hanging="720"/>
        <w:rPr>
          <w:rFonts w:eastAsiaTheme="minorEastAsia"/>
          <w:lang w:eastAsia="nb-NO"/>
        </w:rPr>
      </w:pPr>
      <w:bookmarkStart w:id="74" w:name="_Hlk69284849"/>
    </w:p>
    <w:p w14:paraId="2EE1B8BF" w14:textId="77777777" w:rsidR="0060716B" w:rsidRPr="009C6027" w:rsidRDefault="00C80156" w:rsidP="00C80156">
      <w:pPr>
        <w:pStyle w:val="Overskrift2"/>
        <w:ind w:left="0"/>
      </w:pPr>
      <w:bookmarkStart w:id="75" w:name="_Toc155732226"/>
      <w:r>
        <w:t>9.</w:t>
      </w:r>
      <w:r w:rsidR="00A72BF3">
        <w:t>2</w:t>
      </w:r>
      <w:r>
        <w:tab/>
      </w:r>
      <w:r w:rsidR="0060716B">
        <w:t>Sportslig utvalg</w:t>
      </w:r>
      <w:bookmarkEnd w:id="75"/>
    </w:p>
    <w:p w14:paraId="2479464A" w14:textId="77777777" w:rsidR="0060716B" w:rsidRPr="00FC052A" w:rsidRDefault="0060716B" w:rsidP="0060716B">
      <w:pPr>
        <w:ind w:left="709" w:hanging="720"/>
        <w:rPr>
          <w:rFonts w:eastAsiaTheme="minorEastAsia"/>
          <w:b/>
          <w:lang w:eastAsia="nb-NO"/>
        </w:rPr>
      </w:pPr>
      <w:r w:rsidRPr="00FC052A">
        <w:rPr>
          <w:rFonts w:eastAsiaTheme="minorEastAsia"/>
          <w:b/>
          <w:lang w:eastAsia="nb-NO"/>
        </w:rPr>
        <w:t xml:space="preserve">Sportslig utvalgs hovedoppgaver: </w:t>
      </w:r>
    </w:p>
    <w:p w14:paraId="5B8A429F" w14:textId="27D3ABF7" w:rsidR="0060716B" w:rsidRDefault="0060716B" w:rsidP="00A70606">
      <w:pPr>
        <w:ind w:hanging="11"/>
        <w:rPr>
          <w:rFonts w:eastAsiaTheme="minorEastAsia"/>
          <w:lang w:eastAsia="nb-NO"/>
        </w:rPr>
      </w:pPr>
      <w:r>
        <w:rPr>
          <w:rFonts w:eastAsiaTheme="minorEastAsia"/>
          <w:lang w:eastAsia="nb-NO"/>
        </w:rPr>
        <w:t xml:space="preserve">Sportslig utvalg </w:t>
      </w:r>
      <w:r w:rsidR="000A6BFD">
        <w:rPr>
          <w:rFonts w:eastAsiaTheme="minorEastAsia"/>
          <w:lang w:eastAsia="nb-NO"/>
        </w:rPr>
        <w:t xml:space="preserve">ledes av sportslig leder. Utvalget </w:t>
      </w:r>
      <w:r>
        <w:rPr>
          <w:rFonts w:eastAsiaTheme="minorEastAsia"/>
          <w:lang w:eastAsia="nb-NO"/>
        </w:rPr>
        <w:t xml:space="preserve">har ansvaret for all sportslig aktivitet i klubben med utgangspunkt i klubbens sportsplan. Implementering og utvikling av sportsplanen er en sentral oppgave i tillegg til den løpende oppfølgingen av klubbens trenere. </w:t>
      </w:r>
    </w:p>
    <w:p w14:paraId="622AC160" w14:textId="4AC743F1" w:rsidR="0060716B" w:rsidRPr="009C6027" w:rsidRDefault="0060716B" w:rsidP="00A70606">
      <w:pPr>
        <w:ind w:hanging="11"/>
        <w:rPr>
          <w:lang w:eastAsia="nb-NO"/>
        </w:rPr>
      </w:pPr>
      <w:r w:rsidRPr="009C6027">
        <w:rPr>
          <w:lang w:eastAsia="nb-NO"/>
        </w:rPr>
        <w:t xml:space="preserve">Sportslig utvalg skal </w:t>
      </w:r>
      <w:r>
        <w:rPr>
          <w:lang w:eastAsia="nb-NO"/>
        </w:rPr>
        <w:t xml:space="preserve">også </w:t>
      </w:r>
      <w:r w:rsidRPr="009C6027">
        <w:rPr>
          <w:lang w:eastAsia="nb-NO"/>
        </w:rPr>
        <w:t xml:space="preserve">kvalitetssikre at klubben jobber etter NFF sine regler for breddefotball, herunder regler på barne- og ungdomsfotballen.  De skal sikre at alle lag har trenere som holder en god standard og etterlever klubbens mål og verdier.  </w:t>
      </w:r>
      <w:r>
        <w:rPr>
          <w:lang w:eastAsia="nb-NO"/>
        </w:rPr>
        <w:t xml:space="preserve">Sammen med administrativ leder </w:t>
      </w:r>
      <w:r w:rsidR="000A6BFD">
        <w:rPr>
          <w:lang w:eastAsia="nb-NO"/>
        </w:rPr>
        <w:t>skal</w:t>
      </w:r>
      <w:r>
        <w:rPr>
          <w:lang w:eastAsia="nb-NO"/>
        </w:rPr>
        <w:t xml:space="preserve"> sportslig utvalg </w:t>
      </w:r>
      <w:r w:rsidR="000A6BFD">
        <w:rPr>
          <w:lang w:eastAsia="nb-NO"/>
        </w:rPr>
        <w:t>sørge for</w:t>
      </w:r>
      <w:r>
        <w:rPr>
          <w:lang w:eastAsia="nb-NO"/>
        </w:rPr>
        <w:t xml:space="preserve"> en rettferdig fordeling</w:t>
      </w:r>
      <w:r w:rsidRPr="009C6027">
        <w:rPr>
          <w:lang w:eastAsia="nb-NO"/>
        </w:rPr>
        <w:t xml:space="preserve"> av treningstide</w:t>
      </w:r>
      <w:r w:rsidR="000A6BFD">
        <w:rPr>
          <w:lang w:eastAsia="nb-NO"/>
        </w:rPr>
        <w:t>r</w:t>
      </w:r>
      <w:r w:rsidRPr="009C6027">
        <w:rPr>
          <w:lang w:eastAsia="nb-NO"/>
        </w:rPr>
        <w:t>.</w:t>
      </w:r>
    </w:p>
    <w:p w14:paraId="1D496422" w14:textId="77777777" w:rsidR="0060716B" w:rsidRPr="006C07A8" w:rsidRDefault="0060716B" w:rsidP="0060716B">
      <w:pPr>
        <w:ind w:left="709" w:hanging="720"/>
        <w:rPr>
          <w:rFonts w:ascii="Times New Roman" w:hAnsi="Times New Roman"/>
          <w:bCs/>
          <w:szCs w:val="24"/>
          <w:lang w:eastAsia="nb-NO"/>
        </w:rPr>
      </w:pPr>
      <w:r w:rsidRPr="006C07A8">
        <w:rPr>
          <w:rFonts w:eastAsiaTheme="minorEastAsia"/>
          <w:bCs/>
          <w:lang w:eastAsia="nb-NO"/>
        </w:rPr>
        <w:t>Sportslig utvalg består av:</w:t>
      </w:r>
    </w:p>
    <w:p w14:paraId="2393212E" w14:textId="23340DA0" w:rsidR="0060716B" w:rsidRPr="00215402" w:rsidRDefault="0060716B" w:rsidP="00DE5AF3">
      <w:pPr>
        <w:pStyle w:val="Listeavsnitt"/>
        <w:numPr>
          <w:ilvl w:val="0"/>
          <w:numId w:val="12"/>
        </w:numPr>
        <w:ind w:left="709" w:hanging="720"/>
        <w:rPr>
          <w:rFonts w:ascii="Times New Roman" w:hAnsi="Times New Roman"/>
          <w:szCs w:val="24"/>
          <w:lang w:eastAsia="nb-NO"/>
        </w:rPr>
      </w:pPr>
      <w:r w:rsidRPr="009C6027">
        <w:rPr>
          <w:rFonts w:eastAsiaTheme="minorEastAsia"/>
          <w:lang w:eastAsia="nb-NO"/>
        </w:rPr>
        <w:t>Sportslig led</w:t>
      </w:r>
      <w:r w:rsidRPr="00215402">
        <w:rPr>
          <w:rFonts w:eastAsiaTheme="minorEastAsia"/>
          <w:lang w:eastAsia="nb-NO"/>
        </w:rPr>
        <w:t xml:space="preserve">er </w:t>
      </w:r>
    </w:p>
    <w:p w14:paraId="190EBB6C" w14:textId="7105984A" w:rsidR="0060716B" w:rsidRPr="00215402" w:rsidRDefault="0060716B" w:rsidP="00DE5AF3">
      <w:pPr>
        <w:pStyle w:val="Listeavsnitt"/>
        <w:numPr>
          <w:ilvl w:val="0"/>
          <w:numId w:val="12"/>
        </w:numPr>
        <w:ind w:left="709" w:hanging="720"/>
        <w:rPr>
          <w:rFonts w:ascii="Times New Roman" w:hAnsi="Times New Roman"/>
          <w:szCs w:val="24"/>
          <w:lang w:eastAsia="nb-NO"/>
        </w:rPr>
      </w:pPr>
      <w:r w:rsidRPr="009C6027">
        <w:rPr>
          <w:rFonts w:eastAsiaTheme="minorEastAsia"/>
          <w:lang w:eastAsia="nb-NO"/>
        </w:rPr>
        <w:t>Ansvarlig jente</w:t>
      </w:r>
      <w:r>
        <w:rPr>
          <w:rFonts w:eastAsiaTheme="minorEastAsia"/>
          <w:lang w:eastAsia="nb-NO"/>
        </w:rPr>
        <w:t>r</w:t>
      </w:r>
      <w:r w:rsidRPr="009C6027">
        <w:rPr>
          <w:rFonts w:eastAsiaTheme="minorEastAsia"/>
          <w:lang w:eastAsia="nb-NO"/>
        </w:rPr>
        <w:t xml:space="preserve"> (innstilles av SU leder, godkjennes av styret)</w:t>
      </w:r>
    </w:p>
    <w:p w14:paraId="7EB032E9" w14:textId="4C49F1F7" w:rsidR="00215402" w:rsidRPr="009C6027" w:rsidRDefault="00215402" w:rsidP="00DE5AF3">
      <w:pPr>
        <w:pStyle w:val="Listeavsnitt"/>
        <w:numPr>
          <w:ilvl w:val="0"/>
          <w:numId w:val="12"/>
        </w:numPr>
        <w:ind w:left="709" w:hanging="720"/>
        <w:rPr>
          <w:rFonts w:ascii="Times New Roman" w:hAnsi="Times New Roman"/>
          <w:szCs w:val="24"/>
          <w:lang w:eastAsia="nb-NO"/>
        </w:rPr>
      </w:pPr>
      <w:r>
        <w:rPr>
          <w:rFonts w:eastAsiaTheme="minorEastAsia"/>
          <w:lang w:eastAsia="nb-NO"/>
        </w:rPr>
        <w:t>Ansvarlig treningstider og banefordeling</w:t>
      </w:r>
    </w:p>
    <w:p w14:paraId="4FA6E6BA" w14:textId="608375E8" w:rsidR="0060716B" w:rsidRPr="00FF2417" w:rsidRDefault="0060716B" w:rsidP="00DE5AF3">
      <w:pPr>
        <w:pStyle w:val="Listeavsnitt"/>
        <w:numPr>
          <w:ilvl w:val="0"/>
          <w:numId w:val="12"/>
        </w:numPr>
        <w:ind w:left="709" w:hanging="720"/>
        <w:rPr>
          <w:rFonts w:ascii="Times New Roman" w:hAnsi="Times New Roman"/>
          <w:szCs w:val="24"/>
          <w:lang w:eastAsia="nb-NO"/>
        </w:rPr>
      </w:pPr>
      <w:r w:rsidRPr="009C6027">
        <w:rPr>
          <w:rFonts w:eastAsiaTheme="minorEastAsia"/>
          <w:lang w:eastAsia="nb-NO"/>
        </w:rPr>
        <w:t xml:space="preserve">Ansvarlig </w:t>
      </w:r>
      <w:r w:rsidR="00215402">
        <w:rPr>
          <w:rFonts w:eastAsiaTheme="minorEastAsia"/>
          <w:lang w:eastAsia="nb-NO"/>
        </w:rPr>
        <w:t xml:space="preserve">barn, trenerutvikling, </w:t>
      </w:r>
      <w:r w:rsidRPr="009C6027">
        <w:rPr>
          <w:rFonts w:eastAsiaTheme="minorEastAsia"/>
          <w:lang w:eastAsia="nb-NO"/>
        </w:rPr>
        <w:t>akademi/fotballskolen (</w:t>
      </w:r>
      <w:r>
        <w:rPr>
          <w:rFonts w:eastAsiaTheme="minorEastAsia"/>
          <w:lang w:eastAsia="nb-NO"/>
        </w:rPr>
        <w:t xml:space="preserve">ansettes av </w:t>
      </w:r>
      <w:r w:rsidR="0061224F">
        <w:rPr>
          <w:rFonts w:eastAsiaTheme="minorEastAsia"/>
          <w:lang w:eastAsia="nb-NO"/>
        </w:rPr>
        <w:t>styrets arbeidsutvalg).</w:t>
      </w:r>
      <w:r>
        <w:rPr>
          <w:rFonts w:eastAsiaTheme="minorEastAsia"/>
          <w:lang w:eastAsia="nb-NO"/>
        </w:rPr>
        <w:t xml:space="preserve"> </w:t>
      </w:r>
    </w:p>
    <w:p w14:paraId="50EE5E69" w14:textId="77777777" w:rsidR="0060716B" w:rsidRPr="009C6027" w:rsidRDefault="0060716B" w:rsidP="0060716B">
      <w:pPr>
        <w:ind w:left="709" w:hanging="720"/>
        <w:rPr>
          <w:lang w:eastAsia="nb-NO"/>
        </w:rPr>
      </w:pPr>
    </w:p>
    <w:p w14:paraId="63A8D11D" w14:textId="4A5C420E" w:rsidR="0060716B" w:rsidRPr="009C6027" w:rsidRDefault="00C80156" w:rsidP="00C80156">
      <w:pPr>
        <w:pStyle w:val="Overskrift2"/>
        <w:ind w:left="0"/>
      </w:pPr>
      <w:bookmarkStart w:id="76" w:name="_Toc155732227"/>
      <w:bookmarkStart w:id="77" w:name="_Hlk99618207"/>
      <w:bookmarkEnd w:id="74"/>
      <w:r>
        <w:t>9.</w:t>
      </w:r>
      <w:r w:rsidR="00A72BF3">
        <w:t>3</w:t>
      </w:r>
      <w:r>
        <w:tab/>
      </w:r>
      <w:r w:rsidR="00EC7CC3">
        <w:t>S</w:t>
      </w:r>
      <w:r w:rsidR="0060716B" w:rsidRPr="009C6027">
        <w:t>ponsorutvalg</w:t>
      </w:r>
      <w:bookmarkEnd w:id="76"/>
    </w:p>
    <w:bookmarkEnd w:id="77"/>
    <w:p w14:paraId="5E6B1FBF" w14:textId="44D00528" w:rsidR="3D2592A7" w:rsidRPr="007D4655" w:rsidRDefault="00867C5E" w:rsidP="160CBCB3">
      <w:pPr>
        <w:rPr>
          <w:lang w:eastAsia="nb-NO"/>
        </w:rPr>
      </w:pPr>
      <w:r>
        <w:rPr>
          <w:rFonts w:eastAsiaTheme="minorEastAsia"/>
          <w:lang w:eastAsia="nb-NO"/>
        </w:rPr>
        <w:t>S</w:t>
      </w:r>
      <w:r w:rsidR="3D2592A7" w:rsidRPr="007D4655">
        <w:rPr>
          <w:rFonts w:eastAsiaTheme="minorEastAsia"/>
          <w:lang w:eastAsia="nb-NO"/>
        </w:rPr>
        <w:t xml:space="preserve">ponsorutvalgets </w:t>
      </w:r>
      <w:r w:rsidR="1FB26CFF" w:rsidRPr="007D4655">
        <w:rPr>
          <w:lang w:eastAsia="nb-NO"/>
        </w:rPr>
        <w:t>rolle er å</w:t>
      </w:r>
      <w:r w:rsidR="0061224F" w:rsidRPr="007D4655">
        <w:rPr>
          <w:lang w:eastAsia="nb-NO"/>
        </w:rPr>
        <w:t xml:space="preserve"> arbeide for å skaffe </w:t>
      </w:r>
      <w:r w:rsidR="1FB26CFF" w:rsidRPr="007D4655">
        <w:rPr>
          <w:lang w:eastAsia="nb-NO"/>
        </w:rPr>
        <w:t xml:space="preserve">klubben </w:t>
      </w:r>
      <w:r w:rsidR="0061224F" w:rsidRPr="007D4655">
        <w:rPr>
          <w:lang w:eastAsia="nb-NO"/>
        </w:rPr>
        <w:t xml:space="preserve">inntekter </w:t>
      </w:r>
      <w:r w:rsidR="1FB26CFF" w:rsidRPr="007D4655">
        <w:rPr>
          <w:lang w:eastAsia="nb-NO"/>
        </w:rPr>
        <w:t xml:space="preserve">gjennom salg av reklame på drakter og stadion, samt finne aktiviteter som kan </w:t>
      </w:r>
      <w:proofErr w:type="gramStart"/>
      <w:r w:rsidR="1FB26CFF" w:rsidRPr="007D4655">
        <w:rPr>
          <w:lang w:eastAsia="nb-NO"/>
        </w:rPr>
        <w:t>generere</w:t>
      </w:r>
      <w:proofErr w:type="gramEnd"/>
      <w:r w:rsidR="0061224F" w:rsidRPr="007D4655">
        <w:rPr>
          <w:lang w:eastAsia="nb-NO"/>
        </w:rPr>
        <w:t xml:space="preserve"> inntekter </w:t>
      </w:r>
      <w:r w:rsidR="1FB26CFF" w:rsidRPr="007D4655">
        <w:rPr>
          <w:lang w:eastAsia="nb-NO"/>
        </w:rPr>
        <w:t xml:space="preserve">til klubben.  Det er også ønskelig at utvalget ser på mulighetene for aktiviteter for sponsorer som gjør </w:t>
      </w:r>
      <w:r w:rsidR="007D4655" w:rsidRPr="007D4655">
        <w:rPr>
          <w:lang w:eastAsia="nb-NO"/>
        </w:rPr>
        <w:t>klubben mer</w:t>
      </w:r>
      <w:r w:rsidR="1FB26CFF" w:rsidRPr="007D4655">
        <w:rPr>
          <w:lang w:eastAsia="nb-NO"/>
        </w:rPr>
        <w:t xml:space="preserve"> attraktivt </w:t>
      </w:r>
      <w:r w:rsidR="0061224F" w:rsidRPr="007D4655">
        <w:rPr>
          <w:lang w:eastAsia="nb-NO"/>
        </w:rPr>
        <w:t xml:space="preserve">som </w:t>
      </w:r>
      <w:r w:rsidR="007D4655" w:rsidRPr="007D4655">
        <w:rPr>
          <w:lang w:eastAsia="nb-NO"/>
        </w:rPr>
        <w:t>samarbeidspartner</w:t>
      </w:r>
      <w:r w:rsidR="0061224F" w:rsidRPr="007D4655">
        <w:rPr>
          <w:lang w:eastAsia="nb-NO"/>
        </w:rPr>
        <w:t xml:space="preserve"> for</w:t>
      </w:r>
      <w:r w:rsidR="007D4655" w:rsidRPr="007D4655">
        <w:rPr>
          <w:lang w:eastAsia="nb-NO"/>
        </w:rPr>
        <w:t xml:space="preserve"> </w:t>
      </w:r>
      <w:r w:rsidR="007D4655">
        <w:rPr>
          <w:lang w:eastAsia="nb-NO"/>
        </w:rPr>
        <w:t xml:space="preserve">både </w:t>
      </w:r>
      <w:r w:rsidR="007D4655" w:rsidRPr="007D4655">
        <w:rPr>
          <w:lang w:eastAsia="nb-NO"/>
        </w:rPr>
        <w:t xml:space="preserve">eksisterende og </w:t>
      </w:r>
      <w:proofErr w:type="gramStart"/>
      <w:r w:rsidR="007D4655" w:rsidRPr="007D4655">
        <w:rPr>
          <w:lang w:eastAsia="nb-NO"/>
        </w:rPr>
        <w:t>potensielle</w:t>
      </w:r>
      <w:proofErr w:type="gramEnd"/>
      <w:r w:rsidR="007D4655" w:rsidRPr="007D4655">
        <w:rPr>
          <w:lang w:eastAsia="nb-NO"/>
        </w:rPr>
        <w:t xml:space="preserve"> sponsorer.</w:t>
      </w:r>
    </w:p>
    <w:p w14:paraId="4EADD6E6" w14:textId="524DA974" w:rsidR="0060716B" w:rsidRPr="006C07A8" w:rsidRDefault="006C07A8" w:rsidP="160CBCB3">
      <w:pPr>
        <w:ind w:left="709" w:hanging="720"/>
        <w:rPr>
          <w:rFonts w:eastAsiaTheme="minorEastAsia"/>
          <w:lang w:eastAsia="nb-NO"/>
        </w:rPr>
      </w:pPr>
      <w:r w:rsidRPr="006C07A8">
        <w:rPr>
          <w:rFonts w:eastAsiaTheme="minorEastAsia"/>
          <w:lang w:eastAsia="nb-NO"/>
        </w:rPr>
        <w:t>S</w:t>
      </w:r>
      <w:r w:rsidR="0C6E1380" w:rsidRPr="006C07A8">
        <w:rPr>
          <w:rFonts w:eastAsiaTheme="minorEastAsia"/>
          <w:lang w:eastAsia="nb-NO"/>
        </w:rPr>
        <w:t>ponsorutvalget be</w:t>
      </w:r>
      <w:r w:rsidR="0060716B" w:rsidRPr="006C07A8">
        <w:rPr>
          <w:rFonts w:eastAsiaTheme="minorEastAsia"/>
          <w:lang w:eastAsia="nb-NO"/>
        </w:rPr>
        <w:t>står av:</w:t>
      </w:r>
    </w:p>
    <w:p w14:paraId="7E1A20B3" w14:textId="08B01313" w:rsidR="0060716B" w:rsidRPr="0061224F" w:rsidRDefault="0060716B" w:rsidP="00DE5AF3">
      <w:pPr>
        <w:pStyle w:val="Listeavsnitt"/>
        <w:numPr>
          <w:ilvl w:val="0"/>
          <w:numId w:val="11"/>
        </w:numPr>
        <w:ind w:left="709" w:hanging="720"/>
        <w:rPr>
          <w:rFonts w:ascii="Times New Roman" w:hAnsi="Times New Roman"/>
          <w:lang w:eastAsia="nb-NO"/>
        </w:rPr>
      </w:pPr>
      <w:r w:rsidRPr="0061224F">
        <w:rPr>
          <w:rFonts w:eastAsiaTheme="minorEastAsia"/>
          <w:lang w:eastAsia="nb-NO"/>
        </w:rPr>
        <w:t xml:space="preserve">Leder </w:t>
      </w:r>
      <w:r w:rsidR="001D4222">
        <w:rPr>
          <w:rFonts w:eastAsiaTheme="minorEastAsia"/>
          <w:lang w:eastAsia="nb-NO"/>
        </w:rPr>
        <w:t>marked</w:t>
      </w:r>
      <w:r w:rsidR="00867C5E">
        <w:rPr>
          <w:rFonts w:eastAsiaTheme="minorEastAsia"/>
          <w:lang w:eastAsia="nb-NO"/>
        </w:rPr>
        <w:t xml:space="preserve"> (utvalgsleder)</w:t>
      </w:r>
    </w:p>
    <w:p w14:paraId="4B65697D" w14:textId="65D87121" w:rsidR="0060716B" w:rsidRPr="0061224F" w:rsidRDefault="006C07A8" w:rsidP="00DE5AF3">
      <w:pPr>
        <w:pStyle w:val="Listeavsnitt"/>
        <w:numPr>
          <w:ilvl w:val="0"/>
          <w:numId w:val="11"/>
        </w:numPr>
        <w:ind w:left="709" w:hanging="720"/>
        <w:rPr>
          <w:lang w:eastAsia="nb-NO"/>
        </w:rPr>
      </w:pPr>
      <w:bookmarkStart w:id="78" w:name="_Hlk99619092"/>
      <w:r>
        <w:rPr>
          <w:lang w:eastAsia="nb-NO"/>
        </w:rPr>
        <w:t>M</w:t>
      </w:r>
      <w:r w:rsidR="0060716B" w:rsidRPr="0061224F">
        <w:rPr>
          <w:lang w:eastAsia="nb-NO"/>
        </w:rPr>
        <w:t>edlemmer (</w:t>
      </w:r>
      <w:r w:rsidR="31D2B9E0" w:rsidRPr="0061224F">
        <w:rPr>
          <w:lang w:eastAsia="nb-NO"/>
        </w:rPr>
        <w:t xml:space="preserve">et utvalg av </w:t>
      </w:r>
      <w:r w:rsidR="0060716B" w:rsidRPr="0061224F">
        <w:rPr>
          <w:lang w:eastAsia="nb-NO"/>
        </w:rPr>
        <w:t>representanter)</w:t>
      </w:r>
    </w:p>
    <w:bookmarkEnd w:id="78"/>
    <w:p w14:paraId="0ED4AF49" w14:textId="77777777" w:rsidR="004B5B95" w:rsidRDefault="004B5B95" w:rsidP="004B5B95">
      <w:pPr>
        <w:rPr>
          <w:lang w:eastAsia="nb-NO"/>
        </w:rPr>
      </w:pPr>
    </w:p>
    <w:p w14:paraId="14A49B6C" w14:textId="30E4A63A" w:rsidR="00867C5E" w:rsidRPr="009C6027" w:rsidRDefault="00867C5E" w:rsidP="00867C5E">
      <w:pPr>
        <w:pStyle w:val="Overskrift2"/>
        <w:ind w:left="0"/>
      </w:pPr>
      <w:bookmarkStart w:id="79" w:name="_Toc155732228"/>
      <w:r>
        <w:lastRenderedPageBreak/>
        <w:t>9.4</w:t>
      </w:r>
      <w:r>
        <w:tab/>
      </w:r>
      <w:r w:rsidRPr="009C6027">
        <w:t>Marked</w:t>
      </w:r>
      <w:r w:rsidR="00EC7CC3">
        <w:t>s</w:t>
      </w:r>
      <w:r w:rsidRPr="009C6027">
        <w:t>utvalg</w:t>
      </w:r>
      <w:bookmarkEnd w:id="79"/>
    </w:p>
    <w:p w14:paraId="46552B0A" w14:textId="6FAAF2AB" w:rsidR="00867C5E" w:rsidRPr="007D4655" w:rsidRDefault="00867C5E" w:rsidP="00867C5E">
      <w:pPr>
        <w:rPr>
          <w:lang w:eastAsia="nb-NO"/>
        </w:rPr>
      </w:pPr>
      <w:r>
        <w:rPr>
          <w:rFonts w:eastAsiaTheme="minorEastAsia"/>
          <w:lang w:eastAsia="nb-NO"/>
        </w:rPr>
        <w:t>Markeds</w:t>
      </w:r>
      <w:r w:rsidRPr="007D4655">
        <w:rPr>
          <w:rFonts w:eastAsiaTheme="minorEastAsia"/>
          <w:lang w:eastAsia="nb-NO"/>
        </w:rPr>
        <w:t xml:space="preserve">utvalgets </w:t>
      </w:r>
      <w:r w:rsidRPr="007D4655">
        <w:rPr>
          <w:lang w:eastAsia="nb-NO"/>
        </w:rPr>
        <w:t xml:space="preserve">rolle er å </w:t>
      </w:r>
      <w:r w:rsidR="00DA38E3">
        <w:rPr>
          <w:lang w:eastAsia="nb-NO"/>
        </w:rPr>
        <w:t>jobbe med kommunikasjon</w:t>
      </w:r>
      <w:r w:rsidR="00191B96">
        <w:rPr>
          <w:lang w:eastAsia="nb-NO"/>
        </w:rPr>
        <w:t xml:space="preserve">, både internt i klubben med også </w:t>
      </w:r>
      <w:proofErr w:type="spellStart"/>
      <w:r w:rsidR="00191B96">
        <w:rPr>
          <w:lang w:eastAsia="nb-NO"/>
        </w:rPr>
        <w:t>ekstrent</w:t>
      </w:r>
      <w:proofErr w:type="spellEnd"/>
      <w:r w:rsidR="00191B96">
        <w:rPr>
          <w:lang w:eastAsia="nb-NO"/>
        </w:rPr>
        <w:t>.</w:t>
      </w:r>
      <w:r w:rsidR="000433FA">
        <w:rPr>
          <w:lang w:eastAsia="nb-NO"/>
        </w:rPr>
        <w:t xml:space="preserve">  En typisk oppgave vil være kommunikasjon rundt åpen dag</w:t>
      </w:r>
      <w:r w:rsidR="00B34E89">
        <w:rPr>
          <w:lang w:eastAsia="nb-NO"/>
        </w:rPr>
        <w:t>, jentedag, eller andre arrangementer.</w:t>
      </w:r>
    </w:p>
    <w:p w14:paraId="4C610AFB" w14:textId="086AAA93" w:rsidR="00867C5E" w:rsidRPr="006C07A8" w:rsidRDefault="00867C5E" w:rsidP="00867C5E">
      <w:pPr>
        <w:ind w:left="709" w:hanging="720"/>
        <w:rPr>
          <w:rFonts w:eastAsiaTheme="minorEastAsia"/>
          <w:lang w:eastAsia="nb-NO"/>
        </w:rPr>
      </w:pPr>
      <w:r w:rsidRPr="006C07A8">
        <w:rPr>
          <w:rFonts w:eastAsiaTheme="minorEastAsia"/>
          <w:lang w:eastAsia="nb-NO"/>
        </w:rPr>
        <w:t>Markedsutvalget består av:</w:t>
      </w:r>
    </w:p>
    <w:p w14:paraId="41EF0BB0" w14:textId="39173C39" w:rsidR="00867C5E" w:rsidRPr="0061224F" w:rsidRDefault="001D4222" w:rsidP="00867C5E">
      <w:pPr>
        <w:pStyle w:val="Listeavsnitt"/>
        <w:numPr>
          <w:ilvl w:val="0"/>
          <w:numId w:val="11"/>
        </w:numPr>
        <w:ind w:left="709" w:hanging="720"/>
        <w:rPr>
          <w:rFonts w:ascii="Times New Roman" w:hAnsi="Times New Roman"/>
          <w:lang w:eastAsia="nb-NO"/>
        </w:rPr>
      </w:pPr>
      <w:r>
        <w:rPr>
          <w:rFonts w:eastAsiaTheme="minorEastAsia"/>
          <w:lang w:eastAsia="nb-NO"/>
        </w:rPr>
        <w:t>Markedsleder</w:t>
      </w:r>
      <w:r w:rsidR="00867C5E">
        <w:rPr>
          <w:rFonts w:eastAsiaTheme="minorEastAsia"/>
          <w:lang w:eastAsia="nb-NO"/>
        </w:rPr>
        <w:t xml:space="preserve"> (utvalgsleder)</w:t>
      </w:r>
    </w:p>
    <w:p w14:paraId="0AA023E0" w14:textId="725F5F39" w:rsidR="00867C5E" w:rsidRPr="0061224F" w:rsidRDefault="006C07A8" w:rsidP="00867C5E">
      <w:pPr>
        <w:pStyle w:val="Listeavsnitt"/>
        <w:numPr>
          <w:ilvl w:val="0"/>
          <w:numId w:val="11"/>
        </w:numPr>
        <w:ind w:left="709" w:hanging="720"/>
        <w:rPr>
          <w:lang w:eastAsia="nb-NO"/>
        </w:rPr>
      </w:pPr>
      <w:r>
        <w:rPr>
          <w:lang w:eastAsia="nb-NO"/>
        </w:rPr>
        <w:t>M</w:t>
      </w:r>
      <w:r w:rsidR="00867C5E" w:rsidRPr="0061224F">
        <w:rPr>
          <w:lang w:eastAsia="nb-NO"/>
        </w:rPr>
        <w:t>edlemmer (</w:t>
      </w:r>
      <w:r w:rsidR="001D4222">
        <w:rPr>
          <w:lang w:eastAsia="nb-NO"/>
        </w:rPr>
        <w:t>Utvalgte representanter</w:t>
      </w:r>
      <w:r w:rsidR="00867C5E" w:rsidRPr="0061224F">
        <w:rPr>
          <w:lang w:eastAsia="nb-NO"/>
        </w:rPr>
        <w:t>)</w:t>
      </w:r>
    </w:p>
    <w:p w14:paraId="3203111A" w14:textId="77777777" w:rsidR="006F614F" w:rsidRDefault="006F614F" w:rsidP="006F614F">
      <w:pPr>
        <w:ind w:left="-11"/>
        <w:rPr>
          <w:lang w:eastAsia="nb-NO"/>
        </w:rPr>
      </w:pPr>
    </w:p>
    <w:p w14:paraId="3AB3D428" w14:textId="1CA52558" w:rsidR="006F614F" w:rsidRDefault="00A72BF3" w:rsidP="00A72BF3">
      <w:pPr>
        <w:pStyle w:val="Overskrift2"/>
        <w:ind w:left="0"/>
      </w:pPr>
      <w:bookmarkStart w:id="80" w:name="_Toc155732229"/>
      <w:r>
        <w:t>9.</w:t>
      </w:r>
      <w:r w:rsidR="00FC09AB">
        <w:t>5</w:t>
      </w:r>
      <w:r>
        <w:tab/>
      </w:r>
      <w:r w:rsidR="006F614F">
        <w:t>Arrangementsutvalg</w:t>
      </w:r>
      <w:bookmarkEnd w:id="80"/>
    </w:p>
    <w:p w14:paraId="7DD531C4" w14:textId="145828DA" w:rsidR="00964292" w:rsidRPr="00964292" w:rsidRDefault="00964292" w:rsidP="00964292">
      <w:pPr>
        <w:rPr>
          <w:lang w:eastAsia="nb-NO"/>
        </w:rPr>
      </w:pPr>
      <w:r>
        <w:rPr>
          <w:lang w:eastAsia="nb-NO"/>
        </w:rPr>
        <w:t xml:space="preserve">Arrangementsutvalget skal stå for gjennomføring av klubbens </w:t>
      </w:r>
      <w:r w:rsidR="00233FE9">
        <w:rPr>
          <w:lang w:eastAsia="nb-NO"/>
        </w:rPr>
        <w:t xml:space="preserve">2 store arrangementer, </w:t>
      </w:r>
      <w:proofErr w:type="spellStart"/>
      <w:r w:rsidR="00233FE9">
        <w:rPr>
          <w:lang w:eastAsia="nb-NO"/>
        </w:rPr>
        <w:t>Eat</w:t>
      </w:r>
      <w:proofErr w:type="spellEnd"/>
      <w:r w:rsidR="00233FE9">
        <w:rPr>
          <w:lang w:eastAsia="nb-NO"/>
        </w:rPr>
        <w:t xml:space="preserve"> </w:t>
      </w:r>
      <w:proofErr w:type="spellStart"/>
      <w:r w:rsidR="00233FE9">
        <w:rPr>
          <w:lang w:eastAsia="nb-NO"/>
        </w:rPr>
        <w:t>Move</w:t>
      </w:r>
      <w:proofErr w:type="spellEnd"/>
      <w:r w:rsidR="00233FE9">
        <w:rPr>
          <w:lang w:eastAsia="nb-NO"/>
        </w:rPr>
        <w:t xml:space="preserve"> </w:t>
      </w:r>
      <w:proofErr w:type="spellStart"/>
      <w:r w:rsidR="00233FE9">
        <w:rPr>
          <w:lang w:eastAsia="nb-NO"/>
        </w:rPr>
        <w:t>Sleep</w:t>
      </w:r>
      <w:proofErr w:type="spellEnd"/>
      <w:r w:rsidR="00233FE9">
        <w:rPr>
          <w:lang w:eastAsia="nb-NO"/>
        </w:rPr>
        <w:t xml:space="preserve"> cup og Vinterserien.</w:t>
      </w:r>
      <w:r w:rsidR="003F5924">
        <w:rPr>
          <w:lang w:eastAsia="nb-NO"/>
        </w:rPr>
        <w:t xml:space="preserve">  Utvalget kan i tillegg </w:t>
      </w:r>
      <w:r w:rsidR="00334CB4">
        <w:rPr>
          <w:lang w:eastAsia="nb-NO"/>
        </w:rPr>
        <w:t xml:space="preserve">også </w:t>
      </w:r>
      <w:r w:rsidR="003F5924">
        <w:rPr>
          <w:lang w:eastAsia="nb-NO"/>
        </w:rPr>
        <w:t>bli bedt om å bistå på eventuelle andre arrangementer</w:t>
      </w:r>
      <w:r w:rsidR="00334CB4">
        <w:rPr>
          <w:lang w:eastAsia="nb-NO"/>
        </w:rPr>
        <w:t>.</w:t>
      </w:r>
    </w:p>
    <w:p w14:paraId="20C2C71A" w14:textId="607CF75A" w:rsidR="00334CB4" w:rsidRPr="006C07A8" w:rsidRDefault="005021CA" w:rsidP="00334CB4">
      <w:pPr>
        <w:rPr>
          <w:rFonts w:eastAsiaTheme="minorEastAsia"/>
          <w:lang w:eastAsia="nb-NO"/>
        </w:rPr>
      </w:pPr>
      <w:r w:rsidRPr="006C07A8">
        <w:rPr>
          <w:rFonts w:eastAsiaTheme="minorEastAsia"/>
          <w:lang w:eastAsia="nb-NO"/>
        </w:rPr>
        <w:t>Arrangements</w:t>
      </w:r>
      <w:r w:rsidR="00334CB4" w:rsidRPr="006C07A8">
        <w:rPr>
          <w:rFonts w:eastAsiaTheme="minorEastAsia"/>
          <w:lang w:eastAsia="nb-NO"/>
        </w:rPr>
        <w:t>utvalget består av:</w:t>
      </w:r>
    </w:p>
    <w:p w14:paraId="55DCE8DF" w14:textId="213371FC" w:rsidR="000C2D96" w:rsidRPr="0061224F" w:rsidRDefault="000C2D96" w:rsidP="000C2D96">
      <w:pPr>
        <w:pStyle w:val="Listeavsnitt"/>
        <w:numPr>
          <w:ilvl w:val="0"/>
          <w:numId w:val="11"/>
        </w:numPr>
        <w:ind w:left="709" w:hanging="720"/>
        <w:rPr>
          <w:rFonts w:ascii="Times New Roman" w:hAnsi="Times New Roman"/>
          <w:lang w:eastAsia="nb-NO"/>
        </w:rPr>
      </w:pPr>
      <w:r>
        <w:rPr>
          <w:rFonts w:eastAsiaTheme="minorEastAsia"/>
          <w:lang w:eastAsia="nb-NO"/>
        </w:rPr>
        <w:t>Arrangementsleder (</w:t>
      </w:r>
      <w:r w:rsidR="001D4222">
        <w:rPr>
          <w:rFonts w:eastAsiaTheme="minorEastAsia"/>
          <w:lang w:eastAsia="nb-NO"/>
        </w:rPr>
        <w:t>Koordinator</w:t>
      </w:r>
      <w:r>
        <w:rPr>
          <w:rFonts w:eastAsiaTheme="minorEastAsia"/>
          <w:lang w:eastAsia="nb-NO"/>
        </w:rPr>
        <w:t>)</w:t>
      </w:r>
    </w:p>
    <w:p w14:paraId="74D0E1B7" w14:textId="3B7AE196" w:rsidR="000C2D96" w:rsidRDefault="006C07A8" w:rsidP="006C07A8">
      <w:pPr>
        <w:pStyle w:val="Listeavsnitt"/>
        <w:numPr>
          <w:ilvl w:val="0"/>
          <w:numId w:val="11"/>
        </w:numPr>
        <w:ind w:left="709" w:hanging="720"/>
        <w:rPr>
          <w:lang w:eastAsia="nb-NO"/>
        </w:rPr>
      </w:pPr>
      <w:r>
        <w:rPr>
          <w:lang w:eastAsia="nb-NO"/>
        </w:rPr>
        <w:t>M</w:t>
      </w:r>
      <w:r w:rsidR="000C2D96" w:rsidRPr="0061224F">
        <w:rPr>
          <w:lang w:eastAsia="nb-NO"/>
        </w:rPr>
        <w:t>edlemmer (</w:t>
      </w:r>
      <w:r w:rsidR="001D4222">
        <w:rPr>
          <w:lang w:eastAsia="nb-NO"/>
        </w:rPr>
        <w:t xml:space="preserve">utvalgte </w:t>
      </w:r>
      <w:r w:rsidR="000C2D96" w:rsidRPr="0061224F">
        <w:rPr>
          <w:lang w:eastAsia="nb-NO"/>
        </w:rPr>
        <w:t>representanter)</w:t>
      </w:r>
    </w:p>
    <w:p w14:paraId="746C71DC" w14:textId="77777777" w:rsidR="000C2D96" w:rsidRDefault="000C2D96" w:rsidP="00964292">
      <w:pPr>
        <w:pStyle w:val="Listeavsnitt"/>
        <w:ind w:left="709"/>
        <w:rPr>
          <w:lang w:eastAsia="nb-NO"/>
        </w:rPr>
      </w:pPr>
    </w:p>
    <w:p w14:paraId="1C659528" w14:textId="77777777" w:rsidR="004618CD" w:rsidRDefault="004618CD" w:rsidP="004618CD">
      <w:pPr>
        <w:rPr>
          <w:u w:val="single"/>
          <w:lang w:eastAsia="nb-NO"/>
        </w:rPr>
      </w:pPr>
      <w:r>
        <w:rPr>
          <w:u w:val="single"/>
          <w:lang w:eastAsia="nb-NO"/>
        </w:rPr>
        <w:t>Kioskdrift</w:t>
      </w:r>
    </w:p>
    <w:p w14:paraId="0017EB70" w14:textId="77777777" w:rsidR="004618CD" w:rsidRDefault="004618CD" w:rsidP="004618CD">
      <w:pPr>
        <w:rPr>
          <w:lang w:eastAsia="nb-NO"/>
        </w:rPr>
      </w:pPr>
      <w:r w:rsidRPr="00732662">
        <w:rPr>
          <w:lang w:eastAsia="nb-NO"/>
        </w:rPr>
        <w:t>Består av</w:t>
      </w:r>
      <w:r>
        <w:rPr>
          <w:lang w:eastAsia="nb-NO"/>
        </w:rPr>
        <w:t>:</w:t>
      </w:r>
    </w:p>
    <w:p w14:paraId="30AFDB3D" w14:textId="56D730B3" w:rsidR="004618CD" w:rsidRPr="001B4847" w:rsidRDefault="004618CD">
      <w:pPr>
        <w:pStyle w:val="Listeavsnitt"/>
        <w:numPr>
          <w:ilvl w:val="0"/>
          <w:numId w:val="40"/>
        </w:numPr>
        <w:rPr>
          <w:color w:val="000000" w:themeColor="text1"/>
          <w:lang w:eastAsia="nb-NO"/>
        </w:rPr>
      </w:pPr>
      <w:r w:rsidRPr="001B4847">
        <w:rPr>
          <w:color w:val="000000" w:themeColor="text1"/>
          <w:lang w:eastAsia="nb-NO"/>
        </w:rPr>
        <w:t>Leder</w:t>
      </w:r>
    </w:p>
    <w:p w14:paraId="657A8BCD" w14:textId="5A63A11E" w:rsidR="004618CD" w:rsidRDefault="006C07A8">
      <w:pPr>
        <w:pStyle w:val="Listeavsnitt"/>
        <w:numPr>
          <w:ilvl w:val="0"/>
          <w:numId w:val="40"/>
        </w:numPr>
        <w:rPr>
          <w:lang w:eastAsia="nb-NO"/>
        </w:rPr>
      </w:pPr>
      <w:r>
        <w:rPr>
          <w:lang w:eastAsia="nb-NO"/>
        </w:rPr>
        <w:t>M</w:t>
      </w:r>
      <w:r w:rsidR="004618CD">
        <w:rPr>
          <w:lang w:eastAsia="nb-NO"/>
        </w:rPr>
        <w:t>edlemmer (representanter fra lagene)</w:t>
      </w:r>
    </w:p>
    <w:p w14:paraId="29521A61" w14:textId="77777777" w:rsidR="004618CD" w:rsidRPr="00732662" w:rsidRDefault="004618CD" w:rsidP="004618CD">
      <w:pPr>
        <w:pStyle w:val="Listeavsnitt"/>
        <w:ind w:left="1440"/>
        <w:rPr>
          <w:lang w:eastAsia="nb-NO"/>
        </w:rPr>
      </w:pPr>
    </w:p>
    <w:p w14:paraId="4DCACC16" w14:textId="18742DCE" w:rsidR="004618CD" w:rsidRDefault="004618CD" w:rsidP="004618CD">
      <w:pPr>
        <w:rPr>
          <w:lang w:eastAsia="nb-NO"/>
        </w:rPr>
      </w:pPr>
      <w:r w:rsidRPr="00760DA7">
        <w:rPr>
          <w:lang w:eastAsia="nb-NO"/>
        </w:rPr>
        <w:t xml:space="preserve">Kioskutvalget skal bidra til en god drift av kioskene på Fjellhamarbanen og Torshovbanen. Utvalget skal </w:t>
      </w:r>
      <w:proofErr w:type="gramStart"/>
      <w:r w:rsidRPr="00760DA7">
        <w:rPr>
          <w:lang w:eastAsia="nb-NO"/>
        </w:rPr>
        <w:t>fokusere</w:t>
      </w:r>
      <w:proofErr w:type="gramEnd"/>
      <w:r w:rsidRPr="00760DA7">
        <w:rPr>
          <w:lang w:eastAsia="nb-NO"/>
        </w:rPr>
        <w:t xml:space="preserve"> på et riktig vareutvalg og være opptatt av at vi tilbyr et sunt og variert kiosktilbud.  Utvalget skal også </w:t>
      </w:r>
      <w:proofErr w:type="gramStart"/>
      <w:r w:rsidRPr="00760DA7">
        <w:rPr>
          <w:lang w:eastAsia="nb-NO"/>
        </w:rPr>
        <w:t>fokusere</w:t>
      </w:r>
      <w:proofErr w:type="gramEnd"/>
      <w:r w:rsidRPr="00760DA7">
        <w:rPr>
          <w:lang w:eastAsia="nb-NO"/>
        </w:rPr>
        <w:t xml:space="preserve"> på muligheter til å skaffe klubben nye inntekter gjennom sin aktivitet i kioskene.</w:t>
      </w:r>
    </w:p>
    <w:p w14:paraId="7C1A9877" w14:textId="77777777" w:rsidR="001B4847" w:rsidRPr="00760DA7" w:rsidRDefault="001B4847" w:rsidP="004618CD">
      <w:pPr>
        <w:rPr>
          <w:lang w:eastAsia="nb-NO"/>
        </w:rPr>
      </w:pPr>
    </w:p>
    <w:p w14:paraId="78044174" w14:textId="77777777" w:rsidR="004618CD" w:rsidRDefault="004618CD" w:rsidP="004618CD">
      <w:pPr>
        <w:rPr>
          <w:u w:val="single"/>
        </w:rPr>
      </w:pPr>
      <w:r w:rsidRPr="00904A04">
        <w:rPr>
          <w:u w:val="single"/>
        </w:rPr>
        <w:t>Turneringsutvalg:</w:t>
      </w:r>
    </w:p>
    <w:p w14:paraId="564FFAB2" w14:textId="77777777" w:rsidR="004618CD" w:rsidRDefault="004618CD" w:rsidP="004618CD">
      <w:pPr>
        <w:rPr>
          <w:lang w:eastAsia="nb-NO"/>
        </w:rPr>
      </w:pPr>
      <w:r w:rsidRPr="00732662">
        <w:rPr>
          <w:lang w:eastAsia="nb-NO"/>
        </w:rPr>
        <w:t>Består av</w:t>
      </w:r>
      <w:r>
        <w:rPr>
          <w:lang w:eastAsia="nb-NO"/>
        </w:rPr>
        <w:t>:</w:t>
      </w:r>
    </w:p>
    <w:p w14:paraId="55516CBC" w14:textId="235809C3" w:rsidR="004618CD" w:rsidRDefault="004618CD">
      <w:pPr>
        <w:pStyle w:val="Listeavsnitt"/>
        <w:numPr>
          <w:ilvl w:val="0"/>
          <w:numId w:val="41"/>
        </w:numPr>
        <w:rPr>
          <w:lang w:eastAsia="nb-NO"/>
        </w:rPr>
      </w:pPr>
      <w:r>
        <w:rPr>
          <w:lang w:eastAsia="nb-NO"/>
        </w:rPr>
        <w:t>Leder</w:t>
      </w:r>
    </w:p>
    <w:p w14:paraId="2FC53B9E" w14:textId="2ABBCCE4" w:rsidR="004618CD" w:rsidRDefault="006C07A8">
      <w:pPr>
        <w:pStyle w:val="Listeavsnitt"/>
        <w:numPr>
          <w:ilvl w:val="0"/>
          <w:numId w:val="41"/>
        </w:numPr>
        <w:rPr>
          <w:lang w:eastAsia="nb-NO"/>
        </w:rPr>
      </w:pPr>
      <w:r>
        <w:rPr>
          <w:lang w:eastAsia="nb-NO"/>
        </w:rPr>
        <w:t>M</w:t>
      </w:r>
      <w:r w:rsidR="004618CD">
        <w:rPr>
          <w:lang w:eastAsia="nb-NO"/>
        </w:rPr>
        <w:t>edlemmer (representanter fra lagene)</w:t>
      </w:r>
    </w:p>
    <w:p w14:paraId="3C8CF5A3" w14:textId="77777777" w:rsidR="004618CD" w:rsidRPr="00904A04" w:rsidRDefault="004618CD" w:rsidP="004618CD">
      <w:pPr>
        <w:rPr>
          <w:u w:val="single"/>
        </w:rPr>
      </w:pPr>
    </w:p>
    <w:p w14:paraId="06B854DF" w14:textId="77777777" w:rsidR="004618CD" w:rsidRDefault="004618CD" w:rsidP="004618CD">
      <w:r>
        <w:t>Fjellhamar FK skal ha et turneringsutvalg som har overordnet ansvar for alle sportslige arrangement i klubbens regi. Utvalget skal innstille for styret i klubben hvilke arrangement som ønskes gjennomført, og ha en økonomisk og organisatorisk rammeplan for disse.</w:t>
      </w:r>
    </w:p>
    <w:p w14:paraId="689C9CA4" w14:textId="77777777" w:rsidR="004618CD" w:rsidRDefault="004618CD" w:rsidP="004618CD">
      <w:r>
        <w:t xml:space="preserve">Utvalget skal ha medlemmer med hovedansvarsområder innen </w:t>
      </w:r>
    </w:p>
    <w:p w14:paraId="5B32312B" w14:textId="001B7A43" w:rsidR="004618CD" w:rsidRDefault="004618CD">
      <w:pPr>
        <w:pStyle w:val="Listeavsnitt"/>
        <w:numPr>
          <w:ilvl w:val="0"/>
          <w:numId w:val="39"/>
        </w:numPr>
        <w:overflowPunct/>
        <w:autoSpaceDE/>
        <w:autoSpaceDN/>
        <w:adjustRightInd/>
        <w:textAlignment w:val="auto"/>
      </w:pPr>
      <w:r>
        <w:t>Kampprogram</w:t>
      </w:r>
    </w:p>
    <w:p w14:paraId="2F95268C" w14:textId="77777777" w:rsidR="004618CD" w:rsidRDefault="004618CD" w:rsidP="004618CD">
      <w:pPr>
        <w:pStyle w:val="Listeavsnitt"/>
      </w:pPr>
      <w:r>
        <w:lastRenderedPageBreak/>
        <w:t>Lage terminlister, omberamme, betjene IT/programvare.</w:t>
      </w:r>
    </w:p>
    <w:p w14:paraId="07F4A03B" w14:textId="77777777" w:rsidR="004618CD" w:rsidRDefault="004618CD">
      <w:pPr>
        <w:pStyle w:val="Listeavsnitt"/>
        <w:numPr>
          <w:ilvl w:val="0"/>
          <w:numId w:val="39"/>
        </w:numPr>
        <w:overflowPunct/>
        <w:autoSpaceDE/>
        <w:autoSpaceDN/>
        <w:adjustRightInd/>
        <w:textAlignment w:val="auto"/>
      </w:pPr>
      <w:r>
        <w:t>Dommere</w:t>
      </w:r>
    </w:p>
    <w:p w14:paraId="4EB3A2F7" w14:textId="77777777" w:rsidR="004618CD" w:rsidRDefault="004618CD" w:rsidP="004618CD">
      <w:pPr>
        <w:pStyle w:val="Listeavsnitt"/>
      </w:pPr>
      <w:r>
        <w:t>Sørge, sammen med klubbens dommeransvarlig, at alle kamper settes opp med dommere.</w:t>
      </w:r>
    </w:p>
    <w:p w14:paraId="5C7FCC06" w14:textId="77777777" w:rsidR="004618CD" w:rsidRDefault="004618CD">
      <w:pPr>
        <w:pStyle w:val="Listeavsnitt"/>
        <w:numPr>
          <w:ilvl w:val="0"/>
          <w:numId w:val="39"/>
        </w:numPr>
        <w:overflowPunct/>
        <w:autoSpaceDE/>
        <w:autoSpaceDN/>
        <w:adjustRightInd/>
        <w:textAlignment w:val="auto"/>
      </w:pPr>
      <w:r>
        <w:t>Kafé/anlegg</w:t>
      </w:r>
    </w:p>
    <w:p w14:paraId="2DC2EA68" w14:textId="02EED5CD" w:rsidR="004618CD" w:rsidRDefault="004618CD" w:rsidP="004618CD">
      <w:pPr>
        <w:pStyle w:val="Listeavsnitt"/>
      </w:pPr>
      <w:r>
        <w:t>Sørge for at kafeene og anleggene har det nødvendig utstyr, og evt</w:t>
      </w:r>
      <w:r w:rsidR="00797200">
        <w:t>.</w:t>
      </w:r>
      <w:r>
        <w:t xml:space="preserve"> innkjøp i samarbeid med kaféansvarlige </w:t>
      </w:r>
    </w:p>
    <w:p w14:paraId="29A764A9" w14:textId="77777777" w:rsidR="004618CD" w:rsidRDefault="004618CD">
      <w:pPr>
        <w:pStyle w:val="Listeavsnitt"/>
        <w:numPr>
          <w:ilvl w:val="0"/>
          <w:numId w:val="39"/>
        </w:numPr>
        <w:overflowPunct/>
        <w:autoSpaceDE/>
        <w:autoSpaceDN/>
        <w:adjustRightInd/>
        <w:textAlignment w:val="auto"/>
      </w:pPr>
      <w:r>
        <w:t>Invitasjoner/påmeldinger/økonomi</w:t>
      </w:r>
    </w:p>
    <w:p w14:paraId="15CD68CF" w14:textId="77777777" w:rsidR="004618CD" w:rsidRDefault="004618CD" w:rsidP="004618CD">
      <w:pPr>
        <w:pStyle w:val="Listeavsnitt"/>
      </w:pPr>
      <w:r>
        <w:t>Hjelpe administrasjonen med å finne adresser og sende ut invitasjoner og holde orden på påmeldingene og økonomien.</w:t>
      </w:r>
    </w:p>
    <w:p w14:paraId="043A96A2" w14:textId="77777777" w:rsidR="004618CD" w:rsidRDefault="004618CD">
      <w:pPr>
        <w:pStyle w:val="Listeavsnitt"/>
        <w:numPr>
          <w:ilvl w:val="0"/>
          <w:numId w:val="39"/>
        </w:numPr>
        <w:overflowPunct/>
        <w:autoSpaceDE/>
        <w:autoSpaceDN/>
        <w:adjustRightInd/>
        <w:textAlignment w:val="auto"/>
      </w:pPr>
      <w:r>
        <w:t>Dugnadsdel</w:t>
      </w:r>
    </w:p>
    <w:p w14:paraId="56B178A0" w14:textId="77777777" w:rsidR="004618CD" w:rsidRDefault="004618CD" w:rsidP="004618CD">
      <w:pPr>
        <w:pStyle w:val="Listeavsnitt"/>
      </w:pPr>
      <w:r>
        <w:t>Sørge for at anlegg og kafeer er bemannet.</w:t>
      </w:r>
    </w:p>
    <w:p w14:paraId="716D7FAB" w14:textId="77777777" w:rsidR="004618CD" w:rsidRDefault="004618CD" w:rsidP="004618CD"/>
    <w:p w14:paraId="10C7B265" w14:textId="77777777" w:rsidR="004618CD" w:rsidRDefault="004618CD" w:rsidP="004618CD">
      <w:proofErr w:type="spellStart"/>
      <w:r>
        <w:t>Enkeltlag</w:t>
      </w:r>
      <w:proofErr w:type="spellEnd"/>
      <w:r>
        <w:t>/-grupper kan også arrangere turneringer i Fjellhamar FKs navn, men skal da godkjennes av turneringsutvalget og økonomisk utbytte avtales på forhånd.</w:t>
      </w:r>
    </w:p>
    <w:p w14:paraId="58137620" w14:textId="77777777" w:rsidR="004618CD" w:rsidRDefault="004618CD" w:rsidP="004618CD">
      <w:r>
        <w:t xml:space="preserve">Fjellhamar FK har flere turneringer i løpet av året, blant de faste innslagene har vært årlig </w:t>
      </w:r>
    </w:p>
    <w:p w14:paraId="0B83633B" w14:textId="11473AFB" w:rsidR="004618CD" w:rsidRDefault="004618CD" w:rsidP="004618CD">
      <w:r>
        <w:t>-</w:t>
      </w:r>
      <w:r w:rsidR="00797200">
        <w:t xml:space="preserve"> </w:t>
      </w:r>
      <w:r>
        <w:t>Vinterserie fra januar til april.</w:t>
      </w:r>
      <w:r w:rsidR="00797200">
        <w:br/>
      </w:r>
      <w:r>
        <w:t>-</w:t>
      </w:r>
      <w:r w:rsidR="001D4222">
        <w:t xml:space="preserve"> </w:t>
      </w:r>
      <w:r>
        <w:t>Internturnering i Fjellhamarhallen siste helg i januar.</w:t>
      </w:r>
      <w:r w:rsidR="00797200">
        <w:br/>
      </w:r>
      <w:r>
        <w:t>-</w:t>
      </w:r>
      <w:r w:rsidR="001D4222">
        <w:t xml:space="preserve"> Cup på</w:t>
      </w:r>
      <w:r>
        <w:t xml:space="preserve"> høsten september/oktober </w:t>
      </w:r>
      <w:r w:rsidR="00797200">
        <w:br/>
      </w:r>
      <w:r>
        <w:t>-</w:t>
      </w:r>
      <w:r w:rsidR="001D4222">
        <w:t xml:space="preserve"> </w:t>
      </w:r>
      <w:r>
        <w:t>Jente</w:t>
      </w:r>
      <w:r w:rsidR="001D4222">
        <w:t xml:space="preserve">fotballens </w:t>
      </w:r>
      <w:r>
        <w:t>dag</w:t>
      </w:r>
      <w:r w:rsidR="001D4222">
        <w:t>.</w:t>
      </w:r>
    </w:p>
    <w:p w14:paraId="0F07BC2A" w14:textId="77777777" w:rsidR="00797200" w:rsidRDefault="00797200" w:rsidP="004618CD"/>
    <w:p w14:paraId="4A82953E" w14:textId="77777777" w:rsidR="004618CD" w:rsidRDefault="004618CD" w:rsidP="004618CD">
      <w:pPr>
        <w:rPr>
          <w:u w:val="single"/>
          <w:lang w:eastAsia="nb-NO"/>
        </w:rPr>
      </w:pPr>
      <w:r w:rsidRPr="009608A5">
        <w:rPr>
          <w:u w:val="single"/>
          <w:lang w:eastAsia="nb-NO"/>
        </w:rPr>
        <w:t>Dugnadsutvalg</w:t>
      </w:r>
    </w:p>
    <w:p w14:paraId="0EA437F4" w14:textId="77777777" w:rsidR="004618CD" w:rsidRDefault="004618CD" w:rsidP="004618CD">
      <w:pPr>
        <w:rPr>
          <w:lang w:eastAsia="nb-NO"/>
        </w:rPr>
      </w:pPr>
      <w:r w:rsidRPr="00732662">
        <w:rPr>
          <w:lang w:eastAsia="nb-NO"/>
        </w:rPr>
        <w:t>Består av</w:t>
      </w:r>
      <w:r>
        <w:rPr>
          <w:lang w:eastAsia="nb-NO"/>
        </w:rPr>
        <w:t>:</w:t>
      </w:r>
    </w:p>
    <w:p w14:paraId="4D03499B" w14:textId="77777777" w:rsidR="004618CD" w:rsidRDefault="004618CD">
      <w:pPr>
        <w:pStyle w:val="Listeavsnitt"/>
        <w:numPr>
          <w:ilvl w:val="0"/>
          <w:numId w:val="42"/>
        </w:numPr>
        <w:rPr>
          <w:lang w:eastAsia="nb-NO"/>
        </w:rPr>
      </w:pPr>
      <w:r>
        <w:rPr>
          <w:lang w:eastAsia="nb-NO"/>
        </w:rPr>
        <w:t xml:space="preserve">Leder </w:t>
      </w:r>
      <w:r w:rsidRPr="004618CD">
        <w:rPr>
          <w:rFonts w:eastAsiaTheme="minorEastAsia"/>
          <w:lang w:eastAsia="nb-NO"/>
        </w:rPr>
        <w:t>(</w:t>
      </w:r>
      <w:proofErr w:type="spellStart"/>
      <w:r w:rsidRPr="004618CD">
        <w:rPr>
          <w:rFonts w:eastAsiaTheme="minorEastAsia"/>
          <w:lang w:eastAsia="nb-NO"/>
        </w:rPr>
        <w:t>ansatt</w:t>
      </w:r>
      <w:proofErr w:type="spellEnd"/>
      <w:r w:rsidRPr="004618CD">
        <w:rPr>
          <w:rFonts w:eastAsiaTheme="minorEastAsia"/>
          <w:lang w:eastAsia="nb-NO"/>
        </w:rPr>
        <w:t xml:space="preserve"> i administrasjonen)</w:t>
      </w:r>
    </w:p>
    <w:p w14:paraId="122BA178" w14:textId="77777777" w:rsidR="004618CD" w:rsidRDefault="004618CD">
      <w:pPr>
        <w:pStyle w:val="Listeavsnitt"/>
        <w:numPr>
          <w:ilvl w:val="0"/>
          <w:numId w:val="42"/>
        </w:numPr>
        <w:rPr>
          <w:lang w:eastAsia="nb-NO"/>
        </w:rPr>
      </w:pPr>
      <w:r>
        <w:rPr>
          <w:lang w:eastAsia="nb-NO"/>
        </w:rPr>
        <w:t>medlemmer (representanter fra lagene)</w:t>
      </w:r>
    </w:p>
    <w:p w14:paraId="2EDE2A1F" w14:textId="77777777" w:rsidR="004618CD" w:rsidRPr="009608A5" w:rsidRDefault="004618CD" w:rsidP="004618CD">
      <w:pPr>
        <w:rPr>
          <w:u w:val="single"/>
          <w:lang w:eastAsia="nb-NO"/>
        </w:rPr>
      </w:pPr>
    </w:p>
    <w:p w14:paraId="1C02C393" w14:textId="4F97AD01" w:rsidR="004618CD" w:rsidRPr="00732662" w:rsidRDefault="004618CD" w:rsidP="004618CD">
      <w:pPr>
        <w:rPr>
          <w:lang w:eastAsia="nb-NO"/>
        </w:rPr>
      </w:pPr>
      <w:r w:rsidRPr="00732662">
        <w:rPr>
          <w:lang w:eastAsia="nb-NO"/>
        </w:rPr>
        <w:t>Utvalget ledes av klubbens administrative leder, og skal i hovedsak fordele og koordinere klubbens dugnader.  Alle medlemmer har dugnadsplikt og det er viktig at dugnader fordeles jevnt blant medlemmene.</w:t>
      </w:r>
    </w:p>
    <w:p w14:paraId="3115AFDA" w14:textId="77777777" w:rsidR="00A56E4A" w:rsidRDefault="00A72BF3" w:rsidP="00A72BF3">
      <w:pPr>
        <w:pStyle w:val="Overskrift1"/>
        <w:ind w:left="0"/>
        <w:rPr>
          <w:rStyle w:val="Utheving"/>
        </w:rPr>
      </w:pPr>
      <w:bookmarkStart w:id="81" w:name="_Toc155732230"/>
      <w:r>
        <w:rPr>
          <w:rStyle w:val="Utheving"/>
        </w:rPr>
        <w:t>10.</w:t>
      </w:r>
      <w:r>
        <w:rPr>
          <w:rStyle w:val="Utheving"/>
        </w:rPr>
        <w:tab/>
      </w:r>
      <w:r w:rsidR="00A56E4A">
        <w:rPr>
          <w:rStyle w:val="Utheving"/>
        </w:rPr>
        <w:t>Roller og funksjoner</w:t>
      </w:r>
      <w:bookmarkEnd w:id="81"/>
    </w:p>
    <w:p w14:paraId="280802AE" w14:textId="446817B4" w:rsidR="006F614F" w:rsidRPr="006D39AD" w:rsidRDefault="00C80156" w:rsidP="00C80156">
      <w:pPr>
        <w:pStyle w:val="Overskrift2"/>
        <w:ind w:left="0"/>
        <w:rPr>
          <w:rStyle w:val="Utheving"/>
        </w:rPr>
      </w:pPr>
      <w:bookmarkStart w:id="82" w:name="_Toc155732231"/>
      <w:r>
        <w:rPr>
          <w:rStyle w:val="Utheving"/>
        </w:rPr>
        <w:t>10.1</w:t>
      </w:r>
      <w:r>
        <w:rPr>
          <w:rStyle w:val="Utheving"/>
        </w:rPr>
        <w:tab/>
      </w:r>
      <w:r w:rsidR="00206233">
        <w:rPr>
          <w:rStyle w:val="Utheving"/>
        </w:rPr>
        <w:t>Sportslig leder</w:t>
      </w:r>
      <w:bookmarkEnd w:id="82"/>
    </w:p>
    <w:p w14:paraId="37EA3421" w14:textId="44FE3EB8" w:rsidR="006F614F" w:rsidRDefault="006F614F" w:rsidP="001B4847">
      <w:pPr>
        <w:tabs>
          <w:tab w:val="left" w:pos="360"/>
        </w:tabs>
        <w:ind w:left="-11"/>
        <w:rPr>
          <w:rFonts w:cstheme="minorHAnsi"/>
          <w:szCs w:val="16"/>
        </w:rPr>
      </w:pPr>
      <w:bookmarkStart w:id="83" w:name="_Hlk69913133"/>
      <w:r w:rsidRPr="009C6027">
        <w:rPr>
          <w:lang w:eastAsia="nb-NO"/>
        </w:rPr>
        <w:t xml:space="preserve">Klubbens styre ansetter </w:t>
      </w:r>
      <w:r w:rsidR="00D579EC">
        <w:rPr>
          <w:lang w:eastAsia="nb-NO"/>
        </w:rPr>
        <w:t xml:space="preserve">sportslig </w:t>
      </w:r>
      <w:r w:rsidR="00206233">
        <w:rPr>
          <w:lang w:eastAsia="nb-NO"/>
        </w:rPr>
        <w:t>leder</w:t>
      </w:r>
      <w:r w:rsidR="001B4847">
        <w:rPr>
          <w:lang w:eastAsia="nb-NO"/>
        </w:rPr>
        <w:t xml:space="preserve"> som er en fast stilling</w:t>
      </w:r>
      <w:r w:rsidRPr="009C6027">
        <w:rPr>
          <w:lang w:eastAsia="nb-NO"/>
        </w:rPr>
        <w:t xml:space="preserve">. </w:t>
      </w:r>
      <w:r w:rsidR="001B4847">
        <w:rPr>
          <w:lang w:eastAsia="nb-NO"/>
        </w:rPr>
        <w:t xml:space="preserve">Ansvaret og oppgaver er beskrevet tidligere i klubbhåndboka under ansatte. </w:t>
      </w:r>
    </w:p>
    <w:bookmarkEnd w:id="83"/>
    <w:p w14:paraId="2EDE9B73" w14:textId="77650F07" w:rsidR="0060716B" w:rsidRPr="0002127A" w:rsidRDefault="0060716B" w:rsidP="0002127A">
      <w:pPr>
        <w:pStyle w:val="paragraph"/>
        <w:spacing w:before="0" w:beforeAutospacing="0" w:after="0" w:afterAutospacing="0"/>
        <w:textAlignment w:val="baseline"/>
        <w:rPr>
          <w:rFonts w:cstheme="minorHAnsi"/>
          <w:szCs w:val="16"/>
        </w:rPr>
      </w:pPr>
    </w:p>
    <w:p w14:paraId="2CFE4CDE" w14:textId="77777777" w:rsidR="0060716B" w:rsidRPr="00D21F88" w:rsidRDefault="00C80156" w:rsidP="00C80156">
      <w:pPr>
        <w:pStyle w:val="Overskrift2"/>
        <w:ind w:left="-11"/>
        <w:rPr>
          <w:rStyle w:val="Utheving"/>
        </w:rPr>
      </w:pPr>
      <w:bookmarkStart w:id="84" w:name="_Toc155732232"/>
      <w:r>
        <w:rPr>
          <w:rStyle w:val="Utheving"/>
        </w:rPr>
        <w:lastRenderedPageBreak/>
        <w:t>10.2</w:t>
      </w:r>
      <w:r>
        <w:rPr>
          <w:rStyle w:val="Utheving"/>
        </w:rPr>
        <w:tab/>
      </w:r>
      <w:r w:rsidR="0060716B" w:rsidRPr="5228AAC1">
        <w:rPr>
          <w:rStyle w:val="Utheving"/>
        </w:rPr>
        <w:t>Kvalitetsklubbansvarlig</w:t>
      </w:r>
      <w:bookmarkEnd w:id="84"/>
    </w:p>
    <w:p w14:paraId="32D79C11" w14:textId="77777777" w:rsidR="0060716B" w:rsidRPr="009C6027" w:rsidRDefault="0060716B" w:rsidP="00A70606">
      <w:pPr>
        <w:ind w:hanging="11"/>
        <w:rPr>
          <w:lang w:eastAsia="nb-NO"/>
        </w:rPr>
      </w:pPr>
      <w:r w:rsidRPr="009C6027">
        <w:rPr>
          <w:lang w:eastAsia="nb-NO"/>
        </w:rPr>
        <w:t xml:space="preserve">Overordnet </w:t>
      </w:r>
      <w:r>
        <w:rPr>
          <w:lang w:eastAsia="nb-NO"/>
        </w:rPr>
        <w:t xml:space="preserve">ansvar for å </w:t>
      </w:r>
      <w:r w:rsidRPr="009C6027">
        <w:rPr>
          <w:lang w:eastAsia="nb-NO"/>
        </w:rPr>
        <w:t>sikre at klubben har rett fokus og kvalitet på de oppgavene som ligger i konseptet og gjennomføringen av disse</w:t>
      </w:r>
    </w:p>
    <w:p w14:paraId="148B1397" w14:textId="72E3E5B1" w:rsidR="0060716B" w:rsidRPr="009C6027" w:rsidRDefault="00834DEE" w:rsidP="00DE5AF3">
      <w:pPr>
        <w:pStyle w:val="Listeavsnitt"/>
        <w:numPr>
          <w:ilvl w:val="0"/>
          <w:numId w:val="26"/>
        </w:numPr>
        <w:rPr>
          <w:lang w:eastAsia="nb-NO"/>
        </w:rPr>
      </w:pPr>
      <w:r>
        <w:rPr>
          <w:lang w:eastAsia="nb-NO"/>
        </w:rPr>
        <w:t>V</w:t>
      </w:r>
      <w:r w:rsidR="0060716B" w:rsidRPr="009C6027">
        <w:rPr>
          <w:lang w:eastAsia="nb-NO"/>
        </w:rPr>
        <w:t xml:space="preserve">ære pådriver for </w:t>
      </w:r>
      <w:r>
        <w:rPr>
          <w:lang w:eastAsia="nb-NO"/>
        </w:rPr>
        <w:t>kvalitetsklubb arbeidet</w:t>
      </w:r>
    </w:p>
    <w:p w14:paraId="367B5269" w14:textId="5DBB3B6E" w:rsidR="0060716B" w:rsidRPr="009C6027" w:rsidRDefault="0060716B" w:rsidP="00DE5AF3">
      <w:pPr>
        <w:pStyle w:val="Listeavsnitt"/>
        <w:numPr>
          <w:ilvl w:val="0"/>
          <w:numId w:val="26"/>
        </w:numPr>
        <w:rPr>
          <w:lang w:eastAsia="nb-NO"/>
        </w:rPr>
      </w:pPr>
      <w:r w:rsidRPr="009C6027">
        <w:rPr>
          <w:lang w:eastAsia="nb-NO"/>
        </w:rPr>
        <w:t>Sørge for at kvalitetsklubb</w:t>
      </w:r>
      <w:r w:rsidR="00834DEE">
        <w:rPr>
          <w:lang w:eastAsia="nb-NO"/>
        </w:rPr>
        <w:t>normene</w:t>
      </w:r>
      <w:r w:rsidRPr="009C6027">
        <w:rPr>
          <w:lang w:eastAsia="nb-NO"/>
        </w:rPr>
        <w:t xml:space="preserve"> setter en standard for arbeidet i klubben</w:t>
      </w:r>
    </w:p>
    <w:p w14:paraId="341555B8" w14:textId="3A22CB15" w:rsidR="0060716B" w:rsidRPr="009C6027" w:rsidRDefault="0060716B" w:rsidP="00DE5AF3">
      <w:pPr>
        <w:pStyle w:val="Listeavsnitt"/>
        <w:numPr>
          <w:ilvl w:val="0"/>
          <w:numId w:val="26"/>
        </w:numPr>
        <w:rPr>
          <w:lang w:eastAsia="nb-NO"/>
        </w:rPr>
      </w:pPr>
      <w:r w:rsidRPr="009C6027">
        <w:rPr>
          <w:lang w:eastAsia="nb-NO"/>
        </w:rPr>
        <w:t xml:space="preserve">Sørge for at kvalitetsklubb er på agendaen til styret, </w:t>
      </w:r>
      <w:r w:rsidR="00834DEE">
        <w:rPr>
          <w:lang w:eastAsia="nb-NO"/>
        </w:rPr>
        <w:t xml:space="preserve">og </w:t>
      </w:r>
      <w:r w:rsidRPr="009C6027">
        <w:rPr>
          <w:lang w:eastAsia="nb-NO"/>
        </w:rPr>
        <w:t xml:space="preserve">at </w:t>
      </w:r>
      <w:r w:rsidR="00834DEE">
        <w:rPr>
          <w:lang w:eastAsia="nb-NO"/>
        </w:rPr>
        <w:t>vi</w:t>
      </w:r>
      <w:r w:rsidRPr="009C6027">
        <w:rPr>
          <w:lang w:eastAsia="nb-NO"/>
        </w:rPr>
        <w:t xml:space="preserve"> etterlever retningslinjer som er lagt</w:t>
      </w:r>
    </w:p>
    <w:p w14:paraId="318649F0" w14:textId="15597BD4" w:rsidR="0060716B" w:rsidRPr="009C6027" w:rsidRDefault="0060716B" w:rsidP="00DE5AF3">
      <w:pPr>
        <w:pStyle w:val="Listeavsnitt"/>
        <w:numPr>
          <w:ilvl w:val="0"/>
          <w:numId w:val="26"/>
        </w:numPr>
        <w:rPr>
          <w:lang w:eastAsia="nb-NO"/>
        </w:rPr>
      </w:pPr>
      <w:r w:rsidRPr="009C6027">
        <w:rPr>
          <w:lang w:eastAsia="nb-NO"/>
        </w:rPr>
        <w:t xml:space="preserve">Ansvarlig for at eventuelle avvik fra kriteriene blir oppdatert/utbedret </w:t>
      </w:r>
    </w:p>
    <w:p w14:paraId="07CF4AB7" w14:textId="005B0586" w:rsidR="0060716B" w:rsidRDefault="0060716B" w:rsidP="00DE5AF3">
      <w:pPr>
        <w:pStyle w:val="Listeavsnitt"/>
        <w:numPr>
          <w:ilvl w:val="0"/>
          <w:numId w:val="26"/>
        </w:numPr>
        <w:rPr>
          <w:lang w:eastAsia="nb-NO"/>
        </w:rPr>
      </w:pPr>
      <w:r w:rsidRPr="009C6027">
        <w:rPr>
          <w:lang w:eastAsia="nb-NO"/>
        </w:rPr>
        <w:t>Være klubbens kontaktperson mot krets og forbund</w:t>
      </w:r>
    </w:p>
    <w:p w14:paraId="36720FBE" w14:textId="77777777" w:rsidR="0060716B" w:rsidRPr="009C6027" w:rsidRDefault="0060716B" w:rsidP="0060716B">
      <w:pPr>
        <w:pStyle w:val="Listeavsnitt"/>
        <w:ind w:left="709" w:hanging="720"/>
        <w:rPr>
          <w:lang w:eastAsia="nb-NO"/>
        </w:rPr>
      </w:pPr>
    </w:p>
    <w:p w14:paraId="50D2CDE1" w14:textId="77777777" w:rsidR="0060716B" w:rsidRPr="00141AEF" w:rsidRDefault="004618CD" w:rsidP="004618CD">
      <w:pPr>
        <w:pStyle w:val="Overskrift2"/>
        <w:ind w:left="0"/>
        <w:rPr>
          <w:rStyle w:val="Utheving"/>
        </w:rPr>
      </w:pPr>
      <w:bookmarkStart w:id="85" w:name="_Toc155732233"/>
      <w:r>
        <w:rPr>
          <w:rStyle w:val="Utheving"/>
        </w:rPr>
        <w:t>10.3</w:t>
      </w:r>
      <w:r>
        <w:rPr>
          <w:rStyle w:val="Utheving"/>
        </w:rPr>
        <w:tab/>
      </w:r>
      <w:r w:rsidR="0060716B" w:rsidRPr="5228AAC1">
        <w:rPr>
          <w:rStyle w:val="Utheving"/>
        </w:rPr>
        <w:t>FIKS ansvarlig</w:t>
      </w:r>
      <w:bookmarkEnd w:id="85"/>
    </w:p>
    <w:p w14:paraId="4231131F" w14:textId="5450C4F2" w:rsidR="0060716B" w:rsidRDefault="00834DEE" w:rsidP="005A3AA3">
      <w:pPr>
        <w:rPr>
          <w:lang w:eastAsia="nb-NO"/>
        </w:rPr>
      </w:pPr>
      <w:r>
        <w:rPr>
          <w:lang w:eastAsia="nb-NO"/>
        </w:rPr>
        <w:t xml:space="preserve">Rollen innehas av en ansatt. </w:t>
      </w:r>
      <w:r w:rsidR="0060716B">
        <w:rPr>
          <w:lang w:eastAsia="nb-NO"/>
        </w:rPr>
        <w:t>FIKS står for Fotballens Informasjons og Kommunikasjons System og eies av N</w:t>
      </w:r>
      <w:r w:rsidR="005A3AA3">
        <w:rPr>
          <w:lang w:eastAsia="nb-NO"/>
        </w:rPr>
        <w:t>orges Fotballforbund</w:t>
      </w:r>
      <w:r w:rsidR="0060716B">
        <w:rPr>
          <w:lang w:eastAsia="nb-NO"/>
        </w:rPr>
        <w:t xml:space="preserve">. I FIKS </w:t>
      </w:r>
      <w:r w:rsidR="00FB0D0D">
        <w:rPr>
          <w:lang w:eastAsia="nb-NO"/>
        </w:rPr>
        <w:t xml:space="preserve">skal klubben blant annet registrere </w:t>
      </w:r>
      <w:r w:rsidR="0060716B">
        <w:rPr>
          <w:lang w:eastAsia="nb-NO"/>
        </w:rPr>
        <w:t>spillere, trenere, lagledere</w:t>
      </w:r>
      <w:r w:rsidR="00FB0D0D">
        <w:rPr>
          <w:lang w:eastAsia="nb-NO"/>
        </w:rPr>
        <w:t xml:space="preserve">, registrere kamptropp, registrere og gjennomføre overganger samt melde på lag i seriespill. </w:t>
      </w:r>
      <w:r w:rsidR="0060716B">
        <w:rPr>
          <w:lang w:eastAsia="nb-NO"/>
        </w:rPr>
        <w:t xml:space="preserve"> </w:t>
      </w:r>
    </w:p>
    <w:p w14:paraId="6FB752B1" w14:textId="77777777" w:rsidR="0060716B" w:rsidRDefault="0060716B" w:rsidP="0060716B">
      <w:pPr>
        <w:ind w:left="709" w:hanging="720"/>
        <w:rPr>
          <w:lang w:eastAsia="nb-NO"/>
        </w:rPr>
      </w:pPr>
    </w:p>
    <w:p w14:paraId="66EC469C" w14:textId="39A06C34" w:rsidR="0060716B" w:rsidRPr="00141AEF" w:rsidRDefault="0060716B" w:rsidP="0060716B">
      <w:pPr>
        <w:ind w:left="709" w:hanging="720"/>
        <w:rPr>
          <w:b/>
          <w:lang w:eastAsia="nb-NO"/>
        </w:rPr>
      </w:pPr>
      <w:r w:rsidRPr="00141AEF">
        <w:rPr>
          <w:b/>
          <w:lang w:eastAsia="nb-NO"/>
        </w:rPr>
        <w:t>FIKS ansvarlig hovedoppgaver:</w:t>
      </w:r>
    </w:p>
    <w:p w14:paraId="115DC7AF" w14:textId="77777777" w:rsidR="0060716B" w:rsidRPr="00FB0D0D" w:rsidRDefault="0060716B" w:rsidP="00FB0D0D">
      <w:pPr>
        <w:spacing w:after="60"/>
        <w:ind w:left="709" w:hanging="720"/>
        <w:rPr>
          <w:i/>
          <w:u w:val="single"/>
          <w:lang w:eastAsia="nb-NO"/>
        </w:rPr>
      </w:pPr>
      <w:r w:rsidRPr="00FB0D0D">
        <w:rPr>
          <w:i/>
          <w:u w:val="single"/>
          <w:lang w:eastAsia="nb-NO"/>
        </w:rPr>
        <w:t>Informasjon</w:t>
      </w:r>
    </w:p>
    <w:p w14:paraId="55C24576" w14:textId="77777777" w:rsidR="0060716B" w:rsidRDefault="0060716B" w:rsidP="00A70606">
      <w:pPr>
        <w:ind w:hanging="11"/>
        <w:rPr>
          <w:lang w:eastAsia="nb-NO"/>
        </w:rPr>
      </w:pPr>
      <w:r w:rsidRPr="009C6027">
        <w:rPr>
          <w:lang w:eastAsia="nb-NO"/>
        </w:rPr>
        <w:t xml:space="preserve">Informere klubbens styre, sportslig leder og </w:t>
      </w:r>
      <w:r w:rsidRPr="00141AEF">
        <w:rPr>
          <w:lang w:eastAsia="nb-NO"/>
        </w:rPr>
        <w:t>trenerveiledere slik</w:t>
      </w:r>
      <w:r w:rsidRPr="009C6027">
        <w:rPr>
          <w:lang w:eastAsia="nb-NO"/>
        </w:rPr>
        <w:t xml:space="preserve"> at de til enhver tid kjenner til alle påkrevde FIKS-oppgaver. </w:t>
      </w:r>
    </w:p>
    <w:p w14:paraId="18EFA53F" w14:textId="77777777" w:rsidR="0060716B" w:rsidRPr="009C6027" w:rsidRDefault="0060716B" w:rsidP="0060716B">
      <w:pPr>
        <w:ind w:left="709" w:hanging="720"/>
        <w:rPr>
          <w:lang w:eastAsia="nb-NO"/>
        </w:rPr>
      </w:pPr>
    </w:p>
    <w:p w14:paraId="3CA33283" w14:textId="77777777" w:rsidR="0060716B" w:rsidRPr="00FB0D0D" w:rsidRDefault="0060716B" w:rsidP="00FB0D0D">
      <w:pPr>
        <w:spacing w:after="60"/>
        <w:ind w:left="709" w:hanging="720"/>
        <w:rPr>
          <w:i/>
          <w:u w:val="single"/>
          <w:lang w:eastAsia="nb-NO"/>
        </w:rPr>
      </w:pPr>
      <w:r w:rsidRPr="00FB0D0D">
        <w:rPr>
          <w:i/>
          <w:u w:val="single"/>
          <w:lang w:eastAsia="nb-NO"/>
        </w:rPr>
        <w:t>Brukeradministrasjon</w:t>
      </w:r>
    </w:p>
    <w:p w14:paraId="5BD59026" w14:textId="77777777" w:rsidR="0060716B" w:rsidRDefault="0060716B" w:rsidP="00A70606">
      <w:pPr>
        <w:ind w:hanging="11"/>
        <w:rPr>
          <w:lang w:eastAsia="nb-NO"/>
        </w:rPr>
      </w:pPr>
      <w:r w:rsidRPr="009C6027">
        <w:rPr>
          <w:lang w:eastAsia="nb-NO"/>
        </w:rPr>
        <w:t xml:space="preserve">Påse at klubben til enhver </w:t>
      </w:r>
      <w:r w:rsidRPr="00141AEF">
        <w:rPr>
          <w:lang w:eastAsia="nb-NO"/>
        </w:rPr>
        <w:t>tid</w:t>
      </w:r>
      <w:r w:rsidRPr="009C6027">
        <w:rPr>
          <w:lang w:eastAsia="nb-NO"/>
        </w:rPr>
        <w:t xml:space="preserve"> har personer i klubben med nødvendige tilganger til FIKS. Det omfatter minst en person i administrasjon/styre som skal ha rettigheter som «Klubbadministrator».</w:t>
      </w:r>
      <w:r w:rsidR="00A70606">
        <w:rPr>
          <w:lang w:eastAsia="nb-NO"/>
        </w:rPr>
        <w:t xml:space="preserve"> </w:t>
      </w:r>
      <w:r w:rsidRPr="009C6027">
        <w:rPr>
          <w:lang w:eastAsia="nb-NO"/>
        </w:rPr>
        <w:t>Videre at alle lagledere (kontaktpersoner) som skal registrere elektroniske kamprapporter har rettighet som «Klubbruker».</w:t>
      </w:r>
    </w:p>
    <w:p w14:paraId="2B07E35D" w14:textId="77777777" w:rsidR="00A70606" w:rsidRPr="009C6027" w:rsidRDefault="00A70606" w:rsidP="00FB0D0D">
      <w:pPr>
        <w:spacing w:after="0"/>
        <w:ind w:hanging="11"/>
        <w:rPr>
          <w:lang w:eastAsia="nb-NO"/>
        </w:rPr>
      </w:pPr>
    </w:p>
    <w:p w14:paraId="68AA2D4A" w14:textId="77777777" w:rsidR="0060716B" w:rsidRPr="00FB0D0D" w:rsidRDefault="0060716B" w:rsidP="00FB0D0D">
      <w:pPr>
        <w:spacing w:after="60"/>
        <w:ind w:left="709" w:hanging="720"/>
        <w:rPr>
          <w:i/>
          <w:u w:val="single"/>
          <w:lang w:eastAsia="nb-NO"/>
        </w:rPr>
      </w:pPr>
      <w:r w:rsidRPr="00FB0D0D">
        <w:rPr>
          <w:i/>
          <w:u w:val="single"/>
          <w:lang w:eastAsia="nb-NO"/>
        </w:rPr>
        <w:t>Brukeropplæring</w:t>
      </w:r>
    </w:p>
    <w:p w14:paraId="63986D29" w14:textId="77777777" w:rsidR="0060716B" w:rsidRDefault="0060716B" w:rsidP="0060716B">
      <w:pPr>
        <w:ind w:left="709" w:hanging="720"/>
        <w:rPr>
          <w:lang w:eastAsia="nb-NO"/>
        </w:rPr>
      </w:pPr>
      <w:r w:rsidRPr="009C6027">
        <w:rPr>
          <w:lang w:eastAsia="nb-NO"/>
        </w:rPr>
        <w:t>Sørge for at personer med tilgang til FIKS innehar riktig kompetanse til å utføre påkrevde oppgaver.</w:t>
      </w:r>
    </w:p>
    <w:p w14:paraId="69A0B2B5" w14:textId="77777777" w:rsidR="00A70606" w:rsidRPr="009C6027" w:rsidRDefault="00A70606" w:rsidP="00FB0D0D">
      <w:pPr>
        <w:spacing w:after="0" w:line="240" w:lineRule="auto"/>
        <w:ind w:left="709" w:hanging="720"/>
        <w:rPr>
          <w:lang w:eastAsia="nb-NO"/>
        </w:rPr>
      </w:pPr>
    </w:p>
    <w:p w14:paraId="54F4AA69" w14:textId="77777777" w:rsidR="0060716B" w:rsidRPr="00FB0D0D" w:rsidRDefault="0060716B" w:rsidP="0060716B">
      <w:pPr>
        <w:ind w:left="709" w:hanging="720"/>
        <w:rPr>
          <w:i/>
          <w:u w:val="single"/>
          <w:lang w:eastAsia="nb-NO"/>
        </w:rPr>
      </w:pPr>
      <w:r w:rsidRPr="00FB0D0D">
        <w:rPr>
          <w:i/>
          <w:u w:val="single"/>
          <w:lang w:eastAsia="nb-NO"/>
        </w:rPr>
        <w:t>Registrering</w:t>
      </w:r>
    </w:p>
    <w:p w14:paraId="493A641F" w14:textId="77777777" w:rsidR="0060716B" w:rsidRPr="009C6027" w:rsidRDefault="0060716B" w:rsidP="00DE5AF3">
      <w:pPr>
        <w:pStyle w:val="Listeavsnitt"/>
        <w:numPr>
          <w:ilvl w:val="0"/>
          <w:numId w:val="27"/>
        </w:numPr>
        <w:rPr>
          <w:lang w:eastAsia="nb-NO"/>
        </w:rPr>
      </w:pPr>
      <w:r w:rsidRPr="009C6027">
        <w:rPr>
          <w:lang w:eastAsia="nb-NO"/>
        </w:rPr>
        <w:t>Sørge for at personer med verv legges inn i FIKS, og fjerne personer med avsluttede verv.</w:t>
      </w:r>
      <w:r w:rsidR="00A70606">
        <w:rPr>
          <w:lang w:eastAsia="nb-NO"/>
        </w:rPr>
        <w:t xml:space="preserve"> </w:t>
      </w:r>
    </w:p>
    <w:p w14:paraId="601FDB44" w14:textId="77777777" w:rsidR="0060716B" w:rsidRPr="009C6027" w:rsidRDefault="0060716B" w:rsidP="00A70606">
      <w:pPr>
        <w:ind w:left="708"/>
        <w:rPr>
          <w:lang w:eastAsia="nb-NO"/>
        </w:rPr>
      </w:pPr>
      <w:r w:rsidRPr="009C6027">
        <w:rPr>
          <w:lang w:eastAsia="nb-NO"/>
        </w:rPr>
        <w:t xml:space="preserve">Sørge for å legge inn spilleroverganger på nye medlemmer med fortid i annen klubb. Følge opp, i samråd med styre/sportslig ledelse, overgangsforhandlinger når det er nødvendig og påse at alle forpliktelser er gjort opp. </w:t>
      </w:r>
    </w:p>
    <w:p w14:paraId="412BB005" w14:textId="77777777" w:rsidR="0060716B" w:rsidRPr="009C6027" w:rsidRDefault="0060716B" w:rsidP="00DE5AF3">
      <w:pPr>
        <w:pStyle w:val="Listeavsnitt"/>
        <w:numPr>
          <w:ilvl w:val="0"/>
          <w:numId w:val="27"/>
        </w:numPr>
        <w:rPr>
          <w:lang w:eastAsia="nb-NO"/>
        </w:rPr>
      </w:pPr>
      <w:r w:rsidRPr="009C6027">
        <w:rPr>
          <w:lang w:eastAsia="nb-NO"/>
        </w:rPr>
        <w:t>Sørge for å legge inn nye medlemmer (minimum alle over 12 år) som ikke har fortid i annen klubb.</w:t>
      </w:r>
    </w:p>
    <w:p w14:paraId="440C945F" w14:textId="77777777" w:rsidR="0060716B" w:rsidRDefault="0060716B" w:rsidP="00DE5AF3">
      <w:pPr>
        <w:pStyle w:val="Listeavsnitt"/>
        <w:numPr>
          <w:ilvl w:val="0"/>
          <w:numId w:val="27"/>
        </w:numPr>
        <w:rPr>
          <w:lang w:eastAsia="nb-NO"/>
        </w:rPr>
      </w:pPr>
      <w:r w:rsidRPr="009C6027">
        <w:rPr>
          <w:lang w:eastAsia="nb-NO"/>
        </w:rPr>
        <w:t>Sette inaktiv-status for de spillere som ikke lenger er med i FFK.</w:t>
      </w:r>
    </w:p>
    <w:p w14:paraId="31A4D136" w14:textId="77777777" w:rsidR="0060716B" w:rsidRPr="009C6027" w:rsidRDefault="0060716B" w:rsidP="0060716B">
      <w:pPr>
        <w:ind w:left="709" w:hanging="720"/>
        <w:rPr>
          <w:lang w:eastAsia="nb-NO"/>
        </w:rPr>
      </w:pPr>
    </w:p>
    <w:p w14:paraId="1AFAD026" w14:textId="591BE211" w:rsidR="0060716B" w:rsidRPr="00141AEF" w:rsidRDefault="004618CD" w:rsidP="004618CD">
      <w:pPr>
        <w:pStyle w:val="Overskrift2"/>
        <w:ind w:left="0"/>
        <w:rPr>
          <w:rStyle w:val="Utheving"/>
        </w:rPr>
      </w:pPr>
      <w:bookmarkStart w:id="86" w:name="_Toc155732234"/>
      <w:r>
        <w:rPr>
          <w:rStyle w:val="Utheving"/>
        </w:rPr>
        <w:t>10.4</w:t>
      </w:r>
      <w:r>
        <w:rPr>
          <w:rStyle w:val="Utheving"/>
        </w:rPr>
        <w:tab/>
      </w:r>
      <w:r w:rsidR="0060716B" w:rsidRPr="5228AAC1">
        <w:rPr>
          <w:rStyle w:val="Utheving"/>
        </w:rPr>
        <w:t xml:space="preserve">Trenerveileder </w:t>
      </w:r>
      <w:r w:rsidR="00C80156">
        <w:rPr>
          <w:rStyle w:val="Utheving"/>
        </w:rPr>
        <w:t>–</w:t>
      </w:r>
      <w:r w:rsidR="0060716B" w:rsidRPr="5228AAC1">
        <w:rPr>
          <w:rStyle w:val="Utheving"/>
        </w:rPr>
        <w:t xml:space="preserve"> barnefotballen</w:t>
      </w:r>
      <w:bookmarkEnd w:id="86"/>
      <w:r w:rsidR="001D4222">
        <w:rPr>
          <w:rStyle w:val="Utheving"/>
        </w:rPr>
        <w:t xml:space="preserve"> (Sportslig leder)</w:t>
      </w:r>
    </w:p>
    <w:p w14:paraId="230FF8E1" w14:textId="77777777" w:rsidR="0060716B" w:rsidRDefault="0060716B" w:rsidP="00A70606">
      <w:pPr>
        <w:ind w:hanging="11"/>
        <w:rPr>
          <w:lang w:eastAsia="nb-NO"/>
        </w:rPr>
      </w:pPr>
      <w:r>
        <w:rPr>
          <w:lang w:eastAsia="nb-NO"/>
        </w:rPr>
        <w:t xml:space="preserve">Trenerveileder rapporterer og samarbeider tett med klubbens sportslige leder i gjennomføringen av oppgavene.  </w:t>
      </w:r>
    </w:p>
    <w:p w14:paraId="36CB969F" w14:textId="77777777" w:rsidR="0060716B" w:rsidRDefault="0060716B" w:rsidP="00FB0D0D">
      <w:pPr>
        <w:spacing w:after="0"/>
        <w:ind w:left="709" w:hanging="720"/>
        <w:rPr>
          <w:lang w:eastAsia="nb-NO"/>
        </w:rPr>
      </w:pPr>
    </w:p>
    <w:p w14:paraId="3B5E2528" w14:textId="77777777" w:rsidR="0060716B" w:rsidRPr="00FB0D0D" w:rsidRDefault="0060716B" w:rsidP="00FB0D0D">
      <w:pPr>
        <w:keepNext/>
        <w:spacing w:after="0"/>
        <w:ind w:left="709" w:hanging="720"/>
        <w:rPr>
          <w:i/>
          <w:u w:val="single"/>
          <w:lang w:eastAsia="nb-NO"/>
        </w:rPr>
      </w:pPr>
      <w:r w:rsidRPr="00FB0D0D">
        <w:rPr>
          <w:i/>
          <w:u w:val="single"/>
          <w:lang w:eastAsia="nb-NO"/>
        </w:rPr>
        <w:t>Hovedansvaret</w:t>
      </w:r>
    </w:p>
    <w:p w14:paraId="7733E830" w14:textId="0082D044" w:rsidR="0060716B" w:rsidRDefault="0060716B" w:rsidP="001D4222">
      <w:pPr>
        <w:ind w:hanging="11"/>
        <w:rPr>
          <w:lang w:eastAsia="nb-NO"/>
        </w:rPr>
      </w:pPr>
      <w:r>
        <w:rPr>
          <w:lang w:eastAsia="nb-NO"/>
        </w:rPr>
        <w:t xml:space="preserve">Trenerveileder – barnefotballen har hovedansvaret for oppfølging av </w:t>
      </w:r>
      <w:proofErr w:type="spellStart"/>
      <w:r>
        <w:rPr>
          <w:lang w:eastAsia="nb-NO"/>
        </w:rPr>
        <w:t>FFKs</w:t>
      </w:r>
      <w:proofErr w:type="spellEnd"/>
      <w:r>
        <w:rPr>
          <w:lang w:eastAsia="nb-NO"/>
        </w:rPr>
        <w:t xml:space="preserve"> trenere i barnefotballen. Trenerveileder- barnefotballen følger opp all sportslig aktivitet (trening/kamper) er i tråd med sportsplan. Sentralt er trenerutvikling i henhold til klubbens krav til kompetanse og adferd. </w:t>
      </w:r>
    </w:p>
    <w:p w14:paraId="1D5F742C" w14:textId="77777777" w:rsidR="0060716B" w:rsidRPr="00FB0D0D" w:rsidRDefault="0060716B" w:rsidP="00FB0D0D">
      <w:pPr>
        <w:spacing w:after="0"/>
        <w:ind w:left="709" w:hanging="720"/>
        <w:rPr>
          <w:i/>
          <w:u w:val="single"/>
          <w:lang w:eastAsia="nb-NO"/>
        </w:rPr>
      </w:pPr>
      <w:r w:rsidRPr="00FB0D0D">
        <w:rPr>
          <w:i/>
          <w:u w:val="single"/>
          <w:lang w:eastAsia="nb-NO"/>
        </w:rPr>
        <w:t>Om rollen</w:t>
      </w:r>
    </w:p>
    <w:p w14:paraId="1C3AF6E7" w14:textId="085D5B43" w:rsidR="0060716B" w:rsidRDefault="0060716B" w:rsidP="001D4222">
      <w:pPr>
        <w:rPr>
          <w:lang w:eastAsia="nb-NO"/>
        </w:rPr>
      </w:pPr>
      <w:r>
        <w:rPr>
          <w:lang w:eastAsia="nb-NO"/>
        </w:rPr>
        <w:t xml:space="preserve">Trenerveileder </w:t>
      </w:r>
      <w:r w:rsidR="00C80156">
        <w:rPr>
          <w:lang w:eastAsia="nb-NO"/>
        </w:rPr>
        <w:t>–</w:t>
      </w:r>
      <w:r>
        <w:rPr>
          <w:lang w:eastAsia="nb-NO"/>
        </w:rPr>
        <w:t xml:space="preserve"> barnefotballen bør minimum ha gjennomført UEFA-C-trenerkurs og ta NFFs kurs for trenerveiledere. </w:t>
      </w:r>
    </w:p>
    <w:p w14:paraId="6945D02C" w14:textId="0F1E8E38" w:rsidR="005F46AB" w:rsidRDefault="005F46AB" w:rsidP="001D4222">
      <w:pPr>
        <w:rPr>
          <w:lang w:eastAsia="nb-NO"/>
        </w:rPr>
      </w:pPr>
      <w:r w:rsidRPr="005F46AB">
        <w:rPr>
          <w:u w:val="single"/>
          <w:lang w:eastAsia="nb-NO"/>
        </w:rPr>
        <w:t>Oppgaver</w:t>
      </w:r>
      <w:r>
        <w:rPr>
          <w:lang w:eastAsia="nb-NO"/>
        </w:rPr>
        <w:br/>
      </w:r>
      <w:r w:rsidRPr="005F46AB">
        <w:rPr>
          <w:i/>
          <w:iCs/>
          <w:lang w:eastAsia="nb-NO"/>
        </w:rPr>
        <w:t xml:space="preserve">Se </w:t>
      </w:r>
      <w:r>
        <w:rPr>
          <w:i/>
          <w:iCs/>
          <w:lang w:eastAsia="nb-NO"/>
        </w:rPr>
        <w:t xml:space="preserve">oppgaver </w:t>
      </w:r>
      <w:r w:rsidRPr="005F46AB">
        <w:rPr>
          <w:i/>
          <w:iCs/>
          <w:lang w:eastAsia="nb-NO"/>
        </w:rPr>
        <w:t>under pkt.</w:t>
      </w:r>
      <w:r>
        <w:rPr>
          <w:i/>
          <w:iCs/>
          <w:lang w:eastAsia="nb-NO"/>
        </w:rPr>
        <w:t>10</w:t>
      </w:r>
      <w:r w:rsidRPr="005F46AB">
        <w:rPr>
          <w:i/>
          <w:iCs/>
          <w:lang w:eastAsia="nb-NO"/>
        </w:rPr>
        <w:t>.5</w:t>
      </w:r>
    </w:p>
    <w:p w14:paraId="1D1EB637" w14:textId="2A3C5000" w:rsidR="0060716B" w:rsidRPr="00141AEF" w:rsidRDefault="000B07A7" w:rsidP="000B07A7">
      <w:pPr>
        <w:pStyle w:val="Overskrift2"/>
        <w:ind w:left="0"/>
        <w:rPr>
          <w:rStyle w:val="Utheving"/>
        </w:rPr>
      </w:pPr>
      <w:bookmarkStart w:id="87" w:name="_Toc155732235"/>
      <w:r>
        <w:rPr>
          <w:rStyle w:val="Utheving"/>
        </w:rPr>
        <w:t>10.5</w:t>
      </w:r>
      <w:r>
        <w:rPr>
          <w:rStyle w:val="Utheving"/>
        </w:rPr>
        <w:tab/>
      </w:r>
      <w:r w:rsidR="0060716B" w:rsidRPr="5228AAC1">
        <w:rPr>
          <w:rStyle w:val="Utheving"/>
        </w:rPr>
        <w:t>Trenerveileder – ungdomsfotballen</w:t>
      </w:r>
      <w:bookmarkEnd w:id="87"/>
      <w:r w:rsidR="0060716B" w:rsidRPr="5228AAC1">
        <w:rPr>
          <w:rStyle w:val="Utheving"/>
        </w:rPr>
        <w:t xml:space="preserve"> </w:t>
      </w:r>
      <w:r w:rsidR="001D4222">
        <w:rPr>
          <w:rStyle w:val="Utheving"/>
        </w:rPr>
        <w:t>(sportslig leder)</w:t>
      </w:r>
    </w:p>
    <w:p w14:paraId="3E411B98" w14:textId="77777777" w:rsidR="0060716B" w:rsidRDefault="0060716B" w:rsidP="00A70606">
      <w:pPr>
        <w:ind w:hanging="11"/>
        <w:rPr>
          <w:lang w:eastAsia="nb-NO"/>
        </w:rPr>
      </w:pPr>
      <w:r>
        <w:rPr>
          <w:lang w:eastAsia="nb-NO"/>
        </w:rPr>
        <w:t xml:space="preserve">Trenerveileder – ungdomsfotballen rapporterer og samarbeider tett med klubbens sportslige leder i gjennomføring av oppgavene.  </w:t>
      </w:r>
    </w:p>
    <w:p w14:paraId="62CC7839" w14:textId="77777777" w:rsidR="0060716B" w:rsidRPr="002F2426" w:rsidRDefault="0060716B" w:rsidP="002F2426">
      <w:pPr>
        <w:keepNext/>
        <w:spacing w:after="0"/>
        <w:ind w:left="709" w:hanging="720"/>
        <w:rPr>
          <w:i/>
          <w:u w:val="single"/>
          <w:lang w:eastAsia="nb-NO"/>
        </w:rPr>
      </w:pPr>
      <w:r w:rsidRPr="002F2426">
        <w:rPr>
          <w:i/>
          <w:u w:val="single"/>
          <w:lang w:eastAsia="nb-NO"/>
        </w:rPr>
        <w:t xml:space="preserve">Hovedansvaret </w:t>
      </w:r>
    </w:p>
    <w:p w14:paraId="592D1306" w14:textId="77777777" w:rsidR="0060716B" w:rsidRDefault="0060716B" w:rsidP="00A70606">
      <w:pPr>
        <w:ind w:hanging="11"/>
        <w:rPr>
          <w:lang w:eastAsia="nb-NO"/>
        </w:rPr>
      </w:pPr>
      <w:r>
        <w:rPr>
          <w:lang w:eastAsia="nb-NO"/>
        </w:rPr>
        <w:t xml:space="preserve">Trenerveileder – ungdomsfotballen har hovedansvaret for oppfølging av klubbens trenere i ungdomsfotballen. Trenerveileder følger opp all sportslig aktivitet (trening/kamper) er i tråd med sportsplan. Sentralt er trenerutvikling i henhold til klubbens krav til kompetanse og adferd. </w:t>
      </w:r>
    </w:p>
    <w:p w14:paraId="313FB1BC" w14:textId="77777777" w:rsidR="002F2426" w:rsidRDefault="002F2426" w:rsidP="0060716B">
      <w:pPr>
        <w:ind w:left="709" w:hanging="720"/>
        <w:rPr>
          <w:lang w:eastAsia="nb-NO"/>
        </w:rPr>
      </w:pPr>
    </w:p>
    <w:p w14:paraId="739249FE" w14:textId="77777777" w:rsidR="0060716B" w:rsidRPr="002F2426" w:rsidRDefault="0060716B" w:rsidP="002F2426">
      <w:pPr>
        <w:spacing w:after="0"/>
        <w:ind w:left="709" w:hanging="720"/>
        <w:rPr>
          <w:i/>
          <w:u w:val="single"/>
          <w:lang w:eastAsia="nb-NO"/>
        </w:rPr>
      </w:pPr>
      <w:r w:rsidRPr="002F2426">
        <w:rPr>
          <w:i/>
          <w:u w:val="single"/>
          <w:lang w:eastAsia="nb-NO"/>
        </w:rPr>
        <w:t>Om rollen</w:t>
      </w:r>
    </w:p>
    <w:p w14:paraId="4E2D872A" w14:textId="77777777" w:rsidR="0060716B" w:rsidRDefault="0060716B" w:rsidP="00A70606">
      <w:pPr>
        <w:ind w:hanging="11"/>
        <w:rPr>
          <w:lang w:eastAsia="nb-NO"/>
        </w:rPr>
      </w:pPr>
      <w:r>
        <w:rPr>
          <w:lang w:eastAsia="nb-NO"/>
        </w:rPr>
        <w:t xml:space="preserve">Trenerveileder – ungdomsfotballen bør minimum ha gjennomført UEFA-B-trenerkurs og ta NFFs kurs for trenerveiledere. </w:t>
      </w:r>
    </w:p>
    <w:p w14:paraId="43A733B2" w14:textId="0E5AFF1C" w:rsidR="0060716B" w:rsidRDefault="0060716B" w:rsidP="0060716B">
      <w:pPr>
        <w:ind w:left="709" w:hanging="720"/>
        <w:rPr>
          <w:lang w:eastAsia="nb-NO"/>
        </w:rPr>
      </w:pPr>
      <w:r>
        <w:rPr>
          <w:lang w:eastAsia="nb-NO"/>
        </w:rPr>
        <w:t>Oppgaven som trenerveileder</w:t>
      </w:r>
      <w:r w:rsidR="001D4222">
        <w:rPr>
          <w:lang w:eastAsia="nb-NO"/>
        </w:rPr>
        <w:t>:</w:t>
      </w:r>
    </w:p>
    <w:p w14:paraId="6733B447" w14:textId="71B11BE3" w:rsidR="001D4222" w:rsidRPr="009C6027" w:rsidRDefault="001D4222" w:rsidP="001D4222">
      <w:pPr>
        <w:pStyle w:val="Listeavsnitt"/>
        <w:numPr>
          <w:ilvl w:val="0"/>
          <w:numId w:val="39"/>
        </w:numPr>
        <w:rPr>
          <w:lang w:eastAsia="nb-NO"/>
        </w:rPr>
      </w:pPr>
      <w:r w:rsidRPr="009C6027">
        <w:rPr>
          <w:lang w:eastAsia="nb-NO"/>
        </w:rPr>
        <w:t xml:space="preserve">Ansvarlig for å gjennomføre trenerforum månedlig med </w:t>
      </w:r>
      <w:r>
        <w:rPr>
          <w:lang w:eastAsia="nb-NO"/>
        </w:rPr>
        <w:t xml:space="preserve">trenere i barnefotballen. </w:t>
      </w:r>
      <w:r w:rsidRPr="009C6027">
        <w:rPr>
          <w:lang w:eastAsia="nb-NO"/>
        </w:rPr>
        <w:t xml:space="preserve"> Her skal nye øvelser og treningsmetoder gjennomgås slik at alle spillere fra starten av for tilnærmet lik læring.</w:t>
      </w:r>
    </w:p>
    <w:p w14:paraId="45980513" w14:textId="6E8E2488" w:rsidR="001D4222" w:rsidRPr="009C6027" w:rsidRDefault="001D4222" w:rsidP="001D4222">
      <w:pPr>
        <w:pStyle w:val="Listeavsnitt"/>
        <w:numPr>
          <w:ilvl w:val="0"/>
          <w:numId w:val="39"/>
        </w:numPr>
        <w:rPr>
          <w:lang w:eastAsia="nb-NO"/>
        </w:rPr>
      </w:pPr>
      <w:r w:rsidRPr="009C6027">
        <w:rPr>
          <w:lang w:eastAsia="nb-NO"/>
        </w:rPr>
        <w:t xml:space="preserve">Skal </w:t>
      </w:r>
      <w:r>
        <w:rPr>
          <w:lang w:eastAsia="nb-NO"/>
        </w:rPr>
        <w:t>være til stede på treninger</w:t>
      </w:r>
      <w:r w:rsidRPr="009C6027">
        <w:rPr>
          <w:lang w:eastAsia="nb-NO"/>
        </w:rPr>
        <w:t xml:space="preserve"> </w:t>
      </w:r>
      <w:r>
        <w:rPr>
          <w:lang w:eastAsia="nb-NO"/>
        </w:rPr>
        <w:t xml:space="preserve">for å </w:t>
      </w:r>
      <w:r w:rsidRPr="009C6027">
        <w:rPr>
          <w:lang w:eastAsia="nb-NO"/>
        </w:rPr>
        <w:t xml:space="preserve">hjelpe og veilede trenere i barnefotballen til å gjennomføre gode økter på treningsfeltet. </w:t>
      </w:r>
    </w:p>
    <w:p w14:paraId="74077859" w14:textId="7AD97991" w:rsidR="001D4222" w:rsidRPr="009C6027" w:rsidRDefault="001D4222" w:rsidP="001D4222">
      <w:pPr>
        <w:pStyle w:val="Listeavsnitt"/>
        <w:numPr>
          <w:ilvl w:val="0"/>
          <w:numId w:val="39"/>
        </w:numPr>
        <w:rPr>
          <w:lang w:eastAsia="nb-NO"/>
        </w:rPr>
      </w:pPr>
      <w:r w:rsidRPr="009C6027">
        <w:rPr>
          <w:lang w:eastAsia="nb-NO"/>
        </w:rPr>
        <w:t>Ansvarlig for hospiteringsordninger internt i klubben etter klubbens retningslinjer i sportsplan</w:t>
      </w:r>
      <w:r>
        <w:rPr>
          <w:lang w:eastAsia="nb-NO"/>
        </w:rPr>
        <w:t xml:space="preserve"> og i samråd med sportslig leder. </w:t>
      </w:r>
    </w:p>
    <w:p w14:paraId="5DA0F55A" w14:textId="76033B14" w:rsidR="001D4222" w:rsidRPr="009C6027" w:rsidRDefault="001D4222" w:rsidP="001D4222">
      <w:pPr>
        <w:pStyle w:val="Listeavsnitt"/>
        <w:numPr>
          <w:ilvl w:val="0"/>
          <w:numId w:val="39"/>
        </w:numPr>
        <w:rPr>
          <w:lang w:eastAsia="nb-NO"/>
        </w:rPr>
      </w:pPr>
      <w:r w:rsidRPr="009C6027">
        <w:rPr>
          <w:lang w:eastAsia="nb-NO"/>
        </w:rPr>
        <w:t>Være dialogpartner for trenerne i klubben for å sette opp års- og periodeplaner etter mål klubben har satt i sportsplan.</w:t>
      </w:r>
    </w:p>
    <w:p w14:paraId="02F163D4" w14:textId="1DD63C70" w:rsidR="001D4222" w:rsidRDefault="001D4222" w:rsidP="001D4222">
      <w:pPr>
        <w:pStyle w:val="Listeavsnitt"/>
        <w:numPr>
          <w:ilvl w:val="0"/>
          <w:numId w:val="39"/>
        </w:numPr>
        <w:rPr>
          <w:lang w:eastAsia="nb-NO"/>
        </w:rPr>
      </w:pPr>
      <w:r w:rsidRPr="009C6027">
        <w:rPr>
          <w:lang w:eastAsia="nb-NO"/>
        </w:rPr>
        <w:t>Gjennomføre trenerforum for hele klubben etter behov</w:t>
      </w:r>
      <w:r>
        <w:rPr>
          <w:lang w:eastAsia="nb-NO"/>
        </w:rPr>
        <w:t xml:space="preserve"> (</w:t>
      </w:r>
      <w:r w:rsidRPr="009C6027">
        <w:rPr>
          <w:lang w:eastAsia="nb-NO"/>
        </w:rPr>
        <w:t>minimum 1 gang i året</w:t>
      </w:r>
      <w:r>
        <w:rPr>
          <w:lang w:eastAsia="nb-NO"/>
        </w:rPr>
        <w:t>)</w:t>
      </w:r>
      <w:r w:rsidRPr="009C6027">
        <w:rPr>
          <w:lang w:eastAsia="nb-NO"/>
        </w:rPr>
        <w:t xml:space="preserve">. </w:t>
      </w:r>
    </w:p>
    <w:p w14:paraId="4234B3DD" w14:textId="77777777" w:rsidR="001D4222" w:rsidRDefault="001D4222" w:rsidP="001D4222">
      <w:pPr>
        <w:pStyle w:val="Listeavsnitt"/>
        <w:numPr>
          <w:ilvl w:val="0"/>
          <w:numId w:val="39"/>
        </w:numPr>
        <w:rPr>
          <w:lang w:eastAsia="nb-NO"/>
        </w:rPr>
      </w:pPr>
      <w:r>
        <w:rPr>
          <w:lang w:eastAsia="nb-NO"/>
        </w:rPr>
        <w:t xml:space="preserve">Delta på arrangementer for trenerveiledere i regis av kretsen. </w:t>
      </w:r>
    </w:p>
    <w:p w14:paraId="5D10A5AA" w14:textId="77777777" w:rsidR="001D4222" w:rsidRDefault="0060716B" w:rsidP="001D4222">
      <w:pPr>
        <w:pStyle w:val="Listeavsnitt"/>
        <w:numPr>
          <w:ilvl w:val="0"/>
          <w:numId w:val="39"/>
        </w:numPr>
        <w:rPr>
          <w:lang w:eastAsia="nb-NO"/>
        </w:rPr>
      </w:pPr>
      <w:r>
        <w:rPr>
          <w:lang w:eastAsia="nb-NO"/>
        </w:rPr>
        <w:lastRenderedPageBreak/>
        <w:t>Oppfølging av klubbens trener på feltet</w:t>
      </w:r>
    </w:p>
    <w:p w14:paraId="2DD18190" w14:textId="77777777" w:rsidR="001D4222" w:rsidRDefault="0060716B" w:rsidP="001D4222">
      <w:pPr>
        <w:pStyle w:val="Listeavsnitt"/>
        <w:numPr>
          <w:ilvl w:val="0"/>
          <w:numId w:val="39"/>
        </w:numPr>
        <w:rPr>
          <w:lang w:eastAsia="nb-NO"/>
        </w:rPr>
      </w:pPr>
      <w:r>
        <w:rPr>
          <w:lang w:eastAsia="nb-NO"/>
        </w:rPr>
        <w:t>Arbeide aktivt for å fremme klubbens sportsplan</w:t>
      </w:r>
    </w:p>
    <w:p w14:paraId="109E93DA" w14:textId="77777777" w:rsidR="001D4222" w:rsidRDefault="001D4222" w:rsidP="001D4222">
      <w:pPr>
        <w:pStyle w:val="Listeavsnitt"/>
        <w:numPr>
          <w:ilvl w:val="0"/>
          <w:numId w:val="39"/>
        </w:numPr>
        <w:rPr>
          <w:lang w:eastAsia="nb-NO"/>
        </w:rPr>
      </w:pPr>
      <w:r>
        <w:rPr>
          <w:lang w:eastAsia="nb-NO"/>
        </w:rPr>
        <w:t>B</w:t>
      </w:r>
      <w:r w:rsidR="0060716B">
        <w:rPr>
          <w:lang w:eastAsia="nb-NO"/>
        </w:rPr>
        <w:t>istå sportslig leder med gjennomføring av trenerforum for ungdomsfotballen</w:t>
      </w:r>
    </w:p>
    <w:p w14:paraId="4F76D3C3" w14:textId="77777777" w:rsidR="001D4222" w:rsidRDefault="0060716B" w:rsidP="001D4222">
      <w:pPr>
        <w:pStyle w:val="Listeavsnitt"/>
        <w:numPr>
          <w:ilvl w:val="0"/>
          <w:numId w:val="39"/>
        </w:numPr>
        <w:rPr>
          <w:lang w:eastAsia="nb-NO"/>
        </w:rPr>
      </w:pPr>
      <w:r>
        <w:rPr>
          <w:lang w:eastAsia="nb-NO"/>
        </w:rPr>
        <w:t>Motivere klubbens trenere til å gjennomføre trenerutdanning</w:t>
      </w:r>
    </w:p>
    <w:p w14:paraId="655B0FBD" w14:textId="1F9C6FB9" w:rsidR="0060716B" w:rsidRDefault="0060716B" w:rsidP="001D4222">
      <w:pPr>
        <w:pStyle w:val="Listeavsnitt"/>
        <w:numPr>
          <w:ilvl w:val="0"/>
          <w:numId w:val="39"/>
        </w:numPr>
        <w:rPr>
          <w:lang w:eastAsia="nb-NO"/>
        </w:rPr>
      </w:pPr>
      <w:r>
        <w:rPr>
          <w:lang w:eastAsia="nb-NO"/>
        </w:rPr>
        <w:t>Være en samtalepartner for sportslig leder knyttet til rekrutering av trenere</w:t>
      </w:r>
    </w:p>
    <w:p w14:paraId="7177C543" w14:textId="77777777" w:rsidR="002F2426" w:rsidRPr="00D92FB1" w:rsidRDefault="002F2426" w:rsidP="002F2426">
      <w:pPr>
        <w:pStyle w:val="Listeavsnitt"/>
        <w:ind w:left="360"/>
        <w:rPr>
          <w:lang w:eastAsia="nb-NO"/>
        </w:rPr>
      </w:pPr>
    </w:p>
    <w:p w14:paraId="1AD781FF" w14:textId="77777777" w:rsidR="0060716B" w:rsidRPr="00141AEF" w:rsidRDefault="000B07A7" w:rsidP="000B07A7">
      <w:pPr>
        <w:pStyle w:val="Overskrift2"/>
        <w:ind w:left="0"/>
        <w:rPr>
          <w:rStyle w:val="Utheving"/>
        </w:rPr>
      </w:pPr>
      <w:bookmarkStart w:id="88" w:name="_Toc155732236"/>
      <w:r>
        <w:rPr>
          <w:rStyle w:val="Utheving"/>
        </w:rPr>
        <w:t>10.6</w:t>
      </w:r>
      <w:r>
        <w:rPr>
          <w:rStyle w:val="Utheving"/>
        </w:rPr>
        <w:tab/>
      </w:r>
      <w:r w:rsidR="0060716B" w:rsidRPr="5228AAC1">
        <w:rPr>
          <w:rStyle w:val="Utheving"/>
        </w:rPr>
        <w:t>Spillerutvikler</w:t>
      </w:r>
      <w:bookmarkEnd w:id="88"/>
    </w:p>
    <w:p w14:paraId="58A2C16B" w14:textId="77777777" w:rsidR="0060716B" w:rsidRPr="009C6027" w:rsidRDefault="0060716B" w:rsidP="00DE5AF3">
      <w:pPr>
        <w:pStyle w:val="Listeavsnitt"/>
        <w:numPr>
          <w:ilvl w:val="0"/>
          <w:numId w:val="29"/>
        </w:numPr>
        <w:rPr>
          <w:lang w:eastAsia="nb-NO"/>
        </w:rPr>
      </w:pPr>
      <w:r>
        <w:rPr>
          <w:lang w:eastAsia="nb-NO"/>
        </w:rPr>
        <w:t>K</w:t>
      </w:r>
      <w:r w:rsidRPr="009C6027">
        <w:rPr>
          <w:lang w:eastAsia="nb-NO"/>
        </w:rPr>
        <w:t>ontaktperson mellom klubb og krets/sone.</w:t>
      </w:r>
    </w:p>
    <w:p w14:paraId="76E2FF08" w14:textId="77777777" w:rsidR="0060716B" w:rsidRPr="009C6027" w:rsidRDefault="0060716B" w:rsidP="00DE5AF3">
      <w:pPr>
        <w:pStyle w:val="Listeavsnitt"/>
        <w:numPr>
          <w:ilvl w:val="0"/>
          <w:numId w:val="29"/>
        </w:numPr>
        <w:rPr>
          <w:lang w:eastAsia="nb-NO"/>
        </w:rPr>
      </w:pPr>
      <w:r w:rsidRPr="009C6027">
        <w:rPr>
          <w:lang w:eastAsia="nb-NO"/>
        </w:rPr>
        <w:t xml:space="preserve">Ansvarlig for dialog mellom spillere og klubbtrener om utviklingsplan for den enkelte spiller. </w:t>
      </w:r>
    </w:p>
    <w:p w14:paraId="7D5EDBF3" w14:textId="77777777" w:rsidR="0060716B" w:rsidRPr="009C6027" w:rsidRDefault="0060716B" w:rsidP="00DE5AF3">
      <w:pPr>
        <w:pStyle w:val="Listeavsnitt"/>
        <w:numPr>
          <w:ilvl w:val="0"/>
          <w:numId w:val="29"/>
        </w:numPr>
        <w:rPr>
          <w:lang w:eastAsia="nb-NO"/>
        </w:rPr>
      </w:pPr>
      <w:r w:rsidRPr="009C6027">
        <w:rPr>
          <w:lang w:eastAsia="nb-NO"/>
        </w:rPr>
        <w:t>Ansvarlig for hospiteringsordninger internt i klubben etter klubbens retningslinjer i sportsplan.</w:t>
      </w:r>
    </w:p>
    <w:p w14:paraId="3B28F7D5" w14:textId="77777777" w:rsidR="0060716B" w:rsidRPr="009C6027" w:rsidRDefault="0060716B" w:rsidP="00DE5AF3">
      <w:pPr>
        <w:pStyle w:val="Listeavsnitt"/>
        <w:numPr>
          <w:ilvl w:val="0"/>
          <w:numId w:val="29"/>
        </w:numPr>
        <w:rPr>
          <w:lang w:eastAsia="nb-NO"/>
        </w:rPr>
      </w:pPr>
      <w:r w:rsidRPr="009C6027">
        <w:rPr>
          <w:lang w:eastAsia="nb-NO"/>
        </w:rPr>
        <w:t>Være dialogpartner mot andre klubber om det er aktuelt med hospitering av enkelt spillere som trenger spesielt tilrettelagt utvikling på høyt nivå.</w:t>
      </w:r>
    </w:p>
    <w:p w14:paraId="2DB87847" w14:textId="77777777" w:rsidR="0060716B" w:rsidRPr="009C6027" w:rsidRDefault="0060716B" w:rsidP="00DE5AF3">
      <w:pPr>
        <w:pStyle w:val="Listeavsnitt"/>
        <w:numPr>
          <w:ilvl w:val="0"/>
          <w:numId w:val="29"/>
        </w:numPr>
        <w:rPr>
          <w:lang w:eastAsia="nb-NO"/>
        </w:rPr>
      </w:pPr>
      <w:r w:rsidRPr="009C6027">
        <w:rPr>
          <w:lang w:eastAsia="nb-NO"/>
        </w:rPr>
        <w:t xml:space="preserve">Skal ivareta klubbens ivrige spillere på en god måte gjennom å tilby talentakademi treninger gjennom hele året.     </w:t>
      </w:r>
    </w:p>
    <w:p w14:paraId="18EB03BA" w14:textId="77777777" w:rsidR="0060716B" w:rsidRPr="009C6027" w:rsidRDefault="0060716B" w:rsidP="0060716B">
      <w:pPr>
        <w:ind w:left="709" w:hanging="720"/>
        <w:rPr>
          <w:lang w:eastAsia="nb-NO"/>
        </w:rPr>
      </w:pPr>
    </w:p>
    <w:p w14:paraId="0AFAB870" w14:textId="77777777" w:rsidR="0060716B" w:rsidRPr="00141AEF" w:rsidRDefault="00C80156" w:rsidP="00C80156">
      <w:pPr>
        <w:pStyle w:val="Overskrift2"/>
        <w:ind w:left="-11"/>
        <w:rPr>
          <w:rStyle w:val="Utheving"/>
        </w:rPr>
      </w:pPr>
      <w:bookmarkStart w:id="89" w:name="_Toc155732237"/>
      <w:bookmarkStart w:id="90" w:name="_Hlk153012235"/>
      <w:r>
        <w:rPr>
          <w:rStyle w:val="Utheving"/>
        </w:rPr>
        <w:t>10.7</w:t>
      </w:r>
      <w:r>
        <w:rPr>
          <w:rStyle w:val="Utheving"/>
        </w:rPr>
        <w:tab/>
      </w:r>
      <w:r w:rsidR="0060716B" w:rsidRPr="5228AAC1">
        <w:rPr>
          <w:rStyle w:val="Utheving"/>
        </w:rPr>
        <w:t>Dommeransvarlig</w:t>
      </w:r>
      <w:bookmarkEnd w:id="89"/>
    </w:p>
    <w:p w14:paraId="4F824733" w14:textId="77777777" w:rsidR="0060716B" w:rsidRPr="009C6027" w:rsidRDefault="002F2426" w:rsidP="00A70606">
      <w:pPr>
        <w:ind w:hanging="11"/>
      </w:pPr>
      <w:r>
        <w:t xml:space="preserve">Klubben </w:t>
      </w:r>
      <w:r w:rsidR="0060716B">
        <w:t xml:space="preserve">ønsker å legge til rette for at </w:t>
      </w:r>
      <w:r w:rsidR="0060716B" w:rsidRPr="009C6027">
        <w:t>det være et miljø hvor dommerne skal trives, og det skal jobbes aktivt for å rekruttere nye dommere på alle nivåer samt sørge for at klubbens spillere er godt kjent med de gjeldende regler og retningslinjer.</w:t>
      </w:r>
    </w:p>
    <w:p w14:paraId="53F2574D" w14:textId="77777777" w:rsidR="0060716B" w:rsidRPr="009C6027" w:rsidRDefault="0060716B" w:rsidP="0060716B">
      <w:pPr>
        <w:ind w:left="709" w:hanging="720"/>
        <w:rPr>
          <w:rFonts w:cstheme="minorHAnsi"/>
          <w:sz w:val="24"/>
        </w:rPr>
      </w:pPr>
    </w:p>
    <w:p w14:paraId="130C14C5" w14:textId="77777777" w:rsidR="0060716B" w:rsidRPr="002F2426" w:rsidRDefault="0060716B" w:rsidP="002F2426">
      <w:pPr>
        <w:spacing w:after="0"/>
        <w:ind w:left="709" w:hanging="720"/>
        <w:rPr>
          <w:rFonts w:cstheme="minorHAnsi"/>
          <w:i/>
          <w:u w:val="single"/>
        </w:rPr>
      </w:pPr>
      <w:r w:rsidRPr="002F2426">
        <w:rPr>
          <w:rFonts w:cstheme="minorHAnsi"/>
          <w:i/>
          <w:u w:val="single"/>
        </w:rPr>
        <w:t xml:space="preserve">Hovedansvaret </w:t>
      </w:r>
    </w:p>
    <w:p w14:paraId="51857D57" w14:textId="77777777" w:rsidR="0060716B" w:rsidRPr="009C6027" w:rsidRDefault="0060716B" w:rsidP="00A70606">
      <w:pPr>
        <w:ind w:hanging="11"/>
        <w:rPr>
          <w:rFonts w:cstheme="minorHAnsi"/>
        </w:rPr>
      </w:pPr>
      <w:r w:rsidRPr="009C6027">
        <w:rPr>
          <w:rFonts w:cstheme="minorHAnsi"/>
        </w:rPr>
        <w:t xml:space="preserve">Dommeransvarlig har </w:t>
      </w:r>
      <w:r>
        <w:rPr>
          <w:rFonts w:cstheme="minorHAnsi"/>
        </w:rPr>
        <w:t>hoved</w:t>
      </w:r>
      <w:r w:rsidRPr="009C6027">
        <w:rPr>
          <w:rFonts w:cstheme="minorHAnsi"/>
        </w:rPr>
        <w:t xml:space="preserve">ansvar for å ta vare </w:t>
      </w:r>
      <w:r>
        <w:rPr>
          <w:rFonts w:cstheme="minorHAnsi"/>
        </w:rPr>
        <w:t xml:space="preserve">klubbens </w:t>
      </w:r>
      <w:r w:rsidRPr="009C6027">
        <w:rPr>
          <w:rFonts w:cstheme="minorHAnsi"/>
        </w:rPr>
        <w:t>dommere og sikre rekrutteringen av nye dommere. Dette innebærer at det til enhver tid skal være nok klubbdommere til å dømme 5’er, 7’er og 9’er-kamper, samt at klubben har nok kretsdommere i forhold til antall påmeldte lag i kretsen.</w:t>
      </w:r>
    </w:p>
    <w:p w14:paraId="09266028" w14:textId="77777777" w:rsidR="002F2426" w:rsidRDefault="002F2426" w:rsidP="0060716B">
      <w:pPr>
        <w:ind w:left="709" w:hanging="720"/>
        <w:rPr>
          <w:rFonts w:cstheme="minorHAnsi"/>
          <w:b/>
        </w:rPr>
      </w:pPr>
    </w:p>
    <w:p w14:paraId="20438113" w14:textId="77777777" w:rsidR="0060716B" w:rsidRPr="002F2426" w:rsidRDefault="0060716B" w:rsidP="002F2426">
      <w:pPr>
        <w:spacing w:after="0"/>
        <w:ind w:left="709" w:hanging="720"/>
        <w:rPr>
          <w:rFonts w:cstheme="minorHAnsi"/>
          <w:i/>
          <w:u w:val="single"/>
        </w:rPr>
      </w:pPr>
      <w:r w:rsidRPr="002F2426">
        <w:rPr>
          <w:rFonts w:cstheme="minorHAnsi"/>
          <w:i/>
          <w:u w:val="single"/>
        </w:rPr>
        <w:t xml:space="preserve">Om rollen </w:t>
      </w:r>
    </w:p>
    <w:p w14:paraId="58BB85A0" w14:textId="77777777" w:rsidR="0060716B" w:rsidRPr="009C6027" w:rsidRDefault="0060716B" w:rsidP="0060716B">
      <w:pPr>
        <w:ind w:left="709" w:hanging="720"/>
        <w:rPr>
          <w:rFonts w:cstheme="minorHAnsi"/>
        </w:rPr>
      </w:pPr>
      <w:r w:rsidRPr="009C6027">
        <w:rPr>
          <w:rFonts w:cstheme="minorHAnsi"/>
        </w:rPr>
        <w:t>Dommeransvarlig skal legge til rette for at det blir et godt samarbeid med:</w:t>
      </w:r>
    </w:p>
    <w:p w14:paraId="2D022F28"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Klubbens styre og utvalg</w:t>
      </w:r>
    </w:p>
    <w:p w14:paraId="47D7D7D0"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Klubbens dommere på alle nivåer</w:t>
      </w:r>
    </w:p>
    <w:p w14:paraId="3E7F2EF0"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Klubbens lagledere og trenere</w:t>
      </w:r>
    </w:p>
    <w:p w14:paraId="30388800" w14:textId="77777777" w:rsidR="0060716B" w:rsidRPr="009C6027" w:rsidRDefault="0060716B" w:rsidP="00DE5AF3">
      <w:pPr>
        <w:pStyle w:val="Listeavsnitt"/>
        <w:numPr>
          <w:ilvl w:val="0"/>
          <w:numId w:val="20"/>
        </w:numPr>
        <w:overflowPunct/>
        <w:autoSpaceDE/>
        <w:autoSpaceDN/>
        <w:adjustRightInd/>
        <w:ind w:left="709" w:hanging="709"/>
        <w:textAlignment w:val="auto"/>
        <w:rPr>
          <w:rFonts w:cstheme="minorHAnsi"/>
        </w:rPr>
      </w:pPr>
      <w:r w:rsidRPr="009C6027">
        <w:rPr>
          <w:rFonts w:cstheme="minorHAnsi"/>
        </w:rPr>
        <w:t>Dommeransvarlig skal sette opp dommere til klubbens hjemmekamper i barnefotballen, samt cuper som arrangeres av klubben</w:t>
      </w:r>
    </w:p>
    <w:p w14:paraId="03C6478A" w14:textId="77777777" w:rsidR="0060716B" w:rsidRPr="009C6027" w:rsidRDefault="0060716B" w:rsidP="00DE5AF3">
      <w:pPr>
        <w:pStyle w:val="Listeavsnitt"/>
        <w:numPr>
          <w:ilvl w:val="0"/>
          <w:numId w:val="20"/>
        </w:numPr>
        <w:overflowPunct/>
        <w:autoSpaceDE/>
        <w:autoSpaceDN/>
        <w:adjustRightInd/>
        <w:ind w:left="709" w:hanging="720"/>
        <w:textAlignment w:val="auto"/>
        <w:rPr>
          <w:rFonts w:cstheme="minorHAnsi"/>
        </w:rPr>
      </w:pPr>
      <w:r w:rsidRPr="009C6027">
        <w:rPr>
          <w:rFonts w:cstheme="minorHAnsi"/>
        </w:rPr>
        <w:t>Kretsens Dommerkonsulent og -utvikler</w:t>
      </w:r>
    </w:p>
    <w:p w14:paraId="68B31CF2" w14:textId="77777777" w:rsidR="0060716B" w:rsidRPr="009C6027" w:rsidRDefault="0060716B" w:rsidP="0060716B">
      <w:pPr>
        <w:ind w:left="709" w:hanging="720"/>
        <w:rPr>
          <w:rFonts w:cstheme="minorHAnsi"/>
        </w:rPr>
      </w:pPr>
    </w:p>
    <w:p w14:paraId="5088CBD1" w14:textId="77777777" w:rsidR="0060716B" w:rsidRPr="009C6027" w:rsidRDefault="0060716B" w:rsidP="0060716B">
      <w:pPr>
        <w:ind w:left="709" w:hanging="720"/>
      </w:pPr>
    </w:p>
    <w:p w14:paraId="2AFFDFFA" w14:textId="77777777" w:rsidR="0060716B" w:rsidRPr="006D39AD" w:rsidRDefault="000B07A7" w:rsidP="000B07A7">
      <w:pPr>
        <w:pStyle w:val="Overskrift2"/>
        <w:ind w:left="0"/>
        <w:rPr>
          <w:rStyle w:val="Utheving"/>
        </w:rPr>
      </w:pPr>
      <w:bookmarkStart w:id="91" w:name="_Toc155732238"/>
      <w:bookmarkEnd w:id="90"/>
      <w:r>
        <w:rPr>
          <w:rStyle w:val="Utheving"/>
        </w:rPr>
        <w:lastRenderedPageBreak/>
        <w:t>10.8</w:t>
      </w:r>
      <w:r>
        <w:rPr>
          <w:rStyle w:val="Utheving"/>
        </w:rPr>
        <w:tab/>
      </w:r>
      <w:r w:rsidR="0060716B" w:rsidRPr="5228AAC1">
        <w:rPr>
          <w:rStyle w:val="Utheving"/>
        </w:rPr>
        <w:t>Fair play ansvarlig</w:t>
      </w:r>
      <w:bookmarkEnd w:id="91"/>
    </w:p>
    <w:p w14:paraId="35404580" w14:textId="77777777" w:rsidR="0060716B" w:rsidRPr="009C6027" w:rsidRDefault="0060716B" w:rsidP="00A70606">
      <w:pPr>
        <w:ind w:hanging="11"/>
        <w:rPr>
          <w:lang w:eastAsia="nb-NO"/>
        </w:rPr>
      </w:pPr>
      <w:r w:rsidRPr="009C6027">
        <w:rPr>
          <w:lang w:eastAsia="nb-NO"/>
        </w:rPr>
        <w:t>Klubbens styre velger Fair play ansvarlig.  Fair play ansvarlig skal koordinere klubbens Fair play tiltak ved å bruke Fair play programmet som en veileder.</w:t>
      </w:r>
      <w:r w:rsidR="005D6C0D">
        <w:rPr>
          <w:lang w:eastAsia="nb-NO"/>
        </w:rPr>
        <w:t xml:space="preserve"> </w:t>
      </w:r>
    </w:p>
    <w:p w14:paraId="7DB70481" w14:textId="77777777" w:rsidR="0060716B" w:rsidRPr="009C6027" w:rsidRDefault="0060716B" w:rsidP="00DE5AF3">
      <w:pPr>
        <w:pStyle w:val="Listeavsnitt"/>
        <w:numPr>
          <w:ilvl w:val="0"/>
          <w:numId w:val="30"/>
        </w:numPr>
        <w:ind w:left="360"/>
        <w:rPr>
          <w:lang w:eastAsia="nb-NO"/>
        </w:rPr>
      </w:pPr>
      <w:r w:rsidRPr="009C6027">
        <w:rPr>
          <w:lang w:eastAsia="nb-NO"/>
        </w:rPr>
        <w:t>Synliggjøre Fair play i klubben</w:t>
      </w:r>
    </w:p>
    <w:p w14:paraId="7134D43A" w14:textId="77777777" w:rsidR="0060716B" w:rsidRPr="009C6027" w:rsidRDefault="0060716B" w:rsidP="00DE5AF3">
      <w:pPr>
        <w:pStyle w:val="Listeavsnitt"/>
        <w:numPr>
          <w:ilvl w:val="0"/>
          <w:numId w:val="30"/>
        </w:numPr>
        <w:ind w:left="360"/>
        <w:rPr>
          <w:lang w:eastAsia="nb-NO"/>
        </w:rPr>
      </w:pPr>
      <w:r w:rsidRPr="009C6027">
        <w:rPr>
          <w:lang w:eastAsia="nb-NO"/>
        </w:rPr>
        <w:t>Bistå på Fair play kvelder</w:t>
      </w:r>
    </w:p>
    <w:p w14:paraId="12BEAF95" w14:textId="77777777" w:rsidR="0060716B" w:rsidRPr="009C6027" w:rsidRDefault="0060716B" w:rsidP="00DE5AF3">
      <w:pPr>
        <w:pStyle w:val="Listeavsnitt"/>
        <w:numPr>
          <w:ilvl w:val="0"/>
          <w:numId w:val="30"/>
        </w:numPr>
        <w:ind w:left="360"/>
        <w:rPr>
          <w:lang w:eastAsia="nb-NO"/>
        </w:rPr>
      </w:pPr>
      <w:r w:rsidRPr="009C6027">
        <w:rPr>
          <w:lang w:eastAsia="nb-NO"/>
        </w:rPr>
        <w:t>Kommunikasjon med krets og forbund</w:t>
      </w:r>
    </w:p>
    <w:p w14:paraId="38629A02" w14:textId="77777777" w:rsidR="0060716B" w:rsidRPr="009C6027" w:rsidRDefault="0060716B" w:rsidP="00DE5AF3">
      <w:pPr>
        <w:pStyle w:val="Listeavsnitt"/>
        <w:numPr>
          <w:ilvl w:val="0"/>
          <w:numId w:val="30"/>
        </w:numPr>
        <w:ind w:left="360"/>
        <w:rPr>
          <w:lang w:eastAsia="nb-NO"/>
        </w:rPr>
      </w:pPr>
      <w:r w:rsidRPr="009C6027">
        <w:rPr>
          <w:lang w:eastAsia="nb-NO"/>
        </w:rPr>
        <w:t>Delta på eksterne møter om Fair play</w:t>
      </w:r>
    </w:p>
    <w:p w14:paraId="39BAFF04" w14:textId="77777777" w:rsidR="0060716B" w:rsidRPr="009C6027" w:rsidRDefault="0060716B" w:rsidP="00DE5AF3">
      <w:pPr>
        <w:pStyle w:val="Listeavsnitt"/>
        <w:numPr>
          <w:ilvl w:val="0"/>
          <w:numId w:val="30"/>
        </w:numPr>
        <w:ind w:left="360"/>
        <w:rPr>
          <w:lang w:eastAsia="nb-NO"/>
        </w:rPr>
      </w:pPr>
      <w:r w:rsidRPr="009C6027">
        <w:rPr>
          <w:lang w:eastAsia="nb-NO"/>
        </w:rPr>
        <w:t>Bistå lagledere og trenere ved konkrete hendelser</w:t>
      </w:r>
    </w:p>
    <w:p w14:paraId="55D61072" w14:textId="77777777" w:rsidR="0060716B" w:rsidRDefault="0060716B" w:rsidP="00DE5AF3">
      <w:pPr>
        <w:pStyle w:val="Listeavsnitt"/>
        <w:numPr>
          <w:ilvl w:val="0"/>
          <w:numId w:val="30"/>
        </w:numPr>
        <w:ind w:left="360"/>
        <w:rPr>
          <w:lang w:eastAsia="nb-NO"/>
        </w:rPr>
      </w:pPr>
      <w:r w:rsidRPr="009C6027">
        <w:rPr>
          <w:lang w:eastAsia="nb-NO"/>
        </w:rPr>
        <w:t xml:space="preserve">Sørge for at kamper i </w:t>
      </w:r>
      <w:r w:rsidR="005D6C0D">
        <w:rPr>
          <w:lang w:eastAsia="nb-NO"/>
        </w:rPr>
        <w:t>Fjellhamar Fotballklubbs</w:t>
      </w:r>
      <w:r w:rsidRPr="009C6027">
        <w:rPr>
          <w:lang w:eastAsia="nb-NO"/>
        </w:rPr>
        <w:t xml:space="preserve"> regi holdes i god Fair play ånd. </w:t>
      </w:r>
    </w:p>
    <w:p w14:paraId="1041D702" w14:textId="77777777" w:rsidR="0060716B" w:rsidRDefault="0060716B" w:rsidP="00A70606">
      <w:pPr>
        <w:pStyle w:val="Listeavsnitt"/>
        <w:ind w:left="0" w:hanging="720"/>
        <w:rPr>
          <w:lang w:eastAsia="nb-NO"/>
        </w:rPr>
      </w:pPr>
    </w:p>
    <w:p w14:paraId="48E2294A" w14:textId="77777777" w:rsidR="0060716B" w:rsidRPr="009C6027" w:rsidRDefault="0060716B" w:rsidP="0060716B">
      <w:pPr>
        <w:pStyle w:val="Listeavsnitt"/>
        <w:ind w:left="709" w:hanging="720"/>
        <w:rPr>
          <w:lang w:eastAsia="nb-NO"/>
        </w:rPr>
      </w:pPr>
    </w:p>
    <w:p w14:paraId="2756D340" w14:textId="77777777" w:rsidR="0060716B" w:rsidRPr="009C6027" w:rsidRDefault="0060716B" w:rsidP="0060716B">
      <w:pPr>
        <w:ind w:left="709" w:hanging="720"/>
        <w:rPr>
          <w:sz w:val="16"/>
          <w:szCs w:val="16"/>
          <w:lang w:eastAsia="nb-NO"/>
        </w:rPr>
      </w:pPr>
    </w:p>
    <w:p w14:paraId="48F31025" w14:textId="77777777" w:rsidR="0060716B" w:rsidRPr="006D39AD" w:rsidRDefault="000B07A7" w:rsidP="000B07A7">
      <w:pPr>
        <w:pStyle w:val="Overskrift2"/>
        <w:ind w:left="0"/>
        <w:rPr>
          <w:rStyle w:val="Utheving"/>
        </w:rPr>
      </w:pPr>
      <w:bookmarkStart w:id="92" w:name="_Toc155732239"/>
      <w:r>
        <w:rPr>
          <w:rStyle w:val="Utheving"/>
        </w:rPr>
        <w:t>10.9</w:t>
      </w:r>
      <w:r>
        <w:rPr>
          <w:rStyle w:val="Utheving"/>
        </w:rPr>
        <w:tab/>
      </w:r>
      <w:r w:rsidR="0060716B" w:rsidRPr="5228AAC1">
        <w:rPr>
          <w:rStyle w:val="Utheving"/>
        </w:rPr>
        <w:t>Oppstarts- og rekrutteringsansvarlig</w:t>
      </w:r>
      <w:bookmarkEnd w:id="92"/>
    </w:p>
    <w:p w14:paraId="2FBF49BD" w14:textId="77777777" w:rsidR="0060716B" w:rsidRDefault="0060716B" w:rsidP="00A70606">
      <w:pPr>
        <w:tabs>
          <w:tab w:val="left" w:pos="360"/>
        </w:tabs>
        <w:ind w:hanging="11"/>
        <w:rPr>
          <w:rFonts w:cstheme="minorHAnsi"/>
          <w:szCs w:val="16"/>
        </w:rPr>
      </w:pPr>
      <w:r>
        <w:rPr>
          <w:rFonts w:cstheme="minorHAnsi"/>
          <w:szCs w:val="16"/>
        </w:rPr>
        <w:t xml:space="preserve">Rekrutteringsansvarlig rapporter til sportslig leder og har overordnet ansvar for rekruttering til barnefotballen, med spesielt </w:t>
      </w:r>
      <w:proofErr w:type="gramStart"/>
      <w:r>
        <w:rPr>
          <w:rFonts w:cstheme="minorHAnsi"/>
          <w:szCs w:val="16"/>
        </w:rPr>
        <w:t>fokus</w:t>
      </w:r>
      <w:proofErr w:type="gramEnd"/>
      <w:r>
        <w:rPr>
          <w:rFonts w:cstheme="minorHAnsi"/>
          <w:szCs w:val="16"/>
        </w:rPr>
        <w:t xml:space="preserve"> på </w:t>
      </w:r>
      <w:r w:rsidR="005D6C0D">
        <w:rPr>
          <w:rFonts w:cstheme="minorHAnsi"/>
          <w:szCs w:val="16"/>
        </w:rPr>
        <w:t>ny-oppstartede</w:t>
      </w:r>
      <w:r>
        <w:rPr>
          <w:rFonts w:cstheme="minorHAnsi"/>
          <w:szCs w:val="16"/>
        </w:rPr>
        <w:t xml:space="preserve"> lag. </w:t>
      </w:r>
      <w:r w:rsidR="005D6C0D">
        <w:rPr>
          <w:rFonts w:cstheme="minorHAnsi"/>
          <w:szCs w:val="16"/>
        </w:rPr>
        <w:t>K</w:t>
      </w:r>
      <w:r>
        <w:rPr>
          <w:rFonts w:cstheme="minorHAnsi"/>
          <w:szCs w:val="16"/>
        </w:rPr>
        <w:t xml:space="preserve">lubben rekrutteres primært </w:t>
      </w:r>
      <w:r w:rsidR="005D6C0D">
        <w:rPr>
          <w:rFonts w:cstheme="minorHAnsi"/>
          <w:szCs w:val="16"/>
        </w:rPr>
        <w:t xml:space="preserve">spillere </w:t>
      </w:r>
      <w:r>
        <w:rPr>
          <w:rFonts w:cstheme="minorHAnsi"/>
          <w:szCs w:val="16"/>
        </w:rPr>
        <w:t xml:space="preserve">fra skolekretsen til Fjellhamar Skole og </w:t>
      </w:r>
      <w:proofErr w:type="spellStart"/>
      <w:r>
        <w:rPr>
          <w:rFonts w:cstheme="minorHAnsi"/>
          <w:szCs w:val="16"/>
        </w:rPr>
        <w:t>Luhr</w:t>
      </w:r>
      <w:proofErr w:type="spellEnd"/>
      <w:r>
        <w:rPr>
          <w:rFonts w:cstheme="minorHAnsi"/>
          <w:szCs w:val="16"/>
        </w:rPr>
        <w:t xml:space="preserve"> Skole. </w:t>
      </w:r>
    </w:p>
    <w:p w14:paraId="3F1A768E" w14:textId="7AFE6AD6" w:rsidR="0060716B" w:rsidRDefault="0060716B" w:rsidP="0002127A">
      <w:pPr>
        <w:tabs>
          <w:tab w:val="left" w:pos="360"/>
        </w:tabs>
        <w:ind w:hanging="11"/>
        <w:rPr>
          <w:rFonts w:cstheme="minorHAnsi"/>
          <w:szCs w:val="16"/>
        </w:rPr>
      </w:pPr>
      <w:r>
        <w:rPr>
          <w:rFonts w:cstheme="minorHAnsi"/>
          <w:szCs w:val="16"/>
        </w:rPr>
        <w:t xml:space="preserve">Ansvaret for rekruttering til eksisterende lag i klubben er i hovedsak knyttet til lagets lagleder og trenere, mens rekrutteringsansvarlig vil i samarbeid med klubbens sportslig leder/administrativleder bistå med råd. </w:t>
      </w:r>
    </w:p>
    <w:p w14:paraId="75430D5C" w14:textId="77777777" w:rsidR="0060716B" w:rsidRPr="005D6C0D" w:rsidRDefault="0060716B" w:rsidP="00D24D8B">
      <w:pPr>
        <w:tabs>
          <w:tab w:val="left" w:pos="360"/>
        </w:tabs>
        <w:ind w:left="709" w:hanging="720"/>
        <w:rPr>
          <w:rFonts w:cstheme="minorHAnsi"/>
          <w:b/>
          <w:i/>
          <w:szCs w:val="16"/>
          <w:u w:val="single"/>
        </w:rPr>
      </w:pPr>
      <w:r w:rsidRPr="005D6C0D">
        <w:rPr>
          <w:rFonts w:cstheme="minorHAnsi"/>
          <w:b/>
          <w:i/>
          <w:szCs w:val="16"/>
          <w:u w:val="single"/>
        </w:rPr>
        <w:t>Hovedansvar</w:t>
      </w:r>
    </w:p>
    <w:p w14:paraId="28647237" w14:textId="77777777" w:rsidR="0060716B" w:rsidRDefault="0060716B" w:rsidP="00A70606">
      <w:pPr>
        <w:tabs>
          <w:tab w:val="left" w:pos="360"/>
        </w:tabs>
        <w:ind w:hanging="11"/>
        <w:rPr>
          <w:rFonts w:cstheme="minorHAnsi"/>
          <w:szCs w:val="16"/>
        </w:rPr>
      </w:pPr>
      <w:r>
        <w:rPr>
          <w:rFonts w:cstheme="minorHAnsi"/>
          <w:szCs w:val="16"/>
        </w:rPr>
        <w:t xml:space="preserve">Rekruteringsansvarlig har ansvaret for at rekrutteringsplanen skrives og/eller oppdateres og utvikles, og at rekrutteringsaktiviteter blir iverksatt. </w:t>
      </w:r>
    </w:p>
    <w:p w14:paraId="0052A673" w14:textId="0D559825" w:rsidR="00D24D8B" w:rsidRDefault="0060716B" w:rsidP="0002127A">
      <w:pPr>
        <w:tabs>
          <w:tab w:val="left" w:pos="360"/>
        </w:tabs>
        <w:ind w:hanging="11"/>
        <w:rPr>
          <w:rFonts w:cstheme="minorHAnsi"/>
          <w:szCs w:val="16"/>
        </w:rPr>
      </w:pPr>
      <w:r>
        <w:rPr>
          <w:rFonts w:cstheme="minorHAnsi"/>
          <w:szCs w:val="16"/>
        </w:rPr>
        <w:tab/>
        <w:t xml:space="preserve">Rekruteringsansvarlig bidrar med nye forslag til rekrutteringstiltak i nærmiljøet. </w:t>
      </w:r>
    </w:p>
    <w:p w14:paraId="7DC82C51" w14:textId="77777777" w:rsidR="0060716B" w:rsidRPr="00D24D8B" w:rsidRDefault="0060716B" w:rsidP="0060716B">
      <w:pPr>
        <w:tabs>
          <w:tab w:val="left" w:pos="360"/>
        </w:tabs>
        <w:ind w:left="709" w:hanging="720"/>
        <w:rPr>
          <w:rFonts w:cstheme="minorHAnsi"/>
          <w:b/>
          <w:i/>
          <w:szCs w:val="16"/>
          <w:u w:val="single"/>
        </w:rPr>
      </w:pPr>
      <w:r w:rsidRPr="00D24D8B">
        <w:rPr>
          <w:rFonts w:cstheme="minorHAnsi"/>
          <w:b/>
          <w:i/>
          <w:szCs w:val="16"/>
          <w:u w:val="single"/>
        </w:rPr>
        <w:t>Om rollen</w:t>
      </w:r>
    </w:p>
    <w:p w14:paraId="03591585" w14:textId="77777777" w:rsidR="0060716B" w:rsidRDefault="0060716B" w:rsidP="00DE5AF3">
      <w:pPr>
        <w:pStyle w:val="Listeavsnitt"/>
        <w:numPr>
          <w:ilvl w:val="0"/>
          <w:numId w:val="31"/>
        </w:numPr>
        <w:tabs>
          <w:tab w:val="left" w:pos="360"/>
        </w:tabs>
        <w:rPr>
          <w:rFonts w:cstheme="minorHAnsi"/>
          <w:szCs w:val="16"/>
        </w:rPr>
      </w:pPr>
      <w:r>
        <w:rPr>
          <w:rFonts w:cstheme="minorHAnsi"/>
          <w:szCs w:val="16"/>
        </w:rPr>
        <w:t xml:space="preserve">Rollen bør innehas av en trener som har vært i klubben noen år og som har inngående kjennskap til klubbens drift og verdier </w:t>
      </w:r>
    </w:p>
    <w:p w14:paraId="0B9B3502" w14:textId="77777777" w:rsidR="0060716B" w:rsidRDefault="0060716B" w:rsidP="00DE5AF3">
      <w:pPr>
        <w:pStyle w:val="Listeavsnitt"/>
        <w:numPr>
          <w:ilvl w:val="0"/>
          <w:numId w:val="31"/>
        </w:numPr>
        <w:tabs>
          <w:tab w:val="left" w:pos="360"/>
        </w:tabs>
        <w:rPr>
          <w:rFonts w:cstheme="minorHAnsi"/>
          <w:szCs w:val="16"/>
        </w:rPr>
      </w:pPr>
      <w:r>
        <w:rPr>
          <w:rFonts w:cstheme="minorHAnsi"/>
          <w:szCs w:val="16"/>
        </w:rPr>
        <w:t>Det er viktig at rollen har en pedagogisk tilnærming til oppgavene</w:t>
      </w:r>
    </w:p>
    <w:p w14:paraId="5C4D4F36" w14:textId="77777777" w:rsidR="0060716B" w:rsidRDefault="0060716B" w:rsidP="00DE5AF3">
      <w:pPr>
        <w:pStyle w:val="Listeavsnitt"/>
        <w:numPr>
          <w:ilvl w:val="0"/>
          <w:numId w:val="31"/>
        </w:numPr>
        <w:tabs>
          <w:tab w:val="left" w:pos="360"/>
        </w:tabs>
        <w:rPr>
          <w:rFonts w:cstheme="minorHAnsi"/>
          <w:szCs w:val="16"/>
        </w:rPr>
      </w:pPr>
      <w:r>
        <w:rPr>
          <w:rFonts w:cstheme="minorHAnsi"/>
          <w:szCs w:val="16"/>
        </w:rPr>
        <w:t>Rollen bør ha, eller være villig til å ta, minimum Grasrottrenerkurset</w:t>
      </w:r>
    </w:p>
    <w:p w14:paraId="1CE4C162" w14:textId="77777777" w:rsidR="0060716B" w:rsidRDefault="0060716B" w:rsidP="0060716B">
      <w:pPr>
        <w:tabs>
          <w:tab w:val="left" w:pos="360"/>
        </w:tabs>
        <w:ind w:left="709" w:hanging="720"/>
        <w:rPr>
          <w:rFonts w:cstheme="minorHAnsi"/>
          <w:szCs w:val="16"/>
        </w:rPr>
      </w:pPr>
    </w:p>
    <w:p w14:paraId="2DE34C32" w14:textId="77777777" w:rsidR="0060716B" w:rsidRPr="005E5625" w:rsidRDefault="000B07A7" w:rsidP="000B07A7">
      <w:pPr>
        <w:pStyle w:val="Overskrift2"/>
        <w:ind w:left="0"/>
      </w:pPr>
      <w:bookmarkStart w:id="93" w:name="_Toc155732240"/>
      <w:r>
        <w:t>10.11</w:t>
      </w:r>
      <w:r>
        <w:tab/>
      </w:r>
      <w:r w:rsidR="0060716B">
        <w:t>Utdanningsansvarlig</w:t>
      </w:r>
      <w:bookmarkEnd w:id="93"/>
    </w:p>
    <w:p w14:paraId="03EEED6A"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Legge ut info om tilgjengelige trenerkurs og andre temakvelder som er av interesse for klubbens trenere.   Dette er for å bygge kompetanse internt i klubben. Infoen skal legges ut på klubbens infosider.</w:t>
      </w:r>
    </w:p>
    <w:p w14:paraId="0016A76C"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 xml:space="preserve">Gjennomføre klubbkveld en gang i året med forskjellige temaer og invitere foredragsholdere. </w:t>
      </w:r>
    </w:p>
    <w:p w14:paraId="00217849"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Holde oversikt og ajourføre kompetansearkiv for alle våre trenere i klubben.</w:t>
      </w:r>
    </w:p>
    <w:p w14:paraId="1F1035C8" w14:textId="77777777" w:rsidR="0060716B" w:rsidRPr="009C6027" w:rsidRDefault="0060716B">
      <w:pPr>
        <w:pStyle w:val="Listeavsnitt"/>
        <w:numPr>
          <w:ilvl w:val="0"/>
          <w:numId w:val="32"/>
        </w:numPr>
        <w:tabs>
          <w:tab w:val="left" w:pos="360"/>
        </w:tabs>
        <w:rPr>
          <w:rFonts w:cstheme="minorHAnsi"/>
          <w:szCs w:val="16"/>
        </w:rPr>
      </w:pPr>
      <w:r w:rsidRPr="009C6027">
        <w:rPr>
          <w:rFonts w:cstheme="minorHAnsi"/>
          <w:szCs w:val="16"/>
        </w:rPr>
        <w:t>Arr</w:t>
      </w:r>
      <w:r>
        <w:rPr>
          <w:rFonts w:cstheme="minorHAnsi"/>
          <w:szCs w:val="16"/>
        </w:rPr>
        <w:t xml:space="preserve">angere </w:t>
      </w:r>
      <w:r w:rsidRPr="009C6027">
        <w:rPr>
          <w:rFonts w:cstheme="minorHAnsi"/>
          <w:szCs w:val="16"/>
        </w:rPr>
        <w:t xml:space="preserve">trenerkurs internt </w:t>
      </w:r>
      <w:r>
        <w:rPr>
          <w:rFonts w:cstheme="minorHAnsi"/>
          <w:szCs w:val="16"/>
        </w:rPr>
        <w:t xml:space="preserve">i klubben </w:t>
      </w:r>
      <w:r w:rsidRPr="009C6027">
        <w:rPr>
          <w:rFonts w:cstheme="minorHAnsi"/>
          <w:szCs w:val="16"/>
        </w:rPr>
        <w:t>etter behov.</w:t>
      </w:r>
    </w:p>
    <w:p w14:paraId="4BEBEFB3" w14:textId="77777777" w:rsidR="0060716B" w:rsidRPr="009C6027" w:rsidRDefault="0060716B" w:rsidP="0060716B">
      <w:pPr>
        <w:ind w:left="709" w:hanging="720"/>
        <w:rPr>
          <w:lang w:eastAsia="nb-NO"/>
        </w:rPr>
      </w:pPr>
    </w:p>
    <w:p w14:paraId="355773BB" w14:textId="77777777" w:rsidR="0060716B" w:rsidRPr="009C6027" w:rsidRDefault="000B07A7" w:rsidP="000B07A7">
      <w:pPr>
        <w:pStyle w:val="Overskrift2"/>
        <w:ind w:left="0"/>
      </w:pPr>
      <w:bookmarkStart w:id="94" w:name="_Toc155732241"/>
      <w:r>
        <w:lastRenderedPageBreak/>
        <w:t>10.12</w:t>
      </w:r>
      <w:r>
        <w:tab/>
      </w:r>
      <w:r w:rsidR="0060716B">
        <w:t>Overgangsansvarlig</w:t>
      </w:r>
      <w:bookmarkEnd w:id="94"/>
    </w:p>
    <w:p w14:paraId="76FF8E45" w14:textId="77777777" w:rsidR="0060716B" w:rsidRPr="00733F29" w:rsidRDefault="0060716B" w:rsidP="008C6F72">
      <w:pPr>
        <w:ind w:hanging="11"/>
        <w:rPr>
          <w:lang w:eastAsia="nb-NO"/>
        </w:rPr>
      </w:pPr>
      <w:r w:rsidRPr="00733F29">
        <w:rPr>
          <w:lang w:eastAsia="nb-NO"/>
        </w:rPr>
        <w:t xml:space="preserve">Følge opp, i samråd med styre/sportslig ledelse, overgangsforhandlinger når det er nødvendig og påse at alle forpliktelser er gjort opp. </w:t>
      </w:r>
    </w:p>
    <w:p w14:paraId="4501D5E4" w14:textId="77777777" w:rsidR="0060716B" w:rsidRPr="009C6027" w:rsidRDefault="0060716B" w:rsidP="0060716B">
      <w:pPr>
        <w:ind w:left="709" w:hanging="720"/>
        <w:rPr>
          <w:lang w:eastAsia="nb-NO"/>
        </w:rPr>
      </w:pPr>
    </w:p>
    <w:p w14:paraId="72776A29" w14:textId="77777777" w:rsidR="0060716B" w:rsidRPr="009C6027" w:rsidRDefault="000B07A7" w:rsidP="000B07A7">
      <w:pPr>
        <w:pStyle w:val="Overskrift2"/>
        <w:ind w:left="0"/>
      </w:pPr>
      <w:bookmarkStart w:id="95" w:name="_Toc155732242"/>
      <w:r>
        <w:t>10.13</w:t>
      </w:r>
      <w:r>
        <w:tab/>
      </w:r>
      <w:r w:rsidR="0060716B">
        <w:t>Ansvarlig banedisponering</w:t>
      </w:r>
      <w:bookmarkEnd w:id="95"/>
    </w:p>
    <w:p w14:paraId="6A309B08" w14:textId="6E72D57E" w:rsidR="0060716B" w:rsidRPr="009C6027" w:rsidRDefault="0060716B" w:rsidP="008C6F72">
      <w:pPr>
        <w:ind w:hanging="11"/>
        <w:rPr>
          <w:lang w:eastAsia="nb-NO"/>
        </w:rPr>
      </w:pPr>
      <w:r w:rsidRPr="009C6027">
        <w:rPr>
          <w:lang w:eastAsia="nb-NO"/>
        </w:rPr>
        <w:t xml:space="preserve">Ansvaret for banedisponeringen av klubbens spilleflater deles mellom administrativ </w:t>
      </w:r>
      <w:r w:rsidR="005F46AB">
        <w:rPr>
          <w:lang w:eastAsia="nb-NO"/>
        </w:rPr>
        <w:t>medarbeider</w:t>
      </w:r>
      <w:r w:rsidRPr="009C6027">
        <w:rPr>
          <w:lang w:eastAsia="nb-NO"/>
        </w:rPr>
        <w:t xml:space="preserve"> og sportslig leder. Etter at sportslig leder (sportslig utvalg) har vedtatt treningstider for alle laggruppene for vintersesong respektive sommersesong, tar administrativ </w:t>
      </w:r>
      <w:r w:rsidR="005F46AB">
        <w:rPr>
          <w:lang w:eastAsia="nb-NO"/>
        </w:rPr>
        <w:t>medarbeider</w:t>
      </w:r>
      <w:r w:rsidRPr="009C6027">
        <w:rPr>
          <w:lang w:eastAsia="nb-NO"/>
        </w:rPr>
        <w:t xml:space="preserve"> over ansvaret for å ajourføre banekalender, med </w:t>
      </w:r>
      <w:proofErr w:type="spellStart"/>
      <w:r w:rsidRPr="009C6027">
        <w:rPr>
          <w:lang w:eastAsia="nb-NO"/>
        </w:rPr>
        <w:t>omberamminger</w:t>
      </w:r>
      <w:proofErr w:type="spellEnd"/>
      <w:r w:rsidRPr="009C6027">
        <w:rPr>
          <w:lang w:eastAsia="nb-NO"/>
        </w:rPr>
        <w:t>, utsettelser og endringer i kamp- og treningsprogrammet. Alle endringer fra både krets og lag/grupper går gjennom administrativ leder.</w:t>
      </w:r>
    </w:p>
    <w:p w14:paraId="65B870B9" w14:textId="77777777" w:rsidR="0060716B" w:rsidRPr="009C6027" w:rsidRDefault="0060716B" w:rsidP="008C6F72">
      <w:pPr>
        <w:ind w:hanging="11"/>
        <w:rPr>
          <w:lang w:eastAsia="nb-NO"/>
        </w:rPr>
      </w:pPr>
      <w:r w:rsidRPr="009C6027">
        <w:rPr>
          <w:lang w:eastAsia="nb-NO"/>
        </w:rPr>
        <w:t xml:space="preserve">Baneansvarlig skal også levere banesperre-oversikt (treningstider der det ikke skal legges kamper) hver høst til krets, etter samråd med sportslig leder/utvalg. Normal frist for dette er 15. november. </w:t>
      </w:r>
    </w:p>
    <w:p w14:paraId="6FC95BD8"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Legge til rette for treningstider fra nyttår til seriestart (påsketider) hvert år. Dette presentere 1. desember hvert år. </w:t>
      </w:r>
    </w:p>
    <w:p w14:paraId="1AD56A3A"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Treningstider i kampsesong legges ut senest 1. april hvert år og varer ut året. </w:t>
      </w:r>
    </w:p>
    <w:p w14:paraId="0858F72F"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Oppsette settes opp i samarbeid med </w:t>
      </w:r>
      <w:r>
        <w:rPr>
          <w:rFonts w:cstheme="minorHAnsi"/>
          <w:szCs w:val="16"/>
        </w:rPr>
        <w:t xml:space="preserve">administrativ leder </w:t>
      </w:r>
      <w:r w:rsidRPr="009C6027">
        <w:rPr>
          <w:rFonts w:cstheme="minorHAnsi"/>
          <w:szCs w:val="16"/>
        </w:rPr>
        <w:t xml:space="preserve">og barnefotball ansvarlig. Alle lag kan komme med ønsker som sendes inn til sportsligleder i forkant. </w:t>
      </w:r>
    </w:p>
    <w:p w14:paraId="580F7DD2"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Sportslig utvalg bestemmer hvor mange økter lagene skal ha og dette legger føringer for arealdisponering. </w:t>
      </w:r>
    </w:p>
    <w:p w14:paraId="655AC085"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Ferdig banekalender godkjennes av sportslig utvalg før det legges ut medlemmene i klubben. </w:t>
      </w:r>
    </w:p>
    <w:p w14:paraId="6598A959"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Det kan ikke være slik at tider arves år etter år da det er noen kull som er små og noe kull er store så derfor vil arealdisponeringen være forskjellig fra år til år. </w:t>
      </w:r>
    </w:p>
    <w:p w14:paraId="2CA59EEA"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 xml:space="preserve">Viktig at det settes av arealet til egne keepertreninger og at det settes av tid for oppstarts kull som kommer i august hvert år. </w:t>
      </w:r>
    </w:p>
    <w:p w14:paraId="68CE39D7" w14:textId="77777777" w:rsidR="0060716B" w:rsidRPr="009C6027" w:rsidRDefault="0060716B">
      <w:pPr>
        <w:pStyle w:val="Listeavsnitt"/>
        <w:numPr>
          <w:ilvl w:val="0"/>
          <w:numId w:val="33"/>
        </w:numPr>
        <w:tabs>
          <w:tab w:val="left" w:pos="360"/>
        </w:tabs>
        <w:rPr>
          <w:rFonts w:cstheme="minorHAnsi"/>
          <w:szCs w:val="16"/>
        </w:rPr>
      </w:pPr>
      <w:r w:rsidRPr="009C6027">
        <w:rPr>
          <w:rFonts w:cstheme="minorHAnsi"/>
          <w:szCs w:val="16"/>
        </w:rPr>
        <w:t>Jente</w:t>
      </w:r>
      <w:r>
        <w:rPr>
          <w:rFonts w:cstheme="minorHAnsi"/>
          <w:szCs w:val="16"/>
        </w:rPr>
        <w:t>-</w:t>
      </w:r>
      <w:r w:rsidRPr="009C6027">
        <w:rPr>
          <w:rFonts w:cstheme="minorHAnsi"/>
          <w:szCs w:val="16"/>
        </w:rPr>
        <w:t xml:space="preserve"> og guttefotball skal ha lik behandling etter ønske når det gjelder banedisponering.</w:t>
      </w:r>
    </w:p>
    <w:p w14:paraId="4A8DEE35" w14:textId="77777777" w:rsidR="0060716B" w:rsidRPr="009C6027" w:rsidRDefault="0060716B" w:rsidP="0060716B">
      <w:pPr>
        <w:ind w:left="709" w:hanging="720"/>
        <w:rPr>
          <w:lang w:eastAsia="nb-NO"/>
        </w:rPr>
      </w:pPr>
    </w:p>
    <w:p w14:paraId="41F83FD2" w14:textId="77777777" w:rsidR="0060716B" w:rsidRPr="009C6027" w:rsidRDefault="00C80156" w:rsidP="00C80156">
      <w:pPr>
        <w:pStyle w:val="Overskrift2"/>
        <w:ind w:left="0"/>
      </w:pPr>
      <w:bookmarkStart w:id="96" w:name="_Toc155732243"/>
      <w:r>
        <w:t>10.1</w:t>
      </w:r>
      <w:r w:rsidR="000B07A7">
        <w:t>4</w:t>
      </w:r>
      <w:r>
        <w:tab/>
      </w:r>
      <w:r w:rsidR="0060716B">
        <w:t>Ansvarlig politiattester</w:t>
      </w:r>
      <w:bookmarkEnd w:id="96"/>
    </w:p>
    <w:p w14:paraId="20095894" w14:textId="1BD0BFFC" w:rsidR="0060716B" w:rsidRPr="009C6027" w:rsidRDefault="0060716B" w:rsidP="005F46AB">
      <w:pPr>
        <w:ind w:hanging="11"/>
        <w:rPr>
          <w:sz w:val="20"/>
          <w:lang w:eastAsia="nb-NO"/>
        </w:rPr>
      </w:pPr>
      <w:r w:rsidRPr="009C6027">
        <w:rPr>
          <w:rFonts w:cs="Arial"/>
          <w:szCs w:val="24"/>
          <w:lang w:eastAsia="nb-NO"/>
        </w:rPr>
        <w:t>Klubbens ansvarlige for politiattester oppnevnes av klubbens styre. Det bør også oppnevnes en vararepresentant for denne.</w:t>
      </w:r>
    </w:p>
    <w:p w14:paraId="6BB71E2C" w14:textId="6F15886D" w:rsidR="0002127A" w:rsidRPr="005F46AB" w:rsidRDefault="0060716B" w:rsidP="005F46AB">
      <w:pPr>
        <w:ind w:hanging="11"/>
        <w:rPr>
          <w:sz w:val="20"/>
          <w:lang w:eastAsia="nb-NO"/>
        </w:rPr>
      </w:pPr>
      <w:r w:rsidRPr="009C6027">
        <w:rPr>
          <w:rFonts w:cs="Arial"/>
          <w:szCs w:val="24"/>
          <w:lang w:eastAsia="nb-NO"/>
        </w:rPr>
        <w:t>Vedkommende skal avkreve politiattest for de frivillige og eventuelt ansatte i Fjellhamar FK som skal utføre verv og oppgaver som innebærer et tillits- eller ansvarsforhold ovenfor barn, ungdom og personer med nedsatt funksjonsevne.</w:t>
      </w:r>
    </w:p>
    <w:p w14:paraId="478366D0" w14:textId="0F73E223" w:rsidR="0060716B" w:rsidRPr="009C6027" w:rsidRDefault="0060716B" w:rsidP="0060716B">
      <w:pPr>
        <w:ind w:left="709" w:hanging="720"/>
        <w:rPr>
          <w:sz w:val="20"/>
          <w:lang w:eastAsia="nb-NO"/>
        </w:rPr>
      </w:pPr>
      <w:r w:rsidRPr="009C6027">
        <w:rPr>
          <w:rFonts w:cs="Arial"/>
          <w:szCs w:val="24"/>
          <w:lang w:eastAsia="nb-NO"/>
        </w:rPr>
        <w:t>Den ansvarlige for politiattester i klubben skal:</w:t>
      </w:r>
    </w:p>
    <w:p w14:paraId="170C20F7"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Gjøre kjent for alle i klubben hvilke funksjoner, verv og oppgaver som krever gyldig politiattest.</w:t>
      </w:r>
    </w:p>
    <w:p w14:paraId="475970AF"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Følge opp at alle aktuelle personer viser gyldig politiattest og føre et register på dette.</w:t>
      </w:r>
    </w:p>
    <w:p w14:paraId="4D44B1F4"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Påse at klubbens vedtatte retningslinjer for politiattester følges opp og håndheves.</w:t>
      </w:r>
    </w:p>
    <w:p w14:paraId="5F6BC950" w14:textId="77777777" w:rsidR="0060716B" w:rsidRPr="009C6027" w:rsidRDefault="0060716B">
      <w:pPr>
        <w:numPr>
          <w:ilvl w:val="0"/>
          <w:numId w:val="34"/>
        </w:numPr>
        <w:tabs>
          <w:tab w:val="clear" w:pos="720"/>
          <w:tab w:val="num" w:pos="360"/>
        </w:tabs>
        <w:spacing w:after="0" w:line="240" w:lineRule="auto"/>
        <w:ind w:left="360"/>
        <w:rPr>
          <w:sz w:val="20"/>
          <w:lang w:eastAsia="nb-NO"/>
        </w:rPr>
      </w:pPr>
      <w:r w:rsidRPr="009C6027">
        <w:rPr>
          <w:rFonts w:cs="Arial"/>
          <w:szCs w:val="24"/>
          <w:lang w:eastAsia="nb-NO"/>
        </w:rPr>
        <w:t>Oppdatere generelle regler fra NIF og NFF for avkreving av politiattest og publisere disse tilgjengelig for alle klubbens medlemmer.</w:t>
      </w:r>
    </w:p>
    <w:p w14:paraId="4516DC93" w14:textId="77777777" w:rsidR="0060716B" w:rsidRPr="009C6027" w:rsidRDefault="0060716B" w:rsidP="008C6F72">
      <w:pPr>
        <w:ind w:left="349" w:hanging="720"/>
      </w:pPr>
    </w:p>
    <w:p w14:paraId="1918DD6E" w14:textId="58082E4D" w:rsidR="0060716B" w:rsidRPr="009C6027" w:rsidRDefault="0060716B" w:rsidP="008C6F72">
      <w:pPr>
        <w:ind w:hanging="11"/>
        <w:rPr>
          <w:sz w:val="18"/>
        </w:rPr>
      </w:pPr>
      <w:r w:rsidRPr="009C6027">
        <w:t xml:space="preserve">For alle nye ansatte/vervsmedlemmer som det skal kreves politiattest fra, skal det påses at de aktuelle fyller ut «Bekreftelse på formål» samt «Søknad om politiattest». Det er laget egne, ferdig signerte alternative bekreftelser på formål for trenere, lagledere/foreldrekontakter og styreverv/administrasjon. Disse, samt politiattest-søknaden finnes på vår hjemmeside: </w:t>
      </w:r>
      <w:r w:rsidR="00675A14">
        <w:rPr>
          <w:sz w:val="18"/>
        </w:rPr>
        <w:br/>
      </w:r>
      <w:hyperlink r:id="rId18" w:history="1">
        <w:r w:rsidR="00675A14" w:rsidRPr="008C6367">
          <w:rPr>
            <w:rStyle w:val="Hyperkobling"/>
            <w:sz w:val="18"/>
          </w:rPr>
          <w:t>https://www.fjellhamarfotball.no/politiattest</w:t>
        </w:r>
      </w:hyperlink>
      <w:r w:rsidR="00675A14">
        <w:rPr>
          <w:sz w:val="18"/>
        </w:rPr>
        <w:t xml:space="preserve"> </w:t>
      </w:r>
    </w:p>
    <w:p w14:paraId="3C7FD0F0" w14:textId="2919AC86" w:rsidR="0060716B" w:rsidRPr="009C6027" w:rsidRDefault="0060716B" w:rsidP="008C6F72">
      <w:r w:rsidRPr="009C6027">
        <w:t xml:space="preserve">Når søkerne har mottatt bekreftelse fra politiet, skal attesten fremvises klubbens politiattest-ansvarlige som registrerer denne med </w:t>
      </w:r>
      <w:r w:rsidR="00675A14">
        <w:t>i klubbens og NFFs</w:t>
      </w:r>
      <w:r w:rsidRPr="009C6027">
        <w:t xml:space="preserve"> medlemsregister. Den enkelte søker skal beholde sin personlige politiattest. Klubben skal kun se og registrere denne.</w:t>
      </w:r>
    </w:p>
    <w:p w14:paraId="0E7F599D" w14:textId="77777777" w:rsidR="00A56E4A" w:rsidRDefault="000B07A7" w:rsidP="000B07A7">
      <w:pPr>
        <w:pStyle w:val="Overskrift1"/>
        <w:ind w:left="0"/>
      </w:pPr>
      <w:bookmarkStart w:id="97" w:name="_Toc155732244"/>
      <w:r>
        <w:t>11.</w:t>
      </w:r>
      <w:r>
        <w:tab/>
      </w:r>
      <w:r w:rsidR="0060716B">
        <w:t>Lagets organisering</w:t>
      </w:r>
      <w:bookmarkEnd w:id="97"/>
    </w:p>
    <w:p w14:paraId="469D8805" w14:textId="77777777" w:rsidR="0060716B" w:rsidRPr="009C6027" w:rsidRDefault="00C80156" w:rsidP="00C80156">
      <w:pPr>
        <w:pStyle w:val="Overskrift2"/>
        <w:ind w:left="-11"/>
      </w:pPr>
      <w:bookmarkStart w:id="98" w:name="_Toc155732245"/>
      <w:r>
        <w:t>11.1</w:t>
      </w:r>
      <w:r>
        <w:tab/>
      </w:r>
      <w:r w:rsidR="0060716B" w:rsidRPr="009C6027">
        <w:t>Hvert lag/gruppe i klubben skal ha minimum følgende funksjoner:</w:t>
      </w:r>
      <w:bookmarkEnd w:id="98"/>
    </w:p>
    <w:p w14:paraId="2477F332" w14:textId="77777777" w:rsidR="0060716B" w:rsidRDefault="0060716B" w:rsidP="0060716B">
      <w:pPr>
        <w:ind w:left="709" w:hanging="720"/>
        <w:rPr>
          <w:b/>
          <w:i/>
        </w:rPr>
      </w:pPr>
      <w:r w:rsidRPr="009C6027">
        <w:rPr>
          <w:b/>
          <w:i/>
        </w:rPr>
        <w:t xml:space="preserve">Hovedtrener </w:t>
      </w:r>
    </w:p>
    <w:p w14:paraId="28B994AA" w14:textId="77777777" w:rsidR="0060716B" w:rsidRDefault="0060716B" w:rsidP="0060716B">
      <w:pPr>
        <w:ind w:left="709" w:hanging="720"/>
      </w:pPr>
      <w:r>
        <w:t>Alle lag skal ha en hovedtrener som rapporter til sportslig utvalg og har ansvaret for;</w:t>
      </w:r>
    </w:p>
    <w:p w14:paraId="72890CE1" w14:textId="77777777" w:rsidR="0060716B" w:rsidRPr="009C6027" w:rsidRDefault="0060716B" w:rsidP="00DE5AF3">
      <w:pPr>
        <w:pStyle w:val="Listeavsnitt"/>
        <w:numPr>
          <w:ilvl w:val="0"/>
          <w:numId w:val="5"/>
        </w:numPr>
        <w:ind w:left="709" w:hanging="720"/>
      </w:pPr>
      <w:r>
        <w:t xml:space="preserve">at </w:t>
      </w:r>
      <w:r w:rsidRPr="009C6027">
        <w:t>klubbens sports</w:t>
      </w:r>
      <w:r>
        <w:t xml:space="preserve">plan </w:t>
      </w:r>
      <w:r w:rsidRPr="009C6027">
        <w:t>følges</w:t>
      </w:r>
    </w:p>
    <w:p w14:paraId="0EC00CC0" w14:textId="77777777" w:rsidR="0060716B" w:rsidRPr="009C6027" w:rsidRDefault="0060716B" w:rsidP="00DE5AF3">
      <w:pPr>
        <w:pStyle w:val="Listeavsnitt"/>
        <w:numPr>
          <w:ilvl w:val="0"/>
          <w:numId w:val="5"/>
        </w:numPr>
        <w:ind w:left="709" w:hanging="720"/>
      </w:pPr>
      <w:r>
        <w:t>treninger og laguttak</w:t>
      </w:r>
    </w:p>
    <w:p w14:paraId="78B5E2B6" w14:textId="77777777" w:rsidR="0060716B" w:rsidRPr="009C6027" w:rsidRDefault="0060716B" w:rsidP="00DE5AF3">
      <w:pPr>
        <w:pStyle w:val="Listeavsnitt"/>
        <w:numPr>
          <w:ilvl w:val="0"/>
          <w:numId w:val="5"/>
        </w:numPr>
        <w:ind w:left="709" w:hanging="720"/>
      </w:pPr>
      <w:r w:rsidRPr="009C6027">
        <w:t>kampledelse og spillersamtaler</w:t>
      </w:r>
    </w:p>
    <w:p w14:paraId="74C74C76" w14:textId="77777777" w:rsidR="0060716B" w:rsidRDefault="0060716B" w:rsidP="00DE5AF3">
      <w:pPr>
        <w:pStyle w:val="Listeavsnitt"/>
        <w:numPr>
          <w:ilvl w:val="0"/>
          <w:numId w:val="5"/>
        </w:numPr>
        <w:ind w:left="709" w:hanging="720"/>
      </w:pPr>
      <w:r w:rsidRPr="009C6027">
        <w:t>hospitering</w:t>
      </w:r>
      <w:r>
        <w:t xml:space="preserve"> i samråd med sportslig leder</w:t>
      </w:r>
    </w:p>
    <w:p w14:paraId="1CCD3DE2" w14:textId="77777777" w:rsidR="0060716B" w:rsidRPr="009C6027" w:rsidRDefault="0060716B" w:rsidP="0060716B">
      <w:pPr>
        <w:pStyle w:val="Listeavsnitt"/>
        <w:ind w:left="709" w:hanging="720"/>
      </w:pPr>
    </w:p>
    <w:p w14:paraId="08CBDA0D" w14:textId="77777777" w:rsidR="0060716B" w:rsidRDefault="0060716B" w:rsidP="0060716B">
      <w:pPr>
        <w:ind w:left="709" w:hanging="720"/>
        <w:rPr>
          <w:b/>
          <w:i/>
        </w:rPr>
      </w:pPr>
      <w:r w:rsidRPr="009C6027">
        <w:rPr>
          <w:b/>
          <w:i/>
        </w:rPr>
        <w:t>Lagleder</w:t>
      </w:r>
    </w:p>
    <w:p w14:paraId="0F78DB20" w14:textId="77777777" w:rsidR="0060716B" w:rsidRPr="009C6027" w:rsidRDefault="0060716B" w:rsidP="006811A0">
      <w:r>
        <w:t xml:space="preserve">Lagleder er ansvarlig </w:t>
      </w:r>
      <w:r w:rsidRPr="009C6027">
        <w:t>for kommunikasjon mellom klubben og foreldrene/spillerne.</w:t>
      </w:r>
      <w:r>
        <w:t xml:space="preserve"> Lagleder har ansvaret for </w:t>
      </w:r>
    </w:p>
    <w:p w14:paraId="4D1B15A7" w14:textId="77777777" w:rsidR="0060716B" w:rsidRPr="009C6027" w:rsidRDefault="0060716B" w:rsidP="00DE5AF3">
      <w:pPr>
        <w:pStyle w:val="Listeavsnitt"/>
        <w:numPr>
          <w:ilvl w:val="0"/>
          <w:numId w:val="6"/>
        </w:numPr>
        <w:ind w:left="709" w:hanging="720"/>
      </w:pPr>
      <w:r w:rsidRPr="009C6027">
        <w:t>påmelding til seriespill og cuper</w:t>
      </w:r>
    </w:p>
    <w:p w14:paraId="231A8482" w14:textId="77777777" w:rsidR="0060716B" w:rsidRPr="009C6027" w:rsidRDefault="0060716B" w:rsidP="00DE5AF3">
      <w:pPr>
        <w:pStyle w:val="Listeavsnitt"/>
        <w:numPr>
          <w:ilvl w:val="0"/>
          <w:numId w:val="6"/>
        </w:numPr>
        <w:ind w:left="709" w:hanging="720"/>
      </w:pPr>
      <w:r w:rsidRPr="009C6027">
        <w:t>lagets drakter og bestilling av utstyr</w:t>
      </w:r>
    </w:p>
    <w:p w14:paraId="4B5A24BA" w14:textId="77777777" w:rsidR="0060716B" w:rsidRPr="009C6027" w:rsidRDefault="0060716B" w:rsidP="00DE5AF3">
      <w:pPr>
        <w:pStyle w:val="Listeavsnitt"/>
        <w:numPr>
          <w:ilvl w:val="0"/>
          <w:numId w:val="6"/>
        </w:numPr>
        <w:ind w:left="709" w:hanging="720"/>
      </w:pPr>
      <w:r w:rsidRPr="009C6027">
        <w:t>å innkalle til foreldremøter</w:t>
      </w:r>
    </w:p>
    <w:p w14:paraId="5C3FC192" w14:textId="77777777" w:rsidR="0060716B" w:rsidRPr="009C6027" w:rsidRDefault="0060716B" w:rsidP="00DE5AF3">
      <w:pPr>
        <w:pStyle w:val="Listeavsnitt"/>
        <w:numPr>
          <w:ilvl w:val="0"/>
          <w:numId w:val="6"/>
        </w:numPr>
        <w:ind w:left="709" w:hanging="720"/>
      </w:pPr>
      <w:r>
        <w:t xml:space="preserve">å </w:t>
      </w:r>
      <w:r w:rsidRPr="009C6027">
        <w:t xml:space="preserve">finne </w:t>
      </w:r>
      <w:proofErr w:type="spellStart"/>
      <w:r w:rsidRPr="009C6027">
        <w:t>kampvert</w:t>
      </w:r>
      <w:proofErr w:type="spellEnd"/>
    </w:p>
    <w:p w14:paraId="14F1DB41" w14:textId="77777777" w:rsidR="0060716B" w:rsidRDefault="0060716B" w:rsidP="00DE5AF3">
      <w:pPr>
        <w:pStyle w:val="Listeavsnitt"/>
        <w:numPr>
          <w:ilvl w:val="0"/>
          <w:numId w:val="6"/>
        </w:numPr>
        <w:ind w:left="709" w:hanging="720"/>
      </w:pPr>
      <w:r w:rsidRPr="009C6027">
        <w:t xml:space="preserve">ansvarlig for </w:t>
      </w:r>
      <w:r>
        <w:t xml:space="preserve">å oppdatere </w:t>
      </w:r>
      <w:r w:rsidRPr="009C6027">
        <w:t>medlemslister</w:t>
      </w:r>
    </w:p>
    <w:p w14:paraId="1D74FE98" w14:textId="77777777" w:rsidR="0060716B" w:rsidRPr="009C6027" w:rsidRDefault="0060716B" w:rsidP="0060716B">
      <w:pPr>
        <w:pStyle w:val="Listeavsnitt"/>
        <w:ind w:left="709" w:hanging="720"/>
      </w:pPr>
    </w:p>
    <w:p w14:paraId="2C57C69E" w14:textId="77777777" w:rsidR="0060716B" w:rsidRDefault="0060716B" w:rsidP="0060716B">
      <w:pPr>
        <w:ind w:left="709" w:hanging="720"/>
        <w:rPr>
          <w:b/>
          <w:i/>
        </w:rPr>
      </w:pPr>
      <w:r w:rsidRPr="009C6027">
        <w:rPr>
          <w:b/>
          <w:i/>
        </w:rPr>
        <w:t>Foreldrekontakt (FK)</w:t>
      </w:r>
    </w:p>
    <w:p w14:paraId="3E6B541F" w14:textId="77777777" w:rsidR="0060716B" w:rsidRDefault="0060716B" w:rsidP="0060716B">
      <w:pPr>
        <w:ind w:left="709" w:hanging="720"/>
      </w:pPr>
      <w:r w:rsidRPr="005F1D9C">
        <w:t>Foreldrekontakten er ansvarlig for å koordinere dugnader og</w:t>
      </w:r>
      <w:r>
        <w:t xml:space="preserve"> sosiale arrangementer rundt lagt. </w:t>
      </w:r>
    </w:p>
    <w:p w14:paraId="3686EFFF" w14:textId="77777777" w:rsidR="0060716B" w:rsidRPr="001E65DA" w:rsidRDefault="0060716B" w:rsidP="0060716B">
      <w:pPr>
        <w:pStyle w:val="Listeavsnitt"/>
        <w:ind w:left="709" w:hanging="720"/>
        <w:rPr>
          <w:b/>
          <w:bCs/>
        </w:rPr>
      </w:pPr>
      <w:r>
        <w:t xml:space="preserve"> </w:t>
      </w:r>
      <w:r w:rsidR="00E83209" w:rsidRPr="001E65DA">
        <w:rPr>
          <w:b/>
          <w:bCs/>
        </w:rPr>
        <w:t>Økonomiansvarlige</w:t>
      </w:r>
    </w:p>
    <w:p w14:paraId="71B1CF18" w14:textId="77777777" w:rsidR="00E83209" w:rsidRPr="001E65DA" w:rsidRDefault="00E83209" w:rsidP="0060716B">
      <w:pPr>
        <w:pStyle w:val="Listeavsnitt"/>
        <w:ind w:left="709" w:hanging="720"/>
      </w:pPr>
    </w:p>
    <w:p w14:paraId="4D62B42B" w14:textId="77777777" w:rsidR="00E83209" w:rsidRPr="001E65DA" w:rsidRDefault="00E83209" w:rsidP="0060716B">
      <w:pPr>
        <w:pStyle w:val="Listeavsnitt"/>
        <w:ind w:left="709" w:hanging="720"/>
      </w:pPr>
      <w:r w:rsidRPr="001E65DA">
        <w:t>Hvert lag må ha to foreldre som er ansvarlig for lagkassa, kan gjerne være en av funksjonene over</w:t>
      </w:r>
    </w:p>
    <w:p w14:paraId="5EA6B78D" w14:textId="249002B5" w:rsidR="00E53594" w:rsidRPr="001E65DA" w:rsidRDefault="00E53594" w:rsidP="0060716B">
      <w:pPr>
        <w:pStyle w:val="Listeavsnitt"/>
        <w:ind w:left="709" w:hanging="720"/>
      </w:pPr>
      <w:r w:rsidRPr="001E65DA">
        <w:t>(</w:t>
      </w:r>
      <w:r w:rsidR="005F46AB">
        <w:t>Se også</w:t>
      </w:r>
      <w:r w:rsidRPr="001E65DA">
        <w:t xml:space="preserve"> pkt. 9.3)</w:t>
      </w:r>
    </w:p>
    <w:p w14:paraId="3CDC8593" w14:textId="77777777" w:rsidR="00E83209" w:rsidRPr="00E83209" w:rsidRDefault="00E83209" w:rsidP="0060716B">
      <w:pPr>
        <w:pStyle w:val="Listeavsnitt"/>
        <w:ind w:left="709" w:hanging="720"/>
        <w:rPr>
          <w:color w:val="70AD47" w:themeColor="accent6"/>
        </w:rPr>
      </w:pPr>
    </w:p>
    <w:p w14:paraId="7C9CE3E2" w14:textId="77777777" w:rsidR="0060716B" w:rsidRPr="009C6027" w:rsidRDefault="000B07A7" w:rsidP="000B07A7">
      <w:pPr>
        <w:pStyle w:val="Overskrift1"/>
        <w:ind w:left="0"/>
      </w:pPr>
      <w:bookmarkStart w:id="99" w:name="_Toc155732246"/>
      <w:r>
        <w:lastRenderedPageBreak/>
        <w:t>12</w:t>
      </w:r>
      <w:r>
        <w:tab/>
      </w:r>
      <w:r w:rsidR="0060716B">
        <w:t>Klubbdrift/rutiner</w:t>
      </w:r>
      <w:bookmarkEnd w:id="99"/>
    </w:p>
    <w:p w14:paraId="29DF4738" w14:textId="77777777" w:rsidR="0060716B" w:rsidRPr="00D92FB1" w:rsidRDefault="00C80156" w:rsidP="00C80156">
      <w:pPr>
        <w:pStyle w:val="Overskrift2"/>
        <w:ind w:left="0"/>
      </w:pPr>
      <w:bookmarkStart w:id="100" w:name="_Toc155732247"/>
      <w:r>
        <w:t>12.1</w:t>
      </w:r>
      <w:r>
        <w:tab/>
      </w:r>
      <w:r w:rsidR="0060716B" w:rsidRPr="00D92FB1">
        <w:t>Inn- /utmelding av medlemskap</w:t>
      </w:r>
      <w:bookmarkEnd w:id="100"/>
    </w:p>
    <w:p w14:paraId="75BBFB65" w14:textId="6306C951" w:rsidR="0060716B" w:rsidRPr="009C6027" w:rsidRDefault="0060716B" w:rsidP="0002127A">
      <w:pPr>
        <w:rPr>
          <w:lang w:eastAsia="nb-NO"/>
        </w:rPr>
      </w:pPr>
      <w:r w:rsidRPr="009C6027">
        <w:rPr>
          <w:lang w:eastAsia="nb-NO"/>
        </w:rPr>
        <w:t xml:space="preserve">Alle inn- og utmeldinger av medlemskap skal skje skriftlig. Klubben har </w:t>
      </w:r>
      <w:hyperlink r:id="rId19" w:history="1">
        <w:r w:rsidRPr="00ED6007">
          <w:rPr>
            <w:rStyle w:val="Hyperkobling"/>
            <w:lang w:eastAsia="nb-NO"/>
          </w:rPr>
          <w:t>elektronisk</w:t>
        </w:r>
        <w:r w:rsidR="0002127A" w:rsidRPr="00ED6007">
          <w:rPr>
            <w:rStyle w:val="Hyperkobling"/>
            <w:lang w:eastAsia="nb-NO"/>
          </w:rPr>
          <w:t xml:space="preserve"> i</w:t>
        </w:r>
        <w:r w:rsidRPr="00ED6007">
          <w:rPr>
            <w:rStyle w:val="Hyperkobling"/>
            <w:lang w:eastAsia="nb-NO"/>
          </w:rPr>
          <w:t>nnmeldingsskjema</w:t>
        </w:r>
      </w:hyperlink>
      <w:r w:rsidRPr="009C6027">
        <w:rPr>
          <w:lang w:eastAsia="nb-NO"/>
        </w:rPr>
        <w:t xml:space="preserve">, mens utmelding må skje skriftlig på </w:t>
      </w:r>
      <w:proofErr w:type="gramStart"/>
      <w:r w:rsidRPr="009C6027">
        <w:rPr>
          <w:lang w:eastAsia="nb-NO"/>
        </w:rPr>
        <w:t>mail</w:t>
      </w:r>
      <w:proofErr w:type="gramEnd"/>
      <w:r w:rsidRPr="009C6027">
        <w:rPr>
          <w:lang w:eastAsia="nb-NO"/>
        </w:rPr>
        <w:t xml:space="preserve"> til </w:t>
      </w:r>
      <w:hyperlink r:id="rId20" w:history="1">
        <w:r w:rsidR="00981712" w:rsidRPr="000B60BF">
          <w:rPr>
            <w:rStyle w:val="Hyperkobling"/>
            <w:lang w:eastAsia="nb-NO"/>
          </w:rPr>
          <w:t>dagligleder@fjellhamarfotball.no</w:t>
        </w:r>
      </w:hyperlink>
      <w:r w:rsidRPr="009C6027">
        <w:rPr>
          <w:lang w:eastAsia="nb-NO"/>
        </w:rPr>
        <w:t xml:space="preserve"> med kopi til lagleder.</w:t>
      </w:r>
    </w:p>
    <w:p w14:paraId="47A8398B" w14:textId="77777777" w:rsidR="0060716B" w:rsidRDefault="0060716B" w:rsidP="0060716B">
      <w:pPr>
        <w:ind w:left="709" w:hanging="720"/>
        <w:rPr>
          <w:lang w:eastAsia="nb-NO"/>
        </w:rPr>
      </w:pPr>
    </w:p>
    <w:p w14:paraId="24DBBEF5" w14:textId="1E62BA66" w:rsidR="0060716B" w:rsidRDefault="0060716B" w:rsidP="0002127A">
      <w:pPr>
        <w:ind w:left="-11"/>
        <w:rPr>
          <w:lang w:eastAsia="nb-NO"/>
        </w:rPr>
      </w:pPr>
      <w:r w:rsidRPr="009C6027">
        <w:rPr>
          <w:lang w:eastAsia="nb-NO"/>
        </w:rPr>
        <w:t>Medlemskapet gjelder fra betalt kontingent til 31. desember samme år.</w:t>
      </w:r>
      <w:r w:rsidR="0002127A">
        <w:rPr>
          <w:lang w:eastAsia="nb-NO"/>
        </w:rPr>
        <w:t xml:space="preserve"> </w:t>
      </w:r>
      <w:r w:rsidRPr="009C6027">
        <w:rPr>
          <w:lang w:eastAsia="nb-NO"/>
        </w:rPr>
        <w:t>Alle utestående fordringer</w:t>
      </w:r>
      <w:r w:rsidR="0002127A">
        <w:rPr>
          <w:lang w:eastAsia="nb-NO"/>
        </w:rPr>
        <w:t xml:space="preserve"> </w:t>
      </w:r>
      <w:r w:rsidRPr="009C6027">
        <w:rPr>
          <w:lang w:eastAsia="nb-NO"/>
        </w:rPr>
        <w:t>må være oppgjort og utstyr må være innlevert før medlemskapet opphører.</w:t>
      </w:r>
      <w:r w:rsidR="0002127A">
        <w:rPr>
          <w:lang w:eastAsia="nb-NO"/>
        </w:rPr>
        <w:t xml:space="preserve"> </w:t>
      </w:r>
      <w:r w:rsidRPr="009C6027">
        <w:rPr>
          <w:lang w:eastAsia="nb-NO"/>
        </w:rPr>
        <w:t xml:space="preserve">Overgang til annen klubb kan heller ikke finne sted før alle forpliktelser </w:t>
      </w:r>
      <w:r>
        <w:rPr>
          <w:lang w:eastAsia="nb-NO"/>
        </w:rPr>
        <w:t xml:space="preserve">med klubben </w:t>
      </w:r>
      <w:r w:rsidRPr="009C6027">
        <w:rPr>
          <w:lang w:eastAsia="nb-NO"/>
        </w:rPr>
        <w:t>er oppgjort.</w:t>
      </w:r>
    </w:p>
    <w:p w14:paraId="1D398337" w14:textId="77777777" w:rsidR="0060716B" w:rsidRPr="009C6027" w:rsidRDefault="0060716B" w:rsidP="0060716B">
      <w:pPr>
        <w:ind w:left="709" w:hanging="720"/>
        <w:rPr>
          <w:lang w:eastAsia="nb-NO"/>
        </w:rPr>
      </w:pPr>
    </w:p>
    <w:p w14:paraId="2571A52A" w14:textId="22D319B2" w:rsidR="0060716B" w:rsidRPr="001E65DA" w:rsidRDefault="00C80156" w:rsidP="001E65DA">
      <w:pPr>
        <w:pStyle w:val="Overskrift2"/>
        <w:ind w:left="0"/>
      </w:pPr>
      <w:bookmarkStart w:id="101" w:name="_Toc155732248"/>
      <w:r>
        <w:t>12.2</w:t>
      </w:r>
      <w:r>
        <w:tab/>
      </w:r>
      <w:r w:rsidR="0060716B" w:rsidRPr="009C6027">
        <w:t>Kontingenter og avgifter</w:t>
      </w:r>
      <w:bookmarkEnd w:id="101"/>
    </w:p>
    <w:p w14:paraId="13DA0371" w14:textId="77777777" w:rsidR="0060716B" w:rsidRPr="001E65DA" w:rsidRDefault="0060716B" w:rsidP="0060716B">
      <w:pPr>
        <w:ind w:left="709" w:hanging="720"/>
      </w:pPr>
      <w:r w:rsidRPr="001E65DA">
        <w:t xml:space="preserve">Medlemsavgiften i Fjellhamar fotball er tredelt og sammensatt på følgende måte: </w:t>
      </w:r>
    </w:p>
    <w:p w14:paraId="2DC2CEF5" w14:textId="77777777" w:rsidR="0060716B" w:rsidRPr="001E65DA" w:rsidRDefault="0060716B" w:rsidP="00DE5AF3">
      <w:pPr>
        <w:pStyle w:val="Listeavsnitt"/>
        <w:numPr>
          <w:ilvl w:val="0"/>
          <w:numId w:val="7"/>
        </w:numPr>
        <w:ind w:left="709" w:hanging="720"/>
      </w:pPr>
      <w:r w:rsidRPr="001E65DA">
        <w:rPr>
          <w:b/>
        </w:rPr>
        <w:t>Medlemskontingent</w:t>
      </w:r>
      <w:r w:rsidRPr="001E65DA">
        <w:t xml:space="preserve">. Alle som deltar i organisert </w:t>
      </w:r>
      <w:proofErr w:type="gramStart"/>
      <w:r w:rsidRPr="001E65DA">
        <w:t>idrett</w:t>
      </w:r>
      <w:proofErr w:type="gramEnd"/>
      <w:r w:rsidRPr="001E65DA">
        <w:t xml:space="preserve"> må være medlem i den klubben de tilhører. Kontingenten dekker blant annet forsikring av spilleren og det er derfor </w:t>
      </w:r>
      <w:proofErr w:type="gramStart"/>
      <w:r w:rsidRPr="001E65DA">
        <w:t>påkrev</w:t>
      </w:r>
      <w:r w:rsidR="00025CFD" w:rsidRPr="001E65DA">
        <w:t>d</w:t>
      </w:r>
      <w:proofErr w:type="gramEnd"/>
      <w:r w:rsidRPr="001E65DA">
        <w:t xml:space="preserve"> at denne blir betalt. Kontingentens størrelse fastsettes av årsmøtet</w:t>
      </w:r>
      <w:r w:rsidR="00025CFD" w:rsidRPr="001E65DA">
        <w:t xml:space="preserve"> hvert år.</w:t>
      </w:r>
    </w:p>
    <w:p w14:paraId="258A5CBB" w14:textId="77777777" w:rsidR="0060716B" w:rsidRPr="001E65DA" w:rsidRDefault="0060716B" w:rsidP="00DE5AF3">
      <w:pPr>
        <w:pStyle w:val="Listeavsnitt"/>
        <w:numPr>
          <w:ilvl w:val="0"/>
          <w:numId w:val="7"/>
        </w:numPr>
        <w:ind w:left="709" w:hanging="720"/>
      </w:pPr>
      <w:r w:rsidRPr="001E65DA">
        <w:rPr>
          <w:b/>
          <w:bCs/>
        </w:rPr>
        <w:t>Treningsavgift</w:t>
      </w:r>
      <w:r w:rsidRPr="001E65DA">
        <w:t xml:space="preserve"> er kostnaden for å delta på et lag og skal dekke utstyr, seriespill (påmeldinger, forsikring, dommerutgifter etc.) banedrift sommer og vinter, klubbhus, garderober, administrasjons og for ungdomslagene også trenere. </w:t>
      </w:r>
    </w:p>
    <w:p w14:paraId="4972ED3A" w14:textId="77777777" w:rsidR="00025CFD" w:rsidRPr="00025CFD" w:rsidRDefault="00025CFD" w:rsidP="000301C9">
      <w:pPr>
        <w:pStyle w:val="Listeavsnitt"/>
        <w:ind w:left="709"/>
        <w:rPr>
          <w:color w:val="FF0000"/>
        </w:rPr>
      </w:pPr>
    </w:p>
    <w:p w14:paraId="5903B272" w14:textId="77777777" w:rsidR="000301C9" w:rsidRPr="001E65DA" w:rsidRDefault="00025CFD" w:rsidP="00DE5AF3">
      <w:pPr>
        <w:pStyle w:val="Listeavsnitt"/>
        <w:numPr>
          <w:ilvl w:val="0"/>
          <w:numId w:val="7"/>
        </w:numPr>
        <w:ind w:left="709" w:hanging="720"/>
      </w:pPr>
      <w:r w:rsidRPr="001E65DA">
        <w:rPr>
          <w:b/>
        </w:rPr>
        <w:t xml:space="preserve">Aktivitetsavgiften </w:t>
      </w:r>
      <w:r w:rsidRPr="001E65DA">
        <w:t>er knyttet til klubbens aktiviteter for å opprettholde driften</w:t>
      </w:r>
      <w:r w:rsidR="000301C9" w:rsidRPr="001E65DA">
        <w:t xml:space="preserve"> (typisk arbeid vil være bemanning av kiosk, ulike funksjoner under cuper, vedlikehold av anlegg, </w:t>
      </w:r>
      <w:proofErr w:type="spellStart"/>
      <w:r w:rsidR="000301C9" w:rsidRPr="001E65DA">
        <w:t>osv</w:t>
      </w:r>
      <w:proofErr w:type="spellEnd"/>
      <w:r w:rsidR="000301C9" w:rsidRPr="001E65DA">
        <w:t>),</w:t>
      </w:r>
    </w:p>
    <w:p w14:paraId="7DE19A39" w14:textId="5DD5DCC3" w:rsidR="0060716B" w:rsidRPr="001E65DA" w:rsidRDefault="00025CFD" w:rsidP="000301C9">
      <w:pPr>
        <w:pStyle w:val="Listeavsnitt"/>
        <w:ind w:left="709"/>
      </w:pPr>
      <w:r w:rsidRPr="001E65DA">
        <w:t xml:space="preserve">og er tjenester som klubben ville måtte kjøpe for å kunne holde aktiviteten i gang. Klubben vil kompensere for utført arbeid ved å redusere aktivitetsavgiften med </w:t>
      </w:r>
      <w:r w:rsidR="00ED6007">
        <w:t>34</w:t>
      </w:r>
      <w:r w:rsidRPr="001E65DA">
        <w:t>0 kroner pr. time som utføres. Det innebærer at et medlem som gjennomfører 1</w:t>
      </w:r>
      <w:r w:rsidR="00ED6007">
        <w:t>0</w:t>
      </w:r>
      <w:r w:rsidRPr="001E65DA">
        <w:t xml:space="preserve"> timer arbeid i løpet av et kalenderår ikke vil bli innkrev aktivitetsavgift. Aktivitetsavgiften vil bli avregnet etterskuddsvis og fakturert kort tid etter nyttår med 14 dagers betalingsfrist. </w:t>
      </w:r>
    </w:p>
    <w:p w14:paraId="367EE4E2" w14:textId="4DA11BE2" w:rsidR="0047063D" w:rsidRDefault="00527435" w:rsidP="005F46AB">
      <w:pPr>
        <w:ind w:left="708"/>
      </w:pPr>
      <w:r>
        <w:br/>
        <w:t xml:space="preserve">Endring i medlemskontingenten </w:t>
      </w:r>
      <w:r w:rsidR="0047063D">
        <w:t xml:space="preserve">fra 800 til 600 kroner </w:t>
      </w:r>
      <w:r>
        <w:t>ble v</w:t>
      </w:r>
      <w:r w:rsidR="0060716B" w:rsidRPr="009C6027">
        <w:t xml:space="preserve">edtatt </w:t>
      </w:r>
      <w:r w:rsidR="0047063D">
        <w:t>av</w:t>
      </w:r>
      <w:r w:rsidR="0060716B" w:rsidRPr="009C6027">
        <w:t xml:space="preserve"> årsmøte</w:t>
      </w:r>
      <w:r w:rsidR="0047063D">
        <w:t>t i</w:t>
      </w:r>
      <w:r w:rsidR="0060716B" w:rsidRPr="009C6027">
        <w:t xml:space="preserve"> FFK </w:t>
      </w:r>
      <w:r>
        <w:t>mars</w:t>
      </w:r>
      <w:r w:rsidR="0060716B">
        <w:t xml:space="preserve"> 202</w:t>
      </w:r>
      <w:r>
        <w:t>3</w:t>
      </w:r>
      <w:r w:rsidR="0060716B" w:rsidRPr="009C6027">
        <w:t xml:space="preserve"> gjeldende fra 202</w:t>
      </w:r>
      <w:r>
        <w:t>4</w:t>
      </w:r>
      <w:r w:rsidR="009F3BE5">
        <w:t>.</w:t>
      </w:r>
    </w:p>
    <w:p w14:paraId="66BCBCD2" w14:textId="77777777" w:rsidR="00F172ED" w:rsidRDefault="00F172ED" w:rsidP="005F46AB">
      <w:pPr>
        <w:ind w:left="708"/>
      </w:pPr>
    </w:p>
    <w:p w14:paraId="57FEF3DC" w14:textId="2B2525A0" w:rsidR="00F172ED" w:rsidRPr="00F172ED" w:rsidRDefault="00F172ED" w:rsidP="005F46AB">
      <w:pPr>
        <w:ind w:left="708"/>
        <w:rPr>
          <w:b/>
          <w:bCs/>
        </w:rPr>
      </w:pPr>
      <w:r w:rsidRPr="00F172ED">
        <w:rPr>
          <w:b/>
          <w:bCs/>
        </w:rPr>
        <w:t>Gjeldende betalinger pr.1.mars 2026</w:t>
      </w:r>
    </w:p>
    <w:tbl>
      <w:tblPr>
        <w:tblStyle w:val="Tabellrutenett"/>
        <w:tblW w:w="0" w:type="auto"/>
        <w:tblInd w:w="708" w:type="dxa"/>
        <w:tblLook w:val="04A0" w:firstRow="1" w:lastRow="0" w:firstColumn="1" w:lastColumn="0" w:noHBand="0" w:noVBand="1"/>
      </w:tblPr>
      <w:tblGrid>
        <w:gridCol w:w="1978"/>
        <w:gridCol w:w="1102"/>
        <w:gridCol w:w="1294"/>
        <w:gridCol w:w="1322"/>
        <w:gridCol w:w="1181"/>
        <w:gridCol w:w="1477"/>
      </w:tblGrid>
      <w:tr w:rsidR="00527435" w14:paraId="2C011AF9" w14:textId="77777777" w:rsidTr="005F46AB">
        <w:tc>
          <w:tcPr>
            <w:tcW w:w="1980" w:type="dxa"/>
          </w:tcPr>
          <w:p w14:paraId="65E16FB2" w14:textId="642285E3" w:rsidR="00527435" w:rsidRPr="00527435" w:rsidRDefault="00527435" w:rsidP="00527435">
            <w:pPr>
              <w:rPr>
                <w:rFonts w:asciiTheme="minorHAnsi" w:hAnsiTheme="minorHAnsi" w:cstheme="minorHAnsi"/>
              </w:rPr>
            </w:pPr>
            <w:r w:rsidRPr="00527435">
              <w:rPr>
                <w:rFonts w:asciiTheme="minorHAnsi" w:hAnsiTheme="minorHAnsi" w:cstheme="minorHAnsi"/>
              </w:rPr>
              <w:t>Alder/klasse</w:t>
            </w:r>
          </w:p>
        </w:tc>
        <w:tc>
          <w:tcPr>
            <w:tcW w:w="1099" w:type="dxa"/>
          </w:tcPr>
          <w:p w14:paraId="1486F5E7" w14:textId="7BAFB80B" w:rsidR="00527435" w:rsidRPr="00527435" w:rsidRDefault="00527435" w:rsidP="00527435">
            <w:pPr>
              <w:rPr>
                <w:rFonts w:asciiTheme="minorHAnsi" w:hAnsiTheme="minorHAnsi" w:cstheme="minorHAnsi"/>
              </w:rPr>
            </w:pPr>
            <w:r>
              <w:rPr>
                <w:rFonts w:asciiTheme="minorHAnsi" w:hAnsiTheme="minorHAnsi" w:cstheme="minorHAnsi"/>
              </w:rPr>
              <w:t>Medlems-kontingent</w:t>
            </w:r>
          </w:p>
        </w:tc>
        <w:tc>
          <w:tcPr>
            <w:tcW w:w="1294" w:type="dxa"/>
          </w:tcPr>
          <w:p w14:paraId="18946A86" w14:textId="41D96450" w:rsidR="00527435" w:rsidRPr="00527435" w:rsidRDefault="00527435" w:rsidP="00527435">
            <w:pPr>
              <w:rPr>
                <w:rFonts w:asciiTheme="minorHAnsi" w:hAnsiTheme="minorHAnsi" w:cstheme="minorHAnsi"/>
              </w:rPr>
            </w:pPr>
            <w:r>
              <w:rPr>
                <w:rFonts w:asciiTheme="minorHAnsi" w:hAnsiTheme="minorHAnsi" w:cstheme="minorHAnsi"/>
              </w:rPr>
              <w:t>Trenings-avgift</w:t>
            </w:r>
          </w:p>
        </w:tc>
        <w:tc>
          <w:tcPr>
            <w:tcW w:w="1322" w:type="dxa"/>
          </w:tcPr>
          <w:p w14:paraId="10C754B9" w14:textId="437BC6BE" w:rsidR="00527435" w:rsidRPr="00527435" w:rsidRDefault="00527435" w:rsidP="00527435">
            <w:pPr>
              <w:rPr>
                <w:rFonts w:asciiTheme="minorHAnsi" w:hAnsiTheme="minorHAnsi" w:cstheme="minorHAnsi"/>
              </w:rPr>
            </w:pPr>
            <w:r>
              <w:rPr>
                <w:rFonts w:asciiTheme="minorHAnsi" w:hAnsiTheme="minorHAnsi" w:cstheme="minorHAnsi"/>
              </w:rPr>
              <w:t>Aktivitets-avgift</w:t>
            </w:r>
          </w:p>
        </w:tc>
        <w:tc>
          <w:tcPr>
            <w:tcW w:w="1182" w:type="dxa"/>
          </w:tcPr>
          <w:p w14:paraId="4A09FFF8" w14:textId="11D35046" w:rsidR="00527435" w:rsidRPr="00527435" w:rsidRDefault="00527435" w:rsidP="00527435">
            <w:pPr>
              <w:rPr>
                <w:rFonts w:asciiTheme="minorHAnsi" w:hAnsiTheme="minorHAnsi" w:cstheme="minorHAnsi"/>
              </w:rPr>
            </w:pPr>
            <w:r>
              <w:rPr>
                <w:rFonts w:asciiTheme="minorHAnsi" w:hAnsiTheme="minorHAnsi" w:cstheme="minorHAnsi"/>
              </w:rPr>
              <w:t>Totalt</w:t>
            </w:r>
          </w:p>
        </w:tc>
        <w:tc>
          <w:tcPr>
            <w:tcW w:w="1477" w:type="dxa"/>
          </w:tcPr>
          <w:p w14:paraId="7CADA0DC" w14:textId="77777777" w:rsidR="00527435" w:rsidRPr="00527435" w:rsidRDefault="00527435" w:rsidP="00527435">
            <w:pPr>
              <w:rPr>
                <w:rFonts w:asciiTheme="minorHAnsi" w:hAnsiTheme="minorHAnsi" w:cstheme="minorHAnsi"/>
              </w:rPr>
            </w:pPr>
          </w:p>
        </w:tc>
      </w:tr>
      <w:tr w:rsidR="00527435" w14:paraId="1BE17344" w14:textId="77777777" w:rsidTr="005F46AB">
        <w:tc>
          <w:tcPr>
            <w:tcW w:w="1980" w:type="dxa"/>
          </w:tcPr>
          <w:p w14:paraId="41749075" w14:textId="55AC9712" w:rsidR="00527435" w:rsidRPr="00527435" w:rsidRDefault="00527435" w:rsidP="00527435">
            <w:pPr>
              <w:rPr>
                <w:rFonts w:asciiTheme="minorHAnsi" w:hAnsiTheme="minorHAnsi" w:cstheme="minorHAnsi"/>
              </w:rPr>
            </w:pPr>
            <w:r w:rsidRPr="00527435">
              <w:rPr>
                <w:rFonts w:asciiTheme="minorHAnsi" w:hAnsiTheme="minorHAnsi" w:cstheme="minorHAnsi"/>
              </w:rPr>
              <w:t>5</w:t>
            </w:r>
          </w:p>
        </w:tc>
        <w:tc>
          <w:tcPr>
            <w:tcW w:w="1099" w:type="dxa"/>
          </w:tcPr>
          <w:p w14:paraId="2FD6B5B7" w14:textId="22997B3A"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5B0605D2" w14:textId="54CFFB61" w:rsidR="00527435" w:rsidRPr="00527435" w:rsidRDefault="00F172ED" w:rsidP="00527435">
            <w:pPr>
              <w:rPr>
                <w:rFonts w:asciiTheme="minorHAnsi" w:hAnsiTheme="minorHAnsi" w:cstheme="minorHAnsi"/>
              </w:rPr>
            </w:pPr>
            <w:r>
              <w:rPr>
                <w:rFonts w:asciiTheme="minorHAnsi" w:hAnsiTheme="minorHAnsi" w:cstheme="minorHAnsi"/>
              </w:rPr>
              <w:t>7</w:t>
            </w:r>
            <w:r w:rsidR="00527435">
              <w:rPr>
                <w:rFonts w:asciiTheme="minorHAnsi" w:hAnsiTheme="minorHAnsi" w:cstheme="minorHAnsi"/>
              </w:rPr>
              <w:t>00</w:t>
            </w:r>
          </w:p>
        </w:tc>
        <w:tc>
          <w:tcPr>
            <w:tcW w:w="1322" w:type="dxa"/>
          </w:tcPr>
          <w:p w14:paraId="111A290D" w14:textId="5BE4B6DA" w:rsidR="00527435" w:rsidRPr="00527435" w:rsidRDefault="00527435" w:rsidP="00527435">
            <w:pPr>
              <w:rPr>
                <w:rFonts w:asciiTheme="minorHAnsi" w:hAnsiTheme="minorHAnsi" w:cstheme="minorHAnsi"/>
              </w:rPr>
            </w:pPr>
            <w:r>
              <w:rPr>
                <w:rFonts w:asciiTheme="minorHAnsi" w:hAnsiTheme="minorHAnsi" w:cstheme="minorHAnsi"/>
              </w:rPr>
              <w:t>0</w:t>
            </w:r>
          </w:p>
        </w:tc>
        <w:tc>
          <w:tcPr>
            <w:tcW w:w="1182" w:type="dxa"/>
          </w:tcPr>
          <w:p w14:paraId="33A59072" w14:textId="3992E653" w:rsidR="00527435" w:rsidRPr="00527435" w:rsidRDefault="00F172ED" w:rsidP="00527435">
            <w:pPr>
              <w:rPr>
                <w:rFonts w:asciiTheme="minorHAnsi" w:hAnsiTheme="minorHAnsi" w:cstheme="minorHAnsi"/>
              </w:rPr>
            </w:pPr>
            <w:r>
              <w:rPr>
                <w:rFonts w:asciiTheme="minorHAnsi" w:hAnsiTheme="minorHAnsi" w:cstheme="minorHAnsi"/>
              </w:rPr>
              <w:t>3</w:t>
            </w:r>
            <w:r w:rsidR="00527435">
              <w:rPr>
                <w:rFonts w:asciiTheme="minorHAnsi" w:hAnsiTheme="minorHAnsi" w:cstheme="minorHAnsi"/>
              </w:rPr>
              <w:t>200</w:t>
            </w:r>
          </w:p>
        </w:tc>
        <w:tc>
          <w:tcPr>
            <w:tcW w:w="1477" w:type="dxa"/>
          </w:tcPr>
          <w:p w14:paraId="71A32C25" w14:textId="20BCA397" w:rsidR="00527435" w:rsidRPr="00527435" w:rsidRDefault="00527435" w:rsidP="00527435">
            <w:pPr>
              <w:rPr>
                <w:rFonts w:asciiTheme="minorHAnsi" w:hAnsiTheme="minorHAnsi" w:cstheme="minorHAnsi"/>
              </w:rPr>
            </w:pPr>
            <w:r>
              <w:rPr>
                <w:rFonts w:asciiTheme="minorHAnsi" w:hAnsiTheme="minorHAnsi" w:cstheme="minorHAnsi"/>
              </w:rPr>
              <w:t>Lek med ball</w:t>
            </w:r>
          </w:p>
        </w:tc>
      </w:tr>
      <w:tr w:rsidR="00400FF3" w14:paraId="286C7ED2" w14:textId="77777777" w:rsidTr="005F46AB">
        <w:tc>
          <w:tcPr>
            <w:tcW w:w="1980" w:type="dxa"/>
          </w:tcPr>
          <w:p w14:paraId="5A381DD2" w14:textId="6549FE47" w:rsidR="00527435" w:rsidRPr="00527435" w:rsidRDefault="00527435" w:rsidP="00527435">
            <w:pPr>
              <w:rPr>
                <w:rFonts w:asciiTheme="minorHAnsi" w:hAnsiTheme="minorHAnsi" w:cstheme="minorHAnsi"/>
              </w:rPr>
            </w:pPr>
            <w:r w:rsidRPr="00527435">
              <w:rPr>
                <w:rFonts w:asciiTheme="minorHAnsi" w:hAnsiTheme="minorHAnsi" w:cstheme="minorHAnsi"/>
              </w:rPr>
              <w:t>6</w:t>
            </w:r>
          </w:p>
        </w:tc>
        <w:tc>
          <w:tcPr>
            <w:tcW w:w="1099" w:type="dxa"/>
          </w:tcPr>
          <w:p w14:paraId="35DCD4E9" w14:textId="55FE94A6"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73E0C8DB" w14:textId="6CDA003D" w:rsidR="00527435" w:rsidRPr="00527435" w:rsidRDefault="00527435" w:rsidP="00527435">
            <w:pPr>
              <w:rPr>
                <w:rFonts w:asciiTheme="minorHAnsi" w:hAnsiTheme="minorHAnsi" w:cstheme="minorHAnsi"/>
              </w:rPr>
            </w:pPr>
            <w:r>
              <w:rPr>
                <w:rFonts w:asciiTheme="minorHAnsi" w:hAnsiTheme="minorHAnsi" w:cstheme="minorHAnsi"/>
              </w:rPr>
              <w:t>1</w:t>
            </w:r>
            <w:r w:rsidR="00F172ED">
              <w:rPr>
                <w:rFonts w:asciiTheme="minorHAnsi" w:hAnsiTheme="minorHAnsi" w:cstheme="minorHAnsi"/>
              </w:rPr>
              <w:t>5</w:t>
            </w:r>
            <w:r>
              <w:rPr>
                <w:rFonts w:asciiTheme="minorHAnsi" w:hAnsiTheme="minorHAnsi" w:cstheme="minorHAnsi"/>
              </w:rPr>
              <w:t>00</w:t>
            </w:r>
          </w:p>
        </w:tc>
        <w:tc>
          <w:tcPr>
            <w:tcW w:w="1322" w:type="dxa"/>
          </w:tcPr>
          <w:p w14:paraId="11866E13" w14:textId="7B57561B" w:rsidR="00527435" w:rsidRPr="00527435" w:rsidRDefault="005F46AB" w:rsidP="00527435">
            <w:pPr>
              <w:rPr>
                <w:rFonts w:asciiTheme="minorHAnsi" w:hAnsiTheme="minorHAnsi" w:cstheme="minorHAnsi"/>
              </w:rPr>
            </w:pPr>
            <w:r>
              <w:rPr>
                <w:rFonts w:asciiTheme="minorHAnsi" w:hAnsiTheme="minorHAnsi" w:cstheme="minorHAnsi"/>
              </w:rPr>
              <w:t>3400</w:t>
            </w:r>
          </w:p>
        </w:tc>
        <w:tc>
          <w:tcPr>
            <w:tcW w:w="1182" w:type="dxa"/>
          </w:tcPr>
          <w:p w14:paraId="6D3993C2" w14:textId="077FDDE8" w:rsidR="00527435" w:rsidRPr="00527435" w:rsidRDefault="00F172ED" w:rsidP="00527435">
            <w:pPr>
              <w:rPr>
                <w:rFonts w:asciiTheme="minorHAnsi" w:hAnsiTheme="minorHAnsi" w:cstheme="minorHAnsi"/>
              </w:rPr>
            </w:pPr>
            <w:r>
              <w:rPr>
                <w:rFonts w:asciiTheme="minorHAnsi" w:hAnsiTheme="minorHAnsi" w:cstheme="minorHAnsi"/>
              </w:rPr>
              <w:t>55</w:t>
            </w:r>
            <w:r w:rsidR="005F46AB">
              <w:rPr>
                <w:rFonts w:asciiTheme="minorHAnsi" w:hAnsiTheme="minorHAnsi" w:cstheme="minorHAnsi"/>
              </w:rPr>
              <w:t>0</w:t>
            </w:r>
            <w:r w:rsidR="00527435">
              <w:rPr>
                <w:rFonts w:asciiTheme="minorHAnsi" w:hAnsiTheme="minorHAnsi" w:cstheme="minorHAnsi"/>
              </w:rPr>
              <w:t>0</w:t>
            </w:r>
          </w:p>
        </w:tc>
        <w:tc>
          <w:tcPr>
            <w:tcW w:w="1477" w:type="dxa"/>
          </w:tcPr>
          <w:p w14:paraId="54E676E8" w14:textId="24D66BF6"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1D745AB3" w14:textId="77777777" w:rsidTr="005F46AB">
        <w:tc>
          <w:tcPr>
            <w:tcW w:w="1980" w:type="dxa"/>
          </w:tcPr>
          <w:p w14:paraId="37D64CA5" w14:textId="12B1FE5D" w:rsidR="00527435" w:rsidRPr="00527435" w:rsidRDefault="00527435" w:rsidP="00527435">
            <w:pPr>
              <w:rPr>
                <w:rFonts w:asciiTheme="minorHAnsi" w:hAnsiTheme="minorHAnsi" w:cstheme="minorHAnsi"/>
              </w:rPr>
            </w:pPr>
            <w:r w:rsidRPr="00527435">
              <w:rPr>
                <w:rFonts w:asciiTheme="minorHAnsi" w:hAnsiTheme="minorHAnsi" w:cstheme="minorHAnsi"/>
              </w:rPr>
              <w:t>7</w:t>
            </w:r>
          </w:p>
        </w:tc>
        <w:tc>
          <w:tcPr>
            <w:tcW w:w="1099" w:type="dxa"/>
          </w:tcPr>
          <w:p w14:paraId="334718EE" w14:textId="02035C75"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499424C6" w14:textId="350DFD02" w:rsidR="00527435" w:rsidRPr="00527435" w:rsidRDefault="00527435" w:rsidP="00527435">
            <w:pPr>
              <w:rPr>
                <w:rFonts w:asciiTheme="minorHAnsi" w:hAnsiTheme="minorHAnsi" w:cstheme="minorHAnsi"/>
              </w:rPr>
            </w:pPr>
            <w:r>
              <w:rPr>
                <w:rFonts w:asciiTheme="minorHAnsi" w:hAnsiTheme="minorHAnsi" w:cstheme="minorHAnsi"/>
              </w:rPr>
              <w:t>1700</w:t>
            </w:r>
          </w:p>
        </w:tc>
        <w:tc>
          <w:tcPr>
            <w:tcW w:w="1322" w:type="dxa"/>
          </w:tcPr>
          <w:p w14:paraId="53539041" w14:textId="67DF7EB6"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47D1DCAA" w14:textId="7D600A57" w:rsidR="00527435" w:rsidRPr="00527435" w:rsidRDefault="00527435" w:rsidP="00527435">
            <w:pPr>
              <w:rPr>
                <w:rFonts w:asciiTheme="minorHAnsi" w:hAnsiTheme="minorHAnsi" w:cstheme="minorHAnsi"/>
              </w:rPr>
            </w:pPr>
            <w:r>
              <w:rPr>
                <w:rFonts w:asciiTheme="minorHAnsi" w:hAnsiTheme="minorHAnsi" w:cstheme="minorHAnsi"/>
              </w:rPr>
              <w:t>5</w:t>
            </w:r>
            <w:r w:rsidR="00A97AD6">
              <w:rPr>
                <w:rFonts w:asciiTheme="minorHAnsi" w:hAnsiTheme="minorHAnsi" w:cstheme="minorHAnsi"/>
              </w:rPr>
              <w:t>7</w:t>
            </w:r>
            <w:r>
              <w:rPr>
                <w:rFonts w:asciiTheme="minorHAnsi" w:hAnsiTheme="minorHAnsi" w:cstheme="minorHAnsi"/>
              </w:rPr>
              <w:t>00</w:t>
            </w:r>
          </w:p>
        </w:tc>
        <w:tc>
          <w:tcPr>
            <w:tcW w:w="1477" w:type="dxa"/>
          </w:tcPr>
          <w:p w14:paraId="590B316F" w14:textId="21D3F4B6"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7A88C4CA" w14:textId="77777777" w:rsidTr="005F46AB">
        <w:tc>
          <w:tcPr>
            <w:tcW w:w="1980" w:type="dxa"/>
          </w:tcPr>
          <w:p w14:paraId="126233DC" w14:textId="5177E12B" w:rsidR="00527435" w:rsidRPr="00527435" w:rsidRDefault="00527435" w:rsidP="00527435">
            <w:pPr>
              <w:rPr>
                <w:rFonts w:asciiTheme="minorHAnsi" w:hAnsiTheme="minorHAnsi" w:cstheme="minorHAnsi"/>
              </w:rPr>
            </w:pPr>
            <w:r w:rsidRPr="00527435">
              <w:rPr>
                <w:rFonts w:asciiTheme="minorHAnsi" w:hAnsiTheme="minorHAnsi" w:cstheme="minorHAnsi"/>
              </w:rPr>
              <w:t>8</w:t>
            </w:r>
          </w:p>
        </w:tc>
        <w:tc>
          <w:tcPr>
            <w:tcW w:w="1099" w:type="dxa"/>
          </w:tcPr>
          <w:p w14:paraId="5C6C4487" w14:textId="71165D3A"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408DE56E" w14:textId="2129DDAE" w:rsidR="00527435" w:rsidRPr="00527435" w:rsidRDefault="00527435" w:rsidP="00527435">
            <w:pPr>
              <w:rPr>
                <w:rFonts w:asciiTheme="minorHAnsi" w:hAnsiTheme="minorHAnsi" w:cstheme="minorHAnsi"/>
              </w:rPr>
            </w:pPr>
            <w:r>
              <w:rPr>
                <w:rFonts w:asciiTheme="minorHAnsi" w:hAnsiTheme="minorHAnsi" w:cstheme="minorHAnsi"/>
              </w:rPr>
              <w:t>2</w:t>
            </w:r>
            <w:r w:rsidR="00F172ED">
              <w:rPr>
                <w:rFonts w:asciiTheme="minorHAnsi" w:hAnsiTheme="minorHAnsi" w:cstheme="minorHAnsi"/>
              </w:rPr>
              <w:t>3</w:t>
            </w:r>
            <w:r>
              <w:rPr>
                <w:rFonts w:asciiTheme="minorHAnsi" w:hAnsiTheme="minorHAnsi" w:cstheme="minorHAnsi"/>
              </w:rPr>
              <w:t>00</w:t>
            </w:r>
          </w:p>
        </w:tc>
        <w:tc>
          <w:tcPr>
            <w:tcW w:w="1322" w:type="dxa"/>
          </w:tcPr>
          <w:p w14:paraId="1EA78681" w14:textId="3F0CCDD9"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1BDFB8AA" w14:textId="1CFDAA54" w:rsidR="00527435" w:rsidRPr="00527435" w:rsidRDefault="00527435" w:rsidP="00527435">
            <w:pPr>
              <w:rPr>
                <w:rFonts w:asciiTheme="minorHAnsi" w:hAnsiTheme="minorHAnsi" w:cstheme="minorHAnsi"/>
              </w:rPr>
            </w:pPr>
            <w:r>
              <w:rPr>
                <w:rFonts w:asciiTheme="minorHAnsi" w:hAnsiTheme="minorHAnsi" w:cstheme="minorHAnsi"/>
              </w:rPr>
              <w:t>6</w:t>
            </w:r>
            <w:r w:rsidR="00A97AD6">
              <w:rPr>
                <w:rFonts w:asciiTheme="minorHAnsi" w:hAnsiTheme="minorHAnsi" w:cstheme="minorHAnsi"/>
              </w:rPr>
              <w:t>3</w:t>
            </w:r>
            <w:r>
              <w:rPr>
                <w:rFonts w:asciiTheme="minorHAnsi" w:hAnsiTheme="minorHAnsi" w:cstheme="minorHAnsi"/>
              </w:rPr>
              <w:t>00</w:t>
            </w:r>
          </w:p>
        </w:tc>
        <w:tc>
          <w:tcPr>
            <w:tcW w:w="1477" w:type="dxa"/>
          </w:tcPr>
          <w:p w14:paraId="70BC1544" w14:textId="5B5FA263"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79007686" w14:textId="77777777" w:rsidTr="005F46AB">
        <w:tc>
          <w:tcPr>
            <w:tcW w:w="1980" w:type="dxa"/>
          </w:tcPr>
          <w:p w14:paraId="3B3FE22C" w14:textId="7F060EFA" w:rsidR="00527435" w:rsidRPr="00527435" w:rsidRDefault="00527435" w:rsidP="00527435">
            <w:pPr>
              <w:rPr>
                <w:rFonts w:asciiTheme="minorHAnsi" w:hAnsiTheme="minorHAnsi" w:cstheme="minorHAnsi"/>
              </w:rPr>
            </w:pPr>
            <w:r w:rsidRPr="00527435">
              <w:rPr>
                <w:rFonts w:asciiTheme="minorHAnsi" w:hAnsiTheme="minorHAnsi" w:cstheme="minorHAnsi"/>
              </w:rPr>
              <w:t>9</w:t>
            </w:r>
          </w:p>
        </w:tc>
        <w:tc>
          <w:tcPr>
            <w:tcW w:w="1099" w:type="dxa"/>
          </w:tcPr>
          <w:p w14:paraId="1CD473C6" w14:textId="421314EB"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D6A38D7" w14:textId="10F0415D" w:rsidR="00527435" w:rsidRPr="00527435" w:rsidRDefault="00527435" w:rsidP="00527435">
            <w:pPr>
              <w:rPr>
                <w:rFonts w:asciiTheme="minorHAnsi" w:hAnsiTheme="minorHAnsi" w:cstheme="minorHAnsi"/>
              </w:rPr>
            </w:pPr>
            <w:r>
              <w:rPr>
                <w:rFonts w:asciiTheme="minorHAnsi" w:hAnsiTheme="minorHAnsi" w:cstheme="minorHAnsi"/>
              </w:rPr>
              <w:t>3</w:t>
            </w:r>
            <w:r w:rsidR="00F172ED">
              <w:rPr>
                <w:rFonts w:asciiTheme="minorHAnsi" w:hAnsiTheme="minorHAnsi" w:cstheme="minorHAnsi"/>
              </w:rPr>
              <w:t>2</w:t>
            </w:r>
            <w:r>
              <w:rPr>
                <w:rFonts w:asciiTheme="minorHAnsi" w:hAnsiTheme="minorHAnsi" w:cstheme="minorHAnsi"/>
              </w:rPr>
              <w:t>00</w:t>
            </w:r>
          </w:p>
        </w:tc>
        <w:tc>
          <w:tcPr>
            <w:tcW w:w="1322" w:type="dxa"/>
          </w:tcPr>
          <w:p w14:paraId="0F1355A4" w14:textId="6941D7AB"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73C93DA1" w14:textId="1523F298" w:rsidR="00527435" w:rsidRPr="00527435" w:rsidRDefault="00527435" w:rsidP="00527435">
            <w:pPr>
              <w:rPr>
                <w:rFonts w:asciiTheme="minorHAnsi" w:hAnsiTheme="minorHAnsi" w:cstheme="minorHAnsi"/>
              </w:rPr>
            </w:pPr>
            <w:r>
              <w:rPr>
                <w:rFonts w:asciiTheme="minorHAnsi" w:hAnsiTheme="minorHAnsi" w:cstheme="minorHAnsi"/>
              </w:rPr>
              <w:t>7</w:t>
            </w:r>
            <w:r w:rsidR="00A97AD6">
              <w:rPr>
                <w:rFonts w:asciiTheme="minorHAnsi" w:hAnsiTheme="minorHAnsi" w:cstheme="minorHAnsi"/>
              </w:rPr>
              <w:t>2</w:t>
            </w:r>
            <w:r>
              <w:rPr>
                <w:rFonts w:asciiTheme="minorHAnsi" w:hAnsiTheme="minorHAnsi" w:cstheme="minorHAnsi"/>
              </w:rPr>
              <w:t>00</w:t>
            </w:r>
          </w:p>
        </w:tc>
        <w:tc>
          <w:tcPr>
            <w:tcW w:w="1477" w:type="dxa"/>
          </w:tcPr>
          <w:p w14:paraId="0A4E4D84" w14:textId="7EE5999C"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18413F37" w14:textId="77777777" w:rsidTr="005F46AB">
        <w:tc>
          <w:tcPr>
            <w:tcW w:w="1980" w:type="dxa"/>
          </w:tcPr>
          <w:p w14:paraId="066B1C18" w14:textId="1DC84C16" w:rsidR="00527435" w:rsidRPr="00527435" w:rsidRDefault="00527435" w:rsidP="00527435">
            <w:pPr>
              <w:rPr>
                <w:rFonts w:asciiTheme="minorHAnsi" w:hAnsiTheme="minorHAnsi" w:cstheme="minorHAnsi"/>
              </w:rPr>
            </w:pPr>
            <w:r w:rsidRPr="00527435">
              <w:rPr>
                <w:rFonts w:asciiTheme="minorHAnsi" w:hAnsiTheme="minorHAnsi" w:cstheme="minorHAnsi"/>
              </w:rPr>
              <w:lastRenderedPageBreak/>
              <w:t>10</w:t>
            </w:r>
          </w:p>
        </w:tc>
        <w:tc>
          <w:tcPr>
            <w:tcW w:w="1099" w:type="dxa"/>
          </w:tcPr>
          <w:p w14:paraId="56217040" w14:textId="4DEE17C7"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5BDC358B" w14:textId="13459FA3" w:rsidR="00527435" w:rsidRPr="00527435" w:rsidRDefault="00527435" w:rsidP="00527435">
            <w:pPr>
              <w:rPr>
                <w:rFonts w:asciiTheme="minorHAnsi" w:hAnsiTheme="minorHAnsi" w:cstheme="minorHAnsi"/>
              </w:rPr>
            </w:pPr>
            <w:r>
              <w:rPr>
                <w:rFonts w:asciiTheme="minorHAnsi" w:hAnsiTheme="minorHAnsi" w:cstheme="minorHAnsi"/>
              </w:rPr>
              <w:t>3</w:t>
            </w:r>
            <w:r w:rsidR="00F172ED">
              <w:rPr>
                <w:rFonts w:asciiTheme="minorHAnsi" w:hAnsiTheme="minorHAnsi" w:cstheme="minorHAnsi"/>
              </w:rPr>
              <w:t>2</w:t>
            </w:r>
            <w:r>
              <w:rPr>
                <w:rFonts w:asciiTheme="minorHAnsi" w:hAnsiTheme="minorHAnsi" w:cstheme="minorHAnsi"/>
              </w:rPr>
              <w:t>00</w:t>
            </w:r>
          </w:p>
        </w:tc>
        <w:tc>
          <w:tcPr>
            <w:tcW w:w="1322" w:type="dxa"/>
          </w:tcPr>
          <w:p w14:paraId="29FEFDB9" w14:textId="1DFBB329"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36586F16" w14:textId="6C68AE11" w:rsidR="00527435" w:rsidRPr="00527435" w:rsidRDefault="00527435" w:rsidP="00527435">
            <w:pPr>
              <w:rPr>
                <w:rFonts w:asciiTheme="minorHAnsi" w:hAnsiTheme="minorHAnsi" w:cstheme="minorHAnsi"/>
              </w:rPr>
            </w:pPr>
            <w:r>
              <w:rPr>
                <w:rFonts w:asciiTheme="minorHAnsi" w:hAnsiTheme="minorHAnsi" w:cstheme="minorHAnsi"/>
              </w:rPr>
              <w:t>7</w:t>
            </w:r>
            <w:r w:rsidR="00A97AD6">
              <w:rPr>
                <w:rFonts w:asciiTheme="minorHAnsi" w:hAnsiTheme="minorHAnsi" w:cstheme="minorHAnsi"/>
              </w:rPr>
              <w:t>2</w:t>
            </w:r>
            <w:r>
              <w:rPr>
                <w:rFonts w:asciiTheme="minorHAnsi" w:hAnsiTheme="minorHAnsi" w:cstheme="minorHAnsi"/>
              </w:rPr>
              <w:t>00</w:t>
            </w:r>
          </w:p>
        </w:tc>
        <w:tc>
          <w:tcPr>
            <w:tcW w:w="1477" w:type="dxa"/>
          </w:tcPr>
          <w:p w14:paraId="79AA6067" w14:textId="4942FA38"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68A62A0E" w14:textId="77777777" w:rsidTr="005F46AB">
        <w:tc>
          <w:tcPr>
            <w:tcW w:w="1980" w:type="dxa"/>
          </w:tcPr>
          <w:p w14:paraId="0EF4D84B" w14:textId="4A584C07" w:rsidR="00527435" w:rsidRPr="00527435" w:rsidRDefault="00527435" w:rsidP="00527435">
            <w:pPr>
              <w:rPr>
                <w:rFonts w:asciiTheme="minorHAnsi" w:hAnsiTheme="minorHAnsi" w:cstheme="minorHAnsi"/>
              </w:rPr>
            </w:pPr>
            <w:r w:rsidRPr="00527435">
              <w:rPr>
                <w:rFonts w:asciiTheme="minorHAnsi" w:hAnsiTheme="minorHAnsi" w:cstheme="minorHAnsi"/>
              </w:rPr>
              <w:t>11</w:t>
            </w:r>
          </w:p>
        </w:tc>
        <w:tc>
          <w:tcPr>
            <w:tcW w:w="1099" w:type="dxa"/>
          </w:tcPr>
          <w:p w14:paraId="621A69B2" w14:textId="22F93835"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2A55B133" w14:textId="2370CEFA" w:rsidR="00527435" w:rsidRPr="00527435" w:rsidRDefault="00527435" w:rsidP="00527435">
            <w:pPr>
              <w:rPr>
                <w:rFonts w:asciiTheme="minorHAnsi" w:hAnsiTheme="minorHAnsi" w:cstheme="minorHAnsi"/>
              </w:rPr>
            </w:pPr>
            <w:r>
              <w:rPr>
                <w:rFonts w:asciiTheme="minorHAnsi" w:hAnsiTheme="minorHAnsi" w:cstheme="minorHAnsi"/>
              </w:rPr>
              <w:t>3</w:t>
            </w:r>
            <w:r w:rsidR="00F172ED">
              <w:rPr>
                <w:rFonts w:asciiTheme="minorHAnsi" w:hAnsiTheme="minorHAnsi" w:cstheme="minorHAnsi"/>
              </w:rPr>
              <w:t>6</w:t>
            </w:r>
            <w:r>
              <w:rPr>
                <w:rFonts w:asciiTheme="minorHAnsi" w:hAnsiTheme="minorHAnsi" w:cstheme="minorHAnsi"/>
              </w:rPr>
              <w:t>00</w:t>
            </w:r>
          </w:p>
        </w:tc>
        <w:tc>
          <w:tcPr>
            <w:tcW w:w="1322" w:type="dxa"/>
          </w:tcPr>
          <w:p w14:paraId="347BBBB5" w14:textId="5C14DEEB"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09DCE1DA" w14:textId="73FC99EA" w:rsidR="00527435" w:rsidRPr="00527435" w:rsidRDefault="00527435" w:rsidP="00527435">
            <w:pPr>
              <w:rPr>
                <w:rFonts w:asciiTheme="minorHAnsi" w:hAnsiTheme="minorHAnsi" w:cstheme="minorHAnsi"/>
              </w:rPr>
            </w:pPr>
            <w:r>
              <w:rPr>
                <w:rFonts w:asciiTheme="minorHAnsi" w:hAnsiTheme="minorHAnsi" w:cstheme="minorHAnsi"/>
              </w:rPr>
              <w:t>7</w:t>
            </w:r>
            <w:r w:rsidR="00A97AD6">
              <w:rPr>
                <w:rFonts w:asciiTheme="minorHAnsi" w:hAnsiTheme="minorHAnsi" w:cstheme="minorHAnsi"/>
              </w:rPr>
              <w:t>6</w:t>
            </w:r>
            <w:r>
              <w:rPr>
                <w:rFonts w:asciiTheme="minorHAnsi" w:hAnsiTheme="minorHAnsi" w:cstheme="minorHAnsi"/>
              </w:rPr>
              <w:t>00</w:t>
            </w:r>
          </w:p>
        </w:tc>
        <w:tc>
          <w:tcPr>
            <w:tcW w:w="1477" w:type="dxa"/>
          </w:tcPr>
          <w:p w14:paraId="79D12C87" w14:textId="29861C9F"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4E2468A9" w14:textId="77777777" w:rsidTr="005F46AB">
        <w:tc>
          <w:tcPr>
            <w:tcW w:w="1980" w:type="dxa"/>
          </w:tcPr>
          <w:p w14:paraId="516D0443" w14:textId="4245E093" w:rsidR="00527435" w:rsidRPr="00527435" w:rsidRDefault="00527435" w:rsidP="00527435">
            <w:pPr>
              <w:rPr>
                <w:rFonts w:asciiTheme="minorHAnsi" w:hAnsiTheme="minorHAnsi" w:cstheme="minorHAnsi"/>
              </w:rPr>
            </w:pPr>
            <w:r w:rsidRPr="00527435">
              <w:rPr>
                <w:rFonts w:asciiTheme="minorHAnsi" w:hAnsiTheme="minorHAnsi" w:cstheme="minorHAnsi"/>
              </w:rPr>
              <w:t>12</w:t>
            </w:r>
          </w:p>
        </w:tc>
        <w:tc>
          <w:tcPr>
            <w:tcW w:w="1099" w:type="dxa"/>
          </w:tcPr>
          <w:p w14:paraId="5E495B8D" w14:textId="4869EEC1"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3F4A1F91" w14:textId="3C29B5CD" w:rsidR="00527435" w:rsidRPr="00527435" w:rsidRDefault="00527435" w:rsidP="00527435">
            <w:pPr>
              <w:rPr>
                <w:rFonts w:asciiTheme="minorHAnsi" w:hAnsiTheme="minorHAnsi" w:cstheme="minorHAnsi"/>
              </w:rPr>
            </w:pPr>
            <w:r>
              <w:rPr>
                <w:rFonts w:asciiTheme="minorHAnsi" w:hAnsiTheme="minorHAnsi" w:cstheme="minorHAnsi"/>
              </w:rPr>
              <w:t>3</w:t>
            </w:r>
            <w:r w:rsidR="00F172ED">
              <w:rPr>
                <w:rFonts w:asciiTheme="minorHAnsi" w:hAnsiTheme="minorHAnsi" w:cstheme="minorHAnsi"/>
              </w:rPr>
              <w:t>6</w:t>
            </w:r>
            <w:r>
              <w:rPr>
                <w:rFonts w:asciiTheme="minorHAnsi" w:hAnsiTheme="minorHAnsi" w:cstheme="minorHAnsi"/>
              </w:rPr>
              <w:t>00</w:t>
            </w:r>
          </w:p>
        </w:tc>
        <w:tc>
          <w:tcPr>
            <w:tcW w:w="1322" w:type="dxa"/>
          </w:tcPr>
          <w:p w14:paraId="19A9D45F" w14:textId="27B8D1F6"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2344FA0F" w14:textId="532959A3" w:rsidR="00527435" w:rsidRPr="00527435" w:rsidRDefault="00527435" w:rsidP="00527435">
            <w:pPr>
              <w:rPr>
                <w:rFonts w:asciiTheme="minorHAnsi" w:hAnsiTheme="minorHAnsi" w:cstheme="minorHAnsi"/>
              </w:rPr>
            </w:pPr>
            <w:r>
              <w:rPr>
                <w:rFonts w:asciiTheme="minorHAnsi" w:hAnsiTheme="minorHAnsi" w:cstheme="minorHAnsi"/>
              </w:rPr>
              <w:t>7</w:t>
            </w:r>
            <w:r w:rsidR="00A97AD6">
              <w:rPr>
                <w:rFonts w:asciiTheme="minorHAnsi" w:hAnsiTheme="minorHAnsi" w:cstheme="minorHAnsi"/>
              </w:rPr>
              <w:t>6</w:t>
            </w:r>
            <w:r>
              <w:rPr>
                <w:rFonts w:asciiTheme="minorHAnsi" w:hAnsiTheme="minorHAnsi" w:cstheme="minorHAnsi"/>
              </w:rPr>
              <w:t>00</w:t>
            </w:r>
          </w:p>
        </w:tc>
        <w:tc>
          <w:tcPr>
            <w:tcW w:w="1477" w:type="dxa"/>
          </w:tcPr>
          <w:p w14:paraId="2839D81C" w14:textId="1904D748" w:rsidR="00527435" w:rsidRPr="00527435" w:rsidRDefault="00527435" w:rsidP="00527435">
            <w:pPr>
              <w:rPr>
                <w:rFonts w:asciiTheme="minorHAnsi" w:hAnsiTheme="minorHAnsi" w:cstheme="minorHAnsi"/>
              </w:rPr>
            </w:pPr>
            <w:r>
              <w:rPr>
                <w:rFonts w:asciiTheme="minorHAnsi" w:hAnsiTheme="minorHAnsi" w:cstheme="minorHAnsi"/>
              </w:rPr>
              <w:t>Barnefotball</w:t>
            </w:r>
          </w:p>
        </w:tc>
      </w:tr>
      <w:tr w:rsidR="00400FF3" w14:paraId="13F75012" w14:textId="77777777" w:rsidTr="005F46AB">
        <w:tc>
          <w:tcPr>
            <w:tcW w:w="1980" w:type="dxa"/>
          </w:tcPr>
          <w:p w14:paraId="022471AB" w14:textId="65A67F33" w:rsidR="00527435" w:rsidRPr="00527435" w:rsidRDefault="00527435" w:rsidP="00527435">
            <w:pPr>
              <w:rPr>
                <w:rFonts w:asciiTheme="minorHAnsi" w:hAnsiTheme="minorHAnsi" w:cstheme="minorHAnsi"/>
              </w:rPr>
            </w:pPr>
            <w:r w:rsidRPr="00527435">
              <w:rPr>
                <w:rFonts w:asciiTheme="minorHAnsi" w:hAnsiTheme="minorHAnsi" w:cstheme="minorHAnsi"/>
              </w:rPr>
              <w:t>13</w:t>
            </w:r>
          </w:p>
        </w:tc>
        <w:tc>
          <w:tcPr>
            <w:tcW w:w="1099" w:type="dxa"/>
          </w:tcPr>
          <w:p w14:paraId="4B295941" w14:textId="7C4D9C16"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0C51EBEF" w14:textId="00A05C47"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3</w:t>
            </w:r>
            <w:r>
              <w:rPr>
                <w:rFonts w:asciiTheme="minorHAnsi" w:hAnsiTheme="minorHAnsi" w:cstheme="minorHAnsi"/>
              </w:rPr>
              <w:t>00</w:t>
            </w:r>
          </w:p>
        </w:tc>
        <w:tc>
          <w:tcPr>
            <w:tcW w:w="1322" w:type="dxa"/>
          </w:tcPr>
          <w:p w14:paraId="3DD4E7B9" w14:textId="785B961E"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2BCA6B04" w14:textId="3A552AFD"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3</w:t>
            </w:r>
            <w:r>
              <w:rPr>
                <w:rFonts w:asciiTheme="minorHAnsi" w:hAnsiTheme="minorHAnsi" w:cstheme="minorHAnsi"/>
              </w:rPr>
              <w:t>00</w:t>
            </w:r>
          </w:p>
        </w:tc>
        <w:tc>
          <w:tcPr>
            <w:tcW w:w="1477" w:type="dxa"/>
          </w:tcPr>
          <w:p w14:paraId="0F7844E2" w14:textId="666CD7C8"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1B60E4B0" w14:textId="77777777" w:rsidTr="005F46AB">
        <w:tc>
          <w:tcPr>
            <w:tcW w:w="1980" w:type="dxa"/>
          </w:tcPr>
          <w:p w14:paraId="448A89AC" w14:textId="7B04EA90" w:rsidR="00527435" w:rsidRPr="00527435" w:rsidRDefault="00527435" w:rsidP="00527435">
            <w:pPr>
              <w:rPr>
                <w:rFonts w:asciiTheme="minorHAnsi" w:hAnsiTheme="minorHAnsi" w:cstheme="minorHAnsi"/>
              </w:rPr>
            </w:pPr>
            <w:r w:rsidRPr="00527435">
              <w:rPr>
                <w:rFonts w:asciiTheme="minorHAnsi" w:hAnsiTheme="minorHAnsi" w:cstheme="minorHAnsi"/>
              </w:rPr>
              <w:t>14</w:t>
            </w:r>
          </w:p>
        </w:tc>
        <w:tc>
          <w:tcPr>
            <w:tcW w:w="1099" w:type="dxa"/>
          </w:tcPr>
          <w:p w14:paraId="11D0627B" w14:textId="1F222762"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025EB7BE" w14:textId="6F4FFFBD"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3</w:t>
            </w:r>
            <w:r>
              <w:rPr>
                <w:rFonts w:asciiTheme="minorHAnsi" w:hAnsiTheme="minorHAnsi" w:cstheme="minorHAnsi"/>
              </w:rPr>
              <w:t>00</w:t>
            </w:r>
          </w:p>
        </w:tc>
        <w:tc>
          <w:tcPr>
            <w:tcW w:w="1322" w:type="dxa"/>
          </w:tcPr>
          <w:p w14:paraId="06BBAA33" w14:textId="6C9AEF3D"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687D2684" w14:textId="09A89A33"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3</w:t>
            </w:r>
            <w:r>
              <w:rPr>
                <w:rFonts w:asciiTheme="minorHAnsi" w:hAnsiTheme="minorHAnsi" w:cstheme="minorHAnsi"/>
              </w:rPr>
              <w:t>00</w:t>
            </w:r>
          </w:p>
        </w:tc>
        <w:tc>
          <w:tcPr>
            <w:tcW w:w="1477" w:type="dxa"/>
          </w:tcPr>
          <w:p w14:paraId="243B8B6F" w14:textId="57188EE3"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0A237670" w14:textId="77777777" w:rsidTr="005F46AB">
        <w:tc>
          <w:tcPr>
            <w:tcW w:w="1980" w:type="dxa"/>
          </w:tcPr>
          <w:p w14:paraId="65A8F04A" w14:textId="67516B98" w:rsidR="00527435" w:rsidRPr="00527435" w:rsidRDefault="00527435" w:rsidP="00527435">
            <w:pPr>
              <w:rPr>
                <w:rFonts w:asciiTheme="minorHAnsi" w:hAnsiTheme="minorHAnsi" w:cstheme="minorHAnsi"/>
              </w:rPr>
            </w:pPr>
            <w:r w:rsidRPr="00527435">
              <w:rPr>
                <w:rFonts w:asciiTheme="minorHAnsi" w:hAnsiTheme="minorHAnsi" w:cstheme="minorHAnsi"/>
              </w:rPr>
              <w:t>15</w:t>
            </w:r>
          </w:p>
        </w:tc>
        <w:tc>
          <w:tcPr>
            <w:tcW w:w="1099" w:type="dxa"/>
          </w:tcPr>
          <w:p w14:paraId="1D172166" w14:textId="591BEB63"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B6909B8" w14:textId="4D573035"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3</w:t>
            </w:r>
            <w:r>
              <w:rPr>
                <w:rFonts w:asciiTheme="minorHAnsi" w:hAnsiTheme="minorHAnsi" w:cstheme="minorHAnsi"/>
              </w:rPr>
              <w:t>00</w:t>
            </w:r>
          </w:p>
        </w:tc>
        <w:tc>
          <w:tcPr>
            <w:tcW w:w="1322" w:type="dxa"/>
          </w:tcPr>
          <w:p w14:paraId="27A68C25" w14:textId="0ED8D832"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3B5B390A" w14:textId="6C90CEA7"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3</w:t>
            </w:r>
            <w:r>
              <w:rPr>
                <w:rFonts w:asciiTheme="minorHAnsi" w:hAnsiTheme="minorHAnsi" w:cstheme="minorHAnsi"/>
              </w:rPr>
              <w:t>00</w:t>
            </w:r>
          </w:p>
        </w:tc>
        <w:tc>
          <w:tcPr>
            <w:tcW w:w="1477" w:type="dxa"/>
          </w:tcPr>
          <w:p w14:paraId="35A8070E" w14:textId="135B26D0"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473B282A" w14:textId="77777777" w:rsidTr="005F46AB">
        <w:tc>
          <w:tcPr>
            <w:tcW w:w="1980" w:type="dxa"/>
          </w:tcPr>
          <w:p w14:paraId="242B61CF" w14:textId="568F6F09" w:rsidR="00527435" w:rsidRPr="00527435" w:rsidRDefault="00527435" w:rsidP="00527435">
            <w:pPr>
              <w:rPr>
                <w:rFonts w:asciiTheme="minorHAnsi" w:hAnsiTheme="minorHAnsi" w:cstheme="minorHAnsi"/>
              </w:rPr>
            </w:pPr>
            <w:r w:rsidRPr="00527435">
              <w:rPr>
                <w:rFonts w:asciiTheme="minorHAnsi" w:hAnsiTheme="minorHAnsi" w:cstheme="minorHAnsi"/>
              </w:rPr>
              <w:t>16</w:t>
            </w:r>
          </w:p>
        </w:tc>
        <w:tc>
          <w:tcPr>
            <w:tcW w:w="1099" w:type="dxa"/>
          </w:tcPr>
          <w:p w14:paraId="2F5419B8" w14:textId="76E20D0F"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486B6150" w14:textId="720BFDB6"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3</w:t>
            </w:r>
            <w:r>
              <w:rPr>
                <w:rFonts w:asciiTheme="minorHAnsi" w:hAnsiTheme="minorHAnsi" w:cstheme="minorHAnsi"/>
              </w:rPr>
              <w:t>00</w:t>
            </w:r>
          </w:p>
        </w:tc>
        <w:tc>
          <w:tcPr>
            <w:tcW w:w="1322" w:type="dxa"/>
          </w:tcPr>
          <w:p w14:paraId="5A81201D" w14:textId="2FEAB255"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26B9E183" w14:textId="71FE0789"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3</w:t>
            </w:r>
            <w:r>
              <w:rPr>
                <w:rFonts w:asciiTheme="minorHAnsi" w:hAnsiTheme="minorHAnsi" w:cstheme="minorHAnsi"/>
              </w:rPr>
              <w:t>00</w:t>
            </w:r>
          </w:p>
        </w:tc>
        <w:tc>
          <w:tcPr>
            <w:tcW w:w="1477" w:type="dxa"/>
          </w:tcPr>
          <w:p w14:paraId="440D246C" w14:textId="2E624F31" w:rsidR="00527435" w:rsidRPr="00527435" w:rsidRDefault="00527435" w:rsidP="00527435">
            <w:pPr>
              <w:rPr>
                <w:rFonts w:asciiTheme="minorHAnsi" w:hAnsiTheme="minorHAnsi" w:cstheme="minorHAnsi"/>
              </w:rPr>
            </w:pPr>
            <w:r>
              <w:rPr>
                <w:rFonts w:asciiTheme="minorHAnsi" w:hAnsiTheme="minorHAnsi" w:cstheme="minorHAnsi"/>
              </w:rPr>
              <w:t>Ungdom</w:t>
            </w:r>
          </w:p>
        </w:tc>
      </w:tr>
      <w:tr w:rsidR="00400FF3" w14:paraId="753D0016" w14:textId="77777777" w:rsidTr="005F46AB">
        <w:tc>
          <w:tcPr>
            <w:tcW w:w="1980" w:type="dxa"/>
          </w:tcPr>
          <w:p w14:paraId="69526595" w14:textId="37E98B82" w:rsidR="00527435" w:rsidRPr="00527435" w:rsidRDefault="00527435" w:rsidP="00527435">
            <w:pPr>
              <w:rPr>
                <w:rFonts w:asciiTheme="minorHAnsi" w:hAnsiTheme="minorHAnsi" w:cstheme="minorHAnsi"/>
              </w:rPr>
            </w:pPr>
            <w:r w:rsidRPr="00527435">
              <w:rPr>
                <w:rFonts w:asciiTheme="minorHAnsi" w:hAnsiTheme="minorHAnsi" w:cstheme="minorHAnsi"/>
              </w:rPr>
              <w:t>17</w:t>
            </w:r>
          </w:p>
        </w:tc>
        <w:tc>
          <w:tcPr>
            <w:tcW w:w="1099" w:type="dxa"/>
          </w:tcPr>
          <w:p w14:paraId="190FEF74" w14:textId="19373B13"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3620551" w14:textId="1B512E8A"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8</w:t>
            </w:r>
            <w:r>
              <w:rPr>
                <w:rFonts w:asciiTheme="minorHAnsi" w:hAnsiTheme="minorHAnsi" w:cstheme="minorHAnsi"/>
              </w:rPr>
              <w:t>00</w:t>
            </w:r>
          </w:p>
        </w:tc>
        <w:tc>
          <w:tcPr>
            <w:tcW w:w="1322" w:type="dxa"/>
          </w:tcPr>
          <w:p w14:paraId="3272B58A" w14:textId="59C83B3F"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75AB430D" w14:textId="33849D97"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8</w:t>
            </w:r>
            <w:r>
              <w:rPr>
                <w:rFonts w:asciiTheme="minorHAnsi" w:hAnsiTheme="minorHAnsi" w:cstheme="minorHAnsi"/>
              </w:rPr>
              <w:t>00</w:t>
            </w:r>
          </w:p>
        </w:tc>
        <w:tc>
          <w:tcPr>
            <w:tcW w:w="1477" w:type="dxa"/>
          </w:tcPr>
          <w:p w14:paraId="46383458" w14:textId="3E85E477" w:rsidR="00527435" w:rsidRPr="00527435" w:rsidRDefault="00527435" w:rsidP="00527435">
            <w:pPr>
              <w:rPr>
                <w:rFonts w:asciiTheme="minorHAnsi" w:hAnsiTheme="minorHAnsi" w:cstheme="minorHAnsi"/>
              </w:rPr>
            </w:pPr>
            <w:r>
              <w:rPr>
                <w:rFonts w:asciiTheme="minorHAnsi" w:hAnsiTheme="minorHAnsi" w:cstheme="minorHAnsi"/>
              </w:rPr>
              <w:t>Junior</w:t>
            </w:r>
          </w:p>
        </w:tc>
      </w:tr>
      <w:tr w:rsidR="00400FF3" w14:paraId="51AF46D6" w14:textId="77777777" w:rsidTr="005F46AB">
        <w:tc>
          <w:tcPr>
            <w:tcW w:w="1980" w:type="dxa"/>
          </w:tcPr>
          <w:p w14:paraId="762887D7" w14:textId="47D41415" w:rsidR="00527435" w:rsidRPr="00527435" w:rsidRDefault="00527435" w:rsidP="00527435">
            <w:pPr>
              <w:rPr>
                <w:rFonts w:asciiTheme="minorHAnsi" w:hAnsiTheme="minorHAnsi" w:cstheme="minorHAnsi"/>
              </w:rPr>
            </w:pPr>
            <w:r w:rsidRPr="00527435">
              <w:rPr>
                <w:rFonts w:asciiTheme="minorHAnsi" w:hAnsiTheme="minorHAnsi" w:cstheme="minorHAnsi"/>
              </w:rPr>
              <w:t>18</w:t>
            </w:r>
          </w:p>
        </w:tc>
        <w:tc>
          <w:tcPr>
            <w:tcW w:w="1099" w:type="dxa"/>
          </w:tcPr>
          <w:p w14:paraId="0BF03154" w14:textId="4DDFAE86"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8A11E7D" w14:textId="1F57A218"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8</w:t>
            </w:r>
            <w:r>
              <w:rPr>
                <w:rFonts w:asciiTheme="minorHAnsi" w:hAnsiTheme="minorHAnsi" w:cstheme="minorHAnsi"/>
              </w:rPr>
              <w:t>00</w:t>
            </w:r>
          </w:p>
        </w:tc>
        <w:tc>
          <w:tcPr>
            <w:tcW w:w="1322" w:type="dxa"/>
          </w:tcPr>
          <w:p w14:paraId="781B5302" w14:textId="7195CDF4"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4B4C7D5F" w14:textId="3640D717"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8</w:t>
            </w:r>
            <w:r>
              <w:rPr>
                <w:rFonts w:asciiTheme="minorHAnsi" w:hAnsiTheme="minorHAnsi" w:cstheme="minorHAnsi"/>
              </w:rPr>
              <w:t>00</w:t>
            </w:r>
          </w:p>
        </w:tc>
        <w:tc>
          <w:tcPr>
            <w:tcW w:w="1477" w:type="dxa"/>
          </w:tcPr>
          <w:p w14:paraId="507272E9" w14:textId="564C55F9" w:rsidR="00527435" w:rsidRPr="00527435" w:rsidRDefault="00527435" w:rsidP="00527435">
            <w:pPr>
              <w:rPr>
                <w:rFonts w:asciiTheme="minorHAnsi" w:hAnsiTheme="minorHAnsi" w:cstheme="minorHAnsi"/>
              </w:rPr>
            </w:pPr>
            <w:r>
              <w:rPr>
                <w:rFonts w:asciiTheme="minorHAnsi" w:hAnsiTheme="minorHAnsi" w:cstheme="minorHAnsi"/>
              </w:rPr>
              <w:t>Junior</w:t>
            </w:r>
          </w:p>
        </w:tc>
      </w:tr>
      <w:tr w:rsidR="00400FF3" w14:paraId="4F83C695" w14:textId="77777777" w:rsidTr="005F46AB">
        <w:tc>
          <w:tcPr>
            <w:tcW w:w="1980" w:type="dxa"/>
          </w:tcPr>
          <w:p w14:paraId="018DC997" w14:textId="34D67B58" w:rsidR="00527435" w:rsidRPr="00527435" w:rsidRDefault="00527435" w:rsidP="00527435">
            <w:pPr>
              <w:rPr>
                <w:rFonts w:asciiTheme="minorHAnsi" w:hAnsiTheme="minorHAnsi" w:cstheme="minorHAnsi"/>
              </w:rPr>
            </w:pPr>
            <w:r w:rsidRPr="00527435">
              <w:rPr>
                <w:rFonts w:asciiTheme="minorHAnsi" w:hAnsiTheme="minorHAnsi" w:cstheme="minorHAnsi"/>
              </w:rPr>
              <w:t>19</w:t>
            </w:r>
          </w:p>
        </w:tc>
        <w:tc>
          <w:tcPr>
            <w:tcW w:w="1099" w:type="dxa"/>
          </w:tcPr>
          <w:p w14:paraId="377B5CB4" w14:textId="215B7D39" w:rsidR="00527435" w:rsidRPr="00527435" w:rsidRDefault="00527435" w:rsidP="00527435">
            <w:pPr>
              <w:rPr>
                <w:rFonts w:asciiTheme="minorHAnsi" w:hAnsiTheme="minorHAnsi" w:cstheme="minorHAnsi"/>
              </w:rPr>
            </w:pPr>
            <w:r>
              <w:rPr>
                <w:rFonts w:asciiTheme="minorHAnsi" w:hAnsiTheme="minorHAnsi" w:cstheme="minorHAnsi"/>
                <w:lang w:val="en-US"/>
              </w:rPr>
              <w:t>600</w:t>
            </w:r>
          </w:p>
        </w:tc>
        <w:tc>
          <w:tcPr>
            <w:tcW w:w="1294" w:type="dxa"/>
          </w:tcPr>
          <w:p w14:paraId="12A03DBC" w14:textId="0B61D34B" w:rsidR="00527435" w:rsidRPr="00527435" w:rsidRDefault="00527435" w:rsidP="00527435">
            <w:pPr>
              <w:rPr>
                <w:rFonts w:asciiTheme="minorHAnsi" w:hAnsiTheme="minorHAnsi" w:cstheme="minorHAnsi"/>
              </w:rPr>
            </w:pPr>
            <w:r>
              <w:rPr>
                <w:rFonts w:asciiTheme="minorHAnsi" w:hAnsiTheme="minorHAnsi" w:cstheme="minorHAnsi"/>
              </w:rPr>
              <w:t>4</w:t>
            </w:r>
            <w:r w:rsidR="00F172ED">
              <w:rPr>
                <w:rFonts w:asciiTheme="minorHAnsi" w:hAnsiTheme="minorHAnsi" w:cstheme="minorHAnsi"/>
              </w:rPr>
              <w:t>8</w:t>
            </w:r>
            <w:r>
              <w:rPr>
                <w:rFonts w:asciiTheme="minorHAnsi" w:hAnsiTheme="minorHAnsi" w:cstheme="minorHAnsi"/>
              </w:rPr>
              <w:t>00</w:t>
            </w:r>
          </w:p>
        </w:tc>
        <w:tc>
          <w:tcPr>
            <w:tcW w:w="1322" w:type="dxa"/>
          </w:tcPr>
          <w:p w14:paraId="286D1A28" w14:textId="1B0B0354" w:rsidR="00527435" w:rsidRPr="00527435" w:rsidRDefault="00527435" w:rsidP="00527435">
            <w:pPr>
              <w:rPr>
                <w:rFonts w:asciiTheme="minorHAnsi" w:hAnsiTheme="minorHAnsi" w:cstheme="minorHAnsi"/>
              </w:rPr>
            </w:pPr>
            <w:r>
              <w:rPr>
                <w:rFonts w:asciiTheme="minorHAnsi" w:hAnsiTheme="minorHAnsi" w:cstheme="minorHAnsi"/>
              </w:rPr>
              <w:t>3400</w:t>
            </w:r>
          </w:p>
        </w:tc>
        <w:tc>
          <w:tcPr>
            <w:tcW w:w="1182" w:type="dxa"/>
          </w:tcPr>
          <w:p w14:paraId="7C914798" w14:textId="3C11249F" w:rsidR="00527435" w:rsidRPr="00527435" w:rsidRDefault="00527435" w:rsidP="00527435">
            <w:pPr>
              <w:rPr>
                <w:rFonts w:asciiTheme="minorHAnsi" w:hAnsiTheme="minorHAnsi" w:cstheme="minorHAnsi"/>
              </w:rPr>
            </w:pPr>
            <w:r>
              <w:rPr>
                <w:rFonts w:asciiTheme="minorHAnsi" w:hAnsiTheme="minorHAnsi" w:cstheme="minorHAnsi"/>
              </w:rPr>
              <w:t>8</w:t>
            </w:r>
            <w:r w:rsidR="00A97AD6">
              <w:rPr>
                <w:rFonts w:asciiTheme="minorHAnsi" w:hAnsiTheme="minorHAnsi" w:cstheme="minorHAnsi"/>
              </w:rPr>
              <w:t>8</w:t>
            </w:r>
            <w:r>
              <w:rPr>
                <w:rFonts w:asciiTheme="minorHAnsi" w:hAnsiTheme="minorHAnsi" w:cstheme="minorHAnsi"/>
              </w:rPr>
              <w:t>00</w:t>
            </w:r>
          </w:p>
        </w:tc>
        <w:tc>
          <w:tcPr>
            <w:tcW w:w="1477" w:type="dxa"/>
          </w:tcPr>
          <w:p w14:paraId="6C7494F7" w14:textId="280D9232" w:rsidR="00527435" w:rsidRPr="00527435" w:rsidRDefault="00527435" w:rsidP="00527435">
            <w:pPr>
              <w:rPr>
                <w:rFonts w:asciiTheme="minorHAnsi" w:hAnsiTheme="minorHAnsi" w:cstheme="minorHAnsi"/>
              </w:rPr>
            </w:pPr>
            <w:r>
              <w:rPr>
                <w:rFonts w:asciiTheme="minorHAnsi" w:hAnsiTheme="minorHAnsi" w:cstheme="minorHAnsi"/>
              </w:rPr>
              <w:t>Junior</w:t>
            </w:r>
          </w:p>
        </w:tc>
      </w:tr>
      <w:tr w:rsidR="00400FF3" w14:paraId="54368BAE" w14:textId="77777777" w:rsidTr="005F46AB">
        <w:tc>
          <w:tcPr>
            <w:tcW w:w="1980" w:type="dxa"/>
          </w:tcPr>
          <w:p w14:paraId="619418B6" w14:textId="5CF3CBFB" w:rsidR="00400FF3" w:rsidRPr="00527435" w:rsidRDefault="005F46AB" w:rsidP="00400FF3">
            <w:pPr>
              <w:rPr>
                <w:rFonts w:cstheme="minorHAnsi"/>
              </w:rPr>
            </w:pPr>
            <w:proofErr w:type="spellStart"/>
            <w:r>
              <w:rPr>
                <w:rFonts w:asciiTheme="minorHAnsi" w:hAnsiTheme="minorHAnsi" w:cstheme="minorHAnsi"/>
                <w:lang w:val="en-US"/>
              </w:rPr>
              <w:t>Treningsgr</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kvinner</w:t>
            </w:r>
            <w:proofErr w:type="spellEnd"/>
          </w:p>
        </w:tc>
        <w:tc>
          <w:tcPr>
            <w:tcW w:w="1099" w:type="dxa"/>
          </w:tcPr>
          <w:p w14:paraId="0984DE7B" w14:textId="3B927CA2" w:rsidR="00400FF3" w:rsidRPr="006C22CA" w:rsidRDefault="005F46AB" w:rsidP="00400FF3">
            <w:pPr>
              <w:rPr>
                <w:rFonts w:cstheme="minorHAnsi"/>
                <w:color w:val="000000" w:themeColor="text1"/>
                <w:lang w:val="en-US"/>
              </w:rPr>
            </w:pPr>
            <w:r>
              <w:rPr>
                <w:rFonts w:asciiTheme="minorHAnsi" w:hAnsiTheme="minorHAnsi" w:cstheme="minorHAnsi"/>
                <w:lang w:val="en-US"/>
              </w:rPr>
              <w:t>3</w:t>
            </w:r>
            <w:r w:rsidR="00400FF3">
              <w:rPr>
                <w:rFonts w:asciiTheme="minorHAnsi" w:hAnsiTheme="minorHAnsi" w:cstheme="minorHAnsi"/>
                <w:lang w:val="en-US"/>
              </w:rPr>
              <w:t>00</w:t>
            </w:r>
          </w:p>
        </w:tc>
        <w:tc>
          <w:tcPr>
            <w:tcW w:w="1294" w:type="dxa"/>
          </w:tcPr>
          <w:p w14:paraId="4957B86D" w14:textId="21BF49EF" w:rsidR="00400FF3" w:rsidRPr="006C22CA" w:rsidRDefault="00400FF3" w:rsidP="00400FF3">
            <w:pPr>
              <w:rPr>
                <w:rFonts w:cstheme="minorHAnsi"/>
                <w:color w:val="000000" w:themeColor="text1"/>
              </w:rPr>
            </w:pPr>
            <w:r>
              <w:rPr>
                <w:rFonts w:asciiTheme="minorHAnsi" w:hAnsiTheme="minorHAnsi" w:cstheme="minorHAnsi"/>
                <w:lang w:val="en-US"/>
              </w:rPr>
              <w:t>0</w:t>
            </w:r>
          </w:p>
        </w:tc>
        <w:tc>
          <w:tcPr>
            <w:tcW w:w="1322" w:type="dxa"/>
          </w:tcPr>
          <w:p w14:paraId="454AF9BA" w14:textId="73D7CBC0" w:rsidR="00400FF3" w:rsidRPr="006C22CA" w:rsidRDefault="00400FF3" w:rsidP="00400FF3">
            <w:pPr>
              <w:rPr>
                <w:rFonts w:cstheme="minorHAnsi"/>
                <w:color w:val="000000" w:themeColor="text1"/>
              </w:rPr>
            </w:pPr>
            <w:r>
              <w:rPr>
                <w:rFonts w:asciiTheme="minorHAnsi" w:hAnsiTheme="minorHAnsi" w:cstheme="minorHAnsi"/>
                <w:lang w:val="en-US"/>
              </w:rPr>
              <w:t>0</w:t>
            </w:r>
          </w:p>
        </w:tc>
        <w:tc>
          <w:tcPr>
            <w:tcW w:w="1182" w:type="dxa"/>
          </w:tcPr>
          <w:p w14:paraId="685B1D06" w14:textId="3B7E8303" w:rsidR="00400FF3" w:rsidRPr="006C22CA" w:rsidRDefault="005F46AB" w:rsidP="00400FF3">
            <w:pPr>
              <w:rPr>
                <w:rFonts w:cstheme="minorHAnsi"/>
                <w:color w:val="000000" w:themeColor="text1"/>
              </w:rPr>
            </w:pPr>
            <w:r>
              <w:rPr>
                <w:rFonts w:asciiTheme="minorHAnsi" w:hAnsiTheme="minorHAnsi" w:cstheme="minorHAnsi"/>
                <w:lang w:val="en-US"/>
              </w:rPr>
              <w:t>300</w:t>
            </w:r>
          </w:p>
        </w:tc>
        <w:tc>
          <w:tcPr>
            <w:tcW w:w="1477" w:type="dxa"/>
          </w:tcPr>
          <w:p w14:paraId="0A7561D3" w14:textId="38708E5D" w:rsidR="00400FF3" w:rsidRDefault="005F46AB" w:rsidP="00400FF3">
            <w:pPr>
              <w:rPr>
                <w:rFonts w:cstheme="minorHAnsi"/>
              </w:rPr>
            </w:pPr>
            <w:r>
              <w:rPr>
                <w:rFonts w:asciiTheme="minorHAnsi" w:hAnsiTheme="minorHAnsi" w:cstheme="minorHAnsi"/>
                <w:lang w:val="en-US"/>
              </w:rPr>
              <w:t>Senior</w:t>
            </w:r>
          </w:p>
        </w:tc>
      </w:tr>
      <w:tr w:rsidR="00400FF3" w14:paraId="2EE81F0F" w14:textId="77777777" w:rsidTr="005F46AB">
        <w:tc>
          <w:tcPr>
            <w:tcW w:w="1980" w:type="dxa"/>
          </w:tcPr>
          <w:p w14:paraId="7CEFCC6B" w14:textId="019E04B4" w:rsidR="00400FF3" w:rsidRPr="00527435" w:rsidRDefault="00400FF3" w:rsidP="00400FF3">
            <w:pPr>
              <w:rPr>
                <w:rFonts w:asciiTheme="minorHAnsi" w:hAnsiTheme="minorHAnsi" w:cstheme="minorHAnsi"/>
              </w:rPr>
            </w:pPr>
            <w:r w:rsidRPr="00527435">
              <w:rPr>
                <w:rFonts w:asciiTheme="minorHAnsi" w:hAnsiTheme="minorHAnsi" w:cstheme="minorHAnsi"/>
              </w:rPr>
              <w:t>Senior A-lag</w:t>
            </w:r>
          </w:p>
        </w:tc>
        <w:tc>
          <w:tcPr>
            <w:tcW w:w="1099" w:type="dxa"/>
          </w:tcPr>
          <w:p w14:paraId="16821830" w14:textId="41F889B6" w:rsidR="00400FF3" w:rsidRPr="006C22CA" w:rsidRDefault="00400FF3" w:rsidP="00400FF3">
            <w:pPr>
              <w:rPr>
                <w:rFonts w:asciiTheme="minorHAnsi" w:hAnsiTheme="minorHAnsi" w:cstheme="minorHAnsi"/>
                <w:color w:val="000000" w:themeColor="text1"/>
              </w:rPr>
            </w:pPr>
            <w:r w:rsidRPr="006C22CA">
              <w:rPr>
                <w:rFonts w:asciiTheme="minorHAnsi" w:hAnsiTheme="minorHAnsi" w:cstheme="minorHAnsi"/>
                <w:color w:val="000000" w:themeColor="text1"/>
                <w:lang w:val="en-US"/>
              </w:rPr>
              <w:t>50</w:t>
            </w:r>
          </w:p>
        </w:tc>
        <w:tc>
          <w:tcPr>
            <w:tcW w:w="1294" w:type="dxa"/>
          </w:tcPr>
          <w:p w14:paraId="17E6B1E5" w14:textId="22818006" w:rsidR="00400FF3" w:rsidRPr="006C22CA" w:rsidRDefault="00400FF3" w:rsidP="00400FF3">
            <w:pPr>
              <w:rPr>
                <w:rFonts w:asciiTheme="minorHAnsi" w:hAnsiTheme="minorHAnsi" w:cstheme="minorHAnsi"/>
                <w:color w:val="000000" w:themeColor="text1"/>
              </w:rPr>
            </w:pPr>
            <w:r w:rsidRPr="006C22CA">
              <w:rPr>
                <w:rFonts w:asciiTheme="minorHAnsi" w:hAnsiTheme="minorHAnsi" w:cstheme="minorHAnsi"/>
                <w:color w:val="000000" w:themeColor="text1"/>
              </w:rPr>
              <w:t>0</w:t>
            </w:r>
          </w:p>
        </w:tc>
        <w:tc>
          <w:tcPr>
            <w:tcW w:w="1322" w:type="dxa"/>
          </w:tcPr>
          <w:p w14:paraId="08436A79" w14:textId="20FA113A" w:rsidR="00400FF3" w:rsidRPr="006C22CA" w:rsidRDefault="005F46AB" w:rsidP="00400FF3">
            <w:pPr>
              <w:rPr>
                <w:rFonts w:asciiTheme="minorHAnsi" w:hAnsiTheme="minorHAnsi" w:cstheme="minorHAnsi"/>
                <w:color w:val="000000" w:themeColor="text1"/>
              </w:rPr>
            </w:pPr>
            <w:r>
              <w:rPr>
                <w:rFonts w:asciiTheme="minorHAnsi" w:hAnsiTheme="minorHAnsi" w:cstheme="minorHAnsi"/>
                <w:color w:val="000000" w:themeColor="text1"/>
              </w:rPr>
              <w:t>1700</w:t>
            </w:r>
          </w:p>
        </w:tc>
        <w:tc>
          <w:tcPr>
            <w:tcW w:w="1182" w:type="dxa"/>
          </w:tcPr>
          <w:p w14:paraId="1D5853FD" w14:textId="27F7BA33" w:rsidR="00400FF3" w:rsidRPr="006C22CA" w:rsidRDefault="005F46AB" w:rsidP="00400FF3">
            <w:pPr>
              <w:rPr>
                <w:rFonts w:asciiTheme="minorHAnsi" w:hAnsiTheme="minorHAnsi" w:cstheme="minorHAnsi"/>
                <w:color w:val="000000" w:themeColor="text1"/>
              </w:rPr>
            </w:pPr>
            <w:r>
              <w:rPr>
                <w:rFonts w:asciiTheme="minorHAnsi" w:hAnsiTheme="minorHAnsi" w:cstheme="minorHAnsi"/>
                <w:color w:val="000000" w:themeColor="text1"/>
              </w:rPr>
              <w:t>17</w:t>
            </w:r>
            <w:r w:rsidR="00400FF3" w:rsidRPr="006C22CA">
              <w:rPr>
                <w:rFonts w:asciiTheme="minorHAnsi" w:hAnsiTheme="minorHAnsi" w:cstheme="minorHAnsi"/>
                <w:color w:val="000000" w:themeColor="text1"/>
              </w:rPr>
              <w:t>50</w:t>
            </w:r>
          </w:p>
        </w:tc>
        <w:tc>
          <w:tcPr>
            <w:tcW w:w="1477" w:type="dxa"/>
          </w:tcPr>
          <w:p w14:paraId="609AD4F2" w14:textId="37E2768D" w:rsidR="00400FF3" w:rsidRPr="00527435" w:rsidRDefault="00400FF3" w:rsidP="00400FF3">
            <w:pPr>
              <w:rPr>
                <w:rFonts w:asciiTheme="minorHAnsi" w:hAnsiTheme="minorHAnsi" w:cstheme="minorHAnsi"/>
              </w:rPr>
            </w:pPr>
            <w:r>
              <w:rPr>
                <w:rFonts w:asciiTheme="minorHAnsi" w:hAnsiTheme="minorHAnsi" w:cstheme="minorHAnsi"/>
              </w:rPr>
              <w:t>Senior</w:t>
            </w:r>
          </w:p>
        </w:tc>
      </w:tr>
      <w:tr w:rsidR="00400FF3" w:rsidRPr="00527435" w14:paraId="6CA1B537" w14:textId="77777777" w:rsidTr="005F46AB">
        <w:tc>
          <w:tcPr>
            <w:tcW w:w="1980" w:type="dxa"/>
          </w:tcPr>
          <w:p w14:paraId="1423A84E" w14:textId="03F9D6A1" w:rsidR="00F27E2F" w:rsidRPr="00527435" w:rsidRDefault="00F27E2F" w:rsidP="00F27E2F">
            <w:pPr>
              <w:rPr>
                <w:rFonts w:asciiTheme="minorHAnsi" w:hAnsiTheme="minorHAnsi" w:cstheme="minorHAnsi"/>
                <w:lang w:val="en-US"/>
              </w:rPr>
            </w:pPr>
            <w:r>
              <w:rPr>
                <w:rFonts w:asciiTheme="minorHAnsi" w:hAnsiTheme="minorHAnsi" w:cstheme="minorHAnsi"/>
                <w:lang w:val="en-US"/>
              </w:rPr>
              <w:t>Senior B</w:t>
            </w:r>
          </w:p>
        </w:tc>
        <w:tc>
          <w:tcPr>
            <w:tcW w:w="1099" w:type="dxa"/>
          </w:tcPr>
          <w:p w14:paraId="36FC8284" w14:textId="625EE2AD" w:rsidR="00400FF3" w:rsidRPr="00527435" w:rsidRDefault="00400FF3" w:rsidP="00400FF3">
            <w:pPr>
              <w:rPr>
                <w:rFonts w:asciiTheme="minorHAnsi" w:hAnsiTheme="minorHAnsi" w:cstheme="minorHAnsi"/>
                <w:lang w:val="en-US"/>
              </w:rPr>
            </w:pPr>
            <w:r>
              <w:rPr>
                <w:rFonts w:asciiTheme="minorHAnsi" w:hAnsiTheme="minorHAnsi" w:cstheme="minorHAnsi"/>
                <w:lang w:val="en-US"/>
              </w:rPr>
              <w:t>600</w:t>
            </w:r>
          </w:p>
        </w:tc>
        <w:tc>
          <w:tcPr>
            <w:tcW w:w="1294" w:type="dxa"/>
          </w:tcPr>
          <w:p w14:paraId="1027D50D" w14:textId="5B4A55B7" w:rsidR="00400FF3" w:rsidRPr="00527435" w:rsidRDefault="00400FF3" w:rsidP="00400FF3">
            <w:pPr>
              <w:rPr>
                <w:rFonts w:asciiTheme="minorHAnsi" w:hAnsiTheme="minorHAnsi" w:cstheme="minorHAnsi"/>
                <w:lang w:val="en-US"/>
              </w:rPr>
            </w:pPr>
            <w:r>
              <w:rPr>
                <w:rFonts w:asciiTheme="minorHAnsi" w:hAnsiTheme="minorHAnsi" w:cstheme="minorHAnsi"/>
                <w:lang w:val="en-US"/>
              </w:rPr>
              <w:t>1</w:t>
            </w:r>
            <w:r w:rsidR="00F172ED">
              <w:rPr>
                <w:rFonts w:asciiTheme="minorHAnsi" w:hAnsiTheme="minorHAnsi" w:cstheme="minorHAnsi"/>
                <w:lang w:val="en-US"/>
              </w:rPr>
              <w:t>5</w:t>
            </w:r>
            <w:r>
              <w:rPr>
                <w:rFonts w:asciiTheme="minorHAnsi" w:hAnsiTheme="minorHAnsi" w:cstheme="minorHAnsi"/>
                <w:lang w:val="en-US"/>
              </w:rPr>
              <w:t>00</w:t>
            </w:r>
          </w:p>
        </w:tc>
        <w:tc>
          <w:tcPr>
            <w:tcW w:w="1322" w:type="dxa"/>
          </w:tcPr>
          <w:p w14:paraId="6325180E" w14:textId="400788D1" w:rsidR="00400FF3" w:rsidRPr="00527435" w:rsidRDefault="005F46AB" w:rsidP="00400FF3">
            <w:pPr>
              <w:rPr>
                <w:rFonts w:asciiTheme="minorHAnsi" w:hAnsiTheme="minorHAnsi" w:cstheme="minorHAnsi"/>
                <w:lang w:val="en-US"/>
              </w:rPr>
            </w:pPr>
            <w:r>
              <w:rPr>
                <w:rFonts w:asciiTheme="minorHAnsi" w:hAnsiTheme="minorHAnsi" w:cstheme="minorHAnsi"/>
                <w:lang w:val="en-US"/>
              </w:rPr>
              <w:t>3400</w:t>
            </w:r>
          </w:p>
        </w:tc>
        <w:tc>
          <w:tcPr>
            <w:tcW w:w="1182" w:type="dxa"/>
          </w:tcPr>
          <w:p w14:paraId="2118C41A" w14:textId="59E1FC83" w:rsidR="00400FF3" w:rsidRPr="00527435" w:rsidRDefault="005F46AB" w:rsidP="00400FF3">
            <w:pPr>
              <w:rPr>
                <w:rFonts w:asciiTheme="minorHAnsi" w:hAnsiTheme="minorHAnsi" w:cstheme="minorHAnsi"/>
                <w:lang w:val="en-US"/>
              </w:rPr>
            </w:pPr>
            <w:r>
              <w:rPr>
                <w:rFonts w:asciiTheme="minorHAnsi" w:hAnsiTheme="minorHAnsi" w:cstheme="minorHAnsi"/>
                <w:lang w:val="en-US"/>
              </w:rPr>
              <w:t>54</w:t>
            </w:r>
            <w:r w:rsidR="00400FF3">
              <w:rPr>
                <w:rFonts w:asciiTheme="minorHAnsi" w:hAnsiTheme="minorHAnsi" w:cstheme="minorHAnsi"/>
                <w:lang w:val="en-US"/>
              </w:rPr>
              <w:t>00</w:t>
            </w:r>
          </w:p>
        </w:tc>
        <w:tc>
          <w:tcPr>
            <w:tcW w:w="1477" w:type="dxa"/>
          </w:tcPr>
          <w:p w14:paraId="4E27EC51" w14:textId="518A8A6C" w:rsidR="00400FF3" w:rsidRPr="00527435" w:rsidRDefault="00400FF3" w:rsidP="00400FF3">
            <w:pPr>
              <w:rPr>
                <w:rFonts w:asciiTheme="minorHAnsi" w:hAnsiTheme="minorHAnsi" w:cstheme="minorHAnsi"/>
                <w:lang w:val="en-US"/>
              </w:rPr>
            </w:pPr>
            <w:r>
              <w:rPr>
                <w:rFonts w:asciiTheme="minorHAnsi" w:hAnsiTheme="minorHAnsi" w:cstheme="minorHAnsi"/>
              </w:rPr>
              <w:t>Senior</w:t>
            </w:r>
          </w:p>
        </w:tc>
      </w:tr>
      <w:tr w:rsidR="00F27E2F" w:rsidRPr="00527435" w14:paraId="44E7B3A2" w14:textId="77777777" w:rsidTr="005F46AB">
        <w:tc>
          <w:tcPr>
            <w:tcW w:w="1980" w:type="dxa"/>
          </w:tcPr>
          <w:p w14:paraId="16E7E5EC" w14:textId="3E74F66F" w:rsidR="00F27E2F" w:rsidRPr="00527435" w:rsidRDefault="005F46AB" w:rsidP="00985810">
            <w:pPr>
              <w:rPr>
                <w:rFonts w:asciiTheme="minorHAnsi" w:hAnsiTheme="minorHAnsi" w:cstheme="minorHAnsi"/>
                <w:lang w:val="en-US"/>
              </w:rPr>
            </w:pPr>
            <w:r>
              <w:rPr>
                <w:rFonts w:asciiTheme="minorHAnsi" w:hAnsiTheme="minorHAnsi" w:cstheme="minorHAnsi"/>
                <w:lang w:val="en-US"/>
              </w:rPr>
              <w:t>Old</w:t>
            </w:r>
            <w:r w:rsidR="00F27E2F">
              <w:rPr>
                <w:rFonts w:asciiTheme="minorHAnsi" w:hAnsiTheme="minorHAnsi" w:cstheme="minorHAnsi"/>
                <w:lang w:val="en-US"/>
              </w:rPr>
              <w:t xml:space="preserve"> </w:t>
            </w:r>
            <w:r w:rsidR="00F27E2F" w:rsidRPr="00527435">
              <w:rPr>
                <w:rFonts w:asciiTheme="minorHAnsi" w:hAnsiTheme="minorHAnsi" w:cstheme="minorHAnsi"/>
                <w:lang w:val="en-US"/>
              </w:rPr>
              <w:t>boys</w:t>
            </w:r>
            <w:r w:rsidR="00F27E2F">
              <w:rPr>
                <w:rFonts w:asciiTheme="minorHAnsi" w:hAnsiTheme="minorHAnsi" w:cstheme="minorHAnsi"/>
                <w:lang w:val="en-US"/>
              </w:rPr>
              <w:t>,</w:t>
            </w:r>
            <w:r>
              <w:rPr>
                <w:rFonts w:asciiTheme="minorHAnsi" w:hAnsiTheme="minorHAnsi" w:cstheme="minorHAnsi"/>
                <w:lang w:val="en-US"/>
              </w:rPr>
              <w:t xml:space="preserve"> </w:t>
            </w:r>
            <w:proofErr w:type="gramStart"/>
            <w:r>
              <w:rPr>
                <w:rFonts w:asciiTheme="minorHAnsi" w:hAnsiTheme="minorHAnsi" w:cstheme="minorHAnsi"/>
                <w:lang w:val="en-US"/>
              </w:rPr>
              <w:t>Old</w:t>
            </w:r>
            <w:proofErr w:type="gramEnd"/>
            <w:r>
              <w:rPr>
                <w:rFonts w:asciiTheme="minorHAnsi" w:hAnsiTheme="minorHAnsi" w:cstheme="minorHAnsi"/>
                <w:lang w:val="en-US"/>
              </w:rPr>
              <w:t xml:space="preserve"> </w:t>
            </w:r>
            <w:r w:rsidR="00F27E2F" w:rsidRPr="00527435">
              <w:rPr>
                <w:rFonts w:asciiTheme="minorHAnsi" w:hAnsiTheme="minorHAnsi" w:cstheme="minorHAnsi"/>
                <w:lang w:val="en-US"/>
              </w:rPr>
              <w:t>girls</w:t>
            </w:r>
          </w:p>
        </w:tc>
        <w:tc>
          <w:tcPr>
            <w:tcW w:w="1099" w:type="dxa"/>
          </w:tcPr>
          <w:p w14:paraId="596C5E88" w14:textId="77777777" w:rsidR="00F27E2F" w:rsidRPr="00527435" w:rsidRDefault="00F27E2F" w:rsidP="00985810">
            <w:pPr>
              <w:rPr>
                <w:rFonts w:asciiTheme="minorHAnsi" w:hAnsiTheme="minorHAnsi" w:cstheme="minorHAnsi"/>
                <w:lang w:val="en-US"/>
              </w:rPr>
            </w:pPr>
            <w:r>
              <w:rPr>
                <w:rFonts w:asciiTheme="minorHAnsi" w:hAnsiTheme="minorHAnsi" w:cstheme="minorHAnsi"/>
                <w:lang w:val="en-US"/>
              </w:rPr>
              <w:t>600</w:t>
            </w:r>
          </w:p>
        </w:tc>
        <w:tc>
          <w:tcPr>
            <w:tcW w:w="1294" w:type="dxa"/>
          </w:tcPr>
          <w:p w14:paraId="2D737268" w14:textId="6D223C1D" w:rsidR="00F27E2F" w:rsidRPr="00527435" w:rsidRDefault="00F27E2F" w:rsidP="00985810">
            <w:pPr>
              <w:rPr>
                <w:rFonts w:asciiTheme="minorHAnsi" w:hAnsiTheme="minorHAnsi" w:cstheme="minorHAnsi"/>
                <w:lang w:val="en-US"/>
              </w:rPr>
            </w:pPr>
            <w:r>
              <w:rPr>
                <w:rFonts w:asciiTheme="minorHAnsi" w:hAnsiTheme="minorHAnsi" w:cstheme="minorHAnsi"/>
                <w:lang w:val="en-US"/>
              </w:rPr>
              <w:t>1</w:t>
            </w:r>
            <w:r w:rsidR="00F172ED">
              <w:rPr>
                <w:rFonts w:asciiTheme="minorHAnsi" w:hAnsiTheme="minorHAnsi" w:cstheme="minorHAnsi"/>
                <w:lang w:val="en-US"/>
              </w:rPr>
              <w:t>5</w:t>
            </w:r>
            <w:r>
              <w:rPr>
                <w:rFonts w:asciiTheme="minorHAnsi" w:hAnsiTheme="minorHAnsi" w:cstheme="minorHAnsi"/>
                <w:lang w:val="en-US"/>
              </w:rPr>
              <w:t>00</w:t>
            </w:r>
            <w:r w:rsidR="00BB4BF5">
              <w:rPr>
                <w:rFonts w:asciiTheme="minorHAnsi" w:hAnsiTheme="minorHAnsi" w:cstheme="minorHAnsi"/>
                <w:lang w:val="en-US"/>
              </w:rPr>
              <w:t>*</w:t>
            </w:r>
          </w:p>
        </w:tc>
        <w:tc>
          <w:tcPr>
            <w:tcW w:w="1322" w:type="dxa"/>
          </w:tcPr>
          <w:p w14:paraId="40F8C1F1" w14:textId="77777777" w:rsidR="00F27E2F" w:rsidRPr="00527435" w:rsidRDefault="00F27E2F" w:rsidP="00985810">
            <w:pPr>
              <w:rPr>
                <w:rFonts w:asciiTheme="minorHAnsi" w:hAnsiTheme="minorHAnsi" w:cstheme="minorHAnsi"/>
                <w:lang w:val="en-US"/>
              </w:rPr>
            </w:pPr>
            <w:r>
              <w:rPr>
                <w:rFonts w:asciiTheme="minorHAnsi" w:hAnsiTheme="minorHAnsi" w:cstheme="minorHAnsi"/>
                <w:lang w:val="en-US"/>
              </w:rPr>
              <w:t>0</w:t>
            </w:r>
          </w:p>
        </w:tc>
        <w:tc>
          <w:tcPr>
            <w:tcW w:w="1182" w:type="dxa"/>
          </w:tcPr>
          <w:p w14:paraId="2235234D" w14:textId="77777777" w:rsidR="00F27E2F" w:rsidRPr="00527435" w:rsidRDefault="00F27E2F" w:rsidP="00985810">
            <w:pPr>
              <w:rPr>
                <w:rFonts w:asciiTheme="minorHAnsi" w:hAnsiTheme="minorHAnsi" w:cstheme="minorHAnsi"/>
                <w:lang w:val="en-US"/>
              </w:rPr>
            </w:pPr>
            <w:r>
              <w:rPr>
                <w:rFonts w:asciiTheme="minorHAnsi" w:hAnsiTheme="minorHAnsi" w:cstheme="minorHAnsi"/>
                <w:lang w:val="en-US"/>
              </w:rPr>
              <w:t>2000</w:t>
            </w:r>
          </w:p>
        </w:tc>
        <w:tc>
          <w:tcPr>
            <w:tcW w:w="1477" w:type="dxa"/>
          </w:tcPr>
          <w:p w14:paraId="6B981843" w14:textId="77777777" w:rsidR="00F27E2F" w:rsidRPr="00527435" w:rsidRDefault="00F27E2F" w:rsidP="00985810">
            <w:pPr>
              <w:rPr>
                <w:rFonts w:asciiTheme="minorHAnsi" w:hAnsiTheme="minorHAnsi" w:cstheme="minorHAnsi"/>
                <w:lang w:val="en-US"/>
              </w:rPr>
            </w:pPr>
            <w:r>
              <w:rPr>
                <w:rFonts w:asciiTheme="minorHAnsi" w:hAnsiTheme="minorHAnsi" w:cstheme="minorHAnsi"/>
              </w:rPr>
              <w:t>Senior</w:t>
            </w:r>
          </w:p>
        </w:tc>
      </w:tr>
      <w:tr w:rsidR="00BB4BF5" w:rsidRPr="00527435" w14:paraId="2390B60E" w14:textId="77777777" w:rsidTr="005F46AB">
        <w:tc>
          <w:tcPr>
            <w:tcW w:w="1980" w:type="dxa"/>
          </w:tcPr>
          <w:p w14:paraId="73C963FC" w14:textId="458D451F" w:rsidR="00BB4BF5" w:rsidRPr="00527435" w:rsidRDefault="00BB4BF5" w:rsidP="00985810">
            <w:pPr>
              <w:rPr>
                <w:rFonts w:asciiTheme="minorHAnsi" w:hAnsiTheme="minorHAnsi" w:cstheme="minorHAnsi"/>
                <w:lang w:val="en-US"/>
              </w:rPr>
            </w:pPr>
            <w:r>
              <w:rPr>
                <w:rFonts w:asciiTheme="minorHAnsi" w:hAnsiTheme="minorHAnsi" w:cstheme="minorHAnsi"/>
                <w:lang w:val="en-US"/>
              </w:rPr>
              <w:t>Veteran</w:t>
            </w:r>
          </w:p>
        </w:tc>
        <w:tc>
          <w:tcPr>
            <w:tcW w:w="1099" w:type="dxa"/>
          </w:tcPr>
          <w:p w14:paraId="100DB79B" w14:textId="77777777" w:rsidR="00BB4BF5" w:rsidRPr="00527435" w:rsidRDefault="00BB4BF5" w:rsidP="00985810">
            <w:pPr>
              <w:rPr>
                <w:rFonts w:asciiTheme="minorHAnsi" w:hAnsiTheme="minorHAnsi" w:cstheme="minorHAnsi"/>
                <w:lang w:val="en-US"/>
              </w:rPr>
            </w:pPr>
            <w:r>
              <w:rPr>
                <w:rFonts w:asciiTheme="minorHAnsi" w:hAnsiTheme="minorHAnsi" w:cstheme="minorHAnsi"/>
                <w:lang w:val="en-US"/>
              </w:rPr>
              <w:t>600</w:t>
            </w:r>
          </w:p>
        </w:tc>
        <w:tc>
          <w:tcPr>
            <w:tcW w:w="1294" w:type="dxa"/>
          </w:tcPr>
          <w:p w14:paraId="79496EED" w14:textId="3A382080" w:rsidR="00BB4BF5" w:rsidRPr="00527435" w:rsidRDefault="00F172ED" w:rsidP="00985810">
            <w:pPr>
              <w:rPr>
                <w:rFonts w:asciiTheme="minorHAnsi" w:hAnsiTheme="minorHAnsi" w:cstheme="minorHAnsi"/>
                <w:lang w:val="en-US"/>
              </w:rPr>
            </w:pPr>
            <w:r>
              <w:rPr>
                <w:rFonts w:asciiTheme="minorHAnsi" w:hAnsiTheme="minorHAnsi" w:cstheme="minorHAnsi"/>
                <w:lang w:val="en-US"/>
              </w:rPr>
              <w:t>7</w:t>
            </w:r>
            <w:r w:rsidR="00BB4BF5">
              <w:rPr>
                <w:rFonts w:asciiTheme="minorHAnsi" w:hAnsiTheme="minorHAnsi" w:cstheme="minorHAnsi"/>
                <w:lang w:val="en-US"/>
              </w:rPr>
              <w:t>00</w:t>
            </w:r>
          </w:p>
        </w:tc>
        <w:tc>
          <w:tcPr>
            <w:tcW w:w="1322" w:type="dxa"/>
          </w:tcPr>
          <w:p w14:paraId="11316E17" w14:textId="77777777" w:rsidR="00BB4BF5" w:rsidRPr="00527435" w:rsidRDefault="00BB4BF5" w:rsidP="00985810">
            <w:pPr>
              <w:rPr>
                <w:rFonts w:asciiTheme="minorHAnsi" w:hAnsiTheme="minorHAnsi" w:cstheme="minorHAnsi"/>
                <w:lang w:val="en-US"/>
              </w:rPr>
            </w:pPr>
            <w:r>
              <w:rPr>
                <w:rFonts w:asciiTheme="minorHAnsi" w:hAnsiTheme="minorHAnsi" w:cstheme="minorHAnsi"/>
                <w:lang w:val="en-US"/>
              </w:rPr>
              <w:t>0</w:t>
            </w:r>
          </w:p>
        </w:tc>
        <w:tc>
          <w:tcPr>
            <w:tcW w:w="1182" w:type="dxa"/>
          </w:tcPr>
          <w:p w14:paraId="305922BA" w14:textId="30C01347" w:rsidR="00BB4BF5" w:rsidRPr="00527435" w:rsidRDefault="00BB4BF5" w:rsidP="00985810">
            <w:pPr>
              <w:rPr>
                <w:rFonts w:asciiTheme="minorHAnsi" w:hAnsiTheme="minorHAnsi" w:cstheme="minorHAnsi"/>
                <w:lang w:val="en-US"/>
              </w:rPr>
            </w:pPr>
            <w:r>
              <w:rPr>
                <w:rFonts w:asciiTheme="minorHAnsi" w:hAnsiTheme="minorHAnsi" w:cstheme="minorHAnsi"/>
                <w:lang w:val="en-US"/>
              </w:rPr>
              <w:t>1</w:t>
            </w:r>
            <w:r w:rsidR="00A97AD6">
              <w:rPr>
                <w:rFonts w:asciiTheme="minorHAnsi" w:hAnsiTheme="minorHAnsi" w:cstheme="minorHAnsi"/>
                <w:lang w:val="en-US"/>
              </w:rPr>
              <w:t>3</w:t>
            </w:r>
            <w:r>
              <w:rPr>
                <w:rFonts w:asciiTheme="minorHAnsi" w:hAnsiTheme="minorHAnsi" w:cstheme="minorHAnsi"/>
                <w:lang w:val="en-US"/>
              </w:rPr>
              <w:t>00</w:t>
            </w:r>
          </w:p>
        </w:tc>
        <w:tc>
          <w:tcPr>
            <w:tcW w:w="1477" w:type="dxa"/>
          </w:tcPr>
          <w:p w14:paraId="66960027" w14:textId="77777777" w:rsidR="00BB4BF5" w:rsidRPr="00527435" w:rsidRDefault="00BB4BF5" w:rsidP="00985810">
            <w:pPr>
              <w:rPr>
                <w:rFonts w:asciiTheme="minorHAnsi" w:hAnsiTheme="minorHAnsi" w:cstheme="minorHAnsi"/>
                <w:lang w:val="en-US"/>
              </w:rPr>
            </w:pPr>
            <w:r>
              <w:rPr>
                <w:rFonts w:asciiTheme="minorHAnsi" w:hAnsiTheme="minorHAnsi" w:cstheme="minorHAnsi"/>
              </w:rPr>
              <w:t>Senior</w:t>
            </w:r>
          </w:p>
        </w:tc>
      </w:tr>
      <w:tr w:rsidR="00400FF3" w:rsidRPr="00527435" w14:paraId="323DCC7B" w14:textId="77777777" w:rsidTr="005F46AB">
        <w:tc>
          <w:tcPr>
            <w:tcW w:w="1980" w:type="dxa"/>
          </w:tcPr>
          <w:p w14:paraId="052370E4" w14:textId="51E13FAE" w:rsidR="00400FF3" w:rsidRPr="00527435" w:rsidRDefault="00400FF3" w:rsidP="00400FF3">
            <w:pPr>
              <w:rPr>
                <w:rFonts w:asciiTheme="minorHAnsi" w:hAnsiTheme="minorHAnsi" w:cstheme="minorHAnsi"/>
                <w:lang w:val="en-US"/>
              </w:rPr>
            </w:pPr>
            <w:r w:rsidRPr="00527435">
              <w:rPr>
                <w:rFonts w:asciiTheme="minorHAnsi" w:hAnsiTheme="minorHAnsi" w:cstheme="minorHAnsi"/>
                <w:lang w:val="en-US"/>
              </w:rPr>
              <w:t>Unified</w:t>
            </w:r>
          </w:p>
        </w:tc>
        <w:tc>
          <w:tcPr>
            <w:tcW w:w="1099" w:type="dxa"/>
          </w:tcPr>
          <w:p w14:paraId="3BAE93B3" w14:textId="095294D4" w:rsidR="00400FF3" w:rsidRPr="00527435" w:rsidRDefault="00400FF3" w:rsidP="00400FF3">
            <w:pPr>
              <w:rPr>
                <w:rFonts w:asciiTheme="minorHAnsi" w:hAnsiTheme="minorHAnsi" w:cstheme="minorHAnsi"/>
                <w:lang w:val="en-US"/>
              </w:rPr>
            </w:pPr>
            <w:r>
              <w:rPr>
                <w:rFonts w:asciiTheme="minorHAnsi" w:hAnsiTheme="minorHAnsi" w:cstheme="minorHAnsi"/>
                <w:lang w:val="en-US"/>
              </w:rPr>
              <w:t>600</w:t>
            </w:r>
          </w:p>
        </w:tc>
        <w:tc>
          <w:tcPr>
            <w:tcW w:w="1294" w:type="dxa"/>
          </w:tcPr>
          <w:p w14:paraId="33650EB3" w14:textId="140AFD29" w:rsidR="00400FF3" w:rsidRPr="00527435" w:rsidRDefault="00F172ED" w:rsidP="00400FF3">
            <w:pPr>
              <w:rPr>
                <w:rFonts w:asciiTheme="minorHAnsi" w:hAnsiTheme="minorHAnsi" w:cstheme="minorHAnsi"/>
                <w:lang w:val="en-US"/>
              </w:rPr>
            </w:pPr>
            <w:r>
              <w:rPr>
                <w:rFonts w:asciiTheme="minorHAnsi" w:hAnsiTheme="minorHAnsi" w:cstheme="minorHAnsi"/>
                <w:lang w:val="en-US"/>
              </w:rPr>
              <w:t>3</w:t>
            </w:r>
            <w:r w:rsidR="00400FF3">
              <w:rPr>
                <w:rFonts w:asciiTheme="minorHAnsi" w:hAnsiTheme="minorHAnsi" w:cstheme="minorHAnsi"/>
                <w:lang w:val="en-US"/>
              </w:rPr>
              <w:t>00</w:t>
            </w:r>
          </w:p>
        </w:tc>
        <w:tc>
          <w:tcPr>
            <w:tcW w:w="1322" w:type="dxa"/>
          </w:tcPr>
          <w:p w14:paraId="46F1A63E" w14:textId="784AE3AA"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3F8381B9" w14:textId="12A1AB7D" w:rsidR="00400FF3" w:rsidRPr="00527435" w:rsidRDefault="00A97AD6" w:rsidP="00400FF3">
            <w:pPr>
              <w:rPr>
                <w:rFonts w:asciiTheme="minorHAnsi" w:hAnsiTheme="minorHAnsi" w:cstheme="minorHAnsi"/>
                <w:lang w:val="en-US"/>
              </w:rPr>
            </w:pPr>
            <w:r>
              <w:rPr>
                <w:rFonts w:asciiTheme="minorHAnsi" w:hAnsiTheme="minorHAnsi" w:cstheme="minorHAnsi"/>
                <w:lang w:val="en-US"/>
              </w:rPr>
              <w:t>9</w:t>
            </w:r>
            <w:r w:rsidR="00400FF3">
              <w:rPr>
                <w:rFonts w:asciiTheme="minorHAnsi" w:hAnsiTheme="minorHAnsi" w:cstheme="minorHAnsi"/>
                <w:lang w:val="en-US"/>
              </w:rPr>
              <w:t>00</w:t>
            </w:r>
          </w:p>
        </w:tc>
        <w:tc>
          <w:tcPr>
            <w:tcW w:w="1477" w:type="dxa"/>
          </w:tcPr>
          <w:p w14:paraId="331470F2" w14:textId="201BCA57" w:rsidR="00400FF3" w:rsidRPr="00527435" w:rsidRDefault="00BB4BF5" w:rsidP="00400FF3">
            <w:pPr>
              <w:rPr>
                <w:rFonts w:asciiTheme="minorHAnsi" w:hAnsiTheme="minorHAnsi" w:cstheme="minorHAnsi"/>
                <w:lang w:val="en-US"/>
              </w:rPr>
            </w:pPr>
            <w:r>
              <w:rPr>
                <w:rFonts w:asciiTheme="minorHAnsi" w:hAnsiTheme="minorHAnsi" w:cstheme="minorHAnsi"/>
              </w:rPr>
              <w:t>Senior</w:t>
            </w:r>
          </w:p>
        </w:tc>
      </w:tr>
      <w:tr w:rsidR="00400FF3" w:rsidRPr="00527435" w14:paraId="469DF6B9" w14:textId="77777777" w:rsidTr="005F46AB">
        <w:tc>
          <w:tcPr>
            <w:tcW w:w="1980" w:type="dxa"/>
          </w:tcPr>
          <w:p w14:paraId="58F6218B" w14:textId="4FB45523" w:rsidR="00400FF3" w:rsidRPr="00527435" w:rsidRDefault="00400FF3" w:rsidP="00400FF3">
            <w:pPr>
              <w:rPr>
                <w:rFonts w:asciiTheme="minorHAnsi" w:hAnsiTheme="minorHAnsi" w:cstheme="minorHAnsi"/>
                <w:lang w:val="en-US"/>
              </w:rPr>
            </w:pPr>
            <w:proofErr w:type="spellStart"/>
            <w:r w:rsidRPr="00527435">
              <w:rPr>
                <w:rFonts w:asciiTheme="minorHAnsi" w:hAnsiTheme="minorHAnsi" w:cstheme="minorHAnsi"/>
                <w:lang w:val="en-US"/>
              </w:rPr>
              <w:t>Støttemedlem</w:t>
            </w:r>
            <w:proofErr w:type="spellEnd"/>
          </w:p>
        </w:tc>
        <w:tc>
          <w:tcPr>
            <w:tcW w:w="1099" w:type="dxa"/>
          </w:tcPr>
          <w:p w14:paraId="7571C03D" w14:textId="7FCBC657" w:rsidR="00400FF3" w:rsidRPr="00527435" w:rsidRDefault="00400FF3" w:rsidP="00400FF3">
            <w:pPr>
              <w:rPr>
                <w:rFonts w:asciiTheme="minorHAnsi" w:hAnsiTheme="minorHAnsi" w:cstheme="minorHAnsi"/>
                <w:lang w:val="en-US"/>
              </w:rPr>
            </w:pPr>
            <w:r>
              <w:rPr>
                <w:rFonts w:asciiTheme="minorHAnsi" w:hAnsiTheme="minorHAnsi" w:cstheme="minorHAnsi"/>
                <w:lang w:val="en-US"/>
              </w:rPr>
              <w:t>300</w:t>
            </w:r>
          </w:p>
        </w:tc>
        <w:tc>
          <w:tcPr>
            <w:tcW w:w="1294" w:type="dxa"/>
          </w:tcPr>
          <w:p w14:paraId="27E8CFD5" w14:textId="4641C7DF"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322" w:type="dxa"/>
          </w:tcPr>
          <w:p w14:paraId="2979F8F8" w14:textId="6C0CFAD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47510CB9" w14:textId="3A0803DE" w:rsidR="00400FF3" w:rsidRPr="00527435" w:rsidRDefault="00400FF3" w:rsidP="00400FF3">
            <w:pPr>
              <w:rPr>
                <w:rFonts w:asciiTheme="minorHAnsi" w:hAnsiTheme="minorHAnsi" w:cstheme="minorHAnsi"/>
                <w:lang w:val="en-US"/>
              </w:rPr>
            </w:pPr>
            <w:r>
              <w:rPr>
                <w:rFonts w:asciiTheme="minorHAnsi" w:hAnsiTheme="minorHAnsi" w:cstheme="minorHAnsi"/>
                <w:lang w:val="en-US"/>
              </w:rPr>
              <w:t>300</w:t>
            </w:r>
          </w:p>
        </w:tc>
        <w:tc>
          <w:tcPr>
            <w:tcW w:w="1477" w:type="dxa"/>
          </w:tcPr>
          <w:p w14:paraId="0B61EBC1" w14:textId="652E4152" w:rsidR="00400FF3" w:rsidRPr="00527435" w:rsidRDefault="00BB4BF5" w:rsidP="00400FF3">
            <w:pPr>
              <w:rPr>
                <w:rFonts w:asciiTheme="minorHAnsi" w:hAnsiTheme="minorHAnsi" w:cstheme="minorHAnsi"/>
                <w:lang w:val="en-US"/>
              </w:rPr>
            </w:pPr>
            <w:r>
              <w:rPr>
                <w:rFonts w:asciiTheme="minorHAnsi" w:hAnsiTheme="minorHAnsi" w:cstheme="minorHAnsi"/>
              </w:rPr>
              <w:t>Senior</w:t>
            </w:r>
          </w:p>
        </w:tc>
      </w:tr>
      <w:tr w:rsidR="00400FF3" w:rsidRPr="00527435" w14:paraId="1EFD24BD" w14:textId="77777777" w:rsidTr="005F46AB">
        <w:tc>
          <w:tcPr>
            <w:tcW w:w="1980" w:type="dxa"/>
          </w:tcPr>
          <w:p w14:paraId="3649EE52" w14:textId="78FF3A01" w:rsidR="00400FF3" w:rsidRPr="00BA6018" w:rsidRDefault="00400FF3" w:rsidP="00400FF3">
            <w:pPr>
              <w:rPr>
                <w:rFonts w:asciiTheme="minorHAnsi" w:hAnsiTheme="minorHAnsi" w:cstheme="minorHAnsi"/>
              </w:rPr>
            </w:pPr>
            <w:r w:rsidRPr="00BA6018">
              <w:rPr>
                <w:rFonts w:asciiTheme="minorHAnsi" w:hAnsiTheme="minorHAnsi" w:cstheme="minorHAnsi"/>
              </w:rPr>
              <w:t xml:space="preserve">Trenere/ </w:t>
            </w:r>
            <w:r w:rsidR="005F46AB">
              <w:rPr>
                <w:rFonts w:asciiTheme="minorHAnsi" w:hAnsiTheme="minorHAnsi" w:cstheme="minorHAnsi"/>
              </w:rPr>
              <w:t>verv</w:t>
            </w:r>
          </w:p>
        </w:tc>
        <w:tc>
          <w:tcPr>
            <w:tcW w:w="1099" w:type="dxa"/>
          </w:tcPr>
          <w:p w14:paraId="4D48974E" w14:textId="3CE4598C" w:rsidR="00400FF3" w:rsidRPr="00527435" w:rsidRDefault="00400FF3" w:rsidP="00400FF3">
            <w:pPr>
              <w:rPr>
                <w:rFonts w:asciiTheme="minorHAnsi" w:hAnsiTheme="minorHAnsi" w:cstheme="minorHAnsi"/>
                <w:lang w:val="en-US"/>
              </w:rPr>
            </w:pPr>
            <w:r>
              <w:rPr>
                <w:rFonts w:asciiTheme="minorHAnsi" w:hAnsiTheme="minorHAnsi" w:cstheme="minorHAnsi"/>
                <w:lang w:val="en-US"/>
              </w:rPr>
              <w:t>50</w:t>
            </w:r>
          </w:p>
        </w:tc>
        <w:tc>
          <w:tcPr>
            <w:tcW w:w="1294" w:type="dxa"/>
          </w:tcPr>
          <w:p w14:paraId="74E16B2B" w14:textId="649D915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322" w:type="dxa"/>
          </w:tcPr>
          <w:p w14:paraId="06D936AD" w14:textId="49004E0B"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56134D9C" w14:textId="60893449" w:rsidR="00400FF3" w:rsidRPr="00527435" w:rsidRDefault="00400FF3" w:rsidP="00400FF3">
            <w:pPr>
              <w:rPr>
                <w:rFonts w:asciiTheme="minorHAnsi" w:hAnsiTheme="minorHAnsi" w:cstheme="minorHAnsi"/>
                <w:lang w:val="en-US"/>
              </w:rPr>
            </w:pPr>
            <w:r>
              <w:rPr>
                <w:rFonts w:asciiTheme="minorHAnsi" w:hAnsiTheme="minorHAnsi" w:cstheme="minorHAnsi"/>
                <w:lang w:val="en-US"/>
              </w:rPr>
              <w:t>50</w:t>
            </w:r>
          </w:p>
        </w:tc>
        <w:tc>
          <w:tcPr>
            <w:tcW w:w="1477" w:type="dxa"/>
          </w:tcPr>
          <w:p w14:paraId="3D952D71" w14:textId="77777777" w:rsidR="00400FF3" w:rsidRPr="00527435" w:rsidRDefault="00400FF3" w:rsidP="00400FF3">
            <w:pPr>
              <w:rPr>
                <w:rFonts w:asciiTheme="minorHAnsi" w:hAnsiTheme="minorHAnsi" w:cstheme="minorHAnsi"/>
                <w:lang w:val="en-US"/>
              </w:rPr>
            </w:pPr>
          </w:p>
        </w:tc>
      </w:tr>
      <w:tr w:rsidR="005F46AB" w:rsidRPr="00527435" w14:paraId="2CA56D81" w14:textId="77777777" w:rsidTr="005F46AB">
        <w:tc>
          <w:tcPr>
            <w:tcW w:w="1980" w:type="dxa"/>
          </w:tcPr>
          <w:p w14:paraId="4AB63E62" w14:textId="71B5B97B" w:rsidR="005F46AB" w:rsidRPr="005F46AB" w:rsidRDefault="005F46AB" w:rsidP="00400FF3">
            <w:pPr>
              <w:rPr>
                <w:rFonts w:ascii="Calibri" w:hAnsi="Calibri" w:cs="Calibri"/>
                <w:lang w:val="en-US"/>
              </w:rPr>
            </w:pPr>
            <w:proofErr w:type="spellStart"/>
            <w:r w:rsidRPr="005F46AB">
              <w:rPr>
                <w:rFonts w:ascii="Calibri" w:hAnsi="Calibri" w:cs="Calibri"/>
                <w:lang w:val="en-US"/>
              </w:rPr>
              <w:t>Dommere</w:t>
            </w:r>
            <w:proofErr w:type="spellEnd"/>
          </w:p>
        </w:tc>
        <w:tc>
          <w:tcPr>
            <w:tcW w:w="1099" w:type="dxa"/>
          </w:tcPr>
          <w:p w14:paraId="4C841F8D" w14:textId="30FCF08E" w:rsidR="005F46AB" w:rsidRPr="005F46AB" w:rsidRDefault="005F46AB" w:rsidP="00400FF3">
            <w:pPr>
              <w:rPr>
                <w:rFonts w:ascii="Calibri" w:hAnsi="Calibri" w:cs="Calibri"/>
                <w:lang w:val="en-US"/>
              </w:rPr>
            </w:pPr>
            <w:r w:rsidRPr="005F46AB">
              <w:rPr>
                <w:rFonts w:ascii="Calibri" w:hAnsi="Calibri" w:cs="Calibri"/>
                <w:lang w:val="en-US"/>
              </w:rPr>
              <w:t>200</w:t>
            </w:r>
          </w:p>
        </w:tc>
        <w:tc>
          <w:tcPr>
            <w:tcW w:w="1294" w:type="dxa"/>
          </w:tcPr>
          <w:p w14:paraId="03BB37EC" w14:textId="72A53E17" w:rsidR="005F46AB" w:rsidRPr="005F46AB" w:rsidRDefault="005F46AB" w:rsidP="00400FF3">
            <w:pPr>
              <w:rPr>
                <w:rFonts w:ascii="Calibri" w:hAnsi="Calibri" w:cs="Calibri"/>
                <w:lang w:val="en-US"/>
              </w:rPr>
            </w:pPr>
            <w:r w:rsidRPr="005F46AB">
              <w:rPr>
                <w:rFonts w:ascii="Calibri" w:hAnsi="Calibri" w:cs="Calibri"/>
                <w:lang w:val="en-US"/>
              </w:rPr>
              <w:t>0</w:t>
            </w:r>
          </w:p>
        </w:tc>
        <w:tc>
          <w:tcPr>
            <w:tcW w:w="1322" w:type="dxa"/>
          </w:tcPr>
          <w:p w14:paraId="405D0817" w14:textId="484BF5A3" w:rsidR="005F46AB" w:rsidRPr="005F46AB" w:rsidRDefault="005F46AB" w:rsidP="00400FF3">
            <w:pPr>
              <w:rPr>
                <w:rFonts w:ascii="Calibri" w:hAnsi="Calibri" w:cs="Calibri"/>
                <w:lang w:val="en-US"/>
              </w:rPr>
            </w:pPr>
            <w:r w:rsidRPr="005F46AB">
              <w:rPr>
                <w:rFonts w:ascii="Calibri" w:hAnsi="Calibri" w:cs="Calibri"/>
                <w:lang w:val="en-US"/>
              </w:rPr>
              <w:t>0</w:t>
            </w:r>
          </w:p>
        </w:tc>
        <w:tc>
          <w:tcPr>
            <w:tcW w:w="1182" w:type="dxa"/>
          </w:tcPr>
          <w:p w14:paraId="4C0C2C67" w14:textId="16B03289" w:rsidR="005F46AB" w:rsidRPr="005F46AB" w:rsidRDefault="005F46AB" w:rsidP="00400FF3">
            <w:pPr>
              <w:rPr>
                <w:rFonts w:ascii="Calibri" w:hAnsi="Calibri" w:cs="Calibri"/>
                <w:lang w:val="en-US"/>
              </w:rPr>
            </w:pPr>
            <w:r>
              <w:rPr>
                <w:rFonts w:ascii="Calibri" w:hAnsi="Calibri" w:cs="Calibri"/>
                <w:lang w:val="en-US"/>
              </w:rPr>
              <w:t>200</w:t>
            </w:r>
          </w:p>
        </w:tc>
        <w:tc>
          <w:tcPr>
            <w:tcW w:w="1477" w:type="dxa"/>
          </w:tcPr>
          <w:p w14:paraId="0A10414A" w14:textId="77777777" w:rsidR="005F46AB" w:rsidRPr="005F46AB" w:rsidRDefault="005F46AB" w:rsidP="00400FF3">
            <w:pPr>
              <w:rPr>
                <w:rFonts w:ascii="Calibri" w:hAnsi="Calibri" w:cs="Calibri"/>
                <w:lang w:val="en-US"/>
              </w:rPr>
            </w:pPr>
          </w:p>
        </w:tc>
      </w:tr>
      <w:tr w:rsidR="00400FF3" w:rsidRPr="00527435" w14:paraId="7D5FEE82" w14:textId="77777777" w:rsidTr="005F46AB">
        <w:tc>
          <w:tcPr>
            <w:tcW w:w="1980" w:type="dxa"/>
          </w:tcPr>
          <w:p w14:paraId="5EBD1285" w14:textId="357262A1" w:rsidR="00400FF3" w:rsidRPr="00527435" w:rsidRDefault="00400FF3" w:rsidP="00400FF3">
            <w:pPr>
              <w:rPr>
                <w:rFonts w:asciiTheme="minorHAnsi" w:hAnsiTheme="minorHAnsi" w:cstheme="minorHAnsi"/>
                <w:lang w:val="en-US"/>
              </w:rPr>
            </w:pPr>
            <w:proofErr w:type="spellStart"/>
            <w:r w:rsidRPr="00527435">
              <w:rPr>
                <w:rFonts w:asciiTheme="minorHAnsi" w:hAnsiTheme="minorHAnsi" w:cstheme="minorHAnsi"/>
                <w:lang w:val="en-US"/>
              </w:rPr>
              <w:t>Familie</w:t>
            </w:r>
            <w:proofErr w:type="spellEnd"/>
          </w:p>
        </w:tc>
        <w:tc>
          <w:tcPr>
            <w:tcW w:w="1099" w:type="dxa"/>
          </w:tcPr>
          <w:p w14:paraId="167C6F4E" w14:textId="712BD137" w:rsidR="00400FF3" w:rsidRPr="00527435" w:rsidRDefault="00400FF3" w:rsidP="00400FF3">
            <w:pPr>
              <w:rPr>
                <w:rFonts w:asciiTheme="minorHAnsi" w:hAnsiTheme="minorHAnsi" w:cstheme="minorHAnsi"/>
                <w:lang w:val="en-US"/>
              </w:rPr>
            </w:pPr>
            <w:r>
              <w:rPr>
                <w:rFonts w:asciiTheme="minorHAnsi" w:hAnsiTheme="minorHAnsi" w:cstheme="minorHAnsi"/>
                <w:lang w:val="en-US"/>
              </w:rPr>
              <w:t>1200</w:t>
            </w:r>
          </w:p>
        </w:tc>
        <w:tc>
          <w:tcPr>
            <w:tcW w:w="1294" w:type="dxa"/>
          </w:tcPr>
          <w:p w14:paraId="3EC6C7E5" w14:textId="0BDDED4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322" w:type="dxa"/>
          </w:tcPr>
          <w:p w14:paraId="6AEF7DBF" w14:textId="2BBED589" w:rsidR="00400FF3" w:rsidRPr="00527435" w:rsidRDefault="00400FF3" w:rsidP="00400FF3">
            <w:pPr>
              <w:rPr>
                <w:rFonts w:asciiTheme="minorHAnsi" w:hAnsiTheme="minorHAnsi" w:cstheme="minorHAnsi"/>
                <w:lang w:val="en-US"/>
              </w:rPr>
            </w:pPr>
            <w:r>
              <w:rPr>
                <w:rFonts w:asciiTheme="minorHAnsi" w:hAnsiTheme="minorHAnsi" w:cstheme="minorHAnsi"/>
                <w:lang w:val="en-US"/>
              </w:rPr>
              <w:t>0</w:t>
            </w:r>
          </w:p>
        </w:tc>
        <w:tc>
          <w:tcPr>
            <w:tcW w:w="1182" w:type="dxa"/>
          </w:tcPr>
          <w:p w14:paraId="00B7F543" w14:textId="3A669EEF" w:rsidR="00400FF3" w:rsidRPr="00527435" w:rsidRDefault="00400FF3" w:rsidP="00400FF3">
            <w:pPr>
              <w:rPr>
                <w:rFonts w:asciiTheme="minorHAnsi" w:hAnsiTheme="minorHAnsi" w:cstheme="minorHAnsi"/>
                <w:lang w:val="en-US"/>
              </w:rPr>
            </w:pPr>
            <w:r>
              <w:rPr>
                <w:rFonts w:asciiTheme="minorHAnsi" w:hAnsiTheme="minorHAnsi" w:cstheme="minorHAnsi"/>
                <w:lang w:val="en-US"/>
              </w:rPr>
              <w:t>1200</w:t>
            </w:r>
          </w:p>
        </w:tc>
        <w:tc>
          <w:tcPr>
            <w:tcW w:w="1477" w:type="dxa"/>
          </w:tcPr>
          <w:p w14:paraId="2C48BBF8" w14:textId="77777777" w:rsidR="00400FF3" w:rsidRPr="00527435" w:rsidRDefault="00400FF3" w:rsidP="00400FF3">
            <w:pPr>
              <w:rPr>
                <w:rFonts w:asciiTheme="minorHAnsi" w:hAnsiTheme="minorHAnsi" w:cstheme="minorHAnsi"/>
                <w:lang w:val="en-US"/>
              </w:rPr>
            </w:pPr>
          </w:p>
        </w:tc>
      </w:tr>
    </w:tbl>
    <w:p w14:paraId="1D33F617" w14:textId="77777777" w:rsidR="00527435" w:rsidRDefault="00527435" w:rsidP="00527435">
      <w:pPr>
        <w:ind w:left="708"/>
        <w:rPr>
          <w:lang w:val="en-US"/>
        </w:rPr>
      </w:pPr>
    </w:p>
    <w:p w14:paraId="12C5F461" w14:textId="75E88464" w:rsidR="0060716B" w:rsidRPr="009F3BE5" w:rsidRDefault="00BB4BF5" w:rsidP="005F46AB">
      <w:pPr>
        <w:ind w:left="708" w:firstLine="2"/>
      </w:pPr>
      <w:r w:rsidRPr="00BB4BF5">
        <w:t>* Dersom spillere påtar seg</w:t>
      </w:r>
      <w:r>
        <w:t xml:space="preserve"> ulønnet</w:t>
      </w:r>
      <w:r w:rsidRPr="00BB4BF5">
        <w:t xml:space="preserve"> </w:t>
      </w:r>
      <w:r>
        <w:t>funksjon/utvalgs</w:t>
      </w:r>
      <w:r w:rsidRPr="00BB4BF5">
        <w:t>v</w:t>
      </w:r>
      <w:r>
        <w:t>erv i klubben, så reduseres treningsavgiften med 50%.</w:t>
      </w:r>
      <w:r>
        <w:br/>
      </w:r>
    </w:p>
    <w:p w14:paraId="4F3CED9A" w14:textId="77777777" w:rsidR="0060716B" w:rsidRPr="00A47B44" w:rsidRDefault="00C80156" w:rsidP="00C80156">
      <w:pPr>
        <w:pStyle w:val="Overskrift2"/>
        <w:ind w:left="-11"/>
      </w:pPr>
      <w:bookmarkStart w:id="102" w:name="_Toc155732249"/>
      <w:r>
        <w:t>12.3</w:t>
      </w:r>
      <w:r>
        <w:tab/>
      </w:r>
      <w:r w:rsidR="0060716B" w:rsidRPr="00A47B44">
        <w:t xml:space="preserve">Retningslinjer for </w:t>
      </w:r>
      <w:r w:rsidR="0060716B" w:rsidRPr="009C6027">
        <w:t>avgifter og regler for fritak fra aktivitetsavgiften</w:t>
      </w:r>
      <w:bookmarkEnd w:id="102"/>
    </w:p>
    <w:p w14:paraId="6F7407E8" w14:textId="77777777" w:rsidR="0060716B" w:rsidRPr="00402BDD" w:rsidRDefault="0060716B" w:rsidP="008C6F72">
      <w:pPr>
        <w:spacing w:line="256" w:lineRule="auto"/>
        <w:ind w:hanging="11"/>
      </w:pPr>
      <w:r w:rsidRPr="00402BDD">
        <w:t xml:space="preserve">Alle som spiller aktivt eller har verv i klubben må være medlem. Utmeldte medlemmer som melder seg inn igjen etter å ha vært medlem året før vil bli belastet med full avgift. </w:t>
      </w:r>
    </w:p>
    <w:p w14:paraId="51603CC0" w14:textId="06F637FA" w:rsidR="0060716B" w:rsidRPr="00402BDD" w:rsidRDefault="0060716B" w:rsidP="008C6F72">
      <w:pPr>
        <w:spacing w:line="256" w:lineRule="auto"/>
        <w:ind w:hanging="11"/>
      </w:pPr>
      <w:r w:rsidRPr="00402BDD">
        <w:t>Medlems</w:t>
      </w:r>
      <w:r w:rsidR="005F46AB">
        <w:t>kontingenten sendes ut medio januar.</w:t>
      </w:r>
      <w:r w:rsidR="005F46AB">
        <w:br/>
      </w:r>
      <w:r w:rsidR="005F46AB">
        <w:br/>
        <w:t>T</w:t>
      </w:r>
      <w:r w:rsidRPr="00402BDD">
        <w:t>reningsavgiften deles i to like rater og faktureres med forfall 15. februar og</w:t>
      </w:r>
      <w:r w:rsidR="00373885" w:rsidRPr="00402BDD">
        <w:t xml:space="preserve">. </w:t>
      </w:r>
      <w:r w:rsidRPr="00402BDD">
        <w:t xml:space="preserve">1. </w:t>
      </w:r>
      <w:r w:rsidR="005F46AB">
        <w:t>juli</w:t>
      </w:r>
      <w:r w:rsidRPr="00402BDD">
        <w:t xml:space="preserve">.  Spillere som ikke har betalt fakturert kontingent og avgift vil etter henholdsvis 15. </w:t>
      </w:r>
      <w:r w:rsidR="00373885" w:rsidRPr="00402BDD">
        <w:t xml:space="preserve">april </w:t>
      </w:r>
      <w:r w:rsidRPr="00402BDD">
        <w:t>og 1</w:t>
      </w:r>
      <w:r w:rsidR="005F46AB">
        <w:t>5</w:t>
      </w:r>
      <w:r w:rsidR="00373885" w:rsidRPr="00402BDD">
        <w:t>.</w:t>
      </w:r>
      <w:r w:rsidRPr="00402BDD">
        <w:t xml:space="preserve"> </w:t>
      </w:r>
      <w:r w:rsidR="005F46AB">
        <w:t>august</w:t>
      </w:r>
      <w:r w:rsidRPr="00402BDD">
        <w:t xml:space="preserve"> ikke kunne delta på kamper i klubbens regi. Tilsvarende vil medlemmer som ikke har betalt fakturert kontingent og avgifter innen henholdsvis 1. </w:t>
      </w:r>
      <w:r w:rsidR="00373885" w:rsidRPr="00402BDD">
        <w:t>mai</w:t>
      </w:r>
      <w:r w:rsidRPr="00402BDD">
        <w:t xml:space="preserve"> og 1. </w:t>
      </w:r>
      <w:r w:rsidR="00373885" w:rsidRPr="00402BDD">
        <w:t>september</w:t>
      </w:r>
      <w:r w:rsidRPr="00402BDD">
        <w:t xml:space="preserve"> ikke kunne delta på tren</w:t>
      </w:r>
      <w:r w:rsidR="00373885" w:rsidRPr="00402BDD">
        <w:t>in</w:t>
      </w:r>
      <w:r w:rsidRPr="00402BDD">
        <w:t xml:space="preserve">ger. </w:t>
      </w:r>
    </w:p>
    <w:p w14:paraId="74077A1F" w14:textId="06A72DDB" w:rsidR="0060716B" w:rsidRPr="009C6027" w:rsidRDefault="0060716B" w:rsidP="008C6F72">
      <w:pPr>
        <w:spacing w:line="256" w:lineRule="auto"/>
        <w:ind w:hanging="11"/>
      </w:pPr>
      <w:r w:rsidRPr="00402BDD">
        <w:t xml:space="preserve">Er det 2 eller flere barn i samme familie, reduseres aktivitetsavgiften med 50% for barn 2, mens eventuelt ytterligere barn går fri fra aktivitetsavgiften. </w:t>
      </w:r>
      <w:r w:rsidR="00373885" w:rsidRPr="00402BDD">
        <w:t xml:space="preserve">Aktivitetstimer </w:t>
      </w:r>
      <w:r w:rsidRPr="00402BDD">
        <w:t xml:space="preserve">skal registreres i </w:t>
      </w:r>
      <w:r w:rsidR="00FF7C21">
        <w:t>timebanken.no</w:t>
      </w:r>
    </w:p>
    <w:p w14:paraId="5DE4F870" w14:textId="6D84DE43" w:rsidR="0060716B" w:rsidRPr="009C6027" w:rsidRDefault="0060716B" w:rsidP="008C6F72">
      <w:pPr>
        <w:spacing w:line="256" w:lineRule="auto"/>
        <w:ind w:hanging="11"/>
      </w:pPr>
      <w:r w:rsidRPr="009C6027">
        <w:t>Det arrangeres ingen salgsdugnader i klubbens regi, men lagene står fritt til å gjennomføre dette for å samle inn penger til lagkassene.</w:t>
      </w:r>
    </w:p>
    <w:p w14:paraId="341BC039" w14:textId="77777777" w:rsidR="0060716B" w:rsidRPr="009C6027" w:rsidRDefault="0060716B" w:rsidP="0060716B">
      <w:pPr>
        <w:spacing w:line="256" w:lineRule="auto"/>
        <w:ind w:left="709" w:hanging="720"/>
      </w:pPr>
      <w:r w:rsidRPr="009C6027">
        <w:t>For hver laggruppe har følgende funksjoner fritak for aktivitetsavgiften:</w:t>
      </w:r>
    </w:p>
    <w:p w14:paraId="27AA14E3" w14:textId="77777777" w:rsidR="008C6F72" w:rsidRDefault="0060716B">
      <w:pPr>
        <w:pStyle w:val="Listeavsnitt"/>
        <w:numPr>
          <w:ilvl w:val="0"/>
          <w:numId w:val="35"/>
        </w:numPr>
        <w:spacing w:line="256" w:lineRule="auto"/>
        <w:ind w:left="709" w:hanging="720"/>
      </w:pPr>
      <w:r w:rsidRPr="009C6027">
        <w:t>Lagleder (1 person)</w:t>
      </w:r>
    </w:p>
    <w:p w14:paraId="42F01B8F" w14:textId="77777777" w:rsidR="0060716B" w:rsidRPr="009C6027" w:rsidRDefault="008C6F72">
      <w:pPr>
        <w:pStyle w:val="Listeavsnitt"/>
        <w:numPr>
          <w:ilvl w:val="0"/>
          <w:numId w:val="35"/>
        </w:numPr>
        <w:spacing w:line="256" w:lineRule="auto"/>
        <w:ind w:left="709" w:hanging="720"/>
      </w:pPr>
      <w:r>
        <w:t>F</w:t>
      </w:r>
      <w:r w:rsidR="0060716B" w:rsidRPr="009C6027">
        <w:t>oreldrekontakt (1 person)</w:t>
      </w:r>
    </w:p>
    <w:p w14:paraId="105E27A6" w14:textId="77777777" w:rsidR="0060716B" w:rsidRPr="009C6027" w:rsidRDefault="0060716B" w:rsidP="0060716B">
      <w:pPr>
        <w:spacing w:line="256" w:lineRule="auto"/>
        <w:ind w:left="709" w:hanging="720"/>
      </w:pPr>
      <w:r w:rsidRPr="009C6027">
        <w:lastRenderedPageBreak/>
        <w:t>-</w:t>
      </w:r>
      <w:r w:rsidRPr="009C6027">
        <w:tab/>
        <w:t xml:space="preserve">1 trener pr. 7 aktive spillere (kan skjønnsmessig vurderes </w:t>
      </w:r>
      <w:r>
        <w:t xml:space="preserve">av administrasjonen </w:t>
      </w:r>
      <w:r w:rsidRPr="009C6027">
        <w:t>i enkelte tilfeller)</w:t>
      </w:r>
    </w:p>
    <w:p w14:paraId="0723D7F6" w14:textId="77777777" w:rsidR="0060716B" w:rsidRPr="009C6027" w:rsidRDefault="0060716B" w:rsidP="008C6F72">
      <w:pPr>
        <w:spacing w:line="256" w:lineRule="auto"/>
        <w:ind w:hanging="11"/>
      </w:pPr>
      <w:r w:rsidRPr="009C6027">
        <w:t>Hvis noen skulle ha økonomiske utfordringer med å betale for medlemskapet, vennligst ta kontakt med vår administrasjon for å kunne se på mulige løsninger.</w:t>
      </w:r>
    </w:p>
    <w:p w14:paraId="0520A4E1" w14:textId="77777777" w:rsidR="0060716B" w:rsidRPr="009C6027" w:rsidRDefault="0060716B" w:rsidP="0060716B">
      <w:pPr>
        <w:spacing w:line="256" w:lineRule="auto"/>
        <w:ind w:left="709" w:hanging="720"/>
        <w:rPr>
          <w:rFonts w:ascii="Arial" w:hAnsi="Arial" w:cs="Arial"/>
          <w:sz w:val="24"/>
          <w:szCs w:val="24"/>
        </w:rPr>
      </w:pPr>
    </w:p>
    <w:p w14:paraId="5061FB2B" w14:textId="77777777" w:rsidR="0060716B" w:rsidRPr="009C6027" w:rsidRDefault="00C80156" w:rsidP="00C80156">
      <w:pPr>
        <w:pStyle w:val="Overskrift2"/>
        <w:ind w:left="-11"/>
      </w:pPr>
      <w:bookmarkStart w:id="103" w:name="_Toc155732250"/>
      <w:r>
        <w:t>12.4</w:t>
      </w:r>
      <w:r>
        <w:tab/>
      </w:r>
      <w:r w:rsidR="0060716B" w:rsidRPr="009C6027">
        <w:t>Reklame klubbdrakter</w:t>
      </w:r>
      <w:r w:rsidR="007C16C5">
        <w:t xml:space="preserve"> og annet utstyr</w:t>
      </w:r>
      <w:bookmarkEnd w:id="103"/>
    </w:p>
    <w:p w14:paraId="59ED79A2" w14:textId="77777777" w:rsidR="0060716B" w:rsidRPr="009C6027" w:rsidRDefault="0060716B" w:rsidP="3B2AD263">
      <w:pPr>
        <w:ind w:hanging="11"/>
      </w:pPr>
      <w:r>
        <w:t xml:space="preserve">Alle lag </w:t>
      </w:r>
      <w:r w:rsidRPr="00AB6F55">
        <w:rPr>
          <w:b/>
          <w:bCs/>
        </w:rPr>
        <w:t>skal</w:t>
      </w:r>
      <w:r>
        <w:t xml:space="preserve"> spille med de hvite FFK draktene når vi er hjemmelag og så langt det er mulig under bortekamper.</w:t>
      </w:r>
    </w:p>
    <w:p w14:paraId="066033F7" w14:textId="77777777" w:rsidR="0060716B" w:rsidRPr="009C6027" w:rsidRDefault="0060716B" w:rsidP="0060716B">
      <w:pPr>
        <w:ind w:left="709" w:hanging="720"/>
      </w:pPr>
      <w:r w:rsidRPr="009C6027">
        <w:t xml:space="preserve">Spilledrakter (hvite) – her kan </w:t>
      </w:r>
      <w:r w:rsidRPr="0089615F">
        <w:rPr>
          <w:b/>
        </w:rPr>
        <w:t>kun</w:t>
      </w:r>
      <w:r w:rsidRPr="009C6027">
        <w:t xml:space="preserve"> klubben selge reklame.</w:t>
      </w:r>
    </w:p>
    <w:p w14:paraId="33B644BA" w14:textId="77777777" w:rsidR="0060716B" w:rsidRPr="009C6027" w:rsidRDefault="0060716B" w:rsidP="0060716B">
      <w:pPr>
        <w:ind w:left="709" w:hanging="720"/>
      </w:pPr>
      <w:r w:rsidRPr="009C6027">
        <w:t xml:space="preserve">Shorts </w:t>
      </w:r>
      <w:r w:rsidR="00C80156">
        <w:t>–</w:t>
      </w:r>
      <w:r w:rsidRPr="009C6027">
        <w:t xml:space="preserve"> her kan </w:t>
      </w:r>
      <w:r w:rsidRPr="0089615F">
        <w:rPr>
          <w:b/>
        </w:rPr>
        <w:t>kun</w:t>
      </w:r>
      <w:r w:rsidRPr="009C6027">
        <w:t xml:space="preserve"> klubben selge reklame.</w:t>
      </w:r>
    </w:p>
    <w:p w14:paraId="72775DAC" w14:textId="77777777" w:rsidR="0060716B" w:rsidRPr="009C6027" w:rsidRDefault="0060716B" w:rsidP="0060716B">
      <w:pPr>
        <w:ind w:left="709" w:hanging="720"/>
      </w:pPr>
      <w:r w:rsidRPr="009C6027">
        <w:t xml:space="preserve">Sokker </w:t>
      </w:r>
      <w:r w:rsidR="00C80156">
        <w:t>–</w:t>
      </w:r>
      <w:r w:rsidRPr="009C6027">
        <w:t xml:space="preserve"> her kan </w:t>
      </w:r>
      <w:r w:rsidRPr="0089615F">
        <w:rPr>
          <w:b/>
        </w:rPr>
        <w:t>kun</w:t>
      </w:r>
      <w:r w:rsidRPr="009C6027">
        <w:t xml:space="preserve"> klubben selge reklame.</w:t>
      </w:r>
    </w:p>
    <w:p w14:paraId="2CC078DC" w14:textId="77777777" w:rsidR="0060716B" w:rsidRPr="00AB19DD" w:rsidRDefault="0060716B" w:rsidP="008C6F72">
      <w:pPr>
        <w:shd w:val="clear" w:color="auto" w:fill="FFFFFF"/>
        <w:ind w:hanging="11"/>
      </w:pPr>
      <w:r w:rsidRPr="00AB19DD">
        <w:t xml:space="preserve">Når det gjelder sponsorer laggruppene skaffer seg selv til reserve-draktsett, treningstøy, </w:t>
      </w:r>
      <w:r w:rsidR="00AB6F55" w:rsidRPr="00AB19DD">
        <w:t xml:space="preserve">overtrekks- dress </w:t>
      </w:r>
      <w:r w:rsidRPr="00AB19DD">
        <w:t>o.l. gjelder følgende (bortsett fra A-lagene senior):</w:t>
      </w:r>
    </w:p>
    <w:p w14:paraId="6EE96710" w14:textId="77777777" w:rsidR="0060716B" w:rsidRPr="00AB19DD" w:rsidRDefault="0060716B" w:rsidP="008C6F72">
      <w:pPr>
        <w:shd w:val="clear" w:color="auto" w:fill="FFFFFF"/>
        <w:ind w:hanging="11"/>
      </w:pPr>
      <w:r w:rsidRPr="00AB19DD">
        <w:t xml:space="preserve">- Sponsorene som skal eksponeres på tøy skal ikke være i samme bransje og </w:t>
      </w:r>
      <w:proofErr w:type="gramStart"/>
      <w:r w:rsidRPr="00AB19DD">
        <w:t>således</w:t>
      </w:r>
      <w:proofErr w:type="gramEnd"/>
      <w:r w:rsidRPr="00AB19DD">
        <w:t xml:space="preserve"> konkurrerende med klubbens hovedsponsorer på originaltrøyene.</w:t>
      </w:r>
    </w:p>
    <w:p w14:paraId="0B23B42C" w14:textId="5AABDB21" w:rsidR="0060716B" w:rsidRPr="00AB19DD" w:rsidRDefault="0060716B" w:rsidP="008C6F72">
      <w:pPr>
        <w:shd w:val="clear" w:color="auto" w:fill="FFFFFF"/>
        <w:ind w:hanging="11"/>
      </w:pPr>
      <w:r w:rsidRPr="00AB19DD">
        <w:t xml:space="preserve">- Alle inngåtte avtaler skal </w:t>
      </w:r>
      <w:r w:rsidR="00AB6F55" w:rsidRPr="00AB19DD">
        <w:t xml:space="preserve">godkjennes av </w:t>
      </w:r>
      <w:r w:rsidRPr="00AB19DD">
        <w:t>klubbens administrasjon og faktureres fra klubbens kasserer som overfører avtalesummene til laggruppens lagkasse.</w:t>
      </w:r>
    </w:p>
    <w:p w14:paraId="34601CDA" w14:textId="77777777" w:rsidR="0060716B" w:rsidRPr="009C6027" w:rsidRDefault="0060716B" w:rsidP="0060716B">
      <w:pPr>
        <w:ind w:left="709" w:hanging="720"/>
      </w:pPr>
    </w:p>
    <w:p w14:paraId="663FA68B" w14:textId="77777777" w:rsidR="0060716B" w:rsidRPr="009C6027" w:rsidRDefault="00C80156" w:rsidP="00C80156">
      <w:pPr>
        <w:pStyle w:val="Overskrift2"/>
        <w:ind w:left="-11"/>
      </w:pPr>
      <w:bookmarkStart w:id="104" w:name="_Toc155732251"/>
      <w:r>
        <w:t>12.5</w:t>
      </w:r>
      <w:r>
        <w:tab/>
      </w:r>
      <w:r w:rsidR="0060716B" w:rsidRPr="009C6027">
        <w:t>Forsikring</w:t>
      </w:r>
      <w:r w:rsidR="0060716B">
        <w:t xml:space="preserve"> – nye regler</w:t>
      </w:r>
      <w:bookmarkEnd w:id="104"/>
      <w:r w:rsidR="0060716B">
        <w:t xml:space="preserve"> </w:t>
      </w:r>
    </w:p>
    <w:p w14:paraId="32E50A0C" w14:textId="77777777" w:rsidR="0060716B" w:rsidRPr="009C6027" w:rsidRDefault="0060716B" w:rsidP="008C6F72">
      <w:pPr>
        <w:ind w:hanging="11"/>
        <w:rPr>
          <w:lang w:eastAsia="nb-NO"/>
        </w:rPr>
      </w:pPr>
      <w:r w:rsidRPr="009C6027">
        <w:rPr>
          <w:lang w:eastAsia="nb-NO"/>
        </w:rPr>
        <w:t xml:space="preserve">Alle medlemmer av FFK er forsikret gjennom NFF sine forsikringsordninger.  (se flere detaljer på NFF Akershus sine hjemmesider) Klubben skal jobbe aktivt for å forebygge skader og hjelpe spillere som </w:t>
      </w:r>
      <w:r>
        <w:rPr>
          <w:lang w:eastAsia="nb-NO"/>
        </w:rPr>
        <w:t xml:space="preserve">har </w:t>
      </w:r>
      <w:r w:rsidRPr="009C6027">
        <w:rPr>
          <w:lang w:eastAsia="nb-NO"/>
        </w:rPr>
        <w:t xml:space="preserve">blitt skadet.  Alle lag skal </w:t>
      </w:r>
      <w:r>
        <w:rPr>
          <w:lang w:eastAsia="nb-NO"/>
        </w:rPr>
        <w:t xml:space="preserve">ha med seg </w:t>
      </w:r>
      <w:r w:rsidRPr="009C6027">
        <w:rPr>
          <w:lang w:eastAsia="nb-NO"/>
        </w:rPr>
        <w:t>et førstehjelpsskrin på trening og i kamp.</w:t>
      </w:r>
    </w:p>
    <w:p w14:paraId="17BF4940" w14:textId="77777777" w:rsidR="0060716B" w:rsidRPr="009C6027" w:rsidRDefault="0060716B" w:rsidP="008C6F72">
      <w:pPr>
        <w:ind w:hanging="11"/>
        <w:rPr>
          <w:lang w:eastAsia="nb-NO"/>
        </w:rPr>
      </w:pPr>
      <w:r w:rsidRPr="009C6027">
        <w:rPr>
          <w:lang w:eastAsia="nb-NO"/>
        </w:rPr>
        <w:t xml:space="preserve">Klubben anbefaler også foreldre å vurdere å betale for utvidet skadeforsikring, </w:t>
      </w:r>
      <w:r w:rsidR="002E6FF5">
        <w:rPr>
          <w:lang w:eastAsia="nb-NO"/>
        </w:rPr>
        <w:t>(</w:t>
      </w:r>
      <w:hyperlink r:id="rId21" w:history="1">
        <w:r w:rsidR="002E6FF5" w:rsidRPr="002E56AB">
          <w:rPr>
            <w:rStyle w:val="Hyperkobling"/>
            <w:lang w:eastAsia="nb-NO"/>
          </w:rPr>
          <w:t>www.fotball.no/klubb-og-leder/forsikring/</w:t>
        </w:r>
      </w:hyperlink>
      <w:r w:rsidR="002E6FF5">
        <w:rPr>
          <w:lang w:eastAsia="nb-NO"/>
        </w:rPr>
        <w:t xml:space="preserve">) </w:t>
      </w:r>
      <w:r w:rsidRPr="009C6027">
        <w:rPr>
          <w:lang w:eastAsia="nb-NO"/>
        </w:rPr>
        <w:t>noe som vil føre til raskere behandling ved skade (garanti) gjennom idrettens skadetelefon.</w:t>
      </w:r>
    </w:p>
    <w:p w14:paraId="2069DC64" w14:textId="77777777" w:rsidR="0060716B" w:rsidRPr="009C6027" w:rsidRDefault="0060716B" w:rsidP="0060716B">
      <w:pPr>
        <w:ind w:left="709" w:hanging="720"/>
        <w:rPr>
          <w:lang w:eastAsia="nb-NO"/>
        </w:rPr>
      </w:pPr>
      <w:r w:rsidRPr="009C6027">
        <w:rPr>
          <w:lang w:eastAsia="nb-NO"/>
        </w:rPr>
        <w:t>Idretten har en egen skadetelefon som kan kontaktes ved skade/lidelse:</w:t>
      </w:r>
    </w:p>
    <w:p w14:paraId="1838AE64" w14:textId="77777777" w:rsidR="0060716B" w:rsidRPr="009C6027" w:rsidRDefault="0060716B" w:rsidP="00DE5AF3">
      <w:pPr>
        <w:pStyle w:val="Listeavsnitt"/>
        <w:numPr>
          <w:ilvl w:val="0"/>
          <w:numId w:val="7"/>
        </w:numPr>
        <w:ind w:left="709" w:hanging="720"/>
        <w:rPr>
          <w:lang w:eastAsia="nb-NO"/>
        </w:rPr>
      </w:pPr>
      <w:r w:rsidRPr="009C6027">
        <w:rPr>
          <w:lang w:eastAsia="nb-NO"/>
        </w:rPr>
        <w:t>Utfør akutt skadebehandling</w:t>
      </w:r>
    </w:p>
    <w:p w14:paraId="5186DF6F" w14:textId="77777777" w:rsidR="0060716B" w:rsidRPr="009C6027" w:rsidRDefault="0060716B" w:rsidP="00DE5AF3">
      <w:pPr>
        <w:pStyle w:val="Listeavsnitt"/>
        <w:numPr>
          <w:ilvl w:val="0"/>
          <w:numId w:val="7"/>
        </w:numPr>
        <w:ind w:left="709" w:hanging="720"/>
        <w:rPr>
          <w:lang w:eastAsia="nb-NO"/>
        </w:rPr>
      </w:pPr>
      <w:r w:rsidRPr="009C6027">
        <w:rPr>
          <w:lang w:eastAsia="nb-NO"/>
        </w:rPr>
        <w:t xml:space="preserve">Ring Idrettens skadetelefon (IST) på </w:t>
      </w:r>
      <w:r w:rsidRPr="009C6027">
        <w:rPr>
          <w:b/>
          <w:bCs/>
          <w:lang w:eastAsia="nb-NO"/>
        </w:rPr>
        <w:t xml:space="preserve">987 </w:t>
      </w:r>
      <w:r w:rsidRPr="009C6027">
        <w:rPr>
          <w:b/>
          <w:lang w:eastAsia="nb-NO"/>
        </w:rPr>
        <w:t>02 033</w:t>
      </w:r>
      <w:r w:rsidRPr="009C6027">
        <w:rPr>
          <w:lang w:eastAsia="nb-NO"/>
        </w:rPr>
        <w:t xml:space="preserve"> for bistand</w:t>
      </w:r>
    </w:p>
    <w:p w14:paraId="3E368C80" w14:textId="77777777" w:rsidR="0060716B" w:rsidRPr="009C6027" w:rsidRDefault="0060716B" w:rsidP="00DE5AF3">
      <w:pPr>
        <w:pStyle w:val="Listeavsnitt"/>
        <w:numPr>
          <w:ilvl w:val="0"/>
          <w:numId w:val="7"/>
        </w:numPr>
        <w:ind w:left="709" w:hanging="720"/>
        <w:rPr>
          <w:lang w:eastAsia="nb-NO"/>
        </w:rPr>
      </w:pPr>
      <w:r w:rsidRPr="009C6027">
        <w:rPr>
          <w:lang w:eastAsia="nb-NO"/>
        </w:rPr>
        <w:t xml:space="preserve">Registrer skademelding på </w:t>
      </w:r>
      <w:hyperlink r:id="rId22" w:history="1">
        <w:r w:rsidRPr="009C6027">
          <w:rPr>
            <w:rStyle w:val="Hyperkobling"/>
            <w:lang w:eastAsia="nb-NO"/>
          </w:rPr>
          <w:t>www.idrettshelse.no</w:t>
        </w:r>
      </w:hyperlink>
    </w:p>
    <w:p w14:paraId="4DB8E8E9" w14:textId="77777777" w:rsidR="0060716B" w:rsidRPr="009C6027" w:rsidRDefault="0060716B" w:rsidP="00DE5AF3">
      <w:pPr>
        <w:pStyle w:val="Listeavsnitt"/>
        <w:numPr>
          <w:ilvl w:val="0"/>
          <w:numId w:val="7"/>
        </w:numPr>
        <w:ind w:left="709" w:hanging="720"/>
        <w:rPr>
          <w:lang w:eastAsia="nb-NO"/>
        </w:rPr>
      </w:pPr>
      <w:r w:rsidRPr="009C6027">
        <w:rPr>
          <w:lang w:eastAsia="nb-NO"/>
        </w:rPr>
        <w:t>Forsikringsselskapet vurderer forsikringsdekning</w:t>
      </w:r>
    </w:p>
    <w:p w14:paraId="49CC0763" w14:textId="77777777" w:rsidR="0060716B" w:rsidRPr="009C6027" w:rsidRDefault="0060716B" w:rsidP="00DE5AF3">
      <w:pPr>
        <w:pStyle w:val="Listeavsnitt"/>
        <w:numPr>
          <w:ilvl w:val="0"/>
          <w:numId w:val="7"/>
        </w:numPr>
        <w:ind w:left="709" w:hanging="720"/>
        <w:rPr>
          <w:lang w:eastAsia="nb-NO"/>
        </w:rPr>
      </w:pPr>
      <w:r w:rsidRPr="009C6027">
        <w:rPr>
          <w:lang w:eastAsia="nb-NO"/>
        </w:rPr>
        <w:t>IST tar kontakt med spiller uavhengig av forsikringsdekning</w:t>
      </w:r>
    </w:p>
    <w:p w14:paraId="33444B84" w14:textId="77777777" w:rsidR="0060716B" w:rsidRPr="009C6027" w:rsidRDefault="0060716B" w:rsidP="00DE5AF3">
      <w:pPr>
        <w:pStyle w:val="Listeavsnitt"/>
        <w:numPr>
          <w:ilvl w:val="0"/>
          <w:numId w:val="7"/>
        </w:numPr>
        <w:ind w:left="709" w:hanging="720"/>
        <w:rPr>
          <w:lang w:eastAsia="nb-NO"/>
        </w:rPr>
      </w:pPr>
      <w:r w:rsidRPr="009C6027">
        <w:rPr>
          <w:lang w:eastAsia="nb-NO"/>
        </w:rPr>
        <w:t>IST bestiller all utredning og behandling i et kvalitetssikret behandlingsnettverk</w:t>
      </w:r>
    </w:p>
    <w:p w14:paraId="5E11C5AB" w14:textId="77777777" w:rsidR="0060716B" w:rsidRPr="009C6027" w:rsidRDefault="0060716B" w:rsidP="00DE5AF3">
      <w:pPr>
        <w:pStyle w:val="Listeavsnitt"/>
        <w:numPr>
          <w:ilvl w:val="0"/>
          <w:numId w:val="7"/>
        </w:numPr>
        <w:ind w:left="709" w:hanging="720"/>
        <w:rPr>
          <w:lang w:eastAsia="nb-NO"/>
        </w:rPr>
      </w:pPr>
      <w:r w:rsidRPr="009C6027">
        <w:rPr>
          <w:lang w:eastAsia="nb-NO"/>
        </w:rPr>
        <w:t>IST følger opp spiller etter gjennomført behandling</w:t>
      </w:r>
    </w:p>
    <w:p w14:paraId="6AD90C3B" w14:textId="77777777" w:rsidR="0060716B" w:rsidRPr="009C6027" w:rsidRDefault="0060716B" w:rsidP="0060716B">
      <w:pPr>
        <w:ind w:left="709" w:hanging="720"/>
        <w:rPr>
          <w:lang w:eastAsia="nb-NO"/>
        </w:rPr>
      </w:pPr>
    </w:p>
    <w:p w14:paraId="23B72ED8" w14:textId="77777777" w:rsidR="0060716B" w:rsidRPr="009C6027" w:rsidRDefault="00C80156" w:rsidP="00C80156">
      <w:pPr>
        <w:pStyle w:val="Overskrift2"/>
        <w:ind w:left="-11"/>
      </w:pPr>
      <w:bookmarkStart w:id="105" w:name="_Toc155732252"/>
      <w:r>
        <w:lastRenderedPageBreak/>
        <w:t>12.6</w:t>
      </w:r>
      <w:r>
        <w:tab/>
      </w:r>
      <w:r w:rsidR="0060716B" w:rsidRPr="009C6027">
        <w:t>Hjemmekamper</w:t>
      </w:r>
      <w:bookmarkEnd w:id="105"/>
    </w:p>
    <w:p w14:paraId="458CCE3D" w14:textId="77777777" w:rsidR="0060716B" w:rsidRPr="009C6027" w:rsidRDefault="0060716B" w:rsidP="008C6F72">
      <w:pPr>
        <w:ind w:hanging="11"/>
        <w:rPr>
          <w:lang w:eastAsia="nb-NO"/>
        </w:rPr>
      </w:pPr>
      <w:r w:rsidRPr="009C6027">
        <w:rPr>
          <w:lang w:eastAsia="nb-NO"/>
        </w:rPr>
        <w:t>Alle hjemmekamper og turneringer skal gjennomføres etter NFF sine retningslinjer og Fair play kriteriene.</w:t>
      </w:r>
    </w:p>
    <w:p w14:paraId="45D0D5B9" w14:textId="77777777" w:rsidR="0060716B" w:rsidRPr="009C6027" w:rsidRDefault="0060716B" w:rsidP="008C6F72">
      <w:pPr>
        <w:ind w:hanging="11"/>
        <w:rPr>
          <w:lang w:eastAsia="nb-NO"/>
        </w:rPr>
      </w:pPr>
      <w:r w:rsidRPr="009C6027">
        <w:rPr>
          <w:lang w:eastAsia="nb-NO"/>
        </w:rPr>
        <w:t xml:space="preserve">FFK ønsker at alle lag som kommer til oss skal ha </w:t>
      </w:r>
      <w:r w:rsidR="00192CAE">
        <w:rPr>
          <w:lang w:eastAsia="nb-NO"/>
        </w:rPr>
        <w:t>en god opplevelse</w:t>
      </w:r>
      <w:r w:rsidRPr="009C6027">
        <w:rPr>
          <w:lang w:eastAsia="nb-NO"/>
        </w:rPr>
        <w:t>, med gode rammer og trygge omgivelser.  Vi ønsker at dette skal gi klubben et positivt omdømme.</w:t>
      </w:r>
    </w:p>
    <w:p w14:paraId="77A3F2B2" w14:textId="06E2A510" w:rsidR="0060716B" w:rsidRDefault="0060716B" w:rsidP="00192CAE">
      <w:pPr>
        <w:ind w:hanging="11"/>
        <w:rPr>
          <w:lang w:eastAsia="nb-NO"/>
        </w:rPr>
      </w:pPr>
      <w:r w:rsidRPr="009C6027">
        <w:rPr>
          <w:lang w:eastAsia="nb-NO"/>
        </w:rPr>
        <w:t xml:space="preserve">Alle lag som kommer til oss for å spille en kamp skal bli møtt av en </w:t>
      </w:r>
      <w:proofErr w:type="spellStart"/>
      <w:r w:rsidRPr="009C6027">
        <w:rPr>
          <w:lang w:eastAsia="nb-NO"/>
        </w:rPr>
        <w:t>kampvert</w:t>
      </w:r>
      <w:proofErr w:type="spellEnd"/>
      <w:r w:rsidR="00AB19DD">
        <w:rPr>
          <w:lang w:eastAsia="nb-NO"/>
        </w:rPr>
        <w:t>.</w:t>
      </w:r>
    </w:p>
    <w:p w14:paraId="67A2845B" w14:textId="3853500A" w:rsidR="0060716B" w:rsidRPr="00AB19DD" w:rsidRDefault="0060716B" w:rsidP="008C6F72">
      <w:pPr>
        <w:ind w:hanging="11"/>
        <w:rPr>
          <w:lang w:eastAsia="nb-NO"/>
        </w:rPr>
      </w:pPr>
      <w:r w:rsidRPr="00AB19DD">
        <w:rPr>
          <w:lang w:eastAsia="nb-NO"/>
        </w:rPr>
        <w:t xml:space="preserve">Klubben har utarbeidet egne rutiner og retningslinjer for gjennomføring av hjemmekamper som er tilgjengelig på klubbens hjemmesider her. </w:t>
      </w:r>
      <w:r w:rsidR="00704FAF" w:rsidRPr="00AB19DD">
        <w:rPr>
          <w:lang w:eastAsia="nb-NO"/>
        </w:rPr>
        <w:t xml:space="preserve"> </w:t>
      </w:r>
    </w:p>
    <w:p w14:paraId="60BC9443" w14:textId="04F48036" w:rsidR="00A27D68" w:rsidRPr="00704FAF" w:rsidRDefault="00AB19DD" w:rsidP="008C6F72">
      <w:pPr>
        <w:ind w:hanging="11"/>
        <w:rPr>
          <w:color w:val="00B0F0"/>
          <w:lang w:eastAsia="nb-NO"/>
        </w:rPr>
      </w:pPr>
      <w:r>
        <w:rPr>
          <w:color w:val="00B0F0"/>
          <w:lang w:eastAsia="nb-NO"/>
        </w:rPr>
        <w:t>.</w:t>
      </w:r>
    </w:p>
    <w:p w14:paraId="3D90BC2F" w14:textId="2B08AF7F" w:rsidR="0060716B" w:rsidRPr="009C6027" w:rsidRDefault="00C80156" w:rsidP="00C80156">
      <w:pPr>
        <w:pStyle w:val="Overskrift2"/>
        <w:ind w:left="-11"/>
      </w:pPr>
      <w:bookmarkStart w:id="106" w:name="_Toc155732253"/>
      <w:r>
        <w:t>12.</w:t>
      </w:r>
      <w:r w:rsidR="00936B2C">
        <w:t>7</w:t>
      </w:r>
      <w:r>
        <w:tab/>
      </w:r>
      <w:r w:rsidR="0060716B" w:rsidRPr="009C6027">
        <w:t>Støtte fra klubben til cuper/turneringer</w:t>
      </w:r>
      <w:bookmarkEnd w:id="106"/>
    </w:p>
    <w:p w14:paraId="74903BDA" w14:textId="77777777" w:rsidR="0060716B" w:rsidRPr="009C6027" w:rsidRDefault="0060716B" w:rsidP="00E53594">
      <w:pPr>
        <w:ind w:hanging="11"/>
        <w:rPr>
          <w:lang w:eastAsia="nb-NO"/>
        </w:rPr>
      </w:pPr>
      <w:r w:rsidRPr="009C6027">
        <w:rPr>
          <w:lang w:eastAsia="nb-NO"/>
        </w:rPr>
        <w:t xml:space="preserve">Alle lag kan motta støtte til </w:t>
      </w:r>
      <w:r w:rsidRPr="009C6027">
        <w:rPr>
          <w:b/>
          <w:u w:val="single"/>
          <w:lang w:eastAsia="nb-NO"/>
        </w:rPr>
        <w:t>en</w:t>
      </w:r>
      <w:r w:rsidRPr="009C6027">
        <w:rPr>
          <w:lang w:eastAsia="nb-NO"/>
        </w:rPr>
        <w:t xml:space="preserve"> cup/turnering i løpet av sesongen fra klubben. Støtten kan kun benyttes i en cup/turnering.  Meldes det på flere lag i samme årsklasse gjelder støtten pr. påmeldt</w:t>
      </w:r>
      <w:r>
        <w:rPr>
          <w:lang w:eastAsia="nb-NO"/>
        </w:rPr>
        <w:t>e</w:t>
      </w:r>
      <w:r w:rsidRPr="009C6027">
        <w:rPr>
          <w:lang w:eastAsia="nb-NO"/>
        </w:rPr>
        <w:t xml:space="preserve"> lag.  </w:t>
      </w:r>
    </w:p>
    <w:p w14:paraId="5C54FFCC" w14:textId="77777777" w:rsidR="0060716B" w:rsidRPr="009C6027" w:rsidRDefault="0060716B" w:rsidP="0060716B">
      <w:pPr>
        <w:ind w:left="709" w:hanging="720"/>
        <w:rPr>
          <w:lang w:eastAsia="nb-NO"/>
        </w:rPr>
      </w:pPr>
      <w:r w:rsidRPr="009C6027">
        <w:rPr>
          <w:lang w:eastAsia="nb-NO"/>
        </w:rPr>
        <w:t xml:space="preserve">Hvis påmeldingsavgiften er høyere enn maksimum støtte må </w:t>
      </w:r>
      <w:r>
        <w:rPr>
          <w:lang w:eastAsia="nb-NO"/>
        </w:rPr>
        <w:t xml:space="preserve">mellomlegget </w:t>
      </w:r>
      <w:r w:rsidRPr="009C6027">
        <w:rPr>
          <w:lang w:eastAsia="nb-NO"/>
        </w:rPr>
        <w:t>dekkes av laget.</w:t>
      </w:r>
    </w:p>
    <w:p w14:paraId="43E61AA3" w14:textId="77777777" w:rsidR="0060716B" w:rsidRPr="009C6027" w:rsidRDefault="0060716B" w:rsidP="0060716B">
      <w:pPr>
        <w:ind w:left="709" w:hanging="720"/>
        <w:rPr>
          <w:lang w:eastAsia="nb-NO"/>
        </w:rPr>
      </w:pPr>
      <w:r w:rsidRPr="009C6027">
        <w:rPr>
          <w:lang w:eastAsia="nb-NO"/>
        </w:rPr>
        <w:t>Maksimum kr. 600,- pr lag i 3’er fotball</w:t>
      </w:r>
    </w:p>
    <w:p w14:paraId="6D98BDC6" w14:textId="77777777" w:rsidR="0060716B" w:rsidRPr="009C6027" w:rsidRDefault="0060716B" w:rsidP="0060716B">
      <w:pPr>
        <w:ind w:left="709" w:hanging="720"/>
        <w:rPr>
          <w:lang w:eastAsia="nb-NO"/>
        </w:rPr>
      </w:pPr>
      <w:r w:rsidRPr="009C6027">
        <w:rPr>
          <w:lang w:eastAsia="nb-NO"/>
        </w:rPr>
        <w:t>Maksimum kr. 2000,- pr. lag i 5’er eller 7’er fotball</w:t>
      </w:r>
    </w:p>
    <w:p w14:paraId="17B5379D" w14:textId="77777777" w:rsidR="0060716B" w:rsidRDefault="0060716B" w:rsidP="0060716B">
      <w:pPr>
        <w:ind w:left="709" w:hanging="720"/>
        <w:rPr>
          <w:lang w:eastAsia="nb-NO"/>
        </w:rPr>
      </w:pPr>
      <w:r w:rsidRPr="009C6027">
        <w:rPr>
          <w:lang w:eastAsia="nb-NO"/>
        </w:rPr>
        <w:t>Maksimum kr. 3000,-</w:t>
      </w:r>
      <w:r w:rsidR="00E53594">
        <w:rPr>
          <w:lang w:eastAsia="nb-NO"/>
        </w:rPr>
        <w:t xml:space="preserve"> pr. lag</w:t>
      </w:r>
      <w:r w:rsidRPr="009C6027">
        <w:rPr>
          <w:lang w:eastAsia="nb-NO"/>
        </w:rPr>
        <w:t xml:space="preserve"> i 9’er eller 11’er fotball</w:t>
      </w:r>
    </w:p>
    <w:p w14:paraId="1E233E0E" w14:textId="77777777" w:rsidR="00E53594" w:rsidRDefault="00E53594" w:rsidP="0060716B">
      <w:pPr>
        <w:ind w:left="709" w:hanging="720"/>
        <w:rPr>
          <w:lang w:eastAsia="nb-NO"/>
        </w:rPr>
      </w:pPr>
      <w:r w:rsidRPr="009C6027">
        <w:rPr>
          <w:lang w:eastAsia="nb-NO"/>
        </w:rPr>
        <w:t>(eksempel G 14 melder på to 9’er lag i en cup og kan da motta inntil kr. 6000,- i støtte)</w:t>
      </w:r>
    </w:p>
    <w:p w14:paraId="49106585" w14:textId="77777777" w:rsidR="0060716B" w:rsidRPr="009C6027" w:rsidRDefault="0060716B" w:rsidP="0060716B">
      <w:pPr>
        <w:ind w:left="709" w:hanging="720"/>
        <w:rPr>
          <w:lang w:eastAsia="nb-NO"/>
        </w:rPr>
      </w:pPr>
    </w:p>
    <w:p w14:paraId="15136F45" w14:textId="73C17D0B" w:rsidR="0060716B" w:rsidRPr="009C6027" w:rsidRDefault="0060716B" w:rsidP="00C80156">
      <w:pPr>
        <w:pStyle w:val="Overskrift2"/>
        <w:ind w:left="-11"/>
      </w:pPr>
      <w:r w:rsidRPr="009C6027">
        <w:tab/>
      </w:r>
      <w:bookmarkStart w:id="107" w:name="_Toc155732254"/>
      <w:r w:rsidR="00C80156">
        <w:t>12.</w:t>
      </w:r>
      <w:r w:rsidR="00936B2C">
        <w:t>8</w:t>
      </w:r>
      <w:r w:rsidR="00C80156">
        <w:tab/>
      </w:r>
      <w:r w:rsidRPr="009C6027">
        <w:t xml:space="preserve">Egenandeler </w:t>
      </w:r>
      <w:r>
        <w:t xml:space="preserve">ved </w:t>
      </w:r>
      <w:r w:rsidRPr="009C6027">
        <w:t>treningsleir og cuper</w:t>
      </w:r>
      <w:bookmarkEnd w:id="107"/>
    </w:p>
    <w:p w14:paraId="25A05647" w14:textId="77777777" w:rsidR="0060716B" w:rsidRPr="009C6027" w:rsidRDefault="0060716B" w:rsidP="008C6F72">
      <w:pPr>
        <w:ind w:hanging="11"/>
      </w:pPr>
      <w:r w:rsidRPr="009C6027">
        <w:t xml:space="preserve">Det er økt </w:t>
      </w:r>
      <w:proofErr w:type="gramStart"/>
      <w:r w:rsidRPr="009C6027">
        <w:t>fokus</w:t>
      </w:r>
      <w:proofErr w:type="gramEnd"/>
      <w:r w:rsidRPr="009C6027">
        <w:t xml:space="preserve"> på kostnadene i idretten, og vi opplever at enkelte familier ikke har økonomisk kapasitet til å sende sine unger på alle aktiviteter de ønsker.  </w:t>
      </w:r>
      <w:r>
        <w:t xml:space="preserve">Fjellhamar Fotballklubb </w:t>
      </w:r>
      <w:r w:rsidRPr="009C6027">
        <w:t>mener dette er et samfunnsansvar som klubben må ta, og innfører derfor følgende regler for egenandeler ved treningsleir/turer for lag i FKK:</w:t>
      </w:r>
    </w:p>
    <w:p w14:paraId="7ED47E9D" w14:textId="77777777" w:rsidR="0060716B" w:rsidRPr="009C6027" w:rsidRDefault="0060716B" w:rsidP="0060716B">
      <w:pPr>
        <w:ind w:left="709" w:hanging="720"/>
      </w:pPr>
      <w:r w:rsidRPr="009C6027">
        <w:t>Barnefotball (6-12 år)</w:t>
      </w:r>
    </w:p>
    <w:p w14:paraId="390A43A6" w14:textId="77777777" w:rsidR="0060716B" w:rsidRPr="009C6027" w:rsidRDefault="0060716B" w:rsidP="00DE5AF3">
      <w:pPr>
        <w:pStyle w:val="Listeavsnitt"/>
        <w:numPr>
          <w:ilvl w:val="0"/>
          <w:numId w:val="7"/>
        </w:numPr>
        <w:ind w:left="709" w:hanging="720"/>
      </w:pPr>
      <w:r w:rsidRPr="009C6027">
        <w:t>Her skal egenandel ikke overstige kr. 3000,-</w:t>
      </w:r>
    </w:p>
    <w:p w14:paraId="59D1FF76" w14:textId="77777777" w:rsidR="0060716B" w:rsidRPr="009C6027" w:rsidRDefault="0060716B" w:rsidP="00DE5AF3">
      <w:pPr>
        <w:pStyle w:val="Listeavsnitt"/>
        <w:numPr>
          <w:ilvl w:val="0"/>
          <w:numId w:val="7"/>
        </w:numPr>
        <w:ind w:left="709" w:hanging="720"/>
      </w:pPr>
      <w:r w:rsidRPr="009C6027">
        <w:t>Overskytende beløp må dekkes inn gjennom dugnadsarbeide</w:t>
      </w:r>
    </w:p>
    <w:p w14:paraId="684228A2" w14:textId="77777777" w:rsidR="0060716B" w:rsidRPr="009C6027" w:rsidRDefault="0060716B" w:rsidP="0060716B">
      <w:pPr>
        <w:ind w:left="709" w:hanging="720"/>
      </w:pPr>
    </w:p>
    <w:p w14:paraId="4D1DB5BA" w14:textId="77777777" w:rsidR="0060716B" w:rsidRPr="009C6027" w:rsidRDefault="0060716B" w:rsidP="0060716B">
      <w:pPr>
        <w:ind w:left="709" w:hanging="720"/>
      </w:pPr>
      <w:r w:rsidRPr="009C6027">
        <w:t>Ungdomsfotball (13-17 år)</w:t>
      </w:r>
    </w:p>
    <w:p w14:paraId="07D18979" w14:textId="77777777" w:rsidR="0060716B" w:rsidRPr="009C6027" w:rsidRDefault="0060716B" w:rsidP="00DE5AF3">
      <w:pPr>
        <w:pStyle w:val="Listeavsnitt"/>
        <w:numPr>
          <w:ilvl w:val="0"/>
          <w:numId w:val="7"/>
        </w:numPr>
        <w:ind w:left="709" w:hanging="720"/>
      </w:pPr>
      <w:r w:rsidRPr="009C6027">
        <w:t>Her skal egenandel ikke overstige kr. 4000,-</w:t>
      </w:r>
    </w:p>
    <w:p w14:paraId="0C93A5D3" w14:textId="77777777" w:rsidR="0060716B" w:rsidRDefault="0060716B" w:rsidP="00DE5AF3">
      <w:pPr>
        <w:pStyle w:val="Listeavsnitt"/>
        <w:numPr>
          <w:ilvl w:val="0"/>
          <w:numId w:val="7"/>
        </w:numPr>
        <w:ind w:left="709" w:hanging="720"/>
      </w:pPr>
      <w:r w:rsidRPr="009C6027">
        <w:t>Overskytende beløp må dekkes inn gjennom dugnadsarbeide</w:t>
      </w:r>
    </w:p>
    <w:p w14:paraId="174D5257" w14:textId="77777777" w:rsidR="00A56E4A" w:rsidRDefault="00A56E4A" w:rsidP="00A56E4A">
      <w:pPr>
        <w:ind w:left="-11"/>
      </w:pPr>
    </w:p>
    <w:p w14:paraId="0C5CA069" w14:textId="19BDBA9B" w:rsidR="00A56E4A" w:rsidRDefault="00C80156" w:rsidP="00A56E4A">
      <w:pPr>
        <w:pStyle w:val="Overskrift2"/>
        <w:ind w:left="0"/>
      </w:pPr>
      <w:bookmarkStart w:id="108" w:name="_Toc155732255"/>
      <w:r>
        <w:lastRenderedPageBreak/>
        <w:t>12.</w:t>
      </w:r>
      <w:r w:rsidR="00936B2C">
        <w:t>9</w:t>
      </w:r>
      <w:r>
        <w:tab/>
      </w:r>
      <w:r w:rsidR="00A56E4A">
        <w:t>FFK fondet</w:t>
      </w:r>
      <w:bookmarkEnd w:id="108"/>
    </w:p>
    <w:p w14:paraId="58829696" w14:textId="77777777" w:rsidR="00A56E4A" w:rsidRPr="00AB19DD" w:rsidRDefault="00A56E4A" w:rsidP="00A56E4A">
      <w:pPr>
        <w:ind w:left="-11"/>
      </w:pPr>
      <w:r w:rsidRPr="00AB19DD">
        <w:t>Fjellhamar fotballklubb etablerte i 2020 et fond hvor spillere/foreldre/lagledere kunne søke klubben om økonomisk støtte til fotballaktiviteten.  Les mer om fondet på klubbens hjemmeside.</w:t>
      </w:r>
    </w:p>
    <w:p w14:paraId="24D7EC69" w14:textId="2301E988" w:rsidR="00A56E4A" w:rsidRPr="00D80074" w:rsidRDefault="00D80074" w:rsidP="00A56E4A">
      <w:pPr>
        <w:ind w:left="-11"/>
        <w:rPr>
          <w:rStyle w:val="Hyperkobling"/>
        </w:rPr>
      </w:pPr>
      <w:r>
        <w:fldChar w:fldCharType="begin"/>
      </w:r>
      <w:r>
        <w:instrText>HYPERLINK "https://www.fjellhamarfotball.no/fond"</w:instrText>
      </w:r>
      <w:r>
        <w:fldChar w:fldCharType="separate"/>
      </w:r>
      <w:r w:rsidR="00A56E4A" w:rsidRPr="00D80074">
        <w:rPr>
          <w:rStyle w:val="Hyperkobling"/>
        </w:rPr>
        <w:t>https://www.fjellhamarfotball.no/</w:t>
      </w:r>
      <w:r w:rsidR="00865313" w:rsidRPr="00D80074">
        <w:rPr>
          <w:rStyle w:val="Hyperkobling"/>
        </w:rPr>
        <w:t>fond</w:t>
      </w:r>
    </w:p>
    <w:p w14:paraId="20AB3678" w14:textId="7DFCB480" w:rsidR="0010567F" w:rsidRDefault="00D80074" w:rsidP="00C80156">
      <w:pPr>
        <w:pStyle w:val="Overskrift1"/>
        <w:ind w:left="0"/>
      </w:pPr>
      <w:r>
        <w:rPr>
          <w:rFonts w:asciiTheme="minorHAnsi" w:eastAsiaTheme="minorHAnsi" w:hAnsiTheme="minorHAnsi" w:cstheme="minorBidi"/>
          <w:b w:val="0"/>
          <w:bCs w:val="0"/>
          <w:color w:val="auto"/>
          <w:sz w:val="22"/>
          <w:szCs w:val="22"/>
          <w:lang w:eastAsia="en-US"/>
        </w:rPr>
        <w:fldChar w:fldCharType="end"/>
      </w:r>
    </w:p>
    <w:p w14:paraId="7E82C5D2" w14:textId="064859D7" w:rsidR="0060716B" w:rsidRPr="009C6027" w:rsidRDefault="00C80156" w:rsidP="00C80156">
      <w:pPr>
        <w:pStyle w:val="Overskrift1"/>
        <w:ind w:left="0"/>
      </w:pPr>
      <w:bookmarkStart w:id="109" w:name="_Toc155732256"/>
      <w:r>
        <w:t>13</w:t>
      </w:r>
      <w:r>
        <w:tab/>
      </w:r>
      <w:r w:rsidR="0060716B">
        <w:t>Økonomi – plan for økonomistyring</w:t>
      </w:r>
      <w:bookmarkEnd w:id="109"/>
    </w:p>
    <w:p w14:paraId="79EBFD80" w14:textId="77777777" w:rsidR="0060716B" w:rsidRPr="009C6027" w:rsidRDefault="00C80156" w:rsidP="00C80156">
      <w:pPr>
        <w:pStyle w:val="Overskrift2"/>
        <w:ind w:left="-11"/>
      </w:pPr>
      <w:bookmarkStart w:id="110" w:name="_Toc155732257"/>
      <w:r>
        <w:t>13.1</w:t>
      </w:r>
      <w:r>
        <w:tab/>
      </w:r>
      <w:r w:rsidR="0060716B" w:rsidRPr="009C6027">
        <w:t>Årsmøte</w:t>
      </w:r>
      <w:bookmarkEnd w:id="110"/>
    </w:p>
    <w:p w14:paraId="6D690D36" w14:textId="77777777" w:rsidR="0060716B" w:rsidRDefault="0060716B" w:rsidP="008C6F72">
      <w:pPr>
        <w:ind w:hanging="11"/>
      </w:pPr>
      <w:r w:rsidRPr="009C6027">
        <w:t xml:space="preserve">Klubbens årsmøte vedtar </w:t>
      </w:r>
      <w:r w:rsidR="00363604">
        <w:t xml:space="preserve">regnskapet </w:t>
      </w:r>
      <w:r w:rsidRPr="009C6027">
        <w:t xml:space="preserve">og budsjett for inneværende sesong.  </w:t>
      </w:r>
      <w:r w:rsidR="00BE6890">
        <w:t xml:space="preserve">Budsjettet </w:t>
      </w:r>
      <w:r w:rsidRPr="009C6027">
        <w:t xml:space="preserve">er </w:t>
      </w:r>
      <w:r w:rsidR="00BE6890">
        <w:t xml:space="preserve">retningsgivende for </w:t>
      </w:r>
      <w:r w:rsidRPr="009C6027">
        <w:t xml:space="preserve">styret når det gjelder økonomiske disponeringer og skal så langt det er mulig følges.  </w:t>
      </w:r>
    </w:p>
    <w:p w14:paraId="722CB83E" w14:textId="77777777" w:rsidR="00BE6890" w:rsidRPr="009C6027" w:rsidRDefault="00BE6890" w:rsidP="008C6F72">
      <w:pPr>
        <w:ind w:hanging="11"/>
      </w:pPr>
    </w:p>
    <w:p w14:paraId="38A50475" w14:textId="77777777" w:rsidR="0060716B" w:rsidRPr="009C6027" w:rsidRDefault="00C80156" w:rsidP="00C80156">
      <w:pPr>
        <w:pStyle w:val="Overskrift2"/>
        <w:ind w:left="-11"/>
      </w:pPr>
      <w:bookmarkStart w:id="111" w:name="_Toc155732258"/>
      <w:r>
        <w:t>13.2</w:t>
      </w:r>
      <w:r>
        <w:tab/>
      </w:r>
      <w:r w:rsidR="0060716B" w:rsidRPr="009C6027">
        <w:t>Styremøte</w:t>
      </w:r>
      <w:bookmarkEnd w:id="111"/>
    </w:p>
    <w:p w14:paraId="2DA8BF91" w14:textId="77777777" w:rsidR="0060716B" w:rsidRDefault="0060716B" w:rsidP="008C6F72">
      <w:pPr>
        <w:ind w:hanging="11"/>
      </w:pPr>
      <w:r w:rsidRPr="009C6027">
        <w:t xml:space="preserve">Styret må regelmessig gjennomgå regnskapsoppdateringer gjennom sesongen, og </w:t>
      </w:r>
      <w:r w:rsidR="00BE6890">
        <w:t xml:space="preserve">skal </w:t>
      </w:r>
      <w:r w:rsidRPr="009C6027">
        <w:t>iverksettes tiltak hvis det skulle bli nødvendig.  Styret skal</w:t>
      </w:r>
      <w:r w:rsidR="00BE6890">
        <w:t xml:space="preserve"> som et minimum </w:t>
      </w:r>
      <w:r w:rsidRPr="009C6027">
        <w:t xml:space="preserve">gjennomgå regnskapet hvert kvartal, slik at avvik </w:t>
      </w:r>
      <w:r w:rsidR="00BE6890">
        <w:t xml:space="preserve">kan oppdages </w:t>
      </w:r>
      <w:r w:rsidRPr="009C6027">
        <w:t xml:space="preserve">og justeringer foretas.  Likeledes skal det være en god oppfølging av likviditeten.  Styrets </w:t>
      </w:r>
      <w:r w:rsidR="00BE6890">
        <w:t xml:space="preserve">arbeidsutvalg </w:t>
      </w:r>
      <w:r w:rsidRPr="009C6027">
        <w:t>vil jobbe med økonomisaker som forberedelser til styremøter.</w:t>
      </w:r>
    </w:p>
    <w:p w14:paraId="3DC9E6F5" w14:textId="77777777" w:rsidR="0060716B" w:rsidRPr="009C6027" w:rsidRDefault="0060716B" w:rsidP="0060716B">
      <w:pPr>
        <w:ind w:left="709" w:hanging="720"/>
      </w:pPr>
    </w:p>
    <w:p w14:paraId="05AE1136" w14:textId="77777777" w:rsidR="0060716B" w:rsidRPr="009C6027" w:rsidRDefault="00C80156" w:rsidP="00C80156">
      <w:pPr>
        <w:pStyle w:val="Overskrift2"/>
        <w:ind w:left="-11"/>
      </w:pPr>
      <w:bookmarkStart w:id="112" w:name="_Toc155732259"/>
      <w:r>
        <w:t>13.3</w:t>
      </w:r>
      <w:r>
        <w:tab/>
      </w:r>
      <w:r w:rsidR="0060716B" w:rsidRPr="009C6027">
        <w:t>Lagkasser</w:t>
      </w:r>
      <w:bookmarkEnd w:id="112"/>
    </w:p>
    <w:p w14:paraId="01D6EDAF" w14:textId="77777777" w:rsidR="0060716B" w:rsidRDefault="0060716B" w:rsidP="0060716B">
      <w:pPr>
        <w:ind w:left="709" w:hanging="720"/>
      </w:pPr>
      <w:r>
        <w:t xml:space="preserve">Alle lag i klubben skal </w:t>
      </w:r>
      <w:r w:rsidR="2B733475">
        <w:t xml:space="preserve">ha </w:t>
      </w:r>
      <w:r>
        <w:t xml:space="preserve">en lagkonto i Strømmen Sparebank. </w:t>
      </w:r>
    </w:p>
    <w:p w14:paraId="2D68F45E" w14:textId="77777777" w:rsidR="00BE6890" w:rsidRDefault="00BE6890" w:rsidP="3B2AD263">
      <w:pPr>
        <w:ind w:hanging="11"/>
        <w:rPr>
          <w:highlight w:val="yellow"/>
        </w:rPr>
      </w:pPr>
      <w:r>
        <w:t xml:space="preserve">Klubben </w:t>
      </w:r>
      <w:r w:rsidR="0060716B">
        <w:t xml:space="preserve">har opprettet en egen konto for hvert lag som kun </w:t>
      </w:r>
      <w:r>
        <w:t xml:space="preserve">klubbens </w:t>
      </w:r>
      <w:r w:rsidR="0060716B">
        <w:t xml:space="preserve">kasserer og </w:t>
      </w:r>
      <w:r w:rsidR="181A2717">
        <w:t xml:space="preserve">to </w:t>
      </w:r>
      <w:r>
        <w:t>personer lage</w:t>
      </w:r>
      <w:r w:rsidR="31584EE7">
        <w:t>t</w:t>
      </w:r>
      <w:r>
        <w:t xml:space="preserve"> selv utpeker</w:t>
      </w:r>
      <w:r w:rsidR="62993E44">
        <w:t xml:space="preserve"> </w:t>
      </w:r>
      <w:r w:rsidR="0060716B">
        <w:t>har tilgang til</w:t>
      </w:r>
      <w:r w:rsidR="384AB2BA">
        <w:t xml:space="preserve"> (kasserer i klubb har kun innsyn)</w:t>
      </w:r>
      <w:r w:rsidR="0060716B">
        <w:t xml:space="preserve">.  Denne kontoen følger laget </w:t>
      </w:r>
      <w:r>
        <w:t xml:space="preserve">fra oppstart i barnefotballen og </w:t>
      </w:r>
      <w:r w:rsidR="0060716B">
        <w:t>frem til seniornivå.  Renteinntekter</w:t>
      </w:r>
      <w:r>
        <w:t xml:space="preserve"> fra lagkassen</w:t>
      </w:r>
      <w:r w:rsidR="0060716B">
        <w:t xml:space="preserve"> tilfaller laget, som også tar alle utgifter knyttet til kontoholdet. </w:t>
      </w:r>
      <w:r>
        <w:t xml:space="preserve">Klubben </w:t>
      </w:r>
      <w:r w:rsidR="0060716B">
        <w:t>kreve</w:t>
      </w:r>
      <w:r>
        <w:t xml:space="preserve">r </w:t>
      </w:r>
      <w:r w:rsidR="0060716B">
        <w:t xml:space="preserve">at 2 personer signerer alle uttak fra konto i nettbanken.  </w:t>
      </w:r>
    </w:p>
    <w:p w14:paraId="2E7390EB" w14:textId="77777777" w:rsidR="0060716B" w:rsidRPr="009C6027" w:rsidRDefault="0060716B" w:rsidP="3B2AD263">
      <w:pPr>
        <w:ind w:hanging="11"/>
      </w:pPr>
      <w:r>
        <w:t xml:space="preserve">De enkelte lag har ikke anledning til å </w:t>
      </w:r>
      <w:r w:rsidR="00BE6890">
        <w:t xml:space="preserve">gjøre overtrekk eller bruke mer penger enn </w:t>
      </w:r>
      <w:r w:rsidR="00A00234">
        <w:t>laget har disponibelt.</w:t>
      </w:r>
      <w:r>
        <w:t xml:space="preserve"> </w:t>
      </w:r>
    </w:p>
    <w:p w14:paraId="228B5EE4" w14:textId="77777777" w:rsidR="0060716B" w:rsidRPr="009C6027" w:rsidRDefault="0060716B" w:rsidP="008C6F72">
      <w:pPr>
        <w:ind w:hanging="11"/>
      </w:pPr>
      <w:r>
        <w:t>Hvert enkelt lag har kostnader som de selv må dekke</w:t>
      </w:r>
      <w:r w:rsidR="666497C0">
        <w:t>, for eksempel cuper, sosiale arrangement, ekstra utstyr/klær og lignende.</w:t>
      </w:r>
      <w:r>
        <w:t xml:space="preserve"> Midler til å dekke disse utgiftene må laget selv fremskaffe. Dette kan gjøres gjennom f.eks.:</w:t>
      </w:r>
    </w:p>
    <w:p w14:paraId="57C40A4C" w14:textId="77777777" w:rsidR="0060716B" w:rsidRPr="009C6027" w:rsidRDefault="0060716B" w:rsidP="00DE5AF3">
      <w:pPr>
        <w:pStyle w:val="Listeavsnitt"/>
        <w:numPr>
          <w:ilvl w:val="0"/>
          <w:numId w:val="22"/>
        </w:numPr>
        <w:ind w:left="709" w:hanging="720"/>
      </w:pPr>
      <w:r w:rsidRPr="009C6027">
        <w:t>sponsorinntekter</w:t>
      </w:r>
    </w:p>
    <w:p w14:paraId="16CBEBAA" w14:textId="77777777" w:rsidR="0060716B" w:rsidRPr="009C6027" w:rsidRDefault="0060716B" w:rsidP="00DE5AF3">
      <w:pPr>
        <w:pStyle w:val="Listeavsnitt"/>
        <w:numPr>
          <w:ilvl w:val="0"/>
          <w:numId w:val="22"/>
        </w:numPr>
        <w:ind w:left="709" w:hanging="720"/>
      </w:pPr>
      <w:r w:rsidRPr="009C6027">
        <w:t>dugnader som laget selv fremskaffer, eller dugnader fremskaffet av FFK sentralt</w:t>
      </w:r>
    </w:p>
    <w:p w14:paraId="281C9B5F" w14:textId="77777777" w:rsidR="0060716B" w:rsidRPr="009C6027" w:rsidRDefault="0060716B" w:rsidP="00DE5AF3">
      <w:pPr>
        <w:pStyle w:val="Listeavsnitt"/>
        <w:numPr>
          <w:ilvl w:val="0"/>
          <w:numId w:val="22"/>
        </w:numPr>
        <w:ind w:left="709" w:hanging="720"/>
      </w:pPr>
      <w:r w:rsidRPr="009C6027">
        <w:lastRenderedPageBreak/>
        <w:t>Innbetalinger</w:t>
      </w:r>
    </w:p>
    <w:p w14:paraId="6C815158" w14:textId="77777777" w:rsidR="0060716B" w:rsidRPr="009C6027" w:rsidRDefault="0060716B" w:rsidP="0060716B">
      <w:pPr>
        <w:ind w:left="709" w:hanging="720"/>
      </w:pPr>
    </w:p>
    <w:p w14:paraId="381A81E6" w14:textId="77777777" w:rsidR="0060716B" w:rsidRPr="009C6027" w:rsidRDefault="0060716B" w:rsidP="3B2AD263">
      <w:pPr>
        <w:ind w:hanging="11"/>
      </w:pPr>
      <w:r>
        <w:t xml:space="preserve">For refusjon av utgifter som skal dekkes av klubben </w:t>
      </w:r>
      <w:r w:rsidR="529FE2D7">
        <w:t>sender laget bilag og kvittering til kasserer</w:t>
      </w:r>
      <w:r>
        <w:t xml:space="preserve"> </w:t>
      </w:r>
      <w:r w:rsidR="3858EBD4">
        <w:t>som refunderer</w:t>
      </w:r>
      <w:r>
        <w:t xml:space="preserve">. Det gis ikke kontantrefusjon, midlene overføres til </w:t>
      </w:r>
      <w:r w:rsidR="09292FEE">
        <w:t>lagets konto</w:t>
      </w:r>
      <w:r>
        <w:t xml:space="preserve">. </w:t>
      </w:r>
    </w:p>
    <w:p w14:paraId="6BF621CE" w14:textId="77777777" w:rsidR="0060716B" w:rsidRPr="009C6027" w:rsidRDefault="0060716B" w:rsidP="3B2AD263">
      <w:pPr>
        <w:ind w:hanging="11"/>
      </w:pPr>
      <w:r>
        <w:t xml:space="preserve">Fjellhamar fotballklubb har tegnet underslagsforsikring </w:t>
      </w:r>
      <w:r w:rsidR="59EB3AED">
        <w:t xml:space="preserve">som dekker alle kontoer som er opprettet under klubben, inkl. </w:t>
      </w:r>
      <w:r w:rsidR="32BAE08B">
        <w:t>L</w:t>
      </w:r>
      <w:r w:rsidR="59EB3AED">
        <w:t>agkasser</w:t>
      </w:r>
      <w:r w:rsidR="2033E753">
        <w:t>.</w:t>
      </w:r>
    </w:p>
    <w:p w14:paraId="5C7BC017" w14:textId="77777777" w:rsidR="19A57F90" w:rsidRDefault="19A57F90" w:rsidP="3B2AD263">
      <w:pPr>
        <w:ind w:hanging="11"/>
      </w:pPr>
      <w:r>
        <w:t xml:space="preserve">Eventuelle spørsmål rundt lagkasser rettes til: </w:t>
      </w:r>
      <w:hyperlink r:id="rId23" w:history="1">
        <w:r w:rsidR="00C80156" w:rsidRPr="00AD6A20">
          <w:rPr>
            <w:rStyle w:val="Hyperkobling"/>
          </w:rPr>
          <w:t>kasserer@fjellhamarfotball.no</w:t>
        </w:r>
      </w:hyperlink>
    </w:p>
    <w:p w14:paraId="12850DB2" w14:textId="77777777" w:rsidR="0060716B" w:rsidRPr="009C6027" w:rsidRDefault="00C80156" w:rsidP="00C80156">
      <w:pPr>
        <w:pStyle w:val="Overskrift2"/>
        <w:ind w:left="-11"/>
      </w:pPr>
      <w:bookmarkStart w:id="113" w:name="_Toc155732260"/>
      <w:r>
        <w:t>13.4</w:t>
      </w:r>
      <w:r>
        <w:tab/>
      </w:r>
      <w:r w:rsidR="0060716B" w:rsidRPr="009C6027">
        <w:t>Kontanthåndtering i kantine og turneringer</w:t>
      </w:r>
      <w:bookmarkEnd w:id="113"/>
    </w:p>
    <w:p w14:paraId="156B2941" w14:textId="77777777" w:rsidR="0060716B" w:rsidRPr="009C6027" w:rsidRDefault="0060716B" w:rsidP="0060716B">
      <w:pPr>
        <w:ind w:left="709" w:hanging="720"/>
      </w:pPr>
      <w:r w:rsidRPr="009C6027">
        <w:t>Vanlig kafedrift, se egen veiledning i kafeen.</w:t>
      </w:r>
    </w:p>
    <w:p w14:paraId="4B1A4FF2" w14:textId="77777777" w:rsidR="0060716B" w:rsidRPr="009C6027" w:rsidRDefault="0060716B" w:rsidP="008C6F72">
      <w:pPr>
        <w:ind w:hanging="11"/>
      </w:pPr>
      <w:r w:rsidRPr="009C6027">
        <w:t>På alle større arrangementer hvor det er mye kontanter skal det ligge uttakskvitteringer i alle kasser. Disse skal signeres av både” teltansvarlig” og av den som henter pengene på vegne av klubben. Kvitteringen skal ligge i kassen som leveres til kasserer eller adm</w:t>
      </w:r>
      <w:r>
        <w:t xml:space="preserve">inistrativ </w:t>
      </w:r>
      <w:r w:rsidRPr="009C6027">
        <w:t>leder. På slike arrangementer vil vi oppfordre flest mulig til å betale med kort/Vipps for å unngå stor kontantflyt.</w:t>
      </w:r>
    </w:p>
    <w:p w14:paraId="4B79CCA2" w14:textId="44223BDD" w:rsidR="00A00234" w:rsidRDefault="00A00234"/>
    <w:p w14:paraId="705F65C6" w14:textId="16D04AA1" w:rsidR="000B4798" w:rsidRDefault="000B4798"/>
    <w:p w14:paraId="4FCBB2F7" w14:textId="77777777" w:rsidR="000B4798" w:rsidRDefault="000B4798"/>
    <w:p w14:paraId="1AAC34E7" w14:textId="34C66111" w:rsidR="0060716B" w:rsidRPr="009C6027" w:rsidRDefault="00C80156" w:rsidP="00C80156">
      <w:pPr>
        <w:pStyle w:val="Overskrift2"/>
        <w:ind w:left="-11"/>
      </w:pPr>
      <w:bookmarkStart w:id="114" w:name="_Toc155732261"/>
      <w:r>
        <w:t>13.5</w:t>
      </w:r>
      <w:r>
        <w:tab/>
      </w:r>
      <w:r w:rsidR="0060716B" w:rsidRPr="009C6027">
        <w:t>Fullmakt</w:t>
      </w:r>
      <w:r w:rsidR="00D931B8">
        <w:t>er</w:t>
      </w:r>
      <w:bookmarkEnd w:id="114"/>
    </w:p>
    <w:tbl>
      <w:tblPr>
        <w:tblpPr w:leftFromText="141" w:rightFromText="141" w:vertAnchor="text" w:horzAnchor="page" w:tblpX="2611" w:tblpY="119"/>
        <w:tblW w:w="8618" w:type="dxa"/>
        <w:tblCellMar>
          <w:left w:w="70" w:type="dxa"/>
          <w:right w:w="70" w:type="dxa"/>
        </w:tblCellMar>
        <w:tblLook w:val="04A0" w:firstRow="1" w:lastRow="0" w:firstColumn="1" w:lastColumn="0" w:noHBand="0" w:noVBand="1"/>
      </w:tblPr>
      <w:tblGrid>
        <w:gridCol w:w="1972"/>
        <w:gridCol w:w="1806"/>
        <w:gridCol w:w="1586"/>
        <w:gridCol w:w="1783"/>
        <w:gridCol w:w="1882"/>
      </w:tblGrid>
      <w:tr w:rsidR="008C6F72" w:rsidRPr="009C6027" w14:paraId="6052DC37" w14:textId="77777777" w:rsidTr="00A00234">
        <w:trPr>
          <w:trHeight w:val="300"/>
        </w:trPr>
        <w:tc>
          <w:tcPr>
            <w:tcW w:w="8618" w:type="dxa"/>
            <w:gridSpan w:val="5"/>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5B76316C" w14:textId="77777777" w:rsidR="008C6F72" w:rsidRPr="009C6027" w:rsidRDefault="008C6F72" w:rsidP="00844E3A">
            <w:pPr>
              <w:ind w:left="709" w:hanging="720"/>
              <w:jc w:val="center"/>
              <w:rPr>
                <w:rFonts w:ascii="Arial" w:hAnsi="Arial" w:cs="Arial"/>
                <w:color w:val="000000"/>
                <w:lang w:eastAsia="nb-NO"/>
              </w:rPr>
            </w:pPr>
            <w:proofErr w:type="spellStart"/>
            <w:r w:rsidRPr="009C6027">
              <w:rPr>
                <w:rFonts w:ascii="Arial" w:hAnsi="Arial" w:cs="Arial"/>
                <w:color w:val="000000"/>
                <w:lang w:eastAsia="nb-NO"/>
              </w:rPr>
              <w:t>Fullmaktsstruktur</w:t>
            </w:r>
            <w:proofErr w:type="spellEnd"/>
            <w:r w:rsidRPr="009C6027">
              <w:rPr>
                <w:rFonts w:ascii="Arial" w:hAnsi="Arial" w:cs="Arial"/>
                <w:color w:val="000000"/>
                <w:lang w:eastAsia="nb-NO"/>
              </w:rPr>
              <w:t xml:space="preserve"> Fjellhamar fotballklubb</w:t>
            </w:r>
          </w:p>
        </w:tc>
      </w:tr>
      <w:tr w:rsidR="008C6F72" w:rsidRPr="009C6027" w14:paraId="2A5DECC5" w14:textId="77777777" w:rsidTr="00A00234">
        <w:trPr>
          <w:trHeight w:val="255"/>
        </w:trPr>
        <w:tc>
          <w:tcPr>
            <w:tcW w:w="1561" w:type="dxa"/>
            <w:tcBorders>
              <w:top w:val="nil"/>
              <w:left w:val="nil"/>
              <w:bottom w:val="nil"/>
              <w:right w:val="nil"/>
            </w:tcBorders>
            <w:noWrap/>
            <w:vAlign w:val="bottom"/>
            <w:hideMark/>
          </w:tcPr>
          <w:p w14:paraId="65D71DF8" w14:textId="77777777" w:rsidR="008C6F72" w:rsidRPr="009C6027" w:rsidRDefault="008C6F72" w:rsidP="00844E3A">
            <w:pPr>
              <w:ind w:left="709" w:hanging="720"/>
              <w:rPr>
                <w:rFonts w:ascii="Arial" w:hAnsi="Arial" w:cs="Arial"/>
                <w:color w:val="000000"/>
                <w:sz w:val="20"/>
                <w:lang w:eastAsia="nb-NO"/>
              </w:rPr>
            </w:pPr>
          </w:p>
        </w:tc>
        <w:tc>
          <w:tcPr>
            <w:tcW w:w="1806" w:type="dxa"/>
            <w:tcBorders>
              <w:top w:val="nil"/>
              <w:left w:val="nil"/>
              <w:bottom w:val="nil"/>
              <w:right w:val="nil"/>
            </w:tcBorders>
            <w:noWrap/>
            <w:vAlign w:val="bottom"/>
            <w:hideMark/>
          </w:tcPr>
          <w:p w14:paraId="08A593D4" w14:textId="77777777" w:rsidR="008C6F72" w:rsidRPr="009C6027" w:rsidRDefault="008C6F72" w:rsidP="00844E3A">
            <w:pPr>
              <w:ind w:left="709" w:hanging="720"/>
              <w:rPr>
                <w:rFonts w:ascii="Arial" w:hAnsi="Arial" w:cs="Arial"/>
                <w:color w:val="000000"/>
                <w:sz w:val="20"/>
                <w:lang w:eastAsia="nb-NO"/>
              </w:rPr>
            </w:pPr>
          </w:p>
        </w:tc>
        <w:tc>
          <w:tcPr>
            <w:tcW w:w="1586" w:type="dxa"/>
            <w:tcBorders>
              <w:top w:val="nil"/>
              <w:left w:val="nil"/>
              <w:bottom w:val="nil"/>
              <w:right w:val="nil"/>
            </w:tcBorders>
            <w:noWrap/>
            <w:vAlign w:val="bottom"/>
            <w:hideMark/>
          </w:tcPr>
          <w:p w14:paraId="5324F299" w14:textId="77777777" w:rsidR="008C6F72" w:rsidRPr="009C6027" w:rsidRDefault="008C6F72"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4B7BB578" w14:textId="77777777" w:rsidR="008C6F72" w:rsidRPr="009C6027" w:rsidRDefault="008C6F72" w:rsidP="00844E3A">
            <w:pPr>
              <w:ind w:left="709" w:hanging="720"/>
              <w:rPr>
                <w:rFonts w:ascii="Arial" w:hAnsi="Arial" w:cs="Arial"/>
                <w:color w:val="000000"/>
                <w:sz w:val="20"/>
                <w:lang w:eastAsia="nb-NO"/>
              </w:rPr>
            </w:pPr>
          </w:p>
        </w:tc>
        <w:tc>
          <w:tcPr>
            <w:tcW w:w="1882" w:type="dxa"/>
            <w:tcBorders>
              <w:top w:val="nil"/>
              <w:left w:val="nil"/>
              <w:bottom w:val="nil"/>
              <w:right w:val="nil"/>
            </w:tcBorders>
            <w:noWrap/>
            <w:vAlign w:val="bottom"/>
            <w:hideMark/>
          </w:tcPr>
          <w:p w14:paraId="63ED86EC" w14:textId="77777777" w:rsidR="008C6F72" w:rsidRPr="009C6027" w:rsidRDefault="008C6F72" w:rsidP="00844E3A">
            <w:pPr>
              <w:ind w:left="709" w:hanging="720"/>
              <w:rPr>
                <w:rFonts w:ascii="Arial" w:hAnsi="Arial" w:cs="Arial"/>
                <w:color w:val="000000"/>
                <w:sz w:val="20"/>
                <w:lang w:eastAsia="nb-NO"/>
              </w:rPr>
            </w:pPr>
          </w:p>
        </w:tc>
      </w:tr>
      <w:tr w:rsidR="00A00234" w:rsidRPr="009C6027" w14:paraId="7C6DD2DF" w14:textId="77777777" w:rsidTr="00A00234">
        <w:trPr>
          <w:trHeight w:val="255"/>
        </w:trPr>
        <w:tc>
          <w:tcPr>
            <w:tcW w:w="3367" w:type="dxa"/>
            <w:gridSpan w:val="2"/>
            <w:tcBorders>
              <w:top w:val="nil"/>
              <w:left w:val="nil"/>
              <w:bottom w:val="nil"/>
              <w:right w:val="nil"/>
            </w:tcBorders>
            <w:noWrap/>
            <w:vAlign w:val="bottom"/>
            <w:hideMark/>
          </w:tcPr>
          <w:p w14:paraId="7050FDA8" w14:textId="77777777" w:rsidR="00A00234" w:rsidRPr="009C6027" w:rsidRDefault="00A00234" w:rsidP="00844E3A">
            <w:pPr>
              <w:ind w:left="709" w:hanging="720"/>
              <w:rPr>
                <w:rFonts w:ascii="Arial" w:hAnsi="Arial" w:cs="Arial"/>
                <w:color w:val="000000"/>
                <w:sz w:val="20"/>
                <w:lang w:eastAsia="nb-NO"/>
              </w:rPr>
            </w:pPr>
            <w:r w:rsidRPr="009C6027">
              <w:rPr>
                <w:rFonts w:ascii="Arial" w:hAnsi="Arial" w:cs="Arial"/>
                <w:b/>
                <w:bCs/>
                <w:i/>
                <w:iCs/>
                <w:color w:val="000000"/>
                <w:sz w:val="20"/>
                <w:lang w:eastAsia="nb-NO"/>
              </w:rPr>
              <w:t>Konteringer av faktura</w:t>
            </w:r>
          </w:p>
        </w:tc>
        <w:tc>
          <w:tcPr>
            <w:tcW w:w="1586" w:type="dxa"/>
            <w:tcBorders>
              <w:top w:val="nil"/>
              <w:left w:val="nil"/>
              <w:bottom w:val="nil"/>
              <w:right w:val="nil"/>
            </w:tcBorders>
            <w:noWrap/>
            <w:vAlign w:val="bottom"/>
            <w:hideMark/>
          </w:tcPr>
          <w:p w14:paraId="6E2009CB" w14:textId="77777777" w:rsidR="00A00234" w:rsidRPr="009C6027" w:rsidRDefault="00A00234"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5E24A303" w14:textId="77777777" w:rsidR="00A00234" w:rsidRPr="009C6027" w:rsidRDefault="00A00234" w:rsidP="00844E3A">
            <w:pPr>
              <w:ind w:left="709" w:hanging="720"/>
              <w:rPr>
                <w:rFonts w:ascii="Arial" w:hAnsi="Arial" w:cs="Arial"/>
                <w:color w:val="000000"/>
                <w:sz w:val="20"/>
                <w:lang w:eastAsia="nb-NO"/>
              </w:rPr>
            </w:pPr>
          </w:p>
        </w:tc>
        <w:tc>
          <w:tcPr>
            <w:tcW w:w="1882" w:type="dxa"/>
            <w:tcBorders>
              <w:top w:val="nil"/>
              <w:left w:val="nil"/>
              <w:bottom w:val="nil"/>
              <w:right w:val="nil"/>
            </w:tcBorders>
            <w:noWrap/>
            <w:vAlign w:val="bottom"/>
            <w:hideMark/>
          </w:tcPr>
          <w:p w14:paraId="3E8E8414" w14:textId="77777777" w:rsidR="00A00234" w:rsidRPr="009C6027" w:rsidRDefault="00A00234" w:rsidP="00844E3A">
            <w:pPr>
              <w:ind w:left="709" w:hanging="720"/>
              <w:rPr>
                <w:rFonts w:ascii="Arial" w:hAnsi="Arial" w:cs="Arial"/>
                <w:color w:val="000000"/>
                <w:sz w:val="20"/>
                <w:lang w:eastAsia="nb-NO"/>
              </w:rPr>
            </w:pPr>
          </w:p>
        </w:tc>
      </w:tr>
      <w:tr w:rsidR="008C6F72" w:rsidRPr="009C6027" w14:paraId="2817A325" w14:textId="77777777" w:rsidTr="00A00234">
        <w:trPr>
          <w:trHeight w:val="270"/>
        </w:trPr>
        <w:tc>
          <w:tcPr>
            <w:tcW w:w="1561" w:type="dxa"/>
            <w:tcBorders>
              <w:top w:val="nil"/>
              <w:left w:val="nil"/>
              <w:bottom w:val="nil"/>
              <w:right w:val="nil"/>
            </w:tcBorders>
            <w:noWrap/>
            <w:vAlign w:val="bottom"/>
            <w:hideMark/>
          </w:tcPr>
          <w:p w14:paraId="1C3FAC86" w14:textId="77777777" w:rsidR="008C6F72" w:rsidRPr="009C6027" w:rsidRDefault="008C6F72" w:rsidP="00844E3A">
            <w:pPr>
              <w:ind w:left="709" w:hanging="720"/>
              <w:rPr>
                <w:rFonts w:ascii="Arial" w:hAnsi="Arial" w:cs="Arial"/>
                <w:color w:val="000000"/>
                <w:sz w:val="20"/>
                <w:lang w:eastAsia="nb-NO"/>
              </w:rPr>
            </w:pPr>
          </w:p>
        </w:tc>
        <w:tc>
          <w:tcPr>
            <w:tcW w:w="1806" w:type="dxa"/>
            <w:tcBorders>
              <w:top w:val="nil"/>
              <w:left w:val="nil"/>
              <w:bottom w:val="nil"/>
              <w:right w:val="nil"/>
            </w:tcBorders>
            <w:noWrap/>
            <w:vAlign w:val="bottom"/>
            <w:hideMark/>
          </w:tcPr>
          <w:p w14:paraId="51CA5FBA" w14:textId="77777777" w:rsidR="008C6F72" w:rsidRPr="009C6027" w:rsidRDefault="008C6F72" w:rsidP="00844E3A">
            <w:pPr>
              <w:ind w:left="709" w:hanging="720"/>
              <w:rPr>
                <w:rFonts w:ascii="Arial" w:hAnsi="Arial" w:cs="Arial"/>
                <w:color w:val="000000"/>
                <w:sz w:val="20"/>
                <w:lang w:eastAsia="nb-NO"/>
              </w:rPr>
            </w:pPr>
          </w:p>
        </w:tc>
        <w:tc>
          <w:tcPr>
            <w:tcW w:w="1586" w:type="dxa"/>
            <w:tcBorders>
              <w:top w:val="nil"/>
              <w:left w:val="nil"/>
              <w:bottom w:val="nil"/>
              <w:right w:val="nil"/>
            </w:tcBorders>
            <w:noWrap/>
            <w:vAlign w:val="bottom"/>
            <w:hideMark/>
          </w:tcPr>
          <w:p w14:paraId="5BC7549C" w14:textId="77777777" w:rsidR="008C6F72" w:rsidRPr="009C6027" w:rsidRDefault="008C6F72"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0905D00C" w14:textId="77777777" w:rsidR="008C6F72" w:rsidRPr="009C6027" w:rsidRDefault="008C6F72" w:rsidP="00844E3A">
            <w:pPr>
              <w:ind w:left="709" w:hanging="720"/>
              <w:rPr>
                <w:rFonts w:ascii="Arial" w:hAnsi="Arial" w:cs="Arial"/>
                <w:color w:val="000000"/>
                <w:sz w:val="20"/>
                <w:lang w:eastAsia="nb-NO"/>
              </w:rPr>
            </w:pPr>
          </w:p>
        </w:tc>
        <w:tc>
          <w:tcPr>
            <w:tcW w:w="1882" w:type="dxa"/>
            <w:tcBorders>
              <w:top w:val="nil"/>
              <w:left w:val="nil"/>
              <w:bottom w:val="nil"/>
              <w:right w:val="nil"/>
            </w:tcBorders>
            <w:noWrap/>
            <w:vAlign w:val="bottom"/>
            <w:hideMark/>
          </w:tcPr>
          <w:p w14:paraId="3F0B1B00" w14:textId="77777777" w:rsidR="008C6F72" w:rsidRPr="009C6027" w:rsidRDefault="008C6F72" w:rsidP="00844E3A">
            <w:pPr>
              <w:ind w:left="709" w:hanging="720"/>
              <w:rPr>
                <w:rFonts w:ascii="Arial" w:hAnsi="Arial" w:cs="Arial"/>
                <w:color w:val="000000"/>
                <w:sz w:val="20"/>
                <w:lang w:eastAsia="nb-NO"/>
              </w:rPr>
            </w:pPr>
          </w:p>
        </w:tc>
      </w:tr>
      <w:tr w:rsidR="008C6F72" w:rsidRPr="009C6027" w14:paraId="50DB2981" w14:textId="77777777" w:rsidTr="00A00234">
        <w:trPr>
          <w:trHeight w:val="270"/>
        </w:trPr>
        <w:tc>
          <w:tcPr>
            <w:tcW w:w="1561" w:type="dxa"/>
            <w:tcBorders>
              <w:top w:val="single" w:sz="8" w:space="0" w:color="auto"/>
              <w:left w:val="single" w:sz="8" w:space="0" w:color="auto"/>
              <w:bottom w:val="single" w:sz="8" w:space="0" w:color="auto"/>
              <w:right w:val="single" w:sz="4" w:space="0" w:color="auto"/>
            </w:tcBorders>
            <w:noWrap/>
            <w:vAlign w:val="bottom"/>
            <w:hideMark/>
          </w:tcPr>
          <w:p w14:paraId="2DDA9B9C"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Navn</w:t>
            </w:r>
          </w:p>
        </w:tc>
        <w:tc>
          <w:tcPr>
            <w:tcW w:w="1806" w:type="dxa"/>
            <w:tcBorders>
              <w:top w:val="single" w:sz="8" w:space="0" w:color="auto"/>
              <w:left w:val="nil"/>
              <w:bottom w:val="single" w:sz="8" w:space="0" w:color="auto"/>
              <w:right w:val="single" w:sz="4" w:space="0" w:color="auto"/>
            </w:tcBorders>
            <w:noWrap/>
            <w:vAlign w:val="bottom"/>
            <w:hideMark/>
          </w:tcPr>
          <w:p w14:paraId="369068FE"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opptil kr.10.000,-</w:t>
            </w:r>
          </w:p>
        </w:tc>
        <w:tc>
          <w:tcPr>
            <w:tcW w:w="1586" w:type="dxa"/>
            <w:tcBorders>
              <w:top w:val="single" w:sz="8" w:space="0" w:color="auto"/>
              <w:left w:val="nil"/>
              <w:bottom w:val="single" w:sz="8" w:space="0" w:color="auto"/>
              <w:right w:val="single" w:sz="4" w:space="0" w:color="auto"/>
            </w:tcBorders>
            <w:noWrap/>
            <w:vAlign w:val="bottom"/>
            <w:hideMark/>
          </w:tcPr>
          <w:p w14:paraId="5D18B063"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over kr. </w:t>
            </w:r>
            <w:proofErr w:type="gramStart"/>
            <w:r w:rsidRPr="009C6027">
              <w:rPr>
                <w:rFonts w:ascii="Arial" w:hAnsi="Arial" w:cs="Arial"/>
                <w:color w:val="000000"/>
                <w:sz w:val="20"/>
                <w:lang w:eastAsia="nb-NO"/>
              </w:rPr>
              <w:t>10.000,-</w:t>
            </w:r>
            <w:proofErr w:type="gramEnd"/>
          </w:p>
        </w:tc>
        <w:tc>
          <w:tcPr>
            <w:tcW w:w="1783" w:type="dxa"/>
            <w:tcBorders>
              <w:top w:val="single" w:sz="8" w:space="0" w:color="auto"/>
              <w:left w:val="nil"/>
              <w:bottom w:val="single" w:sz="8" w:space="0" w:color="auto"/>
              <w:right w:val="single" w:sz="4" w:space="0" w:color="auto"/>
            </w:tcBorders>
            <w:noWrap/>
            <w:vAlign w:val="bottom"/>
            <w:hideMark/>
          </w:tcPr>
          <w:p w14:paraId="1733B72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over kr. </w:t>
            </w:r>
            <w:proofErr w:type="gramStart"/>
            <w:r w:rsidRPr="009C6027">
              <w:rPr>
                <w:rFonts w:ascii="Arial" w:hAnsi="Arial" w:cs="Arial"/>
                <w:color w:val="000000"/>
                <w:sz w:val="20"/>
                <w:lang w:eastAsia="nb-NO"/>
              </w:rPr>
              <w:t>100.000,-</w:t>
            </w:r>
            <w:proofErr w:type="gramEnd"/>
          </w:p>
        </w:tc>
        <w:tc>
          <w:tcPr>
            <w:tcW w:w="1882" w:type="dxa"/>
            <w:tcBorders>
              <w:top w:val="single" w:sz="8" w:space="0" w:color="auto"/>
              <w:left w:val="nil"/>
              <w:bottom w:val="single" w:sz="8" w:space="0" w:color="auto"/>
              <w:right w:val="single" w:sz="8" w:space="0" w:color="auto"/>
            </w:tcBorders>
            <w:noWrap/>
            <w:vAlign w:val="bottom"/>
            <w:hideMark/>
          </w:tcPr>
          <w:p w14:paraId="36074B29"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over kr. </w:t>
            </w:r>
            <w:proofErr w:type="gramStart"/>
            <w:r w:rsidRPr="009C6027">
              <w:rPr>
                <w:rFonts w:ascii="Arial" w:hAnsi="Arial" w:cs="Arial"/>
                <w:color w:val="000000"/>
                <w:sz w:val="20"/>
                <w:lang w:eastAsia="nb-NO"/>
              </w:rPr>
              <w:t>1.000.000,-</w:t>
            </w:r>
            <w:proofErr w:type="gramEnd"/>
          </w:p>
        </w:tc>
      </w:tr>
      <w:tr w:rsidR="008C6F72" w:rsidRPr="009C6027" w14:paraId="049F2257"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02D409E4"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Kasserer</w:t>
            </w:r>
          </w:p>
        </w:tc>
        <w:tc>
          <w:tcPr>
            <w:tcW w:w="1806" w:type="dxa"/>
            <w:tcBorders>
              <w:top w:val="nil"/>
              <w:left w:val="nil"/>
              <w:bottom w:val="single" w:sz="4" w:space="0" w:color="auto"/>
              <w:right w:val="single" w:sz="4" w:space="0" w:color="auto"/>
            </w:tcBorders>
            <w:noWrap/>
            <w:vAlign w:val="bottom"/>
            <w:hideMark/>
          </w:tcPr>
          <w:p w14:paraId="1B8C2302"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single" w:sz="4" w:space="0" w:color="auto"/>
              <w:left w:val="nil"/>
              <w:bottom w:val="single" w:sz="4" w:space="0" w:color="auto"/>
              <w:right w:val="single" w:sz="4" w:space="0" w:color="auto"/>
            </w:tcBorders>
            <w:noWrap/>
            <w:vAlign w:val="bottom"/>
            <w:hideMark/>
          </w:tcPr>
          <w:p w14:paraId="6A27B986"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783" w:type="dxa"/>
            <w:tcBorders>
              <w:top w:val="single" w:sz="4" w:space="0" w:color="auto"/>
              <w:left w:val="nil"/>
              <w:bottom w:val="single" w:sz="4" w:space="0" w:color="auto"/>
              <w:right w:val="single" w:sz="4" w:space="0" w:color="auto"/>
            </w:tcBorders>
            <w:noWrap/>
            <w:vAlign w:val="bottom"/>
            <w:hideMark/>
          </w:tcPr>
          <w:p w14:paraId="11054A8F"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882" w:type="dxa"/>
            <w:tcBorders>
              <w:top w:val="single" w:sz="4" w:space="0" w:color="auto"/>
              <w:left w:val="nil"/>
              <w:bottom w:val="single" w:sz="4" w:space="0" w:color="auto"/>
              <w:right w:val="single" w:sz="4" w:space="0" w:color="auto"/>
            </w:tcBorders>
            <w:noWrap/>
            <w:vAlign w:val="bottom"/>
            <w:hideMark/>
          </w:tcPr>
          <w:p w14:paraId="130A139D"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r>
      <w:tr w:rsidR="008C6F72" w:rsidRPr="009C6027" w14:paraId="018AFFD1"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67F50ED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Styreleder</w:t>
            </w:r>
          </w:p>
        </w:tc>
        <w:tc>
          <w:tcPr>
            <w:tcW w:w="1806" w:type="dxa"/>
            <w:tcBorders>
              <w:top w:val="nil"/>
              <w:left w:val="nil"/>
              <w:bottom w:val="single" w:sz="4" w:space="0" w:color="auto"/>
              <w:right w:val="single" w:sz="4" w:space="0" w:color="auto"/>
            </w:tcBorders>
            <w:noWrap/>
            <w:vAlign w:val="bottom"/>
            <w:hideMark/>
          </w:tcPr>
          <w:p w14:paraId="3F472087"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586" w:type="dxa"/>
            <w:tcBorders>
              <w:top w:val="nil"/>
              <w:left w:val="nil"/>
              <w:bottom w:val="single" w:sz="4" w:space="0" w:color="auto"/>
              <w:right w:val="single" w:sz="4" w:space="0" w:color="auto"/>
            </w:tcBorders>
            <w:noWrap/>
            <w:vAlign w:val="bottom"/>
            <w:hideMark/>
          </w:tcPr>
          <w:p w14:paraId="26B7AD64"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783" w:type="dxa"/>
            <w:tcBorders>
              <w:top w:val="nil"/>
              <w:left w:val="nil"/>
              <w:bottom w:val="single" w:sz="4" w:space="0" w:color="auto"/>
              <w:right w:val="single" w:sz="4" w:space="0" w:color="auto"/>
            </w:tcBorders>
            <w:noWrap/>
            <w:vAlign w:val="bottom"/>
            <w:hideMark/>
          </w:tcPr>
          <w:p w14:paraId="6F83A0B4"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882" w:type="dxa"/>
            <w:tcBorders>
              <w:top w:val="nil"/>
              <w:left w:val="nil"/>
              <w:bottom w:val="single" w:sz="4" w:space="0" w:color="auto"/>
              <w:right w:val="single" w:sz="4" w:space="0" w:color="auto"/>
            </w:tcBorders>
            <w:noWrap/>
            <w:vAlign w:val="bottom"/>
            <w:hideMark/>
          </w:tcPr>
          <w:p w14:paraId="27B90F41"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r>
      <w:tr w:rsidR="008C6F72" w:rsidRPr="009C6027" w14:paraId="34F5FEF4" w14:textId="77777777" w:rsidTr="00A00234">
        <w:trPr>
          <w:trHeight w:val="255"/>
        </w:trPr>
        <w:tc>
          <w:tcPr>
            <w:tcW w:w="1561" w:type="dxa"/>
            <w:tcBorders>
              <w:top w:val="nil"/>
              <w:left w:val="nil"/>
              <w:bottom w:val="nil"/>
              <w:right w:val="nil"/>
            </w:tcBorders>
            <w:noWrap/>
            <w:vAlign w:val="bottom"/>
            <w:hideMark/>
          </w:tcPr>
          <w:p w14:paraId="4C84A82D" w14:textId="77777777" w:rsidR="008C6F72" w:rsidRPr="009C6027" w:rsidRDefault="008C6F72" w:rsidP="00844E3A">
            <w:pPr>
              <w:ind w:left="709" w:hanging="720"/>
              <w:rPr>
                <w:rFonts w:ascii="Arial" w:hAnsi="Arial" w:cs="Arial"/>
                <w:color w:val="000000"/>
                <w:sz w:val="20"/>
                <w:lang w:eastAsia="nb-NO"/>
              </w:rPr>
            </w:pPr>
          </w:p>
        </w:tc>
        <w:tc>
          <w:tcPr>
            <w:tcW w:w="3392" w:type="dxa"/>
            <w:gridSpan w:val="2"/>
            <w:tcBorders>
              <w:top w:val="single" w:sz="4" w:space="0" w:color="auto"/>
              <w:left w:val="nil"/>
              <w:bottom w:val="nil"/>
              <w:right w:val="nil"/>
            </w:tcBorders>
            <w:noWrap/>
            <w:vAlign w:val="bottom"/>
            <w:hideMark/>
          </w:tcPr>
          <w:p w14:paraId="1834A97B"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begge må godkjenne</w:t>
            </w:r>
          </w:p>
        </w:tc>
        <w:tc>
          <w:tcPr>
            <w:tcW w:w="1783" w:type="dxa"/>
            <w:tcBorders>
              <w:top w:val="nil"/>
              <w:left w:val="nil"/>
              <w:bottom w:val="nil"/>
              <w:right w:val="nil"/>
            </w:tcBorders>
            <w:noWrap/>
            <w:vAlign w:val="bottom"/>
            <w:hideMark/>
          </w:tcPr>
          <w:p w14:paraId="37569E8A" w14:textId="77777777" w:rsidR="008C6F72" w:rsidRPr="009C6027" w:rsidRDefault="008C6F72"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110CD938" w14:textId="77777777" w:rsidR="008C6F72" w:rsidRPr="009C6027" w:rsidRDefault="008C6F72" w:rsidP="00844E3A">
            <w:pPr>
              <w:ind w:left="709" w:hanging="720"/>
              <w:jc w:val="center"/>
              <w:rPr>
                <w:rFonts w:ascii="Arial" w:hAnsi="Arial" w:cs="Arial"/>
                <w:color w:val="000000"/>
                <w:sz w:val="20"/>
                <w:lang w:eastAsia="nb-NO"/>
              </w:rPr>
            </w:pPr>
          </w:p>
        </w:tc>
      </w:tr>
      <w:tr w:rsidR="008C6F72" w:rsidRPr="009C6027" w14:paraId="62F96E21" w14:textId="77777777" w:rsidTr="00A00234">
        <w:trPr>
          <w:trHeight w:val="255"/>
        </w:trPr>
        <w:tc>
          <w:tcPr>
            <w:tcW w:w="1561" w:type="dxa"/>
            <w:tcBorders>
              <w:top w:val="nil"/>
              <w:left w:val="nil"/>
              <w:bottom w:val="nil"/>
              <w:right w:val="nil"/>
            </w:tcBorders>
            <w:noWrap/>
            <w:vAlign w:val="bottom"/>
            <w:hideMark/>
          </w:tcPr>
          <w:p w14:paraId="5C42A6AA" w14:textId="77777777" w:rsidR="008C6F72" w:rsidRPr="009C6027" w:rsidRDefault="008C6F72" w:rsidP="00844E3A">
            <w:pPr>
              <w:ind w:left="709" w:hanging="720"/>
              <w:rPr>
                <w:rFonts w:ascii="Arial" w:hAnsi="Arial" w:cs="Arial"/>
                <w:color w:val="000000"/>
                <w:sz w:val="20"/>
                <w:lang w:eastAsia="nb-NO"/>
              </w:rPr>
            </w:pPr>
          </w:p>
        </w:tc>
        <w:tc>
          <w:tcPr>
            <w:tcW w:w="1806" w:type="dxa"/>
            <w:tcBorders>
              <w:top w:val="nil"/>
              <w:left w:val="nil"/>
              <w:bottom w:val="nil"/>
              <w:right w:val="nil"/>
            </w:tcBorders>
            <w:noWrap/>
            <w:vAlign w:val="bottom"/>
            <w:hideMark/>
          </w:tcPr>
          <w:p w14:paraId="0400A14D"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xml:space="preserve"> </w:t>
            </w:r>
          </w:p>
        </w:tc>
        <w:tc>
          <w:tcPr>
            <w:tcW w:w="1586" w:type="dxa"/>
            <w:tcBorders>
              <w:top w:val="nil"/>
              <w:left w:val="nil"/>
              <w:bottom w:val="nil"/>
              <w:right w:val="nil"/>
            </w:tcBorders>
            <w:noWrap/>
            <w:vAlign w:val="bottom"/>
            <w:hideMark/>
          </w:tcPr>
          <w:p w14:paraId="2738BCC6" w14:textId="77777777" w:rsidR="008C6F72" w:rsidRPr="009C6027" w:rsidRDefault="008C6F72" w:rsidP="00844E3A">
            <w:pPr>
              <w:ind w:left="709" w:hanging="720"/>
              <w:jc w:val="center"/>
              <w:rPr>
                <w:rFonts w:ascii="Arial" w:hAnsi="Arial" w:cs="Arial"/>
                <w:color w:val="000000"/>
                <w:sz w:val="20"/>
                <w:lang w:eastAsia="nb-NO"/>
              </w:rPr>
            </w:pPr>
          </w:p>
        </w:tc>
        <w:tc>
          <w:tcPr>
            <w:tcW w:w="1783" w:type="dxa"/>
            <w:tcBorders>
              <w:top w:val="nil"/>
              <w:left w:val="nil"/>
              <w:bottom w:val="nil"/>
              <w:right w:val="nil"/>
            </w:tcBorders>
            <w:noWrap/>
            <w:vAlign w:val="bottom"/>
            <w:hideMark/>
          </w:tcPr>
          <w:p w14:paraId="46AEBB71" w14:textId="77777777" w:rsidR="008C6F72" w:rsidRPr="009C6027" w:rsidRDefault="008C6F72"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3859AAC7" w14:textId="77777777" w:rsidR="008C6F72" w:rsidRPr="009C6027" w:rsidRDefault="008C6F72" w:rsidP="00844E3A">
            <w:pPr>
              <w:ind w:left="709" w:hanging="720"/>
              <w:jc w:val="center"/>
              <w:rPr>
                <w:rFonts w:ascii="Arial" w:hAnsi="Arial" w:cs="Arial"/>
                <w:color w:val="000000"/>
                <w:sz w:val="20"/>
                <w:lang w:eastAsia="nb-NO"/>
              </w:rPr>
            </w:pPr>
          </w:p>
        </w:tc>
      </w:tr>
      <w:tr w:rsidR="00A00234" w:rsidRPr="009C6027" w14:paraId="2843E27C" w14:textId="77777777" w:rsidTr="00046C47">
        <w:trPr>
          <w:trHeight w:val="255"/>
        </w:trPr>
        <w:tc>
          <w:tcPr>
            <w:tcW w:w="3367" w:type="dxa"/>
            <w:gridSpan w:val="2"/>
            <w:tcBorders>
              <w:top w:val="nil"/>
              <w:left w:val="nil"/>
              <w:bottom w:val="nil"/>
              <w:right w:val="nil"/>
            </w:tcBorders>
            <w:noWrap/>
            <w:vAlign w:val="bottom"/>
            <w:hideMark/>
          </w:tcPr>
          <w:p w14:paraId="1602E007" w14:textId="77777777" w:rsidR="00A00234" w:rsidRPr="009C6027" w:rsidRDefault="00A00234" w:rsidP="00844E3A">
            <w:pPr>
              <w:ind w:left="709" w:hanging="720"/>
              <w:rPr>
                <w:rFonts w:ascii="Arial" w:hAnsi="Arial" w:cs="Arial"/>
                <w:color w:val="000000"/>
                <w:sz w:val="20"/>
                <w:lang w:eastAsia="nb-NO"/>
              </w:rPr>
            </w:pPr>
            <w:r w:rsidRPr="009C6027">
              <w:rPr>
                <w:rFonts w:ascii="Arial" w:hAnsi="Arial" w:cs="Arial"/>
                <w:b/>
                <w:bCs/>
                <w:i/>
                <w:iCs/>
                <w:color w:val="000000"/>
                <w:sz w:val="20"/>
                <w:lang w:eastAsia="nb-NO"/>
              </w:rPr>
              <w:t>Godkjenning innkjøp</w:t>
            </w:r>
          </w:p>
        </w:tc>
        <w:tc>
          <w:tcPr>
            <w:tcW w:w="1586" w:type="dxa"/>
            <w:tcBorders>
              <w:top w:val="nil"/>
              <w:left w:val="nil"/>
              <w:bottom w:val="nil"/>
              <w:right w:val="nil"/>
            </w:tcBorders>
            <w:noWrap/>
            <w:vAlign w:val="bottom"/>
            <w:hideMark/>
          </w:tcPr>
          <w:p w14:paraId="07591F93" w14:textId="77777777" w:rsidR="00A00234" w:rsidRPr="009C6027" w:rsidRDefault="00A00234"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011CF245" w14:textId="77777777" w:rsidR="00A00234" w:rsidRPr="009C6027" w:rsidRDefault="00A00234"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4E86E674" w14:textId="77777777" w:rsidR="00A00234" w:rsidRPr="009C6027" w:rsidRDefault="00A00234" w:rsidP="00844E3A">
            <w:pPr>
              <w:ind w:left="709" w:hanging="720"/>
              <w:rPr>
                <w:rFonts w:ascii="Arial" w:hAnsi="Arial" w:cs="Arial"/>
                <w:color w:val="000000"/>
                <w:sz w:val="20"/>
                <w:lang w:eastAsia="nb-NO"/>
              </w:rPr>
            </w:pPr>
          </w:p>
        </w:tc>
      </w:tr>
      <w:tr w:rsidR="008C6F72" w:rsidRPr="009C6027" w14:paraId="1E9700E6" w14:textId="77777777" w:rsidTr="00A00234">
        <w:trPr>
          <w:trHeight w:val="270"/>
        </w:trPr>
        <w:tc>
          <w:tcPr>
            <w:tcW w:w="1561" w:type="dxa"/>
            <w:tcBorders>
              <w:top w:val="nil"/>
              <w:left w:val="nil"/>
              <w:bottom w:val="nil"/>
              <w:right w:val="nil"/>
            </w:tcBorders>
            <w:noWrap/>
            <w:vAlign w:val="bottom"/>
            <w:hideMark/>
          </w:tcPr>
          <w:p w14:paraId="4F547507" w14:textId="77777777" w:rsidR="008C6F72" w:rsidRPr="009C6027" w:rsidRDefault="008C6F72" w:rsidP="00844E3A">
            <w:pPr>
              <w:ind w:left="709" w:hanging="720"/>
              <w:rPr>
                <w:rFonts w:ascii="Arial" w:hAnsi="Arial" w:cs="Arial"/>
                <w:b/>
                <w:bCs/>
                <w:i/>
                <w:iCs/>
                <w:color w:val="000000"/>
                <w:sz w:val="20"/>
                <w:lang w:eastAsia="nb-NO"/>
              </w:rPr>
            </w:pPr>
          </w:p>
        </w:tc>
        <w:tc>
          <w:tcPr>
            <w:tcW w:w="1806" w:type="dxa"/>
            <w:tcBorders>
              <w:top w:val="nil"/>
              <w:left w:val="nil"/>
              <w:bottom w:val="nil"/>
              <w:right w:val="nil"/>
            </w:tcBorders>
            <w:noWrap/>
            <w:vAlign w:val="bottom"/>
            <w:hideMark/>
          </w:tcPr>
          <w:p w14:paraId="761A8068" w14:textId="77777777" w:rsidR="008C6F72" w:rsidRPr="009C6027" w:rsidRDefault="008C6F72" w:rsidP="00844E3A">
            <w:pPr>
              <w:ind w:left="709" w:hanging="720"/>
              <w:rPr>
                <w:rFonts w:ascii="Arial" w:hAnsi="Arial" w:cs="Arial"/>
                <w:color w:val="000000"/>
                <w:sz w:val="20"/>
                <w:lang w:eastAsia="nb-NO"/>
              </w:rPr>
            </w:pPr>
          </w:p>
        </w:tc>
        <w:tc>
          <w:tcPr>
            <w:tcW w:w="1586" w:type="dxa"/>
            <w:tcBorders>
              <w:top w:val="nil"/>
              <w:left w:val="nil"/>
              <w:bottom w:val="nil"/>
              <w:right w:val="nil"/>
            </w:tcBorders>
            <w:noWrap/>
            <w:vAlign w:val="bottom"/>
            <w:hideMark/>
          </w:tcPr>
          <w:p w14:paraId="71BD0113" w14:textId="77777777" w:rsidR="008C6F72" w:rsidRPr="009C6027" w:rsidRDefault="008C6F72" w:rsidP="00844E3A">
            <w:pPr>
              <w:ind w:left="709" w:hanging="720"/>
              <w:rPr>
                <w:rFonts w:ascii="Arial" w:hAnsi="Arial" w:cs="Arial"/>
                <w:color w:val="000000"/>
                <w:sz w:val="20"/>
                <w:lang w:eastAsia="nb-NO"/>
              </w:rPr>
            </w:pPr>
          </w:p>
        </w:tc>
        <w:tc>
          <w:tcPr>
            <w:tcW w:w="1783" w:type="dxa"/>
            <w:tcBorders>
              <w:top w:val="nil"/>
              <w:left w:val="nil"/>
              <w:bottom w:val="nil"/>
              <w:right w:val="nil"/>
            </w:tcBorders>
            <w:noWrap/>
            <w:vAlign w:val="bottom"/>
            <w:hideMark/>
          </w:tcPr>
          <w:p w14:paraId="7ADF3A4C" w14:textId="77777777" w:rsidR="008C6F72" w:rsidRPr="009C6027" w:rsidRDefault="008C6F72" w:rsidP="00844E3A">
            <w:pPr>
              <w:ind w:left="709" w:hanging="720"/>
              <w:jc w:val="center"/>
              <w:rPr>
                <w:rFonts w:ascii="Arial" w:hAnsi="Arial" w:cs="Arial"/>
                <w:color w:val="000000"/>
                <w:sz w:val="20"/>
                <w:lang w:eastAsia="nb-NO"/>
              </w:rPr>
            </w:pPr>
          </w:p>
        </w:tc>
        <w:tc>
          <w:tcPr>
            <w:tcW w:w="1882" w:type="dxa"/>
            <w:tcBorders>
              <w:top w:val="nil"/>
              <w:left w:val="nil"/>
              <w:bottom w:val="nil"/>
              <w:right w:val="nil"/>
            </w:tcBorders>
            <w:noWrap/>
            <w:vAlign w:val="bottom"/>
            <w:hideMark/>
          </w:tcPr>
          <w:p w14:paraId="60CC7450" w14:textId="77777777" w:rsidR="008C6F72" w:rsidRPr="009C6027" w:rsidRDefault="008C6F72" w:rsidP="00844E3A">
            <w:pPr>
              <w:ind w:left="709" w:hanging="720"/>
              <w:rPr>
                <w:rFonts w:ascii="Arial" w:hAnsi="Arial" w:cs="Arial"/>
                <w:color w:val="000000"/>
                <w:sz w:val="20"/>
                <w:lang w:eastAsia="nb-NO"/>
              </w:rPr>
            </w:pPr>
          </w:p>
        </w:tc>
      </w:tr>
      <w:tr w:rsidR="008C6F72" w:rsidRPr="009C6027" w14:paraId="38EC4529" w14:textId="77777777" w:rsidTr="00A00234">
        <w:trPr>
          <w:trHeight w:val="270"/>
        </w:trPr>
        <w:tc>
          <w:tcPr>
            <w:tcW w:w="1561" w:type="dxa"/>
            <w:tcBorders>
              <w:top w:val="single" w:sz="8" w:space="0" w:color="auto"/>
              <w:left w:val="single" w:sz="8" w:space="0" w:color="auto"/>
              <w:bottom w:val="single" w:sz="8" w:space="0" w:color="auto"/>
              <w:right w:val="single" w:sz="4" w:space="0" w:color="auto"/>
            </w:tcBorders>
            <w:noWrap/>
            <w:vAlign w:val="bottom"/>
            <w:hideMark/>
          </w:tcPr>
          <w:p w14:paraId="220A373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Navn</w:t>
            </w:r>
          </w:p>
        </w:tc>
        <w:tc>
          <w:tcPr>
            <w:tcW w:w="1806" w:type="dxa"/>
            <w:tcBorders>
              <w:top w:val="single" w:sz="8" w:space="0" w:color="auto"/>
              <w:left w:val="nil"/>
              <w:bottom w:val="single" w:sz="8" w:space="0" w:color="auto"/>
              <w:right w:val="single" w:sz="4" w:space="0" w:color="auto"/>
            </w:tcBorders>
            <w:noWrap/>
            <w:vAlign w:val="bottom"/>
            <w:hideMark/>
          </w:tcPr>
          <w:p w14:paraId="7CF62E7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opptil kr.10.000,-</w:t>
            </w:r>
          </w:p>
        </w:tc>
        <w:tc>
          <w:tcPr>
            <w:tcW w:w="1586" w:type="dxa"/>
            <w:tcBorders>
              <w:top w:val="single" w:sz="8" w:space="0" w:color="auto"/>
              <w:left w:val="nil"/>
              <w:bottom w:val="single" w:sz="8" w:space="0" w:color="auto"/>
              <w:right w:val="single" w:sz="4" w:space="0" w:color="auto"/>
            </w:tcBorders>
            <w:noWrap/>
            <w:vAlign w:val="bottom"/>
            <w:hideMark/>
          </w:tcPr>
          <w:p w14:paraId="0B62AA5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over kr. </w:t>
            </w:r>
            <w:proofErr w:type="gramStart"/>
            <w:r w:rsidRPr="009C6027">
              <w:rPr>
                <w:rFonts w:ascii="Arial" w:hAnsi="Arial" w:cs="Arial"/>
                <w:color w:val="000000"/>
                <w:sz w:val="20"/>
                <w:lang w:eastAsia="nb-NO"/>
              </w:rPr>
              <w:t>10.000,-</w:t>
            </w:r>
            <w:proofErr w:type="gramEnd"/>
          </w:p>
        </w:tc>
        <w:tc>
          <w:tcPr>
            <w:tcW w:w="1783" w:type="dxa"/>
            <w:tcBorders>
              <w:top w:val="single" w:sz="8" w:space="0" w:color="auto"/>
              <w:left w:val="nil"/>
              <w:bottom w:val="single" w:sz="8" w:space="0" w:color="auto"/>
              <w:right w:val="single" w:sz="4" w:space="0" w:color="auto"/>
            </w:tcBorders>
            <w:noWrap/>
            <w:vAlign w:val="bottom"/>
            <w:hideMark/>
          </w:tcPr>
          <w:p w14:paraId="632D63CE"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over kr. </w:t>
            </w:r>
            <w:proofErr w:type="gramStart"/>
            <w:r w:rsidRPr="009C6027">
              <w:rPr>
                <w:rFonts w:ascii="Arial" w:hAnsi="Arial" w:cs="Arial"/>
                <w:color w:val="000000"/>
                <w:sz w:val="20"/>
                <w:lang w:eastAsia="nb-NO"/>
              </w:rPr>
              <w:t>100.000,-</w:t>
            </w:r>
            <w:proofErr w:type="gramEnd"/>
          </w:p>
        </w:tc>
        <w:tc>
          <w:tcPr>
            <w:tcW w:w="1882" w:type="dxa"/>
            <w:tcBorders>
              <w:top w:val="single" w:sz="8" w:space="0" w:color="auto"/>
              <w:left w:val="nil"/>
              <w:bottom w:val="single" w:sz="8" w:space="0" w:color="auto"/>
              <w:right w:val="single" w:sz="8" w:space="0" w:color="auto"/>
            </w:tcBorders>
            <w:noWrap/>
            <w:vAlign w:val="bottom"/>
            <w:hideMark/>
          </w:tcPr>
          <w:p w14:paraId="5F5AC960"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over kr. </w:t>
            </w:r>
            <w:proofErr w:type="gramStart"/>
            <w:r w:rsidRPr="009C6027">
              <w:rPr>
                <w:rFonts w:ascii="Arial" w:hAnsi="Arial" w:cs="Arial"/>
                <w:color w:val="000000"/>
                <w:sz w:val="20"/>
                <w:lang w:eastAsia="nb-NO"/>
              </w:rPr>
              <w:t>1.000.000,-</w:t>
            </w:r>
            <w:proofErr w:type="gramEnd"/>
          </w:p>
        </w:tc>
      </w:tr>
      <w:tr w:rsidR="008C6F72" w:rsidRPr="009C6027" w14:paraId="4617AA39" w14:textId="77777777" w:rsidTr="00A00234">
        <w:trPr>
          <w:trHeight w:val="255"/>
        </w:trPr>
        <w:tc>
          <w:tcPr>
            <w:tcW w:w="1561" w:type="dxa"/>
            <w:tcBorders>
              <w:top w:val="single" w:sz="4" w:space="0" w:color="auto"/>
              <w:left w:val="single" w:sz="4" w:space="0" w:color="auto"/>
              <w:bottom w:val="single" w:sz="4" w:space="0" w:color="auto"/>
              <w:right w:val="single" w:sz="4" w:space="0" w:color="auto"/>
            </w:tcBorders>
            <w:noWrap/>
            <w:vAlign w:val="bottom"/>
            <w:hideMark/>
          </w:tcPr>
          <w:p w14:paraId="5B261534" w14:textId="52145534"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xml:space="preserve">adm. </w:t>
            </w:r>
            <w:r w:rsidR="00FF7C21">
              <w:rPr>
                <w:rFonts w:ascii="Arial" w:hAnsi="Arial" w:cs="Arial"/>
                <w:color w:val="000000"/>
                <w:sz w:val="20"/>
                <w:lang w:eastAsia="nb-NO"/>
              </w:rPr>
              <w:t>medarbeider</w:t>
            </w:r>
          </w:p>
        </w:tc>
        <w:tc>
          <w:tcPr>
            <w:tcW w:w="1806" w:type="dxa"/>
            <w:tcBorders>
              <w:top w:val="single" w:sz="4" w:space="0" w:color="auto"/>
              <w:left w:val="nil"/>
              <w:bottom w:val="single" w:sz="4" w:space="0" w:color="auto"/>
              <w:right w:val="single" w:sz="4" w:space="0" w:color="auto"/>
            </w:tcBorders>
            <w:noWrap/>
            <w:vAlign w:val="bottom"/>
            <w:hideMark/>
          </w:tcPr>
          <w:p w14:paraId="5F084787"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single" w:sz="4" w:space="0" w:color="auto"/>
              <w:left w:val="nil"/>
              <w:bottom w:val="single" w:sz="4" w:space="0" w:color="auto"/>
              <w:right w:val="single" w:sz="4" w:space="0" w:color="auto"/>
            </w:tcBorders>
            <w:noWrap/>
            <w:vAlign w:val="bottom"/>
            <w:hideMark/>
          </w:tcPr>
          <w:p w14:paraId="5BACE580"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783" w:type="dxa"/>
            <w:tcBorders>
              <w:top w:val="single" w:sz="4" w:space="0" w:color="auto"/>
              <w:left w:val="nil"/>
              <w:bottom w:val="single" w:sz="4" w:space="0" w:color="auto"/>
              <w:right w:val="single" w:sz="4" w:space="0" w:color="auto"/>
            </w:tcBorders>
            <w:noWrap/>
            <w:vAlign w:val="bottom"/>
            <w:hideMark/>
          </w:tcPr>
          <w:p w14:paraId="12ED4914"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882" w:type="dxa"/>
            <w:tcBorders>
              <w:top w:val="single" w:sz="4" w:space="0" w:color="auto"/>
              <w:left w:val="nil"/>
              <w:bottom w:val="single" w:sz="4" w:space="0" w:color="auto"/>
              <w:right w:val="single" w:sz="4" w:space="0" w:color="auto"/>
            </w:tcBorders>
            <w:noWrap/>
            <w:vAlign w:val="bottom"/>
            <w:hideMark/>
          </w:tcPr>
          <w:p w14:paraId="3419351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r>
      <w:tr w:rsidR="008C6F72" w:rsidRPr="009C6027" w14:paraId="7210BDAE"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14EA1CE2"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Kasserer</w:t>
            </w:r>
          </w:p>
        </w:tc>
        <w:tc>
          <w:tcPr>
            <w:tcW w:w="1806" w:type="dxa"/>
            <w:tcBorders>
              <w:top w:val="nil"/>
              <w:left w:val="nil"/>
              <w:bottom w:val="single" w:sz="4" w:space="0" w:color="auto"/>
              <w:right w:val="single" w:sz="4" w:space="0" w:color="auto"/>
            </w:tcBorders>
            <w:noWrap/>
            <w:vAlign w:val="bottom"/>
            <w:hideMark/>
          </w:tcPr>
          <w:p w14:paraId="7462CB36"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nil"/>
              <w:left w:val="nil"/>
              <w:bottom w:val="single" w:sz="4" w:space="0" w:color="auto"/>
              <w:right w:val="single" w:sz="4" w:space="0" w:color="auto"/>
            </w:tcBorders>
            <w:noWrap/>
            <w:vAlign w:val="bottom"/>
            <w:hideMark/>
          </w:tcPr>
          <w:p w14:paraId="0D1AD0E7" w14:textId="1B057D7C" w:rsidR="008C6F72" w:rsidRPr="009C6027" w:rsidRDefault="00FF7C21" w:rsidP="00844E3A">
            <w:pPr>
              <w:ind w:left="709" w:hanging="720"/>
              <w:jc w:val="center"/>
              <w:rPr>
                <w:rFonts w:ascii="Arial" w:hAnsi="Arial" w:cs="Arial"/>
                <w:color w:val="000000"/>
                <w:sz w:val="20"/>
                <w:lang w:eastAsia="nb-NO"/>
              </w:rPr>
            </w:pPr>
            <w:r>
              <w:rPr>
                <w:rFonts w:ascii="Arial" w:hAnsi="Arial" w:cs="Arial"/>
                <w:color w:val="000000"/>
                <w:sz w:val="20"/>
                <w:lang w:eastAsia="nb-NO"/>
              </w:rPr>
              <w:t>x</w:t>
            </w:r>
          </w:p>
        </w:tc>
        <w:tc>
          <w:tcPr>
            <w:tcW w:w="1783" w:type="dxa"/>
            <w:tcBorders>
              <w:top w:val="nil"/>
              <w:left w:val="nil"/>
              <w:bottom w:val="single" w:sz="4" w:space="0" w:color="auto"/>
              <w:right w:val="single" w:sz="4" w:space="0" w:color="auto"/>
            </w:tcBorders>
            <w:noWrap/>
            <w:vAlign w:val="bottom"/>
            <w:hideMark/>
          </w:tcPr>
          <w:p w14:paraId="58CCF22D"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 </w:t>
            </w:r>
          </w:p>
        </w:tc>
        <w:tc>
          <w:tcPr>
            <w:tcW w:w="1882" w:type="dxa"/>
            <w:tcBorders>
              <w:top w:val="nil"/>
              <w:left w:val="nil"/>
              <w:bottom w:val="single" w:sz="4" w:space="0" w:color="auto"/>
              <w:right w:val="single" w:sz="4" w:space="0" w:color="auto"/>
            </w:tcBorders>
            <w:noWrap/>
            <w:vAlign w:val="bottom"/>
            <w:hideMark/>
          </w:tcPr>
          <w:p w14:paraId="49739465"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r>
      <w:tr w:rsidR="00120836" w:rsidRPr="009C6027" w14:paraId="24041D57"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tcPr>
          <w:p w14:paraId="3AF5A861" w14:textId="216BD54F" w:rsidR="00120836" w:rsidRPr="009C6027" w:rsidRDefault="00120836" w:rsidP="00844E3A">
            <w:pPr>
              <w:ind w:left="709" w:hanging="720"/>
              <w:rPr>
                <w:rFonts w:ascii="Arial" w:hAnsi="Arial" w:cs="Arial"/>
                <w:color w:val="000000"/>
                <w:sz w:val="20"/>
                <w:lang w:eastAsia="nb-NO"/>
              </w:rPr>
            </w:pPr>
            <w:r>
              <w:rPr>
                <w:rFonts w:ascii="Arial" w:hAnsi="Arial" w:cs="Arial"/>
                <w:color w:val="000000"/>
                <w:sz w:val="20"/>
                <w:lang w:eastAsia="nb-NO"/>
              </w:rPr>
              <w:lastRenderedPageBreak/>
              <w:t>Daglig leder</w:t>
            </w:r>
          </w:p>
        </w:tc>
        <w:tc>
          <w:tcPr>
            <w:tcW w:w="1806" w:type="dxa"/>
            <w:tcBorders>
              <w:top w:val="nil"/>
              <w:left w:val="nil"/>
              <w:bottom w:val="single" w:sz="4" w:space="0" w:color="auto"/>
              <w:right w:val="single" w:sz="4" w:space="0" w:color="auto"/>
            </w:tcBorders>
            <w:noWrap/>
            <w:vAlign w:val="bottom"/>
          </w:tcPr>
          <w:p w14:paraId="7D495DBD" w14:textId="40E2F913" w:rsidR="00120836" w:rsidRPr="009C6027" w:rsidRDefault="00120836" w:rsidP="00844E3A">
            <w:pPr>
              <w:ind w:left="709" w:hanging="720"/>
              <w:jc w:val="center"/>
              <w:rPr>
                <w:rFonts w:ascii="Arial" w:hAnsi="Arial" w:cs="Arial"/>
                <w:color w:val="000000"/>
                <w:sz w:val="20"/>
                <w:lang w:eastAsia="nb-NO"/>
              </w:rPr>
            </w:pPr>
            <w:r>
              <w:rPr>
                <w:rFonts w:ascii="Arial" w:hAnsi="Arial" w:cs="Arial"/>
                <w:color w:val="000000"/>
                <w:sz w:val="20"/>
                <w:lang w:eastAsia="nb-NO"/>
              </w:rPr>
              <w:t>x</w:t>
            </w:r>
          </w:p>
        </w:tc>
        <w:tc>
          <w:tcPr>
            <w:tcW w:w="1586" w:type="dxa"/>
            <w:tcBorders>
              <w:top w:val="nil"/>
              <w:left w:val="nil"/>
              <w:bottom w:val="single" w:sz="4" w:space="0" w:color="auto"/>
              <w:right w:val="single" w:sz="4" w:space="0" w:color="auto"/>
            </w:tcBorders>
            <w:noWrap/>
            <w:vAlign w:val="bottom"/>
          </w:tcPr>
          <w:p w14:paraId="029E06F6" w14:textId="5E7A2707" w:rsidR="00120836" w:rsidRPr="009C6027" w:rsidRDefault="00120836" w:rsidP="00844E3A">
            <w:pPr>
              <w:ind w:left="709" w:hanging="720"/>
              <w:jc w:val="center"/>
              <w:rPr>
                <w:rFonts w:ascii="Arial" w:hAnsi="Arial" w:cs="Arial"/>
                <w:color w:val="000000"/>
                <w:sz w:val="20"/>
                <w:lang w:eastAsia="nb-NO"/>
              </w:rPr>
            </w:pPr>
            <w:r>
              <w:rPr>
                <w:rFonts w:ascii="Arial" w:hAnsi="Arial" w:cs="Arial"/>
                <w:color w:val="000000"/>
                <w:sz w:val="20"/>
                <w:lang w:eastAsia="nb-NO"/>
              </w:rPr>
              <w:t>x</w:t>
            </w:r>
          </w:p>
        </w:tc>
        <w:tc>
          <w:tcPr>
            <w:tcW w:w="1783" w:type="dxa"/>
            <w:tcBorders>
              <w:top w:val="nil"/>
              <w:left w:val="nil"/>
              <w:bottom w:val="single" w:sz="4" w:space="0" w:color="auto"/>
              <w:right w:val="single" w:sz="4" w:space="0" w:color="auto"/>
            </w:tcBorders>
            <w:noWrap/>
            <w:vAlign w:val="bottom"/>
          </w:tcPr>
          <w:p w14:paraId="037DC30B" w14:textId="77777777" w:rsidR="00120836" w:rsidRPr="009C6027" w:rsidRDefault="00120836" w:rsidP="00844E3A">
            <w:pPr>
              <w:ind w:left="709" w:hanging="720"/>
              <w:rPr>
                <w:rFonts w:ascii="Arial" w:hAnsi="Arial" w:cs="Arial"/>
                <w:color w:val="000000"/>
                <w:sz w:val="20"/>
                <w:lang w:eastAsia="nb-NO"/>
              </w:rPr>
            </w:pPr>
          </w:p>
        </w:tc>
        <w:tc>
          <w:tcPr>
            <w:tcW w:w="1882" w:type="dxa"/>
            <w:tcBorders>
              <w:top w:val="nil"/>
              <w:left w:val="nil"/>
              <w:bottom w:val="single" w:sz="4" w:space="0" w:color="auto"/>
              <w:right w:val="single" w:sz="4" w:space="0" w:color="auto"/>
            </w:tcBorders>
            <w:noWrap/>
            <w:vAlign w:val="bottom"/>
          </w:tcPr>
          <w:p w14:paraId="0AB02EE7" w14:textId="77777777" w:rsidR="00120836" w:rsidRPr="009C6027" w:rsidRDefault="00120836" w:rsidP="00844E3A">
            <w:pPr>
              <w:ind w:left="709" w:hanging="720"/>
              <w:rPr>
                <w:rFonts w:ascii="Arial" w:hAnsi="Arial" w:cs="Arial"/>
                <w:color w:val="000000"/>
                <w:sz w:val="20"/>
                <w:lang w:eastAsia="nb-NO"/>
              </w:rPr>
            </w:pPr>
          </w:p>
        </w:tc>
      </w:tr>
      <w:tr w:rsidR="008C6F72" w:rsidRPr="009C6027" w14:paraId="0D77CFA9"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0749B7FF"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Styreleder</w:t>
            </w:r>
          </w:p>
        </w:tc>
        <w:tc>
          <w:tcPr>
            <w:tcW w:w="1806" w:type="dxa"/>
            <w:tcBorders>
              <w:top w:val="nil"/>
              <w:left w:val="nil"/>
              <w:bottom w:val="single" w:sz="4" w:space="0" w:color="auto"/>
              <w:right w:val="single" w:sz="4" w:space="0" w:color="auto"/>
            </w:tcBorders>
            <w:noWrap/>
            <w:vAlign w:val="bottom"/>
            <w:hideMark/>
          </w:tcPr>
          <w:p w14:paraId="322467D0" w14:textId="77777777" w:rsidR="008C6F72" w:rsidRPr="009C6027" w:rsidRDefault="008C6F72" w:rsidP="00844E3A">
            <w:pPr>
              <w:ind w:left="709" w:hanging="720"/>
              <w:jc w:val="center"/>
              <w:rPr>
                <w:rFonts w:ascii="Arial" w:hAnsi="Arial" w:cs="Arial"/>
                <w:color w:val="000000"/>
                <w:sz w:val="20"/>
                <w:lang w:eastAsia="nb-NO"/>
              </w:rPr>
            </w:pPr>
            <w:r w:rsidRPr="009C6027">
              <w:rPr>
                <w:rFonts w:ascii="Arial" w:hAnsi="Arial" w:cs="Arial"/>
                <w:color w:val="000000"/>
                <w:sz w:val="20"/>
                <w:lang w:eastAsia="nb-NO"/>
              </w:rPr>
              <w:t>x</w:t>
            </w:r>
          </w:p>
        </w:tc>
        <w:tc>
          <w:tcPr>
            <w:tcW w:w="1586" w:type="dxa"/>
            <w:tcBorders>
              <w:top w:val="nil"/>
              <w:left w:val="nil"/>
              <w:bottom w:val="single" w:sz="4" w:space="0" w:color="auto"/>
              <w:right w:val="single" w:sz="4" w:space="0" w:color="auto"/>
            </w:tcBorders>
            <w:noWrap/>
            <w:vAlign w:val="bottom"/>
            <w:hideMark/>
          </w:tcPr>
          <w:p w14:paraId="39AF568D" w14:textId="77ADCFF6" w:rsidR="008C6F72" w:rsidRPr="009C6027" w:rsidRDefault="00FF7C21" w:rsidP="00844E3A">
            <w:pPr>
              <w:ind w:left="709" w:hanging="720"/>
              <w:jc w:val="center"/>
              <w:rPr>
                <w:rFonts w:ascii="Arial" w:hAnsi="Arial" w:cs="Arial"/>
                <w:color w:val="000000"/>
                <w:sz w:val="20"/>
                <w:lang w:eastAsia="nb-NO"/>
              </w:rPr>
            </w:pPr>
            <w:r>
              <w:rPr>
                <w:rFonts w:ascii="Arial" w:hAnsi="Arial" w:cs="Arial"/>
                <w:color w:val="000000"/>
                <w:sz w:val="20"/>
                <w:lang w:eastAsia="nb-NO"/>
              </w:rPr>
              <w:t>x</w:t>
            </w:r>
          </w:p>
        </w:tc>
        <w:tc>
          <w:tcPr>
            <w:tcW w:w="1783" w:type="dxa"/>
            <w:tcBorders>
              <w:top w:val="nil"/>
              <w:left w:val="nil"/>
              <w:bottom w:val="single" w:sz="4" w:space="0" w:color="auto"/>
              <w:right w:val="single" w:sz="4" w:space="0" w:color="auto"/>
            </w:tcBorders>
            <w:noWrap/>
            <w:vAlign w:val="bottom"/>
            <w:hideMark/>
          </w:tcPr>
          <w:p w14:paraId="16983DB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budsjettert</w:t>
            </w:r>
          </w:p>
        </w:tc>
        <w:tc>
          <w:tcPr>
            <w:tcW w:w="1882" w:type="dxa"/>
            <w:tcBorders>
              <w:top w:val="nil"/>
              <w:left w:val="nil"/>
              <w:bottom w:val="single" w:sz="4" w:space="0" w:color="auto"/>
              <w:right w:val="single" w:sz="4" w:space="0" w:color="auto"/>
            </w:tcBorders>
            <w:noWrap/>
            <w:vAlign w:val="bottom"/>
            <w:hideMark/>
          </w:tcPr>
          <w:p w14:paraId="69842477"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budsjettert</w:t>
            </w:r>
          </w:p>
        </w:tc>
      </w:tr>
      <w:tr w:rsidR="008C6F72" w:rsidRPr="009C6027" w14:paraId="40FEAED3"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4866457C"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styrevedtak</w:t>
            </w:r>
          </w:p>
        </w:tc>
        <w:tc>
          <w:tcPr>
            <w:tcW w:w="1806" w:type="dxa"/>
            <w:tcBorders>
              <w:top w:val="nil"/>
              <w:left w:val="nil"/>
              <w:bottom w:val="single" w:sz="4" w:space="0" w:color="auto"/>
              <w:right w:val="single" w:sz="4" w:space="0" w:color="auto"/>
            </w:tcBorders>
            <w:noWrap/>
            <w:vAlign w:val="bottom"/>
            <w:hideMark/>
          </w:tcPr>
          <w:p w14:paraId="16847DA4"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586" w:type="dxa"/>
            <w:tcBorders>
              <w:top w:val="nil"/>
              <w:left w:val="nil"/>
              <w:bottom w:val="single" w:sz="4" w:space="0" w:color="auto"/>
              <w:right w:val="single" w:sz="4" w:space="0" w:color="auto"/>
            </w:tcBorders>
            <w:noWrap/>
            <w:vAlign w:val="bottom"/>
            <w:hideMark/>
          </w:tcPr>
          <w:p w14:paraId="73D4BD03"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783" w:type="dxa"/>
            <w:tcBorders>
              <w:top w:val="nil"/>
              <w:left w:val="nil"/>
              <w:bottom w:val="single" w:sz="4" w:space="0" w:color="auto"/>
              <w:right w:val="single" w:sz="4" w:space="0" w:color="auto"/>
            </w:tcBorders>
            <w:noWrap/>
            <w:vAlign w:val="bottom"/>
            <w:hideMark/>
          </w:tcPr>
          <w:p w14:paraId="43642462"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ikke budsjettert</w:t>
            </w:r>
          </w:p>
        </w:tc>
        <w:tc>
          <w:tcPr>
            <w:tcW w:w="1882" w:type="dxa"/>
            <w:tcBorders>
              <w:top w:val="nil"/>
              <w:left w:val="nil"/>
              <w:bottom w:val="single" w:sz="4" w:space="0" w:color="auto"/>
              <w:right w:val="single" w:sz="4" w:space="0" w:color="auto"/>
            </w:tcBorders>
            <w:noWrap/>
            <w:vAlign w:val="bottom"/>
            <w:hideMark/>
          </w:tcPr>
          <w:p w14:paraId="73D4AD06"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r>
      <w:tr w:rsidR="008C6F72" w:rsidRPr="009C6027" w14:paraId="44494641" w14:textId="77777777" w:rsidTr="00A00234">
        <w:trPr>
          <w:trHeight w:val="255"/>
        </w:trPr>
        <w:tc>
          <w:tcPr>
            <w:tcW w:w="1561" w:type="dxa"/>
            <w:tcBorders>
              <w:top w:val="nil"/>
              <w:left w:val="single" w:sz="4" w:space="0" w:color="auto"/>
              <w:bottom w:val="single" w:sz="4" w:space="0" w:color="auto"/>
              <w:right w:val="single" w:sz="4" w:space="0" w:color="auto"/>
            </w:tcBorders>
            <w:noWrap/>
            <w:vAlign w:val="bottom"/>
            <w:hideMark/>
          </w:tcPr>
          <w:p w14:paraId="0585A102"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årsmøtevedtak</w:t>
            </w:r>
          </w:p>
        </w:tc>
        <w:tc>
          <w:tcPr>
            <w:tcW w:w="1806" w:type="dxa"/>
            <w:tcBorders>
              <w:top w:val="nil"/>
              <w:left w:val="nil"/>
              <w:bottom w:val="single" w:sz="4" w:space="0" w:color="auto"/>
              <w:right w:val="single" w:sz="4" w:space="0" w:color="auto"/>
            </w:tcBorders>
            <w:noWrap/>
            <w:vAlign w:val="bottom"/>
            <w:hideMark/>
          </w:tcPr>
          <w:p w14:paraId="727E80B9"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586" w:type="dxa"/>
            <w:tcBorders>
              <w:top w:val="nil"/>
              <w:left w:val="nil"/>
              <w:bottom w:val="single" w:sz="4" w:space="0" w:color="auto"/>
              <w:right w:val="single" w:sz="4" w:space="0" w:color="auto"/>
            </w:tcBorders>
            <w:noWrap/>
            <w:vAlign w:val="bottom"/>
            <w:hideMark/>
          </w:tcPr>
          <w:p w14:paraId="7A1D1F7B"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783" w:type="dxa"/>
            <w:tcBorders>
              <w:top w:val="nil"/>
              <w:left w:val="nil"/>
              <w:bottom w:val="single" w:sz="4" w:space="0" w:color="auto"/>
              <w:right w:val="single" w:sz="4" w:space="0" w:color="auto"/>
            </w:tcBorders>
            <w:noWrap/>
            <w:vAlign w:val="bottom"/>
            <w:hideMark/>
          </w:tcPr>
          <w:p w14:paraId="4A4DAFA3"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 </w:t>
            </w:r>
          </w:p>
        </w:tc>
        <w:tc>
          <w:tcPr>
            <w:tcW w:w="1882" w:type="dxa"/>
            <w:tcBorders>
              <w:top w:val="nil"/>
              <w:left w:val="nil"/>
              <w:bottom w:val="single" w:sz="4" w:space="0" w:color="auto"/>
              <w:right w:val="single" w:sz="4" w:space="0" w:color="auto"/>
            </w:tcBorders>
            <w:noWrap/>
            <w:vAlign w:val="bottom"/>
            <w:hideMark/>
          </w:tcPr>
          <w:p w14:paraId="2157E718" w14:textId="77777777" w:rsidR="008C6F72" w:rsidRPr="009C6027" w:rsidRDefault="008C6F72" w:rsidP="00844E3A">
            <w:pPr>
              <w:ind w:left="709" w:hanging="720"/>
              <w:rPr>
                <w:rFonts w:ascii="Arial" w:hAnsi="Arial" w:cs="Arial"/>
                <w:color w:val="000000"/>
                <w:sz w:val="20"/>
                <w:lang w:eastAsia="nb-NO"/>
              </w:rPr>
            </w:pPr>
            <w:r w:rsidRPr="009C6027">
              <w:rPr>
                <w:rFonts w:ascii="Arial" w:hAnsi="Arial" w:cs="Arial"/>
                <w:color w:val="000000"/>
                <w:sz w:val="20"/>
                <w:lang w:eastAsia="nb-NO"/>
              </w:rPr>
              <w:t>ikke budsjettert</w:t>
            </w:r>
          </w:p>
        </w:tc>
      </w:tr>
    </w:tbl>
    <w:p w14:paraId="4A1910D7" w14:textId="77777777" w:rsidR="0060716B" w:rsidRPr="009C6027" w:rsidRDefault="0060716B" w:rsidP="0060716B">
      <w:pPr>
        <w:ind w:left="709" w:hanging="720"/>
      </w:pPr>
    </w:p>
    <w:p w14:paraId="3EA7F128" w14:textId="77777777" w:rsidR="0006388E" w:rsidRDefault="0006388E" w:rsidP="0006388E"/>
    <w:p w14:paraId="4BDB5855" w14:textId="77777777" w:rsidR="0006388E" w:rsidRDefault="0006388E" w:rsidP="0006388E"/>
    <w:p w14:paraId="38D895B0" w14:textId="77777777" w:rsidR="0006388E" w:rsidRDefault="0006388E" w:rsidP="0006388E"/>
    <w:p w14:paraId="67F34E7C" w14:textId="77777777" w:rsidR="0006388E" w:rsidRDefault="0006388E" w:rsidP="0006388E"/>
    <w:p w14:paraId="7C16EB2C" w14:textId="77777777" w:rsidR="0006388E" w:rsidRDefault="0006388E" w:rsidP="0006388E"/>
    <w:p w14:paraId="1648E80E" w14:textId="77777777" w:rsidR="0006388E" w:rsidRDefault="0006388E" w:rsidP="0006388E"/>
    <w:p w14:paraId="05FB1850" w14:textId="77777777" w:rsidR="0006388E" w:rsidRDefault="0006388E" w:rsidP="0006388E"/>
    <w:p w14:paraId="0CE06386" w14:textId="77777777" w:rsidR="0006388E" w:rsidRPr="0006388E" w:rsidRDefault="0006388E" w:rsidP="0006388E">
      <w:pPr>
        <w:rPr>
          <w:lang w:eastAsia="nb-NO"/>
        </w:rPr>
      </w:pPr>
    </w:p>
    <w:p w14:paraId="1756B079" w14:textId="77777777" w:rsidR="0006388E" w:rsidRDefault="0006388E" w:rsidP="0006388E">
      <w:pPr>
        <w:pStyle w:val="Overskrift2"/>
        <w:ind w:left="708"/>
      </w:pPr>
    </w:p>
    <w:p w14:paraId="73BCCC8C" w14:textId="77777777" w:rsidR="0006388E" w:rsidRDefault="0006388E" w:rsidP="0006388E">
      <w:pPr>
        <w:rPr>
          <w:lang w:eastAsia="nb-NO"/>
        </w:rPr>
      </w:pPr>
    </w:p>
    <w:p w14:paraId="2D0018B6" w14:textId="77777777" w:rsidR="0006388E" w:rsidRDefault="0006388E" w:rsidP="0006388E">
      <w:pPr>
        <w:rPr>
          <w:lang w:eastAsia="nb-NO"/>
        </w:rPr>
      </w:pPr>
    </w:p>
    <w:p w14:paraId="77C0CFB6" w14:textId="77777777" w:rsidR="0006388E" w:rsidRDefault="0006388E" w:rsidP="0006388E">
      <w:pPr>
        <w:rPr>
          <w:lang w:eastAsia="nb-NO"/>
        </w:rPr>
      </w:pPr>
    </w:p>
    <w:p w14:paraId="3AED71E7" w14:textId="77777777" w:rsidR="0006388E" w:rsidRDefault="0006388E" w:rsidP="0006388E">
      <w:pPr>
        <w:rPr>
          <w:lang w:eastAsia="nb-NO"/>
        </w:rPr>
      </w:pPr>
    </w:p>
    <w:p w14:paraId="15189798" w14:textId="77777777" w:rsidR="000B4798" w:rsidRDefault="000B4798" w:rsidP="0006388E">
      <w:pPr>
        <w:pStyle w:val="Overskrift1"/>
        <w:ind w:left="0"/>
      </w:pPr>
    </w:p>
    <w:p w14:paraId="629B3E63" w14:textId="77777777" w:rsidR="00FF7C21" w:rsidRDefault="00FF7C21" w:rsidP="0006388E">
      <w:pPr>
        <w:pStyle w:val="Overskrift1"/>
        <w:ind w:left="0"/>
      </w:pPr>
      <w:bookmarkStart w:id="115" w:name="_Toc155732262"/>
    </w:p>
    <w:p w14:paraId="13ABA621" w14:textId="71158BA5" w:rsidR="0006388E" w:rsidRDefault="0006388E" w:rsidP="0006388E">
      <w:pPr>
        <w:pStyle w:val="Overskrift1"/>
        <w:ind w:left="0"/>
      </w:pPr>
      <w:r>
        <w:t>14.</w:t>
      </w:r>
      <w:r>
        <w:tab/>
        <w:t>Informasjon/kommunikasjon</w:t>
      </w:r>
      <w:bookmarkEnd w:id="115"/>
    </w:p>
    <w:p w14:paraId="3B110F1D" w14:textId="77777777" w:rsidR="0060716B" w:rsidRPr="009C6027" w:rsidRDefault="0006388E" w:rsidP="0006388E">
      <w:pPr>
        <w:pStyle w:val="Overskrift2"/>
        <w:ind w:left="0"/>
      </w:pPr>
      <w:bookmarkStart w:id="116" w:name="_Toc155732263"/>
      <w:r>
        <w:t>14.1</w:t>
      </w:r>
      <w:r>
        <w:tab/>
      </w:r>
      <w:r w:rsidR="0060716B" w:rsidRPr="009C6027">
        <w:t>Generelt</w:t>
      </w:r>
      <w:bookmarkEnd w:id="116"/>
    </w:p>
    <w:p w14:paraId="1CA57731" w14:textId="78B54922" w:rsidR="000B4798" w:rsidRDefault="00A00234" w:rsidP="00A56E4A">
      <w:pPr>
        <w:rPr>
          <w:rFonts w:ascii="Calibri" w:eastAsia="Calibri" w:hAnsi="Calibri" w:cs="Calibri"/>
        </w:rPr>
      </w:pPr>
      <w:r w:rsidRPr="00A00234">
        <w:rPr>
          <w:rFonts w:ascii="Calibri" w:eastAsia="Calibri" w:hAnsi="Calibri" w:cs="Calibri"/>
        </w:rPr>
        <w:t>Fjellhamar FK benytter primært digitale kommunikasjonskanaler mot, foresatte, samarbeidspartnere, presse, nærmiljøets beboere generelt, samt klubber og fotballmyndigheter. Dette kan være kanaler som egne nettsider, sosiale medier og e-post. Disse kanalene skal også bidra til å skape engasjement, tilhørighet, eierskap og åpenhet i og rundt klubben. Vi ber alle om å utvise godt skjønn under kommunikasjon i digitale kanaler, da budskap kan oppfattes annerledes enn tiltenkt, samt å ta nøye hensyn til barnas personvern.</w:t>
      </w:r>
    </w:p>
    <w:p w14:paraId="73D8CA19" w14:textId="082015DB" w:rsidR="000B4798" w:rsidRPr="00A56E4A" w:rsidRDefault="00B0184E" w:rsidP="00A56E4A">
      <w:pPr>
        <w:rPr>
          <w:rFonts w:ascii="Calibri" w:eastAsia="Calibri" w:hAnsi="Calibri" w:cs="Calibri"/>
        </w:rPr>
      </w:pPr>
      <w:r>
        <w:rPr>
          <w:noProof/>
        </w:rPr>
        <w:lastRenderedPageBreak/>
        <w:drawing>
          <wp:inline distT="0" distB="0" distL="0" distR="0" wp14:anchorId="51F3231D" wp14:editId="6FFFF0E0">
            <wp:extent cx="5760720" cy="1506855"/>
            <wp:effectExtent l="0" t="0" r="0" b="0"/>
            <wp:docPr id="5" name="Bilde 5"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bord&#10;&#10;Automatisk generert beskrivels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760720" cy="1506855"/>
                    </a:xfrm>
                    <a:prstGeom prst="rect">
                      <a:avLst/>
                    </a:prstGeom>
                  </pic:spPr>
                </pic:pic>
              </a:graphicData>
            </a:graphic>
          </wp:inline>
        </w:drawing>
      </w:r>
    </w:p>
    <w:p w14:paraId="262A31F7" w14:textId="77777777" w:rsidR="0060716B" w:rsidRPr="009C6027" w:rsidRDefault="0006388E" w:rsidP="0006388E">
      <w:pPr>
        <w:pStyle w:val="Overskrift2"/>
        <w:ind w:left="-11"/>
      </w:pPr>
      <w:bookmarkStart w:id="117" w:name="_Toc155732264"/>
      <w:r>
        <w:t>14.2</w:t>
      </w:r>
      <w:r>
        <w:tab/>
      </w:r>
      <w:r w:rsidR="0060716B" w:rsidRPr="009C6027">
        <w:t>Klubbens web side</w:t>
      </w:r>
      <w:bookmarkEnd w:id="117"/>
    </w:p>
    <w:p w14:paraId="0C212EA7" w14:textId="28F5A7E9" w:rsidR="0060716B" w:rsidRPr="009C6027" w:rsidRDefault="0060716B" w:rsidP="006161EC">
      <w:pPr>
        <w:ind w:hanging="11"/>
        <w:rPr>
          <w:rFonts w:ascii="Arial" w:hAnsi="Arial" w:cs="Arial"/>
        </w:rPr>
      </w:pPr>
      <w:hyperlink r:id="rId25" w:history="1">
        <w:r w:rsidRPr="00667897">
          <w:rPr>
            <w:rStyle w:val="Hyperkobling"/>
            <w:rFonts w:cstheme="minorHAnsi"/>
            <w:b/>
            <w:color w:val="auto"/>
          </w:rPr>
          <w:t>www.fjellhamarfotball.no</w:t>
        </w:r>
      </w:hyperlink>
      <w:r w:rsidRPr="009C6027">
        <w:rPr>
          <w:rFonts w:cstheme="minorHAnsi"/>
        </w:rPr>
        <w:t xml:space="preserve"> er </w:t>
      </w:r>
      <w:r w:rsidR="00667897" w:rsidRPr="00667897">
        <w:rPr>
          <w:rFonts w:cstheme="minorHAnsi"/>
        </w:rPr>
        <w:t>vår</w:t>
      </w:r>
      <w:r w:rsidRPr="009C6027">
        <w:rPr>
          <w:rFonts w:cstheme="minorHAnsi"/>
        </w:rPr>
        <w:t xml:space="preserve"> hjemmeside</w:t>
      </w:r>
      <w:r w:rsidR="006161EC">
        <w:rPr>
          <w:rFonts w:cstheme="minorHAnsi"/>
        </w:rPr>
        <w:t>, o</w:t>
      </w:r>
      <w:r w:rsidR="00667897" w:rsidRPr="00667897">
        <w:rPr>
          <w:rFonts w:cstheme="minorHAnsi"/>
        </w:rPr>
        <w:t xml:space="preserve">g </w:t>
      </w:r>
      <w:r w:rsidR="00667897">
        <w:rPr>
          <w:rFonts w:cstheme="minorHAnsi"/>
        </w:rPr>
        <w:t>h</w:t>
      </w:r>
      <w:r w:rsidRPr="00667897">
        <w:rPr>
          <w:rFonts w:cstheme="minorHAnsi"/>
        </w:rPr>
        <w:t xml:space="preserve">er </w:t>
      </w:r>
      <w:r w:rsidR="00FB51FF">
        <w:rPr>
          <w:rFonts w:cstheme="minorHAnsi"/>
        </w:rPr>
        <w:t>skal våre medlemmer og andre finne</w:t>
      </w:r>
      <w:r w:rsidRPr="009C6027">
        <w:rPr>
          <w:rFonts w:cstheme="minorHAnsi"/>
        </w:rPr>
        <w:t xml:space="preserve"> all viktig og relevant informasjon </w:t>
      </w:r>
      <w:r w:rsidR="00FB51FF">
        <w:rPr>
          <w:rFonts w:cstheme="minorHAnsi"/>
        </w:rPr>
        <w:t>og fakta om klubben</w:t>
      </w:r>
      <w:r w:rsidRPr="009C6027">
        <w:rPr>
          <w:rFonts w:cstheme="minorHAnsi"/>
        </w:rPr>
        <w:t>.</w:t>
      </w:r>
      <w:r w:rsidR="005B2626">
        <w:rPr>
          <w:rFonts w:cstheme="minorHAnsi"/>
        </w:rPr>
        <w:t xml:space="preserve"> </w:t>
      </w:r>
    </w:p>
    <w:p w14:paraId="700777DC" w14:textId="77777777" w:rsidR="0060716B" w:rsidRPr="009C6027" w:rsidRDefault="0006388E" w:rsidP="0006388E">
      <w:pPr>
        <w:pStyle w:val="Overskrift2"/>
        <w:ind w:left="-11"/>
      </w:pPr>
      <w:bookmarkStart w:id="118" w:name="_Toc155732265"/>
      <w:r>
        <w:t>14.3</w:t>
      </w:r>
      <w:r>
        <w:tab/>
      </w:r>
      <w:r w:rsidR="0060716B" w:rsidRPr="009C6027">
        <w:t xml:space="preserve">Klubbens </w:t>
      </w:r>
      <w:r w:rsidR="00393F5D">
        <w:t>tilstedeværelse på sosiale medier</w:t>
      </w:r>
      <w:bookmarkEnd w:id="118"/>
      <w:r w:rsidR="00393F5D">
        <w:t xml:space="preserve"> </w:t>
      </w:r>
    </w:p>
    <w:p w14:paraId="698E1FCA" w14:textId="5344BEB6" w:rsidR="0060716B" w:rsidRPr="009C6027" w:rsidRDefault="0060716B" w:rsidP="008C6F72">
      <w:pPr>
        <w:ind w:hanging="11"/>
      </w:pPr>
      <w:r w:rsidRPr="009C6027">
        <w:t xml:space="preserve">Klubbens </w:t>
      </w:r>
      <w:r w:rsidR="00393F5D">
        <w:t xml:space="preserve">har egen side både på Facebook og Instagram og disse kanalene brukes for </w:t>
      </w:r>
      <w:r w:rsidRPr="009C6027">
        <w:t xml:space="preserve">kommunikasjon og informasjon som skal raskt ut til brukerne, og med </w:t>
      </w:r>
      <w:proofErr w:type="gramStart"/>
      <w:r w:rsidRPr="009C6027">
        <w:t>link</w:t>
      </w:r>
      <w:proofErr w:type="gramEnd"/>
      <w:r w:rsidRPr="009C6027">
        <w:t xml:space="preserve"> til hjemmeside-sak der slik finnes. Klubbens </w:t>
      </w:r>
      <w:r>
        <w:t>FB</w:t>
      </w:r>
      <w:r w:rsidRPr="009C6027">
        <w:t xml:space="preserve">-administrator(er) har også lukkede FB-grupper for trenere/ledere og dommere. Laggruppene kan opprette egne lukkede FB-sider, med krav om at minst en representant for styret/administrasjon inviteres inn. </w:t>
      </w:r>
      <w:r w:rsidR="00715495">
        <w:t xml:space="preserve"> </w:t>
      </w:r>
    </w:p>
    <w:p w14:paraId="0C6685BE" w14:textId="77777777" w:rsidR="0060716B" w:rsidRPr="009C6027" w:rsidRDefault="0060716B" w:rsidP="0060716B">
      <w:pPr>
        <w:ind w:left="709" w:hanging="720"/>
      </w:pPr>
    </w:p>
    <w:p w14:paraId="54257914" w14:textId="77777777" w:rsidR="0060716B" w:rsidRPr="00C87D50" w:rsidRDefault="0006388E" w:rsidP="0006388E">
      <w:pPr>
        <w:pStyle w:val="Overskrift2"/>
        <w:ind w:left="-11"/>
      </w:pPr>
      <w:bookmarkStart w:id="119" w:name="_Toc155732266"/>
      <w:r>
        <w:t>14.4</w:t>
      </w:r>
      <w:r>
        <w:tab/>
      </w:r>
      <w:r w:rsidR="0060716B" w:rsidRPr="009C6027">
        <w:t xml:space="preserve">Kommunikasjon gjennom </w:t>
      </w:r>
      <w:proofErr w:type="gramStart"/>
      <w:r w:rsidR="0060716B" w:rsidRPr="009C6027">
        <w:t>mail</w:t>
      </w:r>
      <w:bookmarkEnd w:id="119"/>
      <w:proofErr w:type="gramEnd"/>
    </w:p>
    <w:p w14:paraId="66616B00" w14:textId="6485B0ED" w:rsidR="00B0184E" w:rsidRDefault="00B0184E" w:rsidP="00B0184E">
      <w:pPr>
        <w:tabs>
          <w:tab w:val="left" w:pos="284"/>
        </w:tabs>
        <w:spacing w:after="0" w:line="240" w:lineRule="auto"/>
      </w:pPr>
      <w:r>
        <w:t>Mail vil benyttes i følgende tilfeller:</w:t>
      </w:r>
    </w:p>
    <w:p w14:paraId="60EC42E0" w14:textId="5298CA3D" w:rsidR="00B0184E" w:rsidRDefault="00B0184E" w:rsidP="00B0184E">
      <w:pPr>
        <w:tabs>
          <w:tab w:val="left" w:pos="284"/>
        </w:tabs>
        <w:spacing w:after="0" w:line="240" w:lineRule="auto"/>
      </w:pPr>
      <w:r>
        <w:t>- Informasjon til nye medlemmer</w:t>
      </w:r>
    </w:p>
    <w:p w14:paraId="43D0734C" w14:textId="1ABFAE9B" w:rsidR="00B0184E" w:rsidRDefault="00B0184E" w:rsidP="00B0184E">
      <w:pPr>
        <w:tabs>
          <w:tab w:val="left" w:pos="284"/>
        </w:tabs>
        <w:spacing w:after="0" w:line="240" w:lineRule="auto"/>
      </w:pPr>
      <w:r>
        <w:t>- Nyhetsbrev eller viktig informasjon fra klubben sentralt skal ut til alle medlemmer</w:t>
      </w:r>
      <w:r w:rsidR="00DF5422">
        <w:t xml:space="preserve"> via </w:t>
      </w:r>
      <w:r w:rsidR="00B116CE">
        <w:t>Make.</w:t>
      </w:r>
    </w:p>
    <w:p w14:paraId="4252DADB" w14:textId="2B786901" w:rsidR="00B0184E" w:rsidRDefault="00B0184E" w:rsidP="00B0184E">
      <w:pPr>
        <w:tabs>
          <w:tab w:val="left" w:pos="284"/>
        </w:tabs>
        <w:spacing w:after="0" w:line="240" w:lineRule="auto"/>
      </w:pPr>
      <w:r>
        <w:t>- Viktige og tidsbestemte beskjeder</w:t>
      </w:r>
    </w:p>
    <w:p w14:paraId="4D312ED3" w14:textId="77777777" w:rsidR="0060716B" w:rsidRPr="009C6027" w:rsidRDefault="0060716B" w:rsidP="0060716B">
      <w:pPr>
        <w:ind w:left="709" w:hanging="720"/>
        <w:rPr>
          <w:lang w:eastAsia="nb-NO"/>
        </w:rPr>
      </w:pPr>
    </w:p>
    <w:p w14:paraId="49CA4A18" w14:textId="54275211" w:rsidR="00FB51FF" w:rsidRPr="00FB51FF" w:rsidRDefault="0006388E" w:rsidP="00FB51FF">
      <w:pPr>
        <w:pStyle w:val="Overskrift2"/>
        <w:ind w:left="-11"/>
      </w:pPr>
      <w:bookmarkStart w:id="120" w:name="_Toc155732267"/>
      <w:r>
        <w:t>14.5</w:t>
      </w:r>
      <w:r>
        <w:tab/>
      </w:r>
      <w:r w:rsidR="0060716B" w:rsidRPr="009C6027">
        <w:t>Lagenes interne kommunikasjon</w:t>
      </w:r>
      <w:bookmarkEnd w:id="120"/>
    </w:p>
    <w:p w14:paraId="515CA16D" w14:textId="235B9330" w:rsidR="00D55823" w:rsidRPr="00FB51FF" w:rsidRDefault="00FB51FF" w:rsidP="00FB51FF">
      <w:proofErr w:type="spellStart"/>
      <w:r>
        <w:t>Spond</w:t>
      </w:r>
      <w:proofErr w:type="spellEnd"/>
      <w:r>
        <w:t xml:space="preserve"> brukes av alle lag i Fjellhamar FK. Der meldes det av og på til treninger, kamper og turneringer/cuper. I </w:t>
      </w:r>
      <w:proofErr w:type="spellStart"/>
      <w:r w:rsidR="00B116CE">
        <w:t>S</w:t>
      </w:r>
      <w:r>
        <w:t>pond</w:t>
      </w:r>
      <w:proofErr w:type="spellEnd"/>
      <w:r>
        <w:t xml:space="preserve"> gis beskjeder som kun gruppen behøver å forholde seg til. </w:t>
      </w:r>
      <w:proofErr w:type="spellStart"/>
      <w:r w:rsidR="00D55823" w:rsidRPr="00D55823">
        <w:rPr>
          <w:rFonts w:ascii="Calibri" w:eastAsia="Calibri" w:hAnsi="Calibri" w:cs="Calibri"/>
        </w:rPr>
        <w:t>Spond</w:t>
      </w:r>
      <w:proofErr w:type="spellEnd"/>
      <w:r w:rsidR="00D55823" w:rsidRPr="00D55823">
        <w:rPr>
          <w:rFonts w:ascii="Calibri" w:eastAsia="Calibri" w:hAnsi="Calibri" w:cs="Calibri"/>
        </w:rPr>
        <w:t xml:space="preserve"> bruk</w:t>
      </w:r>
      <w:r>
        <w:rPr>
          <w:rFonts w:ascii="Calibri" w:eastAsia="Calibri" w:hAnsi="Calibri" w:cs="Calibri"/>
        </w:rPr>
        <w:t xml:space="preserve">es også </w:t>
      </w:r>
      <w:r w:rsidR="00D55823" w:rsidRPr="00D55823">
        <w:rPr>
          <w:rFonts w:ascii="Calibri" w:eastAsia="Calibri" w:hAnsi="Calibri" w:cs="Calibri"/>
        </w:rPr>
        <w:t>av klubbens akademi.</w:t>
      </w:r>
    </w:p>
    <w:p w14:paraId="69A9B906" w14:textId="39C3F6A1" w:rsidR="00393F5D" w:rsidRPr="004A2B74" w:rsidRDefault="00393F5D" w:rsidP="00393F5D">
      <w:pPr>
        <w:rPr>
          <w:rFonts w:ascii="Calibri" w:eastAsia="Calibri" w:hAnsi="Calibri" w:cs="Calibri"/>
        </w:rPr>
      </w:pPr>
      <w:r w:rsidRPr="004A2B74">
        <w:rPr>
          <w:rFonts w:ascii="Calibri" w:eastAsia="Calibri" w:hAnsi="Calibri" w:cs="Calibri"/>
        </w:rPr>
        <w:t>Hvis lagene oppretter egne FB sider eller annen form for intern kommunikasjon, skal alle spillere og/eller foreldre få tilgang til siden.  Det er ikke tillatt å holde noen som tilhører laget utenfor en slik gruppe.  Si</w:t>
      </w:r>
      <w:r w:rsidR="00B0184E">
        <w:rPr>
          <w:rFonts w:ascii="Calibri" w:eastAsia="Calibri" w:hAnsi="Calibri" w:cs="Calibri"/>
        </w:rPr>
        <w:t>d</w:t>
      </w:r>
      <w:r w:rsidRPr="004A2B74">
        <w:rPr>
          <w:rFonts w:ascii="Calibri" w:eastAsia="Calibri" w:hAnsi="Calibri" w:cs="Calibri"/>
        </w:rPr>
        <w:t>en skal primært benyttes til</w:t>
      </w:r>
      <w:r w:rsidR="004A2B74" w:rsidRPr="004A2B74">
        <w:rPr>
          <w:rFonts w:ascii="Calibri" w:eastAsia="Calibri" w:hAnsi="Calibri" w:cs="Calibri"/>
        </w:rPr>
        <w:t xml:space="preserve"> informasjon og ikke diskusjon.</w:t>
      </w:r>
      <w:r w:rsidRPr="004A2B74">
        <w:rPr>
          <w:rFonts w:ascii="Calibri" w:eastAsia="Calibri" w:hAnsi="Calibri" w:cs="Calibri"/>
        </w:rPr>
        <w:t xml:space="preserve">  Styret setter som krav at en fra administrasjonen eller en fra styret skal være medlem i gruppen. </w:t>
      </w:r>
    </w:p>
    <w:p w14:paraId="2F2C00A2" w14:textId="77777777" w:rsidR="00393F5D" w:rsidRDefault="00393F5D" w:rsidP="00393F5D">
      <w:pPr>
        <w:rPr>
          <w:rFonts w:ascii="Calibri" w:eastAsia="Calibri" w:hAnsi="Calibri" w:cs="Calibri"/>
        </w:rPr>
      </w:pPr>
      <w:r w:rsidRPr="004A2B74">
        <w:rPr>
          <w:rFonts w:ascii="Calibri" w:eastAsia="Calibri" w:hAnsi="Calibri" w:cs="Calibri"/>
        </w:rPr>
        <w:t xml:space="preserve">Se </w:t>
      </w:r>
      <w:proofErr w:type="gramStart"/>
      <w:r w:rsidRPr="004A2B74">
        <w:rPr>
          <w:rFonts w:ascii="Calibri" w:eastAsia="Calibri" w:hAnsi="Calibri" w:cs="Calibri"/>
        </w:rPr>
        <w:t>for øvrig</w:t>
      </w:r>
      <w:proofErr w:type="gramEnd"/>
      <w:r w:rsidRPr="004A2B74">
        <w:rPr>
          <w:rFonts w:ascii="Calibri" w:eastAsia="Calibri" w:hAnsi="Calibri" w:cs="Calibri"/>
        </w:rPr>
        <w:t xml:space="preserve"> viktig informasjon under punktet om retningslinjer for publisering av bilder og film under.</w:t>
      </w:r>
    </w:p>
    <w:p w14:paraId="069A1B49" w14:textId="5351E737" w:rsidR="00B0184E" w:rsidRDefault="00B0184E" w:rsidP="00393F5D">
      <w:pPr>
        <w:rPr>
          <w:rFonts w:ascii="Calibri" w:eastAsia="Calibri" w:hAnsi="Calibri" w:cs="Calibri"/>
        </w:rPr>
      </w:pPr>
    </w:p>
    <w:p w14:paraId="7F99BBD9" w14:textId="77777777" w:rsidR="004A2B74" w:rsidRPr="004A2B74" w:rsidRDefault="0006388E" w:rsidP="0006388E">
      <w:pPr>
        <w:pStyle w:val="Overskrift2"/>
        <w:ind w:left="-11"/>
      </w:pPr>
      <w:bookmarkStart w:id="121" w:name="_Toc155732268"/>
      <w:r>
        <w:lastRenderedPageBreak/>
        <w:t>14.6</w:t>
      </w:r>
      <w:r>
        <w:tab/>
      </w:r>
      <w:r w:rsidR="004A2B74" w:rsidRPr="004A2B74">
        <w:t>Retningslinjer for publisering av bilder og film</w:t>
      </w:r>
      <w:bookmarkEnd w:id="121"/>
    </w:p>
    <w:p w14:paraId="47C87C20" w14:textId="77777777" w:rsidR="004A2B74" w:rsidRPr="004A2B74" w:rsidRDefault="004A2B74" w:rsidP="004A2B74">
      <w:pPr>
        <w:rPr>
          <w:rFonts w:ascii="Calibri" w:eastAsia="Calibri" w:hAnsi="Calibri" w:cs="Calibri"/>
        </w:rPr>
      </w:pPr>
      <w:r w:rsidRPr="004A2B74">
        <w:rPr>
          <w:rFonts w:ascii="Calibri" w:eastAsia="Calibri" w:hAnsi="Calibri" w:cs="Calibri"/>
        </w:rPr>
        <w:t xml:space="preserve">I henhold til anbefalinger gitt av Norges idrettsforbund er det utarbeidet noen retningslinjer for å bevisstgjøre trenere, utøvere, ledere, frivillige og foresatte av barn i idrettslag. </w:t>
      </w:r>
    </w:p>
    <w:p w14:paraId="714EC10C" w14:textId="77777777" w:rsidR="004A2B74" w:rsidRDefault="004A2B74" w:rsidP="004A2B74">
      <w:pPr>
        <w:rPr>
          <w:rFonts w:ascii="Calibri" w:eastAsia="Calibri" w:hAnsi="Calibri" w:cs="Calibri"/>
          <w:color w:val="FF0000"/>
        </w:rPr>
      </w:pPr>
      <w:r w:rsidRPr="160CBCB3">
        <w:rPr>
          <w:rFonts w:ascii="Calibri" w:eastAsia="Calibri" w:hAnsi="Calibri" w:cs="Calibri"/>
          <w:color w:val="FF0000"/>
        </w:rPr>
        <w:t xml:space="preserve"> </w:t>
      </w:r>
    </w:p>
    <w:p w14:paraId="7550D900" w14:textId="77777777" w:rsidR="004A2B74" w:rsidRPr="004A2B74" w:rsidRDefault="004A2B74" w:rsidP="004A2B74">
      <w:pPr>
        <w:rPr>
          <w:rFonts w:ascii="Calibri" w:eastAsia="Calibri" w:hAnsi="Calibri" w:cs="Calibri"/>
        </w:rPr>
      </w:pPr>
      <w:r w:rsidRPr="004A2B74">
        <w:rPr>
          <w:rFonts w:ascii="Calibri" w:eastAsia="Calibri" w:hAnsi="Calibri" w:cs="Calibri"/>
        </w:rPr>
        <w:t xml:space="preserve">Det skal som hovedregelen alltid innhentes samtykke fra alle som lett kan identifiseres på bildene før bildet publiseres. Dersom de som er avbildet er under 15 år må samtykke hentes inn fra </w:t>
      </w:r>
      <w:r w:rsidRPr="004A2B74">
        <w:rPr>
          <w:rFonts w:ascii="Calibri" w:eastAsia="Calibri" w:hAnsi="Calibri" w:cs="Calibri"/>
          <w:b/>
          <w:bCs/>
        </w:rPr>
        <w:t>både av barnet selv og foresatte</w:t>
      </w:r>
      <w:r w:rsidRPr="004A2B74">
        <w:rPr>
          <w:rFonts w:ascii="Calibri" w:eastAsia="Calibri" w:hAnsi="Calibri" w:cs="Calibri"/>
        </w:rPr>
        <w:t>.</w:t>
      </w:r>
    </w:p>
    <w:p w14:paraId="39A1C7B7" w14:textId="77777777" w:rsidR="004A2B74" w:rsidRDefault="004A2B74" w:rsidP="004A2B74">
      <w:pPr>
        <w:rPr>
          <w:rFonts w:ascii="Calibri" w:eastAsia="Calibri" w:hAnsi="Calibri" w:cs="Calibri"/>
          <w:color w:val="FF0000"/>
        </w:rPr>
      </w:pPr>
      <w:r w:rsidRPr="004A2B74">
        <w:rPr>
          <w:rFonts w:ascii="Calibri" w:eastAsia="Calibri" w:hAnsi="Calibri" w:cs="Calibri"/>
        </w:rPr>
        <w:t xml:space="preserve"> Loven stiller i utgangspunktet ikke krav til at samtykket skal være skriftlig, men hvis det benyttes samtykkeerklæringen vil et samtykke også kunne dokumenteres og det vil heller ikke være tvil om at et samtykke er gitt. Vider gjør vi også oppmerksom på at det kreves samtykke ved publisering av bilder og film i lukkede grupper på nett, som f.eks. Facebook, Snapchat eller andre nettsteder som er </w:t>
      </w:r>
      <w:proofErr w:type="spellStart"/>
      <w:r w:rsidRPr="004A2B74">
        <w:rPr>
          <w:rFonts w:ascii="Calibri" w:eastAsia="Calibri" w:hAnsi="Calibri" w:cs="Calibri"/>
        </w:rPr>
        <w:t>passordbeskyttet</w:t>
      </w:r>
      <w:proofErr w:type="spellEnd"/>
      <w:r>
        <w:rPr>
          <w:rFonts w:ascii="Calibri" w:eastAsia="Calibri" w:hAnsi="Calibri" w:cs="Calibri"/>
        </w:rPr>
        <w:t xml:space="preserve"> eller nettsteder med tilgangsbegrensninger</w:t>
      </w:r>
      <w:r w:rsidRPr="004A2B74">
        <w:rPr>
          <w:rFonts w:ascii="Calibri" w:eastAsia="Calibri" w:hAnsi="Calibri" w:cs="Calibri"/>
        </w:rPr>
        <w:t>.</w:t>
      </w:r>
    </w:p>
    <w:p w14:paraId="0E7794EB" w14:textId="77777777" w:rsidR="004A2B74" w:rsidRPr="004A2B74" w:rsidRDefault="004A2B74" w:rsidP="004A2B74">
      <w:pPr>
        <w:rPr>
          <w:rFonts w:ascii="Calibri" w:eastAsia="Calibri" w:hAnsi="Calibri" w:cs="Calibri"/>
        </w:rPr>
      </w:pPr>
      <w:r w:rsidRPr="004A2B74">
        <w:rPr>
          <w:rFonts w:ascii="Calibri" w:eastAsia="Calibri" w:hAnsi="Calibri" w:cs="Calibri"/>
        </w:rPr>
        <w:t xml:space="preserve">Alle i lagledelsen og foreldre bør sette seg godt inn i retningslinjene før de publiserer bilder og film. </w:t>
      </w:r>
    </w:p>
    <w:p w14:paraId="1C98C241" w14:textId="77777777" w:rsidR="02840A44" w:rsidRPr="004A2B74" w:rsidRDefault="004A2B74" w:rsidP="004A2B74">
      <w:pPr>
        <w:rPr>
          <w:rStyle w:val="Hyperkobling"/>
          <w:rFonts w:ascii="Calibri" w:eastAsia="Calibri" w:hAnsi="Calibri" w:cs="Calibri"/>
          <w:color w:val="auto"/>
        </w:rPr>
      </w:pPr>
      <w:hyperlink r:id="rId26">
        <w:r w:rsidRPr="004A2B74">
          <w:rPr>
            <w:rStyle w:val="Hyperkobling"/>
            <w:rFonts w:ascii="Calibri" w:eastAsia="Calibri" w:hAnsi="Calibri" w:cs="Calibri"/>
            <w:color w:val="auto"/>
            <w:u w:val="none"/>
          </w:rPr>
          <w:t>Mer og detaljert informasjon om retningslinjene samt samtykkeerklæring for publisering av bilder og film finner du</w:t>
        </w:r>
        <w:r w:rsidRPr="004A2B74">
          <w:rPr>
            <w:rStyle w:val="Hyperkobling"/>
            <w:rFonts w:ascii="Calibri" w:eastAsia="Calibri" w:hAnsi="Calibri" w:cs="Calibri"/>
            <w:color w:val="auto"/>
          </w:rPr>
          <w:t xml:space="preserve"> her.</w:t>
        </w:r>
      </w:hyperlink>
    </w:p>
    <w:p w14:paraId="2B610B03" w14:textId="77777777" w:rsidR="004A2B74" w:rsidRDefault="004A2B74" w:rsidP="004A2B74">
      <w:pPr>
        <w:ind w:hanging="11"/>
        <w:rPr>
          <w:rFonts w:eastAsiaTheme="majorEastAsia"/>
          <w:lang w:eastAsia="nb-NO"/>
        </w:rPr>
      </w:pPr>
    </w:p>
    <w:p w14:paraId="44F02BEF" w14:textId="77777777" w:rsidR="5A98E2A1" w:rsidRDefault="5A98E2A1" w:rsidP="00393F5D">
      <w:pPr>
        <w:pStyle w:val="Overskrift2"/>
        <w:ind w:hanging="709"/>
      </w:pPr>
      <w:bookmarkStart w:id="122" w:name="_Toc155732269"/>
      <w:r>
        <w:t>1</w:t>
      </w:r>
      <w:r w:rsidR="0006388E">
        <w:t>4.7</w:t>
      </w:r>
      <w:r w:rsidR="0006388E">
        <w:tab/>
      </w:r>
      <w:r w:rsidR="00D55823">
        <w:t>Lagenes k</w:t>
      </w:r>
      <w:r w:rsidR="7C138B93">
        <w:t xml:space="preserve">ommunikasjon </w:t>
      </w:r>
      <w:r w:rsidR="00D55823">
        <w:t>med andre klubber</w:t>
      </w:r>
      <w:bookmarkEnd w:id="122"/>
      <w:r w:rsidR="00D55823">
        <w:t xml:space="preserve"> </w:t>
      </w:r>
    </w:p>
    <w:p w14:paraId="4CD2525B" w14:textId="77777777" w:rsidR="00D55823" w:rsidRDefault="00D55823" w:rsidP="00D55823">
      <w:r w:rsidRPr="02840A44">
        <w:rPr>
          <w:rFonts w:ascii="Calibri" w:eastAsia="Calibri" w:hAnsi="Calibri" w:cs="Calibri"/>
        </w:rPr>
        <w:t xml:space="preserve">Klubben ber alle som kommer i kontakt med andre klubber (spillere, </w:t>
      </w:r>
      <w:proofErr w:type="gramStart"/>
      <w:r w:rsidRPr="02840A44">
        <w:rPr>
          <w:rFonts w:ascii="Calibri" w:eastAsia="Calibri" w:hAnsi="Calibri" w:cs="Calibri"/>
        </w:rPr>
        <w:t>lag,</w:t>
      </w:r>
      <w:proofErr w:type="gramEnd"/>
      <w:r w:rsidRPr="02840A44">
        <w:rPr>
          <w:rFonts w:ascii="Calibri" w:eastAsia="Calibri" w:hAnsi="Calibri" w:cs="Calibri"/>
        </w:rPr>
        <w:t xml:space="preserve"> foreldre) om å vise moderasjon i sine uttalelser, ofte er ikke uttalelser som kommer i «situasjonens hete» gode og velfunderte.  Det er lov å ha forståelse for motparten selv om vi ikke er enige.  Skulle vi ha behov for å kontakte en klubb eller NFF Akershus etter en kamp, tar vi dette når vi har kommet hjem etter kampen.  Vi skal ikke ta den diskusjonen rett etter kampen når alle er varme i «toppen».</w:t>
      </w:r>
    </w:p>
    <w:p w14:paraId="3BAE416E" w14:textId="77777777" w:rsidR="54B67E5F" w:rsidRDefault="54B67E5F">
      <w:r w:rsidRPr="02840A44">
        <w:rPr>
          <w:rFonts w:ascii="Calibri" w:eastAsia="Calibri" w:hAnsi="Calibri" w:cs="Calibri"/>
        </w:rPr>
        <w:t>Fjellhamar fotballklubb er en kvalitetsklubb, og har Fair Play som en av sine verdier.  Derfor er det viktig at vi etterlever denne verdien, både som representant for kubben og ved skriftlig korrespondanse.</w:t>
      </w:r>
    </w:p>
    <w:p w14:paraId="2710E0AB" w14:textId="77777777" w:rsidR="54B67E5F" w:rsidRDefault="54B67E5F">
      <w:r w:rsidRPr="02840A44">
        <w:rPr>
          <w:rFonts w:ascii="Calibri" w:eastAsia="Calibri" w:hAnsi="Calibri" w:cs="Calibri"/>
        </w:rPr>
        <w:t>Gjennom vår aktivitet vil fra tid til annen få skriftlige tilbakemeldinger fra andre klubber (spillere, lag, foreldre), NFF Akershus eller ha behov for å gi tilbakemeldinger til de samme aktørene.  Fotball er en kontaktsport, og av og til kan det gå hett for seg i møte med spillere, lagledere, foreldre eller dommere.  Denne tilbakemeldingen vil kunne oppfattes som om det er klubben som er avsender, og derfor innføres følgende retningslinjer:</w:t>
      </w:r>
    </w:p>
    <w:p w14:paraId="4D87D371" w14:textId="2BBDA9A0" w:rsidR="54B67E5F" w:rsidRDefault="54B67E5F" w:rsidP="00DE5AF3">
      <w:pPr>
        <w:pStyle w:val="Listeavsnitt"/>
        <w:numPr>
          <w:ilvl w:val="0"/>
          <w:numId w:val="2"/>
        </w:numPr>
        <w:rPr>
          <w:rFonts w:eastAsiaTheme="minorEastAsia" w:cstheme="minorBidi"/>
          <w:szCs w:val="22"/>
        </w:rPr>
      </w:pPr>
      <w:r w:rsidRPr="02840A44">
        <w:rPr>
          <w:rFonts w:ascii="Calibri" w:eastAsia="Calibri" w:hAnsi="Calibri" w:cs="Calibri"/>
          <w:szCs w:val="22"/>
        </w:rPr>
        <w:t>Skriftlige henvendelser til eller fra andre klubber (spillere, lag, foreldre) skal håndteres av laget, men all kommunikasjon skal ha sportslig</w:t>
      </w:r>
      <w:r w:rsidR="00B116CE">
        <w:rPr>
          <w:rFonts w:ascii="Calibri" w:eastAsia="Calibri" w:hAnsi="Calibri" w:cs="Calibri"/>
          <w:szCs w:val="22"/>
        </w:rPr>
        <w:t xml:space="preserve"> og daglig</w:t>
      </w:r>
      <w:r w:rsidRPr="02840A44">
        <w:rPr>
          <w:rFonts w:ascii="Calibri" w:eastAsia="Calibri" w:hAnsi="Calibri" w:cs="Calibri"/>
          <w:szCs w:val="22"/>
        </w:rPr>
        <w:t xml:space="preserve"> leder i </w:t>
      </w:r>
      <w:proofErr w:type="gramStart"/>
      <w:r w:rsidRPr="02840A44">
        <w:rPr>
          <w:rFonts w:ascii="Calibri" w:eastAsia="Calibri" w:hAnsi="Calibri" w:cs="Calibri"/>
          <w:szCs w:val="22"/>
        </w:rPr>
        <w:t>kopi.(</w:t>
      </w:r>
      <w:proofErr w:type="gramEnd"/>
      <w:r>
        <w:fldChar w:fldCharType="begin"/>
      </w:r>
      <w:r>
        <w:instrText>HYPERLINK "mailto:su@fjellhamarfotball.no" \h</w:instrText>
      </w:r>
      <w:r>
        <w:fldChar w:fldCharType="separate"/>
      </w:r>
      <w:r w:rsidRPr="02840A44">
        <w:rPr>
          <w:rStyle w:val="Hyperkobling"/>
          <w:rFonts w:ascii="Calibri" w:eastAsia="Calibri" w:hAnsi="Calibri" w:cs="Calibri"/>
          <w:szCs w:val="22"/>
        </w:rPr>
        <w:t>su@fjellhamarfotball.no</w:t>
      </w:r>
      <w:r>
        <w:fldChar w:fldCharType="end"/>
      </w:r>
      <w:r w:rsidR="00D86D76">
        <w:rPr>
          <w:rStyle w:val="Hyperkobling"/>
          <w:rFonts w:ascii="Calibri" w:eastAsia="Calibri" w:hAnsi="Calibri" w:cs="Calibri"/>
          <w:szCs w:val="22"/>
        </w:rPr>
        <w:t xml:space="preserve">  </w:t>
      </w:r>
      <w:r w:rsidR="00D86D76">
        <w:rPr>
          <w:rFonts w:ascii="Calibri" w:eastAsia="Calibri" w:hAnsi="Calibri" w:cs="Calibri"/>
          <w:szCs w:val="22"/>
        </w:rPr>
        <w:t xml:space="preserve"> og </w:t>
      </w:r>
      <w:hyperlink r:id="rId27" w:history="1">
        <w:r w:rsidR="00AC6FA7" w:rsidRPr="008D1005">
          <w:rPr>
            <w:rStyle w:val="Hyperkobling"/>
            <w:rFonts w:ascii="Calibri" w:eastAsia="Calibri" w:hAnsi="Calibri" w:cs="Calibri"/>
            <w:szCs w:val="22"/>
          </w:rPr>
          <w:t>dagligleder@fjellhamarfotball.no</w:t>
        </w:r>
      </w:hyperlink>
      <w:r w:rsidR="00AC6FA7">
        <w:rPr>
          <w:rFonts w:ascii="Calibri" w:eastAsia="Calibri" w:hAnsi="Calibri" w:cs="Calibri"/>
          <w:szCs w:val="22"/>
        </w:rPr>
        <w:t>)</w:t>
      </w:r>
    </w:p>
    <w:p w14:paraId="6EC76F4A" w14:textId="77777777" w:rsidR="54B67E5F" w:rsidRDefault="54B67E5F" w:rsidP="00DE5AF3">
      <w:pPr>
        <w:pStyle w:val="Listeavsnitt"/>
        <w:numPr>
          <w:ilvl w:val="0"/>
          <w:numId w:val="2"/>
        </w:numPr>
        <w:rPr>
          <w:rFonts w:eastAsiaTheme="minorEastAsia" w:cstheme="minorBidi"/>
          <w:szCs w:val="22"/>
        </w:rPr>
      </w:pPr>
      <w:r w:rsidRPr="02840A44">
        <w:rPr>
          <w:rFonts w:ascii="Calibri" w:eastAsia="Calibri" w:hAnsi="Calibri" w:cs="Calibri"/>
          <w:szCs w:val="22"/>
        </w:rPr>
        <w:t>I tilfeller hvor andre i klubben også blir involvert, skal de også stå på kopi i videre korrespondanse.</w:t>
      </w:r>
    </w:p>
    <w:p w14:paraId="74055088" w14:textId="77777777" w:rsidR="54B67E5F" w:rsidRDefault="54B67E5F" w:rsidP="00DE5AF3">
      <w:pPr>
        <w:pStyle w:val="Listeavsnitt"/>
        <w:numPr>
          <w:ilvl w:val="0"/>
          <w:numId w:val="2"/>
        </w:numPr>
        <w:rPr>
          <w:rFonts w:eastAsiaTheme="minorEastAsia" w:cstheme="minorBidi"/>
          <w:szCs w:val="22"/>
        </w:rPr>
      </w:pPr>
      <w:r w:rsidRPr="02840A44">
        <w:rPr>
          <w:rFonts w:ascii="Calibri" w:eastAsia="Calibri" w:hAnsi="Calibri" w:cs="Calibri"/>
          <w:szCs w:val="22"/>
        </w:rPr>
        <w:t>Skriftlige henvendelser fra NFF Akershus skal behandles av styret sammen med de som er berørt av henvendelsen.</w:t>
      </w:r>
    </w:p>
    <w:p w14:paraId="0AEF6BEB" w14:textId="77777777" w:rsidR="00D55823" w:rsidRDefault="00D55823">
      <w:pPr>
        <w:rPr>
          <w:rFonts w:ascii="Calibri" w:eastAsia="Calibri" w:hAnsi="Calibri" w:cs="Calibri"/>
        </w:rPr>
      </w:pPr>
    </w:p>
    <w:p w14:paraId="1E0BC940" w14:textId="77777777" w:rsidR="54B67E5F" w:rsidRDefault="54B67E5F">
      <w:r w:rsidRPr="02840A44">
        <w:rPr>
          <w:rFonts w:ascii="Calibri" w:eastAsia="Calibri" w:hAnsi="Calibri" w:cs="Calibri"/>
        </w:rPr>
        <w:t xml:space="preserve">Husk at enkelte anklager er vanskelige å avvise, da de ofte er subjektivt opplevd.  Her er det viktig at vi tar avstand fra innholdet i anklagene, og at vi undersøker saken videre internt.  </w:t>
      </w:r>
    </w:p>
    <w:p w14:paraId="45345C8A" w14:textId="77777777" w:rsidR="54B67E5F" w:rsidRDefault="54B67E5F">
      <w:r w:rsidRPr="02840A44">
        <w:rPr>
          <w:rFonts w:ascii="Calibri" w:eastAsia="Calibri" w:hAnsi="Calibri" w:cs="Calibri"/>
        </w:rPr>
        <w:t>Skulle vi komme i en situasjon hvor det er åpenbart at vi har tråkket over noen grenser, skal vi uoppfordret be representanten fra den andre klubben om unnskyldning og si at vi kommer til å følge opp denne saken internt.</w:t>
      </w:r>
    </w:p>
    <w:p w14:paraId="04CEEE22" w14:textId="77777777" w:rsidR="5988283B" w:rsidRDefault="5988283B" w:rsidP="160CBCB3">
      <w:pPr>
        <w:rPr>
          <w:rFonts w:ascii="Calibri" w:eastAsia="Calibri" w:hAnsi="Calibri" w:cs="Calibri"/>
          <w:color w:val="FF0000"/>
        </w:rPr>
      </w:pPr>
    </w:p>
    <w:p w14:paraId="11923338" w14:textId="77777777" w:rsidR="0060716B" w:rsidRPr="00D92FB1" w:rsidRDefault="0060716B" w:rsidP="0006388E">
      <w:pPr>
        <w:pStyle w:val="Overskrift2"/>
        <w:ind w:left="-11"/>
      </w:pPr>
      <w:r w:rsidRPr="00D92FB1">
        <w:tab/>
      </w:r>
      <w:bookmarkStart w:id="123" w:name="_Toc155732270"/>
      <w:r w:rsidR="0006388E">
        <w:t>14.8</w:t>
      </w:r>
      <w:r w:rsidR="0006388E">
        <w:tab/>
      </w:r>
      <w:r>
        <w:t>Trygge rammer</w:t>
      </w:r>
      <w:bookmarkEnd w:id="123"/>
      <w:r>
        <w:t xml:space="preserve"> </w:t>
      </w:r>
    </w:p>
    <w:p w14:paraId="30C3ACE8" w14:textId="77777777" w:rsidR="0060716B" w:rsidRDefault="0060716B" w:rsidP="008C6F72">
      <w:pPr>
        <w:ind w:hanging="11"/>
        <w:rPr>
          <w:lang w:eastAsia="nb-NO"/>
        </w:rPr>
      </w:pPr>
      <w:r>
        <w:rPr>
          <w:lang w:eastAsia="nb-NO"/>
        </w:rPr>
        <w:t xml:space="preserve">Klubben er opptatt av å bidra med sunne holdninger og verdier også utenfor sin kjerneaktivitet. Klubben vil årlig velge ut et tema som skal løftes opp og prioriteres og på den måten vise at vi tar samfunnsansvar. </w:t>
      </w:r>
    </w:p>
    <w:p w14:paraId="5DCD17A5" w14:textId="77777777" w:rsidR="0060716B" w:rsidRDefault="0060716B" w:rsidP="008C6F72">
      <w:pPr>
        <w:ind w:hanging="11"/>
        <w:rPr>
          <w:lang w:eastAsia="nb-NO"/>
        </w:rPr>
      </w:pPr>
      <w:r>
        <w:rPr>
          <w:lang w:eastAsia="nb-NO"/>
        </w:rPr>
        <w:t xml:space="preserve">Styret vil velge hvilket tema klubben skal arbeide med og lage en plan for hvordan klubben kan arbeidet med dette temaet. </w:t>
      </w:r>
    </w:p>
    <w:p w14:paraId="20110D34" w14:textId="77777777" w:rsidR="0060716B" w:rsidRDefault="0060716B" w:rsidP="0060716B">
      <w:pPr>
        <w:ind w:left="709" w:hanging="720"/>
        <w:rPr>
          <w:lang w:eastAsia="nb-NO"/>
        </w:rPr>
      </w:pPr>
      <w:r>
        <w:rPr>
          <w:lang w:eastAsia="nb-NO"/>
        </w:rPr>
        <w:t xml:space="preserve">Årets tema fastsettes på første styremøtet etter årsmøtet. </w:t>
      </w:r>
    </w:p>
    <w:p w14:paraId="49344BD2" w14:textId="77777777" w:rsidR="0060716B" w:rsidRPr="009C6027" w:rsidRDefault="0060716B" w:rsidP="0060716B">
      <w:pPr>
        <w:ind w:left="709" w:hanging="720"/>
        <w:rPr>
          <w:lang w:eastAsia="nb-NO"/>
        </w:rPr>
      </w:pPr>
    </w:p>
    <w:p w14:paraId="764D9F83" w14:textId="77777777" w:rsidR="0060716B" w:rsidRPr="00D92FB1" w:rsidRDefault="0060716B" w:rsidP="0006388E">
      <w:pPr>
        <w:pStyle w:val="Overskrift2"/>
        <w:ind w:left="-11"/>
      </w:pPr>
      <w:r w:rsidRPr="00D92FB1">
        <w:tab/>
      </w:r>
      <w:bookmarkStart w:id="124" w:name="_Toc155732271"/>
      <w:r w:rsidR="0006388E">
        <w:t>14.9</w:t>
      </w:r>
      <w:r w:rsidR="0006388E">
        <w:tab/>
      </w:r>
      <w:r w:rsidRPr="00D92FB1">
        <w:t>Foreldremøter</w:t>
      </w:r>
      <w:bookmarkEnd w:id="124"/>
    </w:p>
    <w:p w14:paraId="1AED57D5" w14:textId="77777777" w:rsidR="0060716B" w:rsidRPr="009C6027" w:rsidRDefault="0060716B" w:rsidP="008C6F72">
      <w:pPr>
        <w:ind w:hanging="11"/>
        <w:rPr>
          <w:lang w:eastAsia="nb-NO"/>
        </w:rPr>
      </w:pPr>
      <w:r w:rsidRPr="009C6027">
        <w:rPr>
          <w:lang w:eastAsia="nb-NO"/>
        </w:rPr>
        <w:t xml:space="preserve">Hvert lag skal minimum ha et foreldremøte i løpet av sesongen.  Dette møtet skal omhandle minst </w:t>
      </w:r>
      <w:r>
        <w:rPr>
          <w:lang w:eastAsia="nb-NO"/>
        </w:rPr>
        <w:t xml:space="preserve">ett av </w:t>
      </w:r>
      <w:r w:rsidRPr="009C6027">
        <w:rPr>
          <w:lang w:eastAsia="nb-NO"/>
        </w:rPr>
        <w:t>følgende tema:</w:t>
      </w:r>
    </w:p>
    <w:p w14:paraId="1E4F47F2" w14:textId="77777777" w:rsidR="0060716B" w:rsidRPr="009C6027" w:rsidRDefault="0060716B" w:rsidP="00DE5AF3">
      <w:pPr>
        <w:pStyle w:val="Listeavsnitt"/>
        <w:numPr>
          <w:ilvl w:val="0"/>
          <w:numId w:val="7"/>
        </w:numPr>
        <w:ind w:left="851" w:hanging="567"/>
        <w:rPr>
          <w:lang w:eastAsia="nb-NO"/>
        </w:rPr>
      </w:pPr>
      <w:r w:rsidRPr="009C6027">
        <w:rPr>
          <w:lang w:eastAsia="nb-NO"/>
        </w:rPr>
        <w:t>Fair Play</w:t>
      </w:r>
    </w:p>
    <w:p w14:paraId="6287BFEA" w14:textId="77777777" w:rsidR="0060716B" w:rsidRPr="009C6027" w:rsidRDefault="0060716B" w:rsidP="00DE5AF3">
      <w:pPr>
        <w:pStyle w:val="Listeavsnitt"/>
        <w:numPr>
          <w:ilvl w:val="0"/>
          <w:numId w:val="7"/>
        </w:numPr>
        <w:ind w:left="851" w:hanging="567"/>
        <w:rPr>
          <w:lang w:eastAsia="nb-NO"/>
        </w:rPr>
      </w:pPr>
      <w:r w:rsidRPr="009C6027">
        <w:rPr>
          <w:lang w:eastAsia="nb-NO"/>
        </w:rPr>
        <w:t>NFF foreldrevettregler</w:t>
      </w:r>
    </w:p>
    <w:p w14:paraId="0CDA6C45" w14:textId="77777777" w:rsidR="0060716B" w:rsidRDefault="0060716B" w:rsidP="00DE5AF3">
      <w:pPr>
        <w:pStyle w:val="Listeavsnitt"/>
        <w:numPr>
          <w:ilvl w:val="0"/>
          <w:numId w:val="7"/>
        </w:numPr>
        <w:ind w:left="851" w:hanging="567"/>
        <w:rPr>
          <w:lang w:eastAsia="nb-NO"/>
        </w:rPr>
      </w:pPr>
      <w:r w:rsidRPr="009C6027">
        <w:rPr>
          <w:lang w:eastAsia="nb-NO"/>
        </w:rPr>
        <w:t>Klubbhåndboka</w:t>
      </w:r>
    </w:p>
    <w:p w14:paraId="32785B00" w14:textId="77777777" w:rsidR="0060716B" w:rsidRDefault="0060716B" w:rsidP="00DE5AF3">
      <w:pPr>
        <w:pStyle w:val="Listeavsnitt"/>
        <w:numPr>
          <w:ilvl w:val="0"/>
          <w:numId w:val="7"/>
        </w:numPr>
        <w:ind w:left="851" w:hanging="567"/>
        <w:rPr>
          <w:lang w:eastAsia="nb-NO"/>
        </w:rPr>
      </w:pPr>
      <w:r>
        <w:rPr>
          <w:lang w:eastAsia="nb-NO"/>
        </w:rPr>
        <w:t>klubbens verdier</w:t>
      </w:r>
    </w:p>
    <w:p w14:paraId="4E47D0DD" w14:textId="77777777" w:rsidR="0060716B" w:rsidRPr="009C6027" w:rsidRDefault="0060716B" w:rsidP="0060716B">
      <w:pPr>
        <w:ind w:left="709" w:hanging="720"/>
        <w:rPr>
          <w:lang w:eastAsia="nb-NO"/>
        </w:rPr>
      </w:pPr>
    </w:p>
    <w:p w14:paraId="34247B2A" w14:textId="77777777" w:rsidR="0060716B" w:rsidRPr="00D92FB1" w:rsidRDefault="0006388E" w:rsidP="0006388E">
      <w:pPr>
        <w:pStyle w:val="Overskrift2"/>
        <w:ind w:left="-11"/>
      </w:pPr>
      <w:bookmarkStart w:id="125" w:name="_Toc155732272"/>
      <w:r>
        <w:t>14.10</w:t>
      </w:r>
      <w:r>
        <w:tab/>
      </w:r>
      <w:r w:rsidR="0060716B" w:rsidRPr="00D92FB1">
        <w:t>Trenermøter</w:t>
      </w:r>
      <w:bookmarkEnd w:id="125"/>
      <w:r w:rsidR="0060716B" w:rsidRPr="00D92FB1">
        <w:t xml:space="preserve"> </w:t>
      </w:r>
    </w:p>
    <w:p w14:paraId="7695BBAB" w14:textId="77777777" w:rsidR="0060716B" w:rsidRPr="009C6027" w:rsidRDefault="0060716B" w:rsidP="008C6F72">
      <w:pPr>
        <w:rPr>
          <w:lang w:eastAsia="nb-NO"/>
        </w:rPr>
      </w:pPr>
      <w:r w:rsidRPr="009C6027">
        <w:rPr>
          <w:lang w:eastAsia="nb-NO"/>
        </w:rPr>
        <w:t>Det skal avholdes minimum to trenermøter i løpet av sesongen.  Ansvarlig for at disse avholdes ligger på sportslig leder. Møtene skal omhandle minst følgende tema:</w:t>
      </w:r>
    </w:p>
    <w:p w14:paraId="694D7EE9" w14:textId="77777777" w:rsidR="0060716B" w:rsidRPr="009C6027" w:rsidRDefault="0060716B" w:rsidP="00DE5AF3">
      <w:pPr>
        <w:pStyle w:val="Listeavsnitt"/>
        <w:numPr>
          <w:ilvl w:val="0"/>
          <w:numId w:val="15"/>
        </w:numPr>
        <w:ind w:left="709" w:hanging="720"/>
        <w:rPr>
          <w:lang w:eastAsia="nb-NO"/>
        </w:rPr>
      </w:pPr>
      <w:r w:rsidRPr="009C6027">
        <w:rPr>
          <w:lang w:eastAsia="nb-NO"/>
        </w:rPr>
        <w:t>NFF trenervettregler</w:t>
      </w:r>
    </w:p>
    <w:p w14:paraId="5D0AB125" w14:textId="77777777" w:rsidR="0060716B" w:rsidRPr="009C6027" w:rsidRDefault="0060716B" w:rsidP="00DE5AF3">
      <w:pPr>
        <w:pStyle w:val="Listeavsnitt"/>
        <w:numPr>
          <w:ilvl w:val="0"/>
          <w:numId w:val="15"/>
        </w:numPr>
        <w:ind w:left="709" w:hanging="720"/>
        <w:rPr>
          <w:lang w:eastAsia="nb-NO"/>
        </w:rPr>
      </w:pPr>
      <w:r w:rsidRPr="009C6027">
        <w:rPr>
          <w:lang w:eastAsia="nb-NO"/>
        </w:rPr>
        <w:t>NFF retningslinjer for barne- og ungdomsfotballen</w:t>
      </w:r>
    </w:p>
    <w:p w14:paraId="7E3AC5FC" w14:textId="77777777" w:rsidR="0060716B" w:rsidRPr="009C6027" w:rsidRDefault="0060716B" w:rsidP="00DE5AF3">
      <w:pPr>
        <w:pStyle w:val="Listeavsnitt"/>
        <w:numPr>
          <w:ilvl w:val="0"/>
          <w:numId w:val="15"/>
        </w:numPr>
        <w:ind w:left="709" w:hanging="720"/>
        <w:rPr>
          <w:lang w:eastAsia="nb-NO"/>
        </w:rPr>
      </w:pPr>
      <w:r w:rsidRPr="009C6027">
        <w:rPr>
          <w:lang w:eastAsia="nb-NO"/>
        </w:rPr>
        <w:t>Klubbens verdigrunnlag</w:t>
      </w:r>
    </w:p>
    <w:p w14:paraId="2FCA43D1" w14:textId="77777777" w:rsidR="0060716B" w:rsidRPr="009C6027" w:rsidRDefault="0060716B" w:rsidP="0060716B">
      <w:pPr>
        <w:ind w:left="709" w:hanging="720"/>
      </w:pPr>
    </w:p>
    <w:p w14:paraId="7D9878B9" w14:textId="77777777" w:rsidR="0060716B" w:rsidRPr="00D92FB1" w:rsidRDefault="0006388E" w:rsidP="0006388E">
      <w:pPr>
        <w:pStyle w:val="Overskrift2"/>
        <w:ind w:left="-11"/>
      </w:pPr>
      <w:bookmarkStart w:id="126" w:name="_Toc155732273"/>
      <w:r>
        <w:t>14.11</w:t>
      </w:r>
      <w:r>
        <w:tab/>
      </w:r>
      <w:r w:rsidR="0060716B" w:rsidRPr="00D92FB1">
        <w:t>Lagledermøter</w:t>
      </w:r>
      <w:bookmarkEnd w:id="126"/>
    </w:p>
    <w:p w14:paraId="5D5C3C34" w14:textId="2A6332F5" w:rsidR="0060716B" w:rsidRPr="009C6027" w:rsidRDefault="0060716B" w:rsidP="008C6F72">
      <w:pPr>
        <w:ind w:hanging="11"/>
        <w:rPr>
          <w:lang w:eastAsia="nb-NO"/>
        </w:rPr>
      </w:pPr>
      <w:r w:rsidRPr="009C6027">
        <w:rPr>
          <w:lang w:eastAsia="nb-NO"/>
        </w:rPr>
        <w:t>Det skal avholdes minimum to lagledermøter i løpet av sesongen.  Ansvarlig for at disse avholdes ligger på sportslig leder</w:t>
      </w:r>
      <w:r w:rsidR="00FF7C21">
        <w:rPr>
          <w:lang w:eastAsia="nb-NO"/>
        </w:rPr>
        <w:t xml:space="preserve"> i samarbeid med daglig leder</w:t>
      </w:r>
      <w:r w:rsidRPr="009C6027">
        <w:rPr>
          <w:lang w:eastAsia="nb-NO"/>
        </w:rPr>
        <w:t>. Møtene skal omhandle minst følgende tema:</w:t>
      </w:r>
    </w:p>
    <w:p w14:paraId="367E7F6B" w14:textId="77777777" w:rsidR="0060716B" w:rsidRPr="009C6027" w:rsidRDefault="0060716B" w:rsidP="00DE5AF3">
      <w:pPr>
        <w:pStyle w:val="Listeavsnitt"/>
        <w:numPr>
          <w:ilvl w:val="0"/>
          <w:numId w:val="15"/>
        </w:numPr>
        <w:ind w:left="709" w:hanging="720"/>
        <w:rPr>
          <w:lang w:eastAsia="nb-NO"/>
        </w:rPr>
      </w:pPr>
      <w:r w:rsidRPr="009C6027">
        <w:rPr>
          <w:lang w:eastAsia="nb-NO"/>
        </w:rPr>
        <w:t>NFF trenervettregler</w:t>
      </w:r>
    </w:p>
    <w:p w14:paraId="2DEAEE42" w14:textId="77777777" w:rsidR="0060716B" w:rsidRPr="009C6027" w:rsidRDefault="0060716B" w:rsidP="00DE5AF3">
      <w:pPr>
        <w:pStyle w:val="Listeavsnitt"/>
        <w:numPr>
          <w:ilvl w:val="0"/>
          <w:numId w:val="15"/>
        </w:numPr>
        <w:ind w:left="709" w:hanging="720"/>
        <w:rPr>
          <w:lang w:eastAsia="nb-NO"/>
        </w:rPr>
      </w:pPr>
      <w:r w:rsidRPr="009C6027">
        <w:rPr>
          <w:lang w:eastAsia="nb-NO"/>
        </w:rPr>
        <w:lastRenderedPageBreak/>
        <w:t xml:space="preserve">NFF foreldrevettregler </w:t>
      </w:r>
    </w:p>
    <w:p w14:paraId="28C33145" w14:textId="77777777" w:rsidR="0060716B" w:rsidRPr="009C6027" w:rsidRDefault="0060716B" w:rsidP="00DE5AF3">
      <w:pPr>
        <w:pStyle w:val="Listeavsnitt"/>
        <w:numPr>
          <w:ilvl w:val="0"/>
          <w:numId w:val="15"/>
        </w:numPr>
        <w:ind w:left="709" w:hanging="720"/>
        <w:rPr>
          <w:lang w:eastAsia="nb-NO"/>
        </w:rPr>
      </w:pPr>
      <w:r w:rsidRPr="009C6027">
        <w:rPr>
          <w:lang w:eastAsia="nb-NO"/>
        </w:rPr>
        <w:t>Klubbens verdigrunnlag</w:t>
      </w:r>
    </w:p>
    <w:p w14:paraId="6345EEFE" w14:textId="77777777" w:rsidR="0060716B" w:rsidRPr="009C6027" w:rsidRDefault="0060716B" w:rsidP="0060716B">
      <w:pPr>
        <w:ind w:left="709" w:hanging="720"/>
        <w:rPr>
          <w:lang w:eastAsia="nb-NO"/>
        </w:rPr>
      </w:pPr>
    </w:p>
    <w:p w14:paraId="0CEE78B1" w14:textId="77777777" w:rsidR="0060716B" w:rsidRPr="00D92FB1" w:rsidRDefault="0006388E" w:rsidP="0006388E">
      <w:pPr>
        <w:pStyle w:val="Overskrift1"/>
        <w:ind w:left="0"/>
      </w:pPr>
      <w:bookmarkStart w:id="127" w:name="_Toc155732274"/>
      <w:r>
        <w:t>15.</w:t>
      </w:r>
      <w:r>
        <w:tab/>
      </w:r>
      <w:r w:rsidR="00192CAE">
        <w:t>U</w:t>
      </w:r>
      <w:r w:rsidR="0060716B">
        <w:t>tdanning/kompetanse</w:t>
      </w:r>
      <w:bookmarkEnd w:id="127"/>
    </w:p>
    <w:p w14:paraId="3398DFCA" w14:textId="77777777" w:rsidR="0060716B" w:rsidRPr="009C6027" w:rsidRDefault="0060716B" w:rsidP="00F97B77">
      <w:pPr>
        <w:ind w:hanging="11"/>
        <w:rPr>
          <w:lang w:eastAsia="nb-NO"/>
        </w:rPr>
      </w:pPr>
      <w:r w:rsidRPr="00D92FB1">
        <w:rPr>
          <w:lang w:eastAsia="nb-NO"/>
        </w:rPr>
        <w:t xml:space="preserve">Som kvalitetsklubb kreves det at trenere og ledere i årskullene oppfyller de minimumskrav som er satt til kompetansenivå. Et eget </w:t>
      </w:r>
      <w:r w:rsidR="00127B7D">
        <w:rPr>
          <w:lang w:eastAsia="nb-NO"/>
        </w:rPr>
        <w:t>dokument</w:t>
      </w:r>
      <w:r w:rsidRPr="00D92FB1">
        <w:rPr>
          <w:lang w:eastAsia="nb-NO"/>
        </w:rPr>
        <w:t xml:space="preserve"> </w:t>
      </w:r>
      <w:r w:rsidR="00127B7D">
        <w:rPr>
          <w:lang w:eastAsia="nb-NO"/>
        </w:rPr>
        <w:t xml:space="preserve">er utarbeidet </w:t>
      </w:r>
      <w:r w:rsidRPr="00D92FB1">
        <w:rPr>
          <w:lang w:eastAsia="nb-NO"/>
        </w:rPr>
        <w:t>hvor alle klubbens styre- og utvalgsmedlemmer samt trenere er listet opp med kompetansenivå.</w:t>
      </w:r>
    </w:p>
    <w:p w14:paraId="0ACE18C9" w14:textId="77777777" w:rsidR="0060716B" w:rsidRDefault="0006388E" w:rsidP="0006388E">
      <w:pPr>
        <w:pStyle w:val="Overskrift1"/>
        <w:ind w:left="-11"/>
      </w:pPr>
      <w:bookmarkStart w:id="128" w:name="_Toc155732275"/>
      <w:r>
        <w:t>16.</w:t>
      </w:r>
      <w:r>
        <w:tab/>
      </w:r>
      <w:proofErr w:type="spellStart"/>
      <w:r w:rsidR="0060716B">
        <w:t>Årshjul</w:t>
      </w:r>
      <w:proofErr w:type="spellEnd"/>
      <w:r w:rsidR="0060716B">
        <w:t>/aktivitetskalender</w:t>
      </w:r>
      <w:bookmarkEnd w:id="128"/>
    </w:p>
    <w:p w14:paraId="406C5F4D" w14:textId="77777777" w:rsidR="00B40ABC" w:rsidRDefault="00B40ABC" w:rsidP="00F97B77">
      <w:pPr>
        <w:spacing w:after="0" w:line="240" w:lineRule="auto"/>
        <w:ind w:left="709" w:hanging="720"/>
        <w:rPr>
          <w:bCs/>
        </w:rPr>
      </w:pPr>
    </w:p>
    <w:p w14:paraId="3F5829E7" w14:textId="6436DC2F" w:rsidR="00B40ABC" w:rsidRPr="00B40ABC" w:rsidRDefault="00B40ABC" w:rsidP="00B40ABC">
      <w:pPr>
        <w:spacing w:after="0" w:line="240" w:lineRule="auto"/>
        <w:ind w:left="-11"/>
        <w:rPr>
          <w:bCs/>
        </w:rPr>
      </w:pPr>
      <w:r w:rsidRPr="00B40ABC">
        <w:rPr>
          <w:bCs/>
        </w:rPr>
        <w:t xml:space="preserve">Fjellhamar FK sitt </w:t>
      </w:r>
      <w:proofErr w:type="spellStart"/>
      <w:r w:rsidRPr="00B40ABC">
        <w:rPr>
          <w:bCs/>
        </w:rPr>
        <w:t>årshjul</w:t>
      </w:r>
      <w:proofErr w:type="spellEnd"/>
      <w:r w:rsidRPr="00B40ABC">
        <w:rPr>
          <w:bCs/>
        </w:rPr>
        <w:t xml:space="preserve"> ligger på </w:t>
      </w:r>
      <w:r>
        <w:rPr>
          <w:bCs/>
        </w:rPr>
        <w:t>klubbens</w:t>
      </w:r>
      <w:r w:rsidRPr="00B40ABC">
        <w:rPr>
          <w:bCs/>
        </w:rPr>
        <w:t xml:space="preserve"> webside, der hjulet oppdateres kontinuerlig etter </w:t>
      </w:r>
      <w:r>
        <w:rPr>
          <w:bCs/>
        </w:rPr>
        <w:t xml:space="preserve">hvert </w:t>
      </w:r>
      <w:r w:rsidRPr="00B40ABC">
        <w:rPr>
          <w:bCs/>
        </w:rPr>
        <w:t>som nye aktiviteter og frister blir avklart og kunngjort.</w:t>
      </w:r>
    </w:p>
    <w:p w14:paraId="5136EFC3" w14:textId="77777777" w:rsidR="0060716B" w:rsidRDefault="0060716B" w:rsidP="00B73EE7">
      <w:pPr>
        <w:spacing w:after="0" w:line="240" w:lineRule="auto"/>
        <w:rPr>
          <w:lang w:eastAsia="nb-NO"/>
        </w:rPr>
      </w:pPr>
    </w:p>
    <w:p w14:paraId="4398E1C8" w14:textId="77777777" w:rsidR="0060716B" w:rsidRPr="009C6027" w:rsidRDefault="0060716B" w:rsidP="00F97B77">
      <w:pPr>
        <w:spacing w:after="0" w:line="240" w:lineRule="auto"/>
        <w:ind w:left="709" w:hanging="720"/>
      </w:pPr>
    </w:p>
    <w:p w14:paraId="5B1A9C9B" w14:textId="77777777" w:rsidR="0060716B" w:rsidRPr="007A104E" w:rsidRDefault="0006388E" w:rsidP="0006388E">
      <w:pPr>
        <w:pStyle w:val="Overskrift1"/>
        <w:ind w:left="-11"/>
      </w:pPr>
      <w:bookmarkStart w:id="129" w:name="_Toc155732276"/>
      <w:r>
        <w:t>17.</w:t>
      </w:r>
      <w:r>
        <w:tab/>
      </w:r>
      <w:r w:rsidR="0060716B">
        <w:t>Utmerkelser</w:t>
      </w:r>
      <w:bookmarkEnd w:id="129"/>
    </w:p>
    <w:p w14:paraId="26F6D62E" w14:textId="77777777" w:rsidR="0060716B" w:rsidRPr="009C6027" w:rsidRDefault="0006388E" w:rsidP="0006388E">
      <w:pPr>
        <w:pStyle w:val="Overskrift2"/>
        <w:ind w:left="-11"/>
      </w:pPr>
      <w:bookmarkStart w:id="130" w:name="_Toc155732277"/>
      <w:r>
        <w:t>17.1</w:t>
      </w:r>
      <w:r>
        <w:tab/>
      </w:r>
      <w:r w:rsidR="0060716B" w:rsidRPr="009C6027">
        <w:t>Årets Ildsjel</w:t>
      </w:r>
      <w:bookmarkEnd w:id="130"/>
    </w:p>
    <w:p w14:paraId="66835D74" w14:textId="77777777" w:rsidR="0060716B" w:rsidRDefault="0060716B" w:rsidP="00F97B77">
      <w:pPr>
        <w:ind w:hanging="11"/>
        <w:rPr>
          <w:sz w:val="24"/>
        </w:rPr>
      </w:pPr>
      <w:r w:rsidRPr="009C6027">
        <w:rPr>
          <w:lang w:eastAsia="nb-NO"/>
        </w:rPr>
        <w:t>Skal tilfalle en eller flere personer som gjennom forhenværende sesong har gjort en innsats som skiller seg ut. Dette kan være innenfor hele klubbens område, fra dugnad til sport.</w:t>
      </w:r>
      <w:r w:rsidRPr="009C6027">
        <w:rPr>
          <w:sz w:val="24"/>
        </w:rPr>
        <w:t xml:space="preserve"> </w:t>
      </w:r>
    </w:p>
    <w:p w14:paraId="58A51490" w14:textId="77777777" w:rsidR="00F97B77" w:rsidRPr="009C6027" w:rsidRDefault="00F97B77" w:rsidP="00F97B77">
      <w:pPr>
        <w:ind w:hanging="11"/>
        <w:rPr>
          <w:lang w:eastAsia="nb-NO"/>
        </w:rPr>
      </w:pPr>
    </w:p>
    <w:p w14:paraId="5012C7F4" w14:textId="77777777" w:rsidR="0060716B" w:rsidRPr="009C6027" w:rsidRDefault="0060716B">
      <w:pPr>
        <w:pStyle w:val="Overskrift2"/>
        <w:numPr>
          <w:ilvl w:val="1"/>
          <w:numId w:val="38"/>
        </w:numPr>
      </w:pPr>
      <w:bookmarkStart w:id="131" w:name="_Toc155732278"/>
      <w:r w:rsidRPr="009C6027">
        <w:t>«Den trofaste»</w:t>
      </w:r>
      <w:bookmarkEnd w:id="131"/>
    </w:p>
    <w:p w14:paraId="7B8DCE34" w14:textId="77777777" w:rsidR="0060716B" w:rsidRPr="009C6027" w:rsidRDefault="0060716B" w:rsidP="00F97B77">
      <w:pPr>
        <w:ind w:hanging="11"/>
      </w:pPr>
      <w:r w:rsidRPr="009C6027">
        <w:t>Skal gis til person/er som over tid har bidratt i klubbens arbeid på en positiv måte.  Bør være personer som har holdt det gående i flere år.  Bør deles ut når personen avslutter sin "aktive rolle"</w:t>
      </w:r>
      <w:r w:rsidRPr="009C6027">
        <w:rPr>
          <w:sz w:val="20"/>
        </w:rPr>
        <w:t>.</w:t>
      </w:r>
    </w:p>
    <w:p w14:paraId="0A2C96AE" w14:textId="77777777" w:rsidR="0060716B" w:rsidRPr="009C6027" w:rsidRDefault="0060716B" w:rsidP="0060716B">
      <w:pPr>
        <w:ind w:left="709" w:hanging="720"/>
        <w:rPr>
          <w:lang w:eastAsia="nb-NO"/>
        </w:rPr>
      </w:pPr>
    </w:p>
    <w:p w14:paraId="6B9D595D" w14:textId="77777777" w:rsidR="0060716B" w:rsidRPr="009C6027" w:rsidRDefault="0006388E" w:rsidP="0006388E">
      <w:pPr>
        <w:pStyle w:val="Overskrift2"/>
        <w:ind w:left="-11"/>
      </w:pPr>
      <w:bookmarkStart w:id="132" w:name="_Toc155732279"/>
      <w:r>
        <w:t>17.3</w:t>
      </w:r>
      <w:r>
        <w:tab/>
      </w:r>
      <w:r w:rsidR="0060716B" w:rsidRPr="009C6027">
        <w:t>Æresmedlem</w:t>
      </w:r>
      <w:bookmarkEnd w:id="132"/>
    </w:p>
    <w:p w14:paraId="0E7A41EB" w14:textId="77777777" w:rsidR="0060716B" w:rsidRDefault="0060716B" w:rsidP="00F97B77">
      <w:pPr>
        <w:ind w:hanging="11"/>
        <w:rPr>
          <w:lang w:eastAsia="nb-NO"/>
        </w:rPr>
      </w:pPr>
      <w:r w:rsidRPr="009C6027">
        <w:rPr>
          <w:lang w:eastAsia="nb-NO"/>
        </w:rPr>
        <w:t xml:space="preserve">Deles </w:t>
      </w:r>
      <w:r>
        <w:rPr>
          <w:lang w:eastAsia="nb-NO"/>
        </w:rPr>
        <w:t xml:space="preserve">bare </w:t>
      </w:r>
      <w:r w:rsidRPr="009C6027">
        <w:rPr>
          <w:lang w:eastAsia="nb-NO"/>
        </w:rPr>
        <w:t xml:space="preserve">ut </w:t>
      </w:r>
      <w:r>
        <w:rPr>
          <w:lang w:eastAsia="nb-NO"/>
        </w:rPr>
        <w:t xml:space="preserve">når det er </w:t>
      </w:r>
      <w:r w:rsidRPr="009C6027">
        <w:rPr>
          <w:lang w:eastAsia="nb-NO"/>
        </w:rPr>
        <w:t xml:space="preserve">personen </w:t>
      </w:r>
      <w:r>
        <w:rPr>
          <w:lang w:eastAsia="nb-NO"/>
        </w:rPr>
        <w:t xml:space="preserve">som </w:t>
      </w:r>
      <w:r w:rsidRPr="009C6027">
        <w:rPr>
          <w:lang w:eastAsia="nb-NO"/>
        </w:rPr>
        <w:t>har gjort en spesiell innsats for klubben, enten i form av en enkelthendelse eller gjennom bidrag for klubben mange år.</w:t>
      </w:r>
    </w:p>
    <w:p w14:paraId="033F950A" w14:textId="77777777" w:rsidR="00F97B77" w:rsidRDefault="00F97B77" w:rsidP="0060716B">
      <w:pPr>
        <w:ind w:left="709" w:hanging="720"/>
        <w:rPr>
          <w:lang w:eastAsia="nb-NO"/>
        </w:rPr>
      </w:pPr>
    </w:p>
    <w:p w14:paraId="39454ABE" w14:textId="77777777" w:rsidR="00F97B77" w:rsidRDefault="00F97B77">
      <w:pPr>
        <w:rPr>
          <w:lang w:eastAsia="nb-NO"/>
        </w:rPr>
      </w:pPr>
      <w:r>
        <w:rPr>
          <w:lang w:eastAsia="nb-NO"/>
        </w:rPr>
        <w:br w:type="page"/>
      </w:r>
    </w:p>
    <w:p w14:paraId="32513803" w14:textId="77777777" w:rsidR="00F97B77" w:rsidRDefault="00F97B77" w:rsidP="00F97B77">
      <w:pPr>
        <w:pStyle w:val="Overskrift1"/>
        <w:ind w:left="0"/>
      </w:pPr>
      <w:bookmarkStart w:id="133" w:name="_Toc155732280"/>
      <w:r>
        <w:lastRenderedPageBreak/>
        <w:t>Vedlegg</w:t>
      </w:r>
      <w:bookmarkEnd w:id="133"/>
      <w:r>
        <w:t xml:space="preserve"> </w:t>
      </w:r>
    </w:p>
    <w:p w14:paraId="70DEA587" w14:textId="77777777" w:rsidR="00F97B77" w:rsidRPr="009C6027" w:rsidRDefault="00F97B77" w:rsidP="00F97B77">
      <w:pPr>
        <w:pStyle w:val="Overskrift1"/>
        <w:ind w:left="0"/>
      </w:pPr>
      <w:bookmarkStart w:id="134" w:name="_Toc155732281"/>
      <w:r w:rsidRPr="009C6027">
        <w:t>Rekrutteringsplan</w:t>
      </w:r>
      <w:bookmarkEnd w:id="134"/>
    </w:p>
    <w:p w14:paraId="28810F1A" w14:textId="77777777" w:rsidR="00F97B77" w:rsidRPr="009C6027" w:rsidRDefault="00F97B77" w:rsidP="00F97B77">
      <w:pPr>
        <w:ind w:left="709" w:hanging="720"/>
        <w:rPr>
          <w:lang w:eastAsia="nb-NO"/>
        </w:rPr>
      </w:pPr>
      <w:r w:rsidRPr="009C6027">
        <w:rPr>
          <w:lang w:eastAsia="nb-NO"/>
        </w:rPr>
        <w:t>Generelt:</w:t>
      </w:r>
    </w:p>
    <w:p w14:paraId="7A2D1103" w14:textId="77777777" w:rsidR="00F97B77" w:rsidRDefault="00F97B77" w:rsidP="00F97B77">
      <w:pPr>
        <w:ind w:hanging="11"/>
        <w:rPr>
          <w:lang w:eastAsia="nb-NO"/>
        </w:rPr>
      </w:pPr>
      <w:r w:rsidRPr="009C6027">
        <w:rPr>
          <w:lang w:eastAsia="nb-NO"/>
        </w:rPr>
        <w:t>Oppstart for nye (yngste) kull i F</w:t>
      </w:r>
      <w:r>
        <w:rPr>
          <w:lang w:eastAsia="nb-NO"/>
        </w:rPr>
        <w:t>FK</w:t>
      </w:r>
      <w:r w:rsidRPr="009C6027">
        <w:rPr>
          <w:lang w:eastAsia="nb-NO"/>
        </w:rPr>
        <w:t xml:space="preserve"> skjer i utgangspunktet rund skolestart i august hvert år. Rekruttering/invitasjon/informasjon </w:t>
      </w:r>
      <w:proofErr w:type="gramStart"/>
      <w:r w:rsidRPr="009C6027">
        <w:rPr>
          <w:lang w:eastAsia="nb-NO"/>
        </w:rPr>
        <w:t>besørges</w:t>
      </w:r>
      <w:proofErr w:type="gramEnd"/>
      <w:r w:rsidRPr="009C6027">
        <w:rPr>
          <w:lang w:eastAsia="nb-NO"/>
        </w:rPr>
        <w:t xml:space="preserve"> av oppstartsansvarlig i god tid før skoleferiens start. </w:t>
      </w:r>
    </w:p>
    <w:p w14:paraId="2DF2A59D" w14:textId="77777777" w:rsidR="00F97B77" w:rsidRPr="009C6027" w:rsidRDefault="00F97B77" w:rsidP="00F97B77">
      <w:pPr>
        <w:ind w:left="709" w:hanging="720"/>
        <w:rPr>
          <w:lang w:eastAsia="nb-NO"/>
        </w:rPr>
      </w:pPr>
    </w:p>
    <w:p w14:paraId="50C845E3" w14:textId="77777777" w:rsidR="00F97B77" w:rsidRPr="009C6027" w:rsidRDefault="00F97B77" w:rsidP="00F97B77">
      <w:pPr>
        <w:ind w:hanging="11"/>
        <w:rPr>
          <w:lang w:eastAsia="nb-NO"/>
        </w:rPr>
      </w:pPr>
      <w:r w:rsidRPr="009C6027">
        <w:rPr>
          <w:lang w:eastAsia="nb-NO"/>
        </w:rPr>
        <w:t xml:space="preserve">Dersom potensielle trenere/ledere tar kontakt med klubben før skolestart </w:t>
      </w:r>
      <w:r>
        <w:rPr>
          <w:lang w:eastAsia="nb-NO"/>
        </w:rPr>
        <w:t xml:space="preserve">i </w:t>
      </w:r>
      <w:r w:rsidRPr="009C6027">
        <w:rPr>
          <w:lang w:eastAsia="nb-NO"/>
        </w:rPr>
        <w:t xml:space="preserve">august, planlegges oppstart tidligere enn august i samråd med oppstartsansvarlig og sportslig leder. </w:t>
      </w:r>
    </w:p>
    <w:p w14:paraId="2E2DE4BE" w14:textId="77777777" w:rsidR="00F97B77" w:rsidRPr="009C6027" w:rsidRDefault="00F97B77" w:rsidP="00F97B77">
      <w:pPr>
        <w:ind w:left="709" w:hanging="720"/>
        <w:rPr>
          <w:lang w:eastAsia="nb-NO"/>
        </w:rPr>
      </w:pPr>
    </w:p>
    <w:p w14:paraId="31AD073E" w14:textId="77777777" w:rsidR="00F97B77" w:rsidRPr="009C6027" w:rsidRDefault="00F97B77" w:rsidP="00F97B77">
      <w:pPr>
        <w:ind w:left="709" w:hanging="720"/>
        <w:rPr>
          <w:lang w:eastAsia="nb-NO"/>
        </w:rPr>
      </w:pPr>
      <w:r w:rsidRPr="009C6027">
        <w:rPr>
          <w:lang w:eastAsia="nb-NO"/>
        </w:rPr>
        <w:t>Administrativt:</w:t>
      </w:r>
    </w:p>
    <w:p w14:paraId="55FBB488" w14:textId="77777777" w:rsidR="00F97B77" w:rsidRPr="009C6027" w:rsidRDefault="00F97B77" w:rsidP="00F97B77">
      <w:pPr>
        <w:ind w:hanging="11"/>
        <w:rPr>
          <w:lang w:eastAsia="nb-NO"/>
        </w:rPr>
      </w:pPr>
      <w:r w:rsidRPr="009C6027">
        <w:rPr>
          <w:lang w:eastAsia="nb-NO"/>
        </w:rPr>
        <w:t>Det skal deles ut info</w:t>
      </w:r>
      <w:r>
        <w:rPr>
          <w:lang w:eastAsia="nb-NO"/>
        </w:rPr>
        <w:t xml:space="preserve"> </w:t>
      </w:r>
      <w:r w:rsidRPr="009C6027">
        <w:rPr>
          <w:lang w:eastAsia="nb-NO"/>
        </w:rPr>
        <w:t xml:space="preserve">skriv til de lokale barnehagenes siste års kull gutter og jenter, med invitasjon til oppstart nytt kull i FFK. </w:t>
      </w:r>
      <w:r>
        <w:rPr>
          <w:lang w:eastAsia="nb-NO"/>
        </w:rPr>
        <w:t>Info skrivet s</w:t>
      </w:r>
      <w:r w:rsidRPr="009C6027">
        <w:rPr>
          <w:lang w:eastAsia="nb-NO"/>
        </w:rPr>
        <w:t>kal informere om kontaktperson</w:t>
      </w:r>
      <w:r>
        <w:rPr>
          <w:lang w:eastAsia="nb-NO"/>
        </w:rPr>
        <w:t xml:space="preserve"> i</w:t>
      </w:r>
      <w:r w:rsidRPr="009C6027">
        <w:rPr>
          <w:lang w:eastAsia="nb-NO"/>
        </w:rPr>
        <w:t xml:space="preserve"> klubb</w:t>
      </w:r>
      <w:r>
        <w:rPr>
          <w:lang w:eastAsia="nb-NO"/>
        </w:rPr>
        <w:t>en</w:t>
      </w:r>
      <w:r w:rsidRPr="009C6027">
        <w:rPr>
          <w:lang w:eastAsia="nb-NO"/>
        </w:rPr>
        <w:t xml:space="preserve"> (hvis tilgjengelig)</w:t>
      </w:r>
      <w:r>
        <w:rPr>
          <w:lang w:eastAsia="nb-NO"/>
        </w:rPr>
        <w:t xml:space="preserve">, </w:t>
      </w:r>
      <w:r w:rsidRPr="009C6027">
        <w:rPr>
          <w:lang w:eastAsia="nb-NO"/>
        </w:rPr>
        <w:t>årskull og eventuelt tid og sted for informasjonsmøte og treningstid.</w:t>
      </w:r>
    </w:p>
    <w:p w14:paraId="3449AB89" w14:textId="77777777" w:rsidR="00F97B77" w:rsidRDefault="00F97B77" w:rsidP="00F97B77">
      <w:pPr>
        <w:ind w:hanging="11"/>
        <w:rPr>
          <w:lang w:eastAsia="nb-NO"/>
        </w:rPr>
      </w:pPr>
      <w:r w:rsidRPr="009C6027">
        <w:rPr>
          <w:lang w:eastAsia="nb-NO"/>
        </w:rPr>
        <w:t xml:space="preserve">Samtidig (og i god tid før skolenes sommerferie) skal det deles ut liknende skriv med informasjon gå ut til 1. klasse på skolene (primært Fjellhamar, </w:t>
      </w:r>
      <w:proofErr w:type="spellStart"/>
      <w:r w:rsidRPr="009C6027">
        <w:rPr>
          <w:lang w:eastAsia="nb-NO"/>
        </w:rPr>
        <w:t>Luhr</w:t>
      </w:r>
      <w:proofErr w:type="spellEnd"/>
      <w:r w:rsidRPr="009C6027">
        <w:rPr>
          <w:lang w:eastAsia="nb-NO"/>
        </w:rPr>
        <w:t xml:space="preserve"> og Solheim).</w:t>
      </w:r>
      <w:r>
        <w:rPr>
          <w:lang w:eastAsia="nb-NO"/>
        </w:rPr>
        <w:t xml:space="preserve"> </w:t>
      </w:r>
      <w:r w:rsidRPr="009C6027">
        <w:rPr>
          <w:lang w:eastAsia="nb-NO"/>
        </w:rPr>
        <w:t>Denne informasjon skal samtidig legges ut og gjøres tilgjengelig på sosiale medier (klubbens nettsted, Facebook</w:t>
      </w:r>
      <w:r>
        <w:rPr>
          <w:lang w:eastAsia="nb-NO"/>
        </w:rPr>
        <w:t xml:space="preserve"> og Instagram</w:t>
      </w:r>
      <w:r w:rsidRPr="009C6027">
        <w:rPr>
          <w:lang w:eastAsia="nb-NO"/>
        </w:rPr>
        <w:t>).</w:t>
      </w:r>
    </w:p>
    <w:p w14:paraId="0946705A" w14:textId="77777777" w:rsidR="00F97B77" w:rsidRPr="009C6027" w:rsidRDefault="00F97B77" w:rsidP="00F97B77">
      <w:pPr>
        <w:ind w:left="709" w:hanging="720"/>
        <w:rPr>
          <w:lang w:eastAsia="nb-NO"/>
        </w:rPr>
      </w:pPr>
    </w:p>
    <w:p w14:paraId="6E50EE68" w14:textId="77777777" w:rsidR="00F97B77" w:rsidRPr="009C6027" w:rsidRDefault="00F97B77" w:rsidP="00F97B77">
      <w:pPr>
        <w:ind w:hanging="11"/>
        <w:rPr>
          <w:lang w:eastAsia="nb-NO"/>
        </w:rPr>
      </w:pPr>
      <w:r w:rsidRPr="009C6027">
        <w:rPr>
          <w:lang w:eastAsia="nb-NO"/>
        </w:rPr>
        <w:t>Arrangere informasjonsmøte for foresatte til de interesserte i det nye kullet, der det gis generell informasjon om klubben, dens verdier, retningslinjer, sportsplan og mål.</w:t>
      </w:r>
      <w:r>
        <w:rPr>
          <w:lang w:eastAsia="nb-NO"/>
        </w:rPr>
        <w:t xml:space="preserve">  Her skal det s</w:t>
      </w:r>
      <w:r w:rsidRPr="009C6027">
        <w:rPr>
          <w:lang w:eastAsia="nb-NO"/>
        </w:rPr>
        <w:t>ørge</w:t>
      </w:r>
      <w:r>
        <w:rPr>
          <w:lang w:eastAsia="nb-NO"/>
        </w:rPr>
        <w:t>s</w:t>
      </w:r>
      <w:r w:rsidRPr="009C6027">
        <w:rPr>
          <w:lang w:eastAsia="nb-NO"/>
        </w:rPr>
        <w:t xml:space="preserve"> for at interesserte spillere med foresatte blir informert om innmelding i klubben, med de rettigheter og forpliktelser det medfører.</w:t>
      </w:r>
      <w:r>
        <w:rPr>
          <w:lang w:eastAsia="nb-NO"/>
        </w:rPr>
        <w:t xml:space="preserve"> </w:t>
      </w:r>
      <w:r w:rsidRPr="009C6027">
        <w:rPr>
          <w:lang w:eastAsia="nb-NO"/>
        </w:rPr>
        <w:t>Sørge for at eventuelt nye spillere/medlemmer som har vært tilknyttet annen fotballklubb tidligere fyller ut samtykkeskjema.</w:t>
      </w:r>
    </w:p>
    <w:p w14:paraId="31D6F116" w14:textId="77777777" w:rsidR="00F97B77" w:rsidRPr="009C6027" w:rsidRDefault="00F97B77" w:rsidP="00F97B77">
      <w:pPr>
        <w:ind w:left="709" w:hanging="720"/>
        <w:rPr>
          <w:lang w:eastAsia="nb-NO"/>
        </w:rPr>
      </w:pPr>
    </w:p>
    <w:p w14:paraId="1DEBA2A6" w14:textId="77777777" w:rsidR="00F97B77" w:rsidRPr="009C6027" w:rsidRDefault="00F97B77" w:rsidP="00F97B77">
      <w:pPr>
        <w:ind w:hanging="11"/>
        <w:rPr>
          <w:lang w:eastAsia="nb-NO"/>
        </w:rPr>
      </w:pPr>
      <w:r w:rsidRPr="009C6027">
        <w:rPr>
          <w:lang w:eastAsia="nb-NO"/>
        </w:rPr>
        <w:t>Rekruttere trenere, ledere og på sikt sørge for at det nye kullet velger foreldrekontakt og person til utvalg.</w:t>
      </w:r>
    </w:p>
    <w:p w14:paraId="73CB82FB" w14:textId="77777777" w:rsidR="00F97B77" w:rsidRPr="009C6027" w:rsidRDefault="00F97B77" w:rsidP="00F97B77">
      <w:pPr>
        <w:ind w:left="709" w:hanging="720"/>
        <w:rPr>
          <w:lang w:eastAsia="nb-NO"/>
        </w:rPr>
      </w:pPr>
      <w:r w:rsidRPr="009C6027">
        <w:rPr>
          <w:lang w:eastAsia="nb-NO"/>
        </w:rPr>
        <w:t>Sportslig:</w:t>
      </w:r>
    </w:p>
    <w:p w14:paraId="616CDEBA" w14:textId="77777777" w:rsidR="00F97B77" w:rsidRPr="009C6027" w:rsidRDefault="00F97B77">
      <w:pPr>
        <w:pStyle w:val="Listeavsnitt"/>
        <w:numPr>
          <w:ilvl w:val="0"/>
          <w:numId w:val="36"/>
        </w:numPr>
        <w:rPr>
          <w:lang w:eastAsia="nb-NO"/>
        </w:rPr>
      </w:pPr>
      <w:r w:rsidRPr="009C6027">
        <w:rPr>
          <w:lang w:eastAsia="nb-NO"/>
        </w:rPr>
        <w:t>Sørge for at sportslig utvalg (sportslig leder e</w:t>
      </w:r>
      <w:r>
        <w:rPr>
          <w:lang w:eastAsia="nb-NO"/>
        </w:rPr>
        <w:t>l</w:t>
      </w:r>
      <w:r w:rsidRPr="009C6027">
        <w:rPr>
          <w:lang w:eastAsia="nb-NO"/>
        </w:rPr>
        <w:t>ler annet medlem av S</w:t>
      </w:r>
      <w:r>
        <w:rPr>
          <w:lang w:eastAsia="nb-NO"/>
        </w:rPr>
        <w:t>portslig utvalg</w:t>
      </w:r>
      <w:r w:rsidRPr="009C6027">
        <w:rPr>
          <w:lang w:eastAsia="nb-NO"/>
        </w:rPr>
        <w:t>) bistår det nye kullet i treningshverdag den første tiden og så etter behov. På kullets første foreldremøte skal styre og S</w:t>
      </w:r>
      <w:r>
        <w:rPr>
          <w:lang w:eastAsia="nb-NO"/>
        </w:rPr>
        <w:t xml:space="preserve">portslig utvalg </w:t>
      </w:r>
      <w:r w:rsidRPr="009C6027">
        <w:rPr>
          <w:lang w:eastAsia="nb-NO"/>
        </w:rPr>
        <w:t>være representert.</w:t>
      </w:r>
    </w:p>
    <w:p w14:paraId="28A9760A" w14:textId="77777777" w:rsidR="00F97B77" w:rsidRPr="009C6027" w:rsidRDefault="00F97B77">
      <w:pPr>
        <w:pStyle w:val="Listeavsnitt"/>
        <w:numPr>
          <w:ilvl w:val="0"/>
          <w:numId w:val="36"/>
        </w:numPr>
        <w:rPr>
          <w:lang w:eastAsia="nb-NO"/>
        </w:rPr>
      </w:pPr>
      <w:r w:rsidRPr="009C6027">
        <w:rPr>
          <w:lang w:eastAsia="nb-NO"/>
        </w:rPr>
        <w:t>Påse at trenere/ledere på det nye kullet blir informert om klubbens retningslinjer og sportsplan.</w:t>
      </w:r>
    </w:p>
    <w:p w14:paraId="082229C4" w14:textId="77777777" w:rsidR="00F97B77" w:rsidRDefault="00F97B77">
      <w:pPr>
        <w:pStyle w:val="Listeavsnitt"/>
        <w:numPr>
          <w:ilvl w:val="0"/>
          <w:numId w:val="36"/>
        </w:numPr>
        <w:rPr>
          <w:lang w:eastAsia="nb-NO"/>
        </w:rPr>
      </w:pPr>
      <w:r w:rsidRPr="009C6027">
        <w:rPr>
          <w:lang w:eastAsia="nb-NO"/>
        </w:rPr>
        <w:t>Sørge for at alle trenere/ledere på det nye kullet får informasjon og tilgang til påmelding for kursing sportslig og administrativt.</w:t>
      </w:r>
    </w:p>
    <w:p w14:paraId="21A8E64C" w14:textId="77777777" w:rsidR="00192CAE" w:rsidRPr="009C6027" w:rsidRDefault="00192CAE" w:rsidP="00192CAE">
      <w:pPr>
        <w:pStyle w:val="Listeavsnitt"/>
        <w:ind w:left="360"/>
        <w:rPr>
          <w:lang w:eastAsia="nb-NO"/>
        </w:rPr>
      </w:pPr>
    </w:p>
    <w:p w14:paraId="6797BDE2" w14:textId="77777777" w:rsidR="00F97B77" w:rsidRPr="009C6027" w:rsidRDefault="00F97B77" w:rsidP="00F97B77">
      <w:pPr>
        <w:ind w:left="709" w:hanging="720"/>
        <w:rPr>
          <w:lang w:eastAsia="nb-NO"/>
        </w:rPr>
      </w:pPr>
    </w:p>
    <w:p w14:paraId="435C83DB" w14:textId="7256302F" w:rsidR="00192CAE" w:rsidRPr="00D92FB1" w:rsidRDefault="00192CAE" w:rsidP="00192CAE">
      <w:pPr>
        <w:pStyle w:val="Overskrift1"/>
        <w:ind w:left="0"/>
      </w:pPr>
      <w:bookmarkStart w:id="135" w:name="_Toc155732282"/>
      <w:r>
        <w:lastRenderedPageBreak/>
        <w:t>Retningslin</w:t>
      </w:r>
      <w:r w:rsidR="00AD7D1D">
        <w:t>j</w:t>
      </w:r>
      <w:r>
        <w:t xml:space="preserve">er for </w:t>
      </w:r>
      <w:proofErr w:type="spellStart"/>
      <w:r>
        <w:t>k</w:t>
      </w:r>
      <w:r w:rsidRPr="00D92FB1">
        <w:t>ampvert</w:t>
      </w:r>
      <w:bookmarkEnd w:id="135"/>
      <w:proofErr w:type="spellEnd"/>
    </w:p>
    <w:p w14:paraId="4F3B52F5" w14:textId="77777777" w:rsidR="00192CAE" w:rsidRPr="00192CAE" w:rsidRDefault="00192CAE" w:rsidP="00192CAE">
      <w:pPr>
        <w:ind w:left="709" w:hanging="720"/>
      </w:pPr>
      <w:r w:rsidRPr="00192CAE">
        <w:t xml:space="preserve">Lagleders har ansvar for å finne en </w:t>
      </w:r>
      <w:proofErr w:type="spellStart"/>
      <w:r w:rsidRPr="00192CAE">
        <w:t>kampvert</w:t>
      </w:r>
      <w:proofErr w:type="spellEnd"/>
      <w:r w:rsidRPr="00192CAE">
        <w:t xml:space="preserve"> på lagets hjemmekamper. </w:t>
      </w:r>
    </w:p>
    <w:p w14:paraId="31EA5826" w14:textId="77777777" w:rsidR="00192CAE" w:rsidRPr="00192CAE" w:rsidRDefault="00192CAE" w:rsidP="00192CAE">
      <w:pPr>
        <w:ind w:hanging="11"/>
      </w:pPr>
      <w:r w:rsidRPr="00192CAE">
        <w:t xml:space="preserve">Vester til </w:t>
      </w:r>
      <w:proofErr w:type="spellStart"/>
      <w:r w:rsidRPr="00192CAE">
        <w:t>kampvert</w:t>
      </w:r>
      <w:proofErr w:type="spellEnd"/>
      <w:r w:rsidRPr="00192CAE">
        <w:t xml:space="preserve"> ligger i utstyrsskuffer på kjøkken. Legges tilbake samme sted etter oppdraget er</w:t>
      </w:r>
      <w:r>
        <w:t xml:space="preserve"> </w:t>
      </w:r>
      <w:r w:rsidRPr="00192CAE">
        <w:t>utført.</w:t>
      </w:r>
    </w:p>
    <w:p w14:paraId="064466CD" w14:textId="77777777" w:rsidR="00192CAE" w:rsidRPr="00192CAE" w:rsidRDefault="00192CAE" w:rsidP="00192CAE">
      <w:pPr>
        <w:ind w:left="709" w:hanging="720"/>
      </w:pPr>
    </w:p>
    <w:p w14:paraId="09287468" w14:textId="77777777" w:rsidR="00192CAE" w:rsidRPr="00192CAE" w:rsidRDefault="00192CAE" w:rsidP="00192CAE">
      <w:pPr>
        <w:ind w:left="709" w:hanging="720"/>
        <w:rPr>
          <w:i/>
        </w:rPr>
      </w:pPr>
      <w:r w:rsidRPr="00192CAE">
        <w:rPr>
          <w:i/>
        </w:rPr>
        <w:t>Oppgaver før kamp:</w:t>
      </w:r>
    </w:p>
    <w:p w14:paraId="70067A84"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 xml:space="preserve">hilse motstander velkommen og vise dem garderober/fasiliteter. </w:t>
      </w:r>
    </w:p>
    <w:p w14:paraId="439717C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Sørge for at foreldre står på motsatt side av lagene og godt utenfor banen (2 meter).</w:t>
      </w:r>
    </w:p>
    <w:p w14:paraId="1677466B"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Bistå hjemmelagets trener i å avholde Fair play-møte.</w:t>
      </w:r>
    </w:p>
    <w:p w14:paraId="78D541A5"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Ha kunnskap om hvor klubbens hjertestarter er og ha telefon for å eventuelt ringe 113.</w:t>
      </w:r>
    </w:p>
    <w:p w14:paraId="284461C9"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 xml:space="preserve">Informere lagleder/trenere/foreldre om </w:t>
      </w:r>
      <w:proofErr w:type="spellStart"/>
      <w:r w:rsidRPr="00192CAE">
        <w:rPr>
          <w:szCs w:val="22"/>
        </w:rPr>
        <w:t>kafen</w:t>
      </w:r>
      <w:proofErr w:type="spellEnd"/>
      <w:r w:rsidRPr="00192CAE">
        <w:rPr>
          <w:szCs w:val="22"/>
        </w:rPr>
        <w:t>.</w:t>
      </w:r>
    </w:p>
    <w:p w14:paraId="626825D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Vise til de riktig bane (eks. 5’er, 7’er eller minibane). Kart ved heve/skyvedør (Fjellhamar).</w:t>
      </w:r>
    </w:p>
    <w:p w14:paraId="507FE645"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Kontakt med dommer. Ta imot eller vise de hvor de skal levere dommerregning. (Postkasse utenfor kontor inne i klubbhuset).</w:t>
      </w:r>
    </w:p>
    <w:p w14:paraId="55B1BE01" w14:textId="77777777" w:rsidR="00192CAE" w:rsidRPr="00192CAE" w:rsidRDefault="00192CAE" w:rsidP="00192CAE">
      <w:pPr>
        <w:ind w:left="709" w:hanging="720"/>
        <w:rPr>
          <w:rFonts w:ascii="Calibri" w:hAnsi="Calibri" w:cs="Calibri"/>
          <w:lang w:eastAsia="nb-NO"/>
        </w:rPr>
      </w:pPr>
      <w:r w:rsidRPr="00192CAE">
        <w:rPr>
          <w:i/>
        </w:rPr>
        <w:t>Oppgaver under kamp:</w:t>
      </w:r>
    </w:p>
    <w:p w14:paraId="1ED31D8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Støtte dommeren og påse at reaksjoner mot dommer er innen rimelighetens grenser.</w:t>
      </w:r>
    </w:p>
    <w:p w14:paraId="241FC258"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Prate med dommer i pausen.</w:t>
      </w:r>
    </w:p>
    <w:p w14:paraId="716F73B2"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Oppfordre til gode og positive tilrop fra foreldre, og ta kontakt hvis det går over streken.</w:t>
      </w:r>
    </w:p>
    <w:p w14:paraId="5BB669AD"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Påse at alle tilskuere oppholder seg to meter unna sidelinjen.</w:t>
      </w:r>
    </w:p>
    <w:p w14:paraId="0000EEFD" w14:textId="77777777" w:rsidR="00192CAE" w:rsidRPr="00192CAE" w:rsidRDefault="00192CAE" w:rsidP="00DE5AF3">
      <w:pPr>
        <w:pStyle w:val="Listeavsnitt"/>
        <w:numPr>
          <w:ilvl w:val="0"/>
          <w:numId w:val="18"/>
        </w:numPr>
        <w:overflowPunct/>
        <w:autoSpaceDE/>
        <w:autoSpaceDN/>
        <w:adjustRightInd/>
        <w:spacing w:after="160" w:line="256" w:lineRule="auto"/>
        <w:ind w:left="709" w:hanging="720"/>
        <w:textAlignment w:val="auto"/>
        <w:rPr>
          <w:szCs w:val="22"/>
        </w:rPr>
      </w:pPr>
      <w:r w:rsidRPr="00192CAE">
        <w:rPr>
          <w:szCs w:val="22"/>
        </w:rPr>
        <w:t>Oppfordre til positivitet fra trenere/lagledere både mot spillere og dommer.</w:t>
      </w:r>
    </w:p>
    <w:p w14:paraId="3EDD0AEB" w14:textId="77777777" w:rsidR="00192CAE" w:rsidRPr="00192CAE" w:rsidRDefault="00192CAE" w:rsidP="00192CAE">
      <w:pPr>
        <w:ind w:left="709" w:hanging="720"/>
        <w:rPr>
          <w:lang w:eastAsia="nb-NO"/>
        </w:rPr>
      </w:pPr>
      <w:r w:rsidRPr="00192CAE">
        <w:rPr>
          <w:rFonts w:ascii="Calibri" w:hAnsi="Calibri" w:cs="Calibri"/>
          <w:lang w:eastAsia="nb-NO"/>
        </w:rPr>
        <w:t>Etter kamp:</w:t>
      </w:r>
    </w:p>
    <w:p w14:paraId="40F8BD41" w14:textId="77777777" w:rsidR="00192CAE" w:rsidRPr="00192CAE" w:rsidRDefault="00192CAE" w:rsidP="00DE5AF3">
      <w:pPr>
        <w:pStyle w:val="Listeavsnitt"/>
        <w:numPr>
          <w:ilvl w:val="0"/>
          <w:numId w:val="21"/>
        </w:numPr>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Bistå i å organisere Fair play-hilsen.</w:t>
      </w:r>
    </w:p>
    <w:p w14:paraId="21812CC0" w14:textId="77777777" w:rsidR="00192CAE" w:rsidRPr="00192CAE" w:rsidRDefault="00192CAE" w:rsidP="00DE5AF3">
      <w:pPr>
        <w:pStyle w:val="Listeavsnitt"/>
        <w:numPr>
          <w:ilvl w:val="0"/>
          <w:numId w:val="21"/>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Takker begge lag og dommer.</w:t>
      </w:r>
    </w:p>
    <w:p w14:paraId="739E75D3" w14:textId="77777777" w:rsidR="00192CAE" w:rsidRPr="00192CAE" w:rsidRDefault="00192CAE" w:rsidP="00DE5AF3">
      <w:pPr>
        <w:pStyle w:val="Listeavsnitt"/>
        <w:numPr>
          <w:ilvl w:val="0"/>
          <w:numId w:val="21"/>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Rydde rundt banen etter kampslutt.</w:t>
      </w:r>
    </w:p>
    <w:p w14:paraId="211B02B6" w14:textId="77777777" w:rsidR="00192CAE" w:rsidRPr="00192CAE" w:rsidRDefault="00192CAE" w:rsidP="00192CAE">
      <w:pPr>
        <w:keepNext/>
        <w:spacing w:before="100" w:beforeAutospacing="1" w:after="100" w:afterAutospacing="1"/>
        <w:ind w:left="709" w:hanging="720"/>
        <w:textAlignment w:val="top"/>
        <w:rPr>
          <w:rFonts w:ascii="Calibri" w:hAnsi="Calibri" w:cs="Calibri"/>
          <w:b/>
          <w:i/>
          <w:lang w:eastAsia="nb-NO"/>
        </w:rPr>
      </w:pPr>
      <w:proofErr w:type="spellStart"/>
      <w:r w:rsidRPr="00192CAE">
        <w:rPr>
          <w:rFonts w:ascii="Calibri" w:hAnsi="Calibri" w:cs="Calibri"/>
          <w:b/>
          <w:i/>
          <w:lang w:eastAsia="nb-NO"/>
        </w:rPr>
        <w:t>Kampvert</w:t>
      </w:r>
      <w:proofErr w:type="spellEnd"/>
      <w:r w:rsidRPr="00192CAE">
        <w:rPr>
          <w:rFonts w:ascii="Calibri" w:hAnsi="Calibri" w:cs="Calibri"/>
          <w:b/>
          <w:i/>
          <w:lang w:eastAsia="nb-NO"/>
        </w:rPr>
        <w:t xml:space="preserve"> under turnering:</w:t>
      </w:r>
    </w:p>
    <w:p w14:paraId="2443B8B1" w14:textId="77777777" w:rsidR="00192CAE" w:rsidRPr="00192CAE" w:rsidRDefault="00192CAE" w:rsidP="00192CAE">
      <w:pPr>
        <w:spacing w:before="100" w:beforeAutospacing="1" w:after="100" w:afterAutospacing="1"/>
        <w:ind w:left="709" w:hanging="720"/>
        <w:textAlignment w:val="top"/>
        <w:rPr>
          <w:rFonts w:ascii="Calibri" w:hAnsi="Calibri" w:cs="Calibri"/>
          <w:lang w:eastAsia="nb-NO"/>
        </w:rPr>
      </w:pPr>
      <w:r w:rsidRPr="00192CAE">
        <w:rPr>
          <w:rFonts w:ascii="Calibri" w:hAnsi="Calibri" w:cs="Calibri"/>
          <w:lang w:eastAsia="nb-NO"/>
        </w:rPr>
        <w:t>Kampvertene er viktige for å gjøre turneringen til en god opplevelse for store og små - og øker sjansen for at gjestende lag kommer tilbake neste år.  </w:t>
      </w:r>
    </w:p>
    <w:p w14:paraId="55111718" w14:textId="77777777" w:rsidR="00192CAE" w:rsidRPr="00192CAE" w:rsidRDefault="00192CAE" w:rsidP="00192CAE">
      <w:pPr>
        <w:ind w:left="709" w:hanging="720"/>
        <w:rPr>
          <w:lang w:eastAsia="nb-NO"/>
        </w:rPr>
      </w:pPr>
      <w:r w:rsidRPr="00192CAE">
        <w:rPr>
          <w:lang w:eastAsia="nb-NO"/>
        </w:rPr>
        <w:t>Før turneringen:</w:t>
      </w:r>
    </w:p>
    <w:p w14:paraId="0BAFE7C9"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 xml:space="preserve">Arrangør utnevner en kampvertansvarlig som setter opp en passende gruppe kampverter i forhold til antall baner og antall kamper. </w:t>
      </w:r>
      <w:proofErr w:type="spellStart"/>
      <w:r w:rsidRPr="00192CAE">
        <w:rPr>
          <w:rFonts w:ascii="Calibri" w:hAnsi="Calibri" w:cs="Calibri"/>
          <w:szCs w:val="22"/>
          <w:lang w:eastAsia="nb-NO"/>
        </w:rPr>
        <w:t>Ca</w:t>
      </w:r>
      <w:proofErr w:type="spellEnd"/>
      <w:r w:rsidRPr="00192CAE">
        <w:rPr>
          <w:rFonts w:ascii="Calibri" w:hAnsi="Calibri" w:cs="Calibri"/>
          <w:szCs w:val="22"/>
          <w:lang w:eastAsia="nb-NO"/>
        </w:rPr>
        <w:t xml:space="preserve"> 3 timers vakter.</w:t>
      </w:r>
    </w:p>
    <w:p w14:paraId="765BCB5B"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Kampvertene samles i forkant av turneringen der ansvar og oppgaver gjøres tydelige – jfr. kampvertregler.</w:t>
      </w:r>
    </w:p>
    <w:p w14:paraId="3A954AE2" w14:textId="77777777" w:rsidR="00192CAE" w:rsidRPr="00192CAE" w:rsidRDefault="00192CAE" w:rsidP="00192CAE">
      <w:pPr>
        <w:ind w:left="709" w:hanging="720"/>
        <w:rPr>
          <w:lang w:eastAsia="nb-NO"/>
        </w:rPr>
      </w:pPr>
      <w:r w:rsidRPr="00192CAE">
        <w:rPr>
          <w:lang w:eastAsia="nb-NO"/>
        </w:rPr>
        <w:t>Under turneringen:</w:t>
      </w:r>
    </w:p>
    <w:p w14:paraId="0C669E71"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lastRenderedPageBreak/>
        <w:t>Kampvertansvarlig samler alle kampverter til et morgenmøte. Vester og kort deles ut og vaktliste gjennomgås.</w:t>
      </w:r>
    </w:p>
    <w:p w14:paraId="57D8FC76"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Kampvertene utfører sine gjøremål jfr. kampvertreglene.</w:t>
      </w:r>
    </w:p>
    <w:p w14:paraId="3A5A2989"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Speaker informerer over høyttaleranlegget for å gjøre alle oppmerksomme at det er kampverter i turneringen.</w:t>
      </w:r>
    </w:p>
    <w:p w14:paraId="2FF85179" w14:textId="77777777" w:rsidR="00192CAE" w:rsidRPr="00192CAE" w:rsidRDefault="00192CAE" w:rsidP="00192CAE">
      <w:pPr>
        <w:ind w:left="709" w:hanging="720"/>
        <w:rPr>
          <w:lang w:eastAsia="nb-NO"/>
        </w:rPr>
      </w:pPr>
      <w:r w:rsidRPr="00192CAE">
        <w:rPr>
          <w:lang w:eastAsia="nb-NO"/>
        </w:rPr>
        <w:t>Etter turneringen:</w:t>
      </w:r>
    </w:p>
    <w:p w14:paraId="645A6D97" w14:textId="77777777" w:rsidR="00192CAE" w:rsidRPr="00192CAE" w:rsidRDefault="00192CAE" w:rsidP="00DE5AF3">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Kampvertansvarlig samler alle til et evalueringsmøte som gjerne har en liten påskjønnelse til kampvertene for god innsats.</w:t>
      </w:r>
    </w:p>
    <w:p w14:paraId="4700D9EB" w14:textId="0CB77760" w:rsidR="00F97B77" w:rsidRPr="00D243E7" w:rsidRDefault="00192CAE" w:rsidP="00D243E7">
      <w:pPr>
        <w:pStyle w:val="Listeavsnitt"/>
        <w:numPr>
          <w:ilvl w:val="0"/>
          <w:numId w:val="18"/>
        </w:numPr>
        <w:overflowPunct/>
        <w:autoSpaceDE/>
        <w:autoSpaceDN/>
        <w:adjustRightInd/>
        <w:spacing w:before="100" w:beforeAutospacing="1" w:after="100" w:afterAutospacing="1"/>
        <w:ind w:left="709" w:hanging="720"/>
        <w:textAlignment w:val="top"/>
        <w:rPr>
          <w:rFonts w:ascii="Calibri" w:hAnsi="Calibri" w:cs="Calibri"/>
          <w:szCs w:val="22"/>
          <w:lang w:eastAsia="nb-NO"/>
        </w:rPr>
      </w:pPr>
      <w:r w:rsidRPr="00192CAE">
        <w:rPr>
          <w:rFonts w:ascii="Calibri" w:hAnsi="Calibri" w:cs="Calibri"/>
          <w:szCs w:val="22"/>
          <w:lang w:eastAsia="nb-NO"/>
        </w:rPr>
        <w:t>Et notat fra møtet leveres til ansvarlig arrangør.</w:t>
      </w:r>
    </w:p>
    <w:sectPr w:rsidR="00F97B77" w:rsidRPr="00D243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9817" w14:textId="77777777" w:rsidR="006E43C8" w:rsidRDefault="006E43C8" w:rsidP="0060716B">
      <w:pPr>
        <w:spacing w:after="0" w:line="240" w:lineRule="auto"/>
      </w:pPr>
      <w:r>
        <w:separator/>
      </w:r>
    </w:p>
  </w:endnote>
  <w:endnote w:type="continuationSeparator" w:id="0">
    <w:p w14:paraId="536EE364" w14:textId="77777777" w:rsidR="006E43C8" w:rsidRDefault="006E43C8" w:rsidP="0060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482F" w14:textId="77777777" w:rsidR="004B5B95" w:rsidRDefault="004B5B95">
    <w:pPr>
      <w:pStyle w:val="Bunnteks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FFK klubbhåndbok</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752326" w:rsidRPr="00752326">
      <w:rPr>
        <w:rFonts w:asciiTheme="majorHAnsi" w:eastAsiaTheme="majorEastAsia" w:hAnsiTheme="majorHAnsi" w:cstheme="majorBidi"/>
        <w:noProof/>
      </w:rPr>
      <w:t>48</w:t>
    </w:r>
    <w:r>
      <w:rPr>
        <w:rFonts w:asciiTheme="majorHAnsi" w:eastAsiaTheme="majorEastAsia" w:hAnsiTheme="majorHAnsi" w:cstheme="majorBidi"/>
      </w:rPr>
      <w:fldChar w:fldCharType="end"/>
    </w:r>
  </w:p>
  <w:p w14:paraId="2FFFEB92" w14:textId="77777777" w:rsidR="004B5B95" w:rsidRPr="00275B6D" w:rsidRDefault="004B5B95">
    <w:pPr>
      <w:pStyle w:val="Bunntekst"/>
      <w:tabs>
        <w:tab w:val="left" w:pos="3686"/>
        <w:tab w:val="right" w:pos="9923"/>
      </w:tabs>
      <w:ind w:left="-1134" w:right="-567" w:firstLine="1134"/>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CE4A" w14:textId="77777777" w:rsidR="006E43C8" w:rsidRDefault="006E43C8" w:rsidP="0060716B">
      <w:pPr>
        <w:spacing w:after="0" w:line="240" w:lineRule="auto"/>
      </w:pPr>
      <w:r>
        <w:separator/>
      </w:r>
    </w:p>
  </w:footnote>
  <w:footnote w:type="continuationSeparator" w:id="0">
    <w:p w14:paraId="4446D2E4" w14:textId="77777777" w:rsidR="006E43C8" w:rsidRDefault="006E43C8" w:rsidP="0060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0BBD" w14:textId="77777777" w:rsidR="004B5B95" w:rsidRDefault="004B5B95">
    <w:pPr>
      <w:pStyle w:val="Topptekst"/>
      <w:tabs>
        <w:tab w:val="left" w:pos="993"/>
      </w:tabs>
      <w:ind w:left="142"/>
      <w:rPr>
        <w:sz w:val="24"/>
      </w:rPr>
    </w:pPr>
    <w:r>
      <w:rPr>
        <w:sz w:val="24"/>
      </w:rPr>
      <w:object w:dxaOrig="1560" w:dyaOrig="1440" w14:anchorId="317AE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in">
          <v:imagedata r:id="rId1" o:title=""/>
        </v:shape>
        <o:OLEObject Type="Embed" ProgID="Word.Document.8" ShapeID="_x0000_i1025" DrawAspect="Content" ObjectID="_1834832913" r:id="rId2"/>
      </w:object>
    </w:r>
    <w:r>
      <w:rPr>
        <w:noProof/>
        <w:lang w:eastAsia="nb-NO"/>
      </w:rPr>
      <mc:AlternateContent>
        <mc:Choice Requires="wps">
          <w:drawing>
            <wp:anchor distT="0" distB="0" distL="114300" distR="114300" simplePos="0" relativeHeight="251659264" behindDoc="0" locked="0" layoutInCell="0" allowOverlap="1" wp14:anchorId="523AA088" wp14:editId="2E2D7446">
              <wp:simplePos x="0" y="0"/>
              <wp:positionH relativeFrom="column">
                <wp:posOffset>1007193</wp:posOffset>
              </wp:positionH>
              <wp:positionV relativeFrom="paragraph">
                <wp:posOffset>450049</wp:posOffset>
              </wp:positionV>
              <wp:extent cx="5366661" cy="254000"/>
              <wp:effectExtent l="0" t="0" r="24765" b="127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6661" cy="254000"/>
                      </a:xfrm>
                      <a:prstGeom prst="rect">
                        <a:avLst/>
                      </a:prstGeom>
                      <a:solidFill>
                        <a:srgbClr val="FF0000"/>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6DF8F" w14:textId="77777777" w:rsidR="004B5B95" w:rsidRPr="00275B6D" w:rsidRDefault="004B5B95">
                          <w:pPr>
                            <w:jc w:val="center"/>
                            <w:rPr>
                              <w:rFonts w:ascii="Arial" w:hAnsi="Arial" w:cs="Arial"/>
                            </w:rPr>
                          </w:pPr>
                          <w:r>
                            <w:rPr>
                              <w:rFonts w:ascii="Arial" w:hAnsi="Arial" w:cs="Arial"/>
                              <w:b/>
                              <w:color w:val="FFFFFF"/>
                              <w:sz w:val="32"/>
                            </w:rPr>
                            <w:t xml:space="preserve">                  </w:t>
                          </w:r>
                          <w:r w:rsidRPr="00275B6D">
                            <w:rPr>
                              <w:rFonts w:ascii="Arial" w:hAnsi="Arial" w:cs="Arial"/>
                              <w:b/>
                              <w:color w:val="FFFFFF"/>
                              <w:sz w:val="32"/>
                            </w:rPr>
                            <w:t>FJELLHAMAR FOTBALLKLUBB</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AA088" id="Rectangle 1" o:spid="_x0000_s1032" style="position:absolute;left:0;text-align:left;margin-left:79.3pt;margin-top:35.45pt;width:422.5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" o:allowincell="f" fillcolor="red" strokecolor="red" strokeweight="2pt">
              <v:textbox inset="1pt,1pt,1pt,1pt">
                <w:txbxContent>
                  <w:p w14:paraId="22D6DF8F" w14:textId="77777777" w:rsidR="004B5B95" w:rsidRPr="00275B6D" w:rsidRDefault="004B5B95">
                    <w:pPr>
                      <w:jc w:val="center"/>
                      <w:rPr>
                        <w:rFonts w:ascii="Arial" w:hAnsi="Arial" w:cs="Arial"/>
                      </w:rPr>
                    </w:pPr>
                    <w:r>
                      <w:rPr>
                        <w:rFonts w:ascii="Arial" w:hAnsi="Arial" w:cs="Arial"/>
                        <w:b/>
                        <w:color w:val="FFFFFF"/>
                        <w:sz w:val="32"/>
                      </w:rPr>
                      <w:t xml:space="preserve">                  </w:t>
                    </w:r>
                    <w:r w:rsidRPr="00275B6D">
                      <w:rPr>
                        <w:rFonts w:ascii="Arial" w:hAnsi="Arial" w:cs="Arial"/>
                        <w:b/>
                        <w:color w:val="FFFFFF"/>
                        <w:sz w:val="32"/>
                      </w:rPr>
                      <w:t>FJELLHAMAR FOTBALLKLUBB</w:t>
                    </w:r>
                  </w:p>
                </w:txbxContent>
              </v:textbox>
            </v:rect>
          </w:pict>
        </mc:Fallback>
      </mc:AlternateContent>
    </w:r>
    <w:r>
      <w:rPr>
        <w:noProof/>
        <w:lang w:eastAsia="nb-NO"/>
      </w:rPr>
      <mc:AlternateContent>
        <mc:Choice Requires="wps">
          <w:drawing>
            <wp:anchor distT="0" distB="0" distL="114300" distR="114300" simplePos="0" relativeHeight="251660288" behindDoc="0" locked="0" layoutInCell="0" allowOverlap="1" wp14:anchorId="20D2665E" wp14:editId="42ADDBD2">
              <wp:simplePos x="0" y="0"/>
              <wp:positionH relativeFrom="page">
                <wp:align>left</wp:align>
              </wp:positionH>
              <wp:positionV relativeFrom="paragraph">
                <wp:posOffset>452948</wp:posOffset>
              </wp:positionV>
              <wp:extent cx="954156" cy="333071"/>
              <wp:effectExtent l="0" t="0" r="17780" b="1016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156" cy="333071"/>
                      </a:xfrm>
                      <a:prstGeom prst="rect">
                        <a:avLst/>
                      </a:prstGeom>
                      <a:solidFill>
                        <a:srgbClr val="FF0000"/>
                      </a:solidFill>
                      <a:ln w="2540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98FD14" w14:textId="77777777" w:rsidR="004B5B95" w:rsidRDefault="004B5B9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2665E" id="Rectangle 2" o:spid="_x0000_s1033" style="position:absolute;left:0;text-align:left;margin-left:0;margin-top:35.65pt;width:75.15pt;height:26.2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" o:allowincell="f" fillcolor="red" strokecolor="red" strokeweight="2pt">
              <v:textbox inset="1pt,1pt,1pt,1pt">
                <w:txbxContent>
                  <w:p w14:paraId="6598FD14" w14:textId="77777777" w:rsidR="004B5B95" w:rsidRDefault="004B5B95"/>
                </w:txbxContent>
              </v:textbox>
              <w10:wrap anchorx="page"/>
            </v:rect>
          </w:pict>
        </mc:Fallback>
      </mc:AlternateContent>
    </w:r>
  </w:p>
  <w:p w14:paraId="6724091B" w14:textId="77777777" w:rsidR="004B5B95" w:rsidRDefault="004B5B95">
    <w:pPr>
      <w:pStyle w:val="Topptekst"/>
      <w:tabs>
        <w:tab w:val="left" w:pos="993"/>
      </w:tabs>
      <w:ind w:left="142"/>
      <w:rPr>
        <w:sz w:val="24"/>
      </w:rPr>
    </w:pPr>
  </w:p>
  <w:p w14:paraId="6C7E3A88" w14:textId="77777777" w:rsidR="004B5B95" w:rsidRDefault="004B5B95">
    <w:pPr>
      <w:pStyle w:val="Topptekst"/>
      <w:tabs>
        <w:tab w:val="left" w:pos="993"/>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6F1"/>
    <w:multiLevelType w:val="hybridMultilevel"/>
    <w:tmpl w:val="A71ED4AE"/>
    <w:lvl w:ilvl="0" w:tplc="452296D6">
      <w:start w:val="1"/>
      <w:numFmt w:val="bullet"/>
      <w:lvlText w:val=""/>
      <w:lvlJc w:val="left"/>
      <w:pPr>
        <w:ind w:left="709" w:hanging="360"/>
      </w:pPr>
      <w:rPr>
        <w:rFonts w:ascii="Symbol" w:hAnsi="Symbol" w:hint="default"/>
      </w:rPr>
    </w:lvl>
    <w:lvl w:ilvl="1" w:tplc="04140003">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1" w15:restartNumberingAfterBreak="0">
    <w:nsid w:val="029D67FC"/>
    <w:multiLevelType w:val="hybridMultilevel"/>
    <w:tmpl w:val="8818683C"/>
    <w:lvl w:ilvl="0" w:tplc="0DD638EE">
      <w:start w:val="1"/>
      <w:numFmt w:val="bullet"/>
      <w:lvlText w:val="-"/>
      <w:lvlJc w:val="left"/>
      <w:pPr>
        <w:ind w:left="1440" w:hanging="360"/>
      </w:pPr>
      <w:rPr>
        <w:rFonts w:ascii="CG Times (W1)" w:hAnsi="CG Times (W1)" w:hint="default"/>
      </w:rPr>
    </w:lvl>
    <w:lvl w:ilvl="1" w:tplc="95C41D8C" w:tentative="1">
      <w:start w:val="1"/>
      <w:numFmt w:val="bullet"/>
      <w:lvlText w:val="o"/>
      <w:lvlJc w:val="left"/>
      <w:pPr>
        <w:ind w:left="2160" w:hanging="360"/>
      </w:pPr>
      <w:rPr>
        <w:rFonts w:ascii="Courier New" w:hAnsi="Courier New" w:hint="default"/>
      </w:rPr>
    </w:lvl>
    <w:lvl w:ilvl="2" w:tplc="E37A4DB4" w:tentative="1">
      <w:start w:val="1"/>
      <w:numFmt w:val="bullet"/>
      <w:lvlText w:val=""/>
      <w:lvlJc w:val="left"/>
      <w:pPr>
        <w:ind w:left="2880" w:hanging="360"/>
      </w:pPr>
      <w:rPr>
        <w:rFonts w:ascii="Wingdings" w:hAnsi="Wingdings" w:hint="default"/>
      </w:rPr>
    </w:lvl>
    <w:lvl w:ilvl="3" w:tplc="66D8D94C" w:tentative="1">
      <w:start w:val="1"/>
      <w:numFmt w:val="bullet"/>
      <w:lvlText w:val=""/>
      <w:lvlJc w:val="left"/>
      <w:pPr>
        <w:ind w:left="3600" w:hanging="360"/>
      </w:pPr>
      <w:rPr>
        <w:rFonts w:ascii="Symbol" w:hAnsi="Symbol" w:hint="default"/>
      </w:rPr>
    </w:lvl>
    <w:lvl w:ilvl="4" w:tplc="B8980D38" w:tentative="1">
      <w:start w:val="1"/>
      <w:numFmt w:val="bullet"/>
      <w:lvlText w:val="o"/>
      <w:lvlJc w:val="left"/>
      <w:pPr>
        <w:ind w:left="4320" w:hanging="360"/>
      </w:pPr>
      <w:rPr>
        <w:rFonts w:ascii="Courier New" w:hAnsi="Courier New" w:hint="default"/>
      </w:rPr>
    </w:lvl>
    <w:lvl w:ilvl="5" w:tplc="5C7EC9E6" w:tentative="1">
      <w:start w:val="1"/>
      <w:numFmt w:val="bullet"/>
      <w:lvlText w:val=""/>
      <w:lvlJc w:val="left"/>
      <w:pPr>
        <w:ind w:left="5040" w:hanging="360"/>
      </w:pPr>
      <w:rPr>
        <w:rFonts w:ascii="Wingdings" w:hAnsi="Wingdings" w:hint="default"/>
      </w:rPr>
    </w:lvl>
    <w:lvl w:ilvl="6" w:tplc="FC4CA13C" w:tentative="1">
      <w:start w:val="1"/>
      <w:numFmt w:val="bullet"/>
      <w:lvlText w:val=""/>
      <w:lvlJc w:val="left"/>
      <w:pPr>
        <w:ind w:left="5760" w:hanging="360"/>
      </w:pPr>
      <w:rPr>
        <w:rFonts w:ascii="Symbol" w:hAnsi="Symbol" w:hint="default"/>
      </w:rPr>
    </w:lvl>
    <w:lvl w:ilvl="7" w:tplc="FBDCE092" w:tentative="1">
      <w:start w:val="1"/>
      <w:numFmt w:val="bullet"/>
      <w:lvlText w:val="o"/>
      <w:lvlJc w:val="left"/>
      <w:pPr>
        <w:ind w:left="6480" w:hanging="360"/>
      </w:pPr>
      <w:rPr>
        <w:rFonts w:ascii="Courier New" w:hAnsi="Courier New" w:hint="default"/>
      </w:rPr>
    </w:lvl>
    <w:lvl w:ilvl="8" w:tplc="FBBC26BA" w:tentative="1">
      <w:start w:val="1"/>
      <w:numFmt w:val="bullet"/>
      <w:lvlText w:val=""/>
      <w:lvlJc w:val="left"/>
      <w:pPr>
        <w:ind w:left="7200" w:hanging="360"/>
      </w:pPr>
      <w:rPr>
        <w:rFonts w:ascii="Wingdings" w:hAnsi="Wingdings" w:hint="default"/>
      </w:rPr>
    </w:lvl>
  </w:abstractNum>
  <w:abstractNum w:abstractNumId="2" w15:restartNumberingAfterBreak="0">
    <w:nsid w:val="0657574F"/>
    <w:multiLevelType w:val="hybridMultilevel"/>
    <w:tmpl w:val="706A1EB4"/>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93D2D3B"/>
    <w:multiLevelType w:val="hybridMultilevel"/>
    <w:tmpl w:val="ED8A65D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0A1500CF"/>
    <w:multiLevelType w:val="hybridMultilevel"/>
    <w:tmpl w:val="55787598"/>
    <w:lvl w:ilvl="0" w:tplc="DF22AE5C">
      <w:numFmt w:val="bullet"/>
      <w:lvlText w:val="-"/>
      <w:lvlJc w:val="left"/>
      <w:pPr>
        <w:ind w:left="1440" w:hanging="360"/>
      </w:pPr>
      <w:rPr>
        <w:rFonts w:ascii="Calibri" w:eastAsiaTheme="minorHAnsi" w:hAnsi="Calibri" w:cs="Calibr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0C170067"/>
    <w:multiLevelType w:val="hybridMultilevel"/>
    <w:tmpl w:val="D5907038"/>
    <w:lvl w:ilvl="0" w:tplc="06B6AEA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B360BC"/>
    <w:multiLevelType w:val="hybridMultilevel"/>
    <w:tmpl w:val="4CC0EBC8"/>
    <w:lvl w:ilvl="0" w:tplc="C6B0FC08">
      <w:numFmt w:val="bullet"/>
      <w:lvlText w:val="-"/>
      <w:lvlJc w:val="left"/>
      <w:pPr>
        <w:ind w:left="720" w:hanging="360"/>
      </w:pPr>
      <w:rPr>
        <w:rFonts w:ascii="Calibri" w:eastAsiaTheme="minorHAnsi" w:hAnsi="Calibri" w:cs="Calibri" w:hint="default"/>
        <w:sz w:val="2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853E3D"/>
    <w:multiLevelType w:val="hybridMultilevel"/>
    <w:tmpl w:val="7D465312"/>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8" w15:restartNumberingAfterBreak="0">
    <w:nsid w:val="12BB4E25"/>
    <w:multiLevelType w:val="hybridMultilevel"/>
    <w:tmpl w:val="2BD85C9A"/>
    <w:lvl w:ilvl="0" w:tplc="04140001">
      <w:start w:val="1"/>
      <w:numFmt w:val="bullet"/>
      <w:lvlText w:val=""/>
      <w:lvlJc w:val="left"/>
      <w:pPr>
        <w:ind w:left="1440" w:hanging="360"/>
      </w:pPr>
      <w:rPr>
        <w:rFonts w:ascii="Symbol" w:hAnsi="Symbol"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9" w15:restartNumberingAfterBreak="0">
    <w:nsid w:val="134F7379"/>
    <w:multiLevelType w:val="hybridMultilevel"/>
    <w:tmpl w:val="5324198C"/>
    <w:lvl w:ilvl="0" w:tplc="452296D6">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36961E7"/>
    <w:multiLevelType w:val="hybridMultilevel"/>
    <w:tmpl w:val="355EA168"/>
    <w:lvl w:ilvl="0" w:tplc="2E34CE64">
      <w:numFmt w:val="bullet"/>
      <w:lvlText w:val="-"/>
      <w:lvlJc w:val="left"/>
      <w:pPr>
        <w:ind w:left="180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5104CDE"/>
    <w:multiLevelType w:val="hybridMultilevel"/>
    <w:tmpl w:val="2BC6AD4E"/>
    <w:lvl w:ilvl="0" w:tplc="452296D6">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16266D3E"/>
    <w:multiLevelType w:val="hybridMultilevel"/>
    <w:tmpl w:val="67A6DA06"/>
    <w:lvl w:ilvl="0" w:tplc="DF22AE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6B37B24"/>
    <w:multiLevelType w:val="hybridMultilevel"/>
    <w:tmpl w:val="ADB21310"/>
    <w:lvl w:ilvl="0" w:tplc="5A001044">
      <w:start w:val="5"/>
      <w:numFmt w:val="bullet"/>
      <w:lvlText w:val="-"/>
      <w:lvlJc w:val="left"/>
      <w:pPr>
        <w:ind w:left="1800" w:hanging="360"/>
      </w:pPr>
      <w:rPr>
        <w:rFonts w:ascii="CG Times (W1)" w:eastAsia="Times New Roman" w:hAnsi="CG Times (W1)" w:cs="Times New Roman"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4" w15:restartNumberingAfterBreak="0">
    <w:nsid w:val="1DFE4591"/>
    <w:multiLevelType w:val="hybridMultilevel"/>
    <w:tmpl w:val="2BDAAC18"/>
    <w:lvl w:ilvl="0" w:tplc="DF22AE5C">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1E9C085E"/>
    <w:multiLevelType w:val="multilevel"/>
    <w:tmpl w:val="2EE80082"/>
    <w:lvl w:ilvl="0">
      <w:start w:val="17"/>
      <w:numFmt w:val="decimal"/>
      <w:lvlText w:val="%1."/>
      <w:lvlJc w:val="left"/>
      <w:pPr>
        <w:ind w:left="709" w:hanging="720"/>
      </w:pPr>
      <w:rPr>
        <w:rFonts w:asciiTheme="majorHAnsi" w:eastAsiaTheme="majorEastAsia" w:hAnsiTheme="majorHAnsi" w:cstheme="majorBidi" w:hint="default"/>
        <w:b/>
        <w:color w:val="2F5496" w:themeColor="accent1" w:themeShade="BF"/>
        <w:sz w:val="28"/>
      </w:rPr>
    </w:lvl>
    <w:lvl w:ilvl="1">
      <w:start w:val="2"/>
      <w:numFmt w:val="decimal"/>
      <w:isLgl/>
      <w:lvlText w:val="%1.%2"/>
      <w:lvlJc w:val="left"/>
      <w:pPr>
        <w:ind w:left="709" w:hanging="720"/>
      </w:pPr>
      <w:rPr>
        <w:rFonts w:hint="default"/>
      </w:rPr>
    </w:lvl>
    <w:lvl w:ilvl="2">
      <w:start w:val="1"/>
      <w:numFmt w:val="decimal"/>
      <w:isLgl/>
      <w:lvlText w:val="%1.%2.%3"/>
      <w:lvlJc w:val="left"/>
      <w:pPr>
        <w:ind w:left="709" w:hanging="720"/>
      </w:pPr>
      <w:rPr>
        <w:rFonts w:hint="default"/>
      </w:rPr>
    </w:lvl>
    <w:lvl w:ilvl="3">
      <w:start w:val="1"/>
      <w:numFmt w:val="decimal"/>
      <w:isLgl/>
      <w:lvlText w:val="%1.%2.%3.%4"/>
      <w:lvlJc w:val="left"/>
      <w:pPr>
        <w:ind w:left="709" w:hanging="720"/>
      </w:pPr>
      <w:rPr>
        <w:rFonts w:hint="default"/>
      </w:rPr>
    </w:lvl>
    <w:lvl w:ilvl="4">
      <w:start w:val="1"/>
      <w:numFmt w:val="decimal"/>
      <w:isLgl/>
      <w:lvlText w:val="%1.%2.%3.%4.%5"/>
      <w:lvlJc w:val="left"/>
      <w:pPr>
        <w:ind w:left="1069" w:hanging="1080"/>
      </w:pPr>
      <w:rPr>
        <w:rFonts w:hint="default"/>
      </w:rPr>
    </w:lvl>
    <w:lvl w:ilvl="5">
      <w:start w:val="1"/>
      <w:numFmt w:val="decimal"/>
      <w:isLgl/>
      <w:lvlText w:val="%1.%2.%3.%4.%5.%6"/>
      <w:lvlJc w:val="left"/>
      <w:pPr>
        <w:ind w:left="1069" w:hanging="1080"/>
      </w:pPr>
      <w:rPr>
        <w:rFonts w:hint="default"/>
      </w:rPr>
    </w:lvl>
    <w:lvl w:ilvl="6">
      <w:start w:val="1"/>
      <w:numFmt w:val="decimal"/>
      <w:isLgl/>
      <w:lvlText w:val="%1.%2.%3.%4.%5.%6.%7"/>
      <w:lvlJc w:val="left"/>
      <w:pPr>
        <w:ind w:left="1429" w:hanging="1440"/>
      </w:pPr>
      <w:rPr>
        <w:rFonts w:hint="default"/>
      </w:rPr>
    </w:lvl>
    <w:lvl w:ilvl="7">
      <w:start w:val="1"/>
      <w:numFmt w:val="decimal"/>
      <w:isLgl/>
      <w:lvlText w:val="%1.%2.%3.%4.%5.%6.%7.%8"/>
      <w:lvlJc w:val="left"/>
      <w:pPr>
        <w:ind w:left="1789" w:hanging="1800"/>
      </w:pPr>
      <w:rPr>
        <w:rFonts w:hint="default"/>
      </w:rPr>
    </w:lvl>
    <w:lvl w:ilvl="8">
      <w:start w:val="1"/>
      <w:numFmt w:val="decimal"/>
      <w:isLgl/>
      <w:lvlText w:val="%1.%2.%3.%4.%5.%6.%7.%8.%9"/>
      <w:lvlJc w:val="left"/>
      <w:pPr>
        <w:ind w:left="1789" w:hanging="1800"/>
      </w:pPr>
      <w:rPr>
        <w:rFonts w:hint="default"/>
      </w:rPr>
    </w:lvl>
  </w:abstractNum>
  <w:abstractNum w:abstractNumId="16" w15:restartNumberingAfterBreak="0">
    <w:nsid w:val="21334BF0"/>
    <w:multiLevelType w:val="multilevel"/>
    <w:tmpl w:val="8DBE418C"/>
    <w:lvl w:ilvl="0">
      <w:start w:val="1"/>
      <w:numFmt w:val="decimal"/>
      <w:lvlText w:val="%1."/>
      <w:lvlJc w:val="left"/>
      <w:pPr>
        <w:ind w:left="1068" w:hanging="360"/>
      </w:pPr>
      <w:rPr>
        <w:rFonts w:hint="default"/>
        <w:color w:val="2F5496" w:themeColor="accent1" w:themeShade="BF"/>
      </w:rPr>
    </w:lvl>
    <w:lvl w:ilvl="1">
      <w:start w:val="1"/>
      <w:numFmt w:val="decimal"/>
      <w:isLgl/>
      <w:lvlText w:val="%1.%2"/>
      <w:lvlJc w:val="left"/>
      <w:pPr>
        <w:ind w:left="973" w:hanging="690"/>
      </w:pPr>
    </w:lvl>
    <w:lvl w:ilvl="2">
      <w:start w:val="1"/>
      <w:numFmt w:val="decimal"/>
      <w:isLgl/>
      <w:lvlText w:val="%1.%2.%3"/>
      <w:lvlJc w:val="left"/>
      <w:pPr>
        <w:ind w:left="1146" w:hanging="720"/>
      </w:pPr>
      <w:rPr>
        <w:b/>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2448061B"/>
    <w:multiLevelType w:val="hybridMultilevel"/>
    <w:tmpl w:val="C7F20F56"/>
    <w:lvl w:ilvl="0" w:tplc="DF22AE5C">
      <w:numFmt w:val="bullet"/>
      <w:lvlText w:val="-"/>
      <w:lvlJc w:val="left"/>
      <w:pPr>
        <w:ind w:left="1080" w:hanging="360"/>
      </w:pPr>
      <w:rPr>
        <w:rFonts w:ascii="Calibri" w:eastAsiaTheme="minorHAns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8" w15:restartNumberingAfterBreak="0">
    <w:nsid w:val="248B24B2"/>
    <w:multiLevelType w:val="hybridMultilevel"/>
    <w:tmpl w:val="C764F4C0"/>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4D06D2"/>
    <w:multiLevelType w:val="hybridMultilevel"/>
    <w:tmpl w:val="FFFFFFFF"/>
    <w:lvl w:ilvl="0" w:tplc="9A204AE6">
      <w:start w:val="1"/>
      <w:numFmt w:val="bullet"/>
      <w:lvlText w:val=""/>
      <w:lvlJc w:val="left"/>
      <w:pPr>
        <w:ind w:left="360" w:hanging="360"/>
      </w:pPr>
      <w:rPr>
        <w:rFonts w:ascii="Symbol" w:hAnsi="Symbol" w:hint="default"/>
      </w:rPr>
    </w:lvl>
    <w:lvl w:ilvl="1" w:tplc="CE2ACE56">
      <w:start w:val="1"/>
      <w:numFmt w:val="bullet"/>
      <w:lvlText w:val="o"/>
      <w:lvlJc w:val="left"/>
      <w:pPr>
        <w:ind w:left="1080" w:hanging="360"/>
      </w:pPr>
      <w:rPr>
        <w:rFonts w:ascii="Courier New" w:hAnsi="Courier New" w:hint="default"/>
      </w:rPr>
    </w:lvl>
    <w:lvl w:ilvl="2" w:tplc="324E4422">
      <w:start w:val="1"/>
      <w:numFmt w:val="bullet"/>
      <w:lvlText w:val=""/>
      <w:lvlJc w:val="left"/>
      <w:pPr>
        <w:ind w:left="1800" w:hanging="360"/>
      </w:pPr>
      <w:rPr>
        <w:rFonts w:ascii="Wingdings" w:hAnsi="Wingdings" w:hint="default"/>
      </w:rPr>
    </w:lvl>
    <w:lvl w:ilvl="3" w:tplc="1AEE8484">
      <w:start w:val="1"/>
      <w:numFmt w:val="bullet"/>
      <w:lvlText w:val=""/>
      <w:lvlJc w:val="left"/>
      <w:pPr>
        <w:ind w:left="2520" w:hanging="360"/>
      </w:pPr>
      <w:rPr>
        <w:rFonts w:ascii="Symbol" w:hAnsi="Symbol" w:hint="default"/>
      </w:rPr>
    </w:lvl>
    <w:lvl w:ilvl="4" w:tplc="4432B50C">
      <w:start w:val="1"/>
      <w:numFmt w:val="bullet"/>
      <w:lvlText w:val="o"/>
      <w:lvlJc w:val="left"/>
      <w:pPr>
        <w:ind w:left="3240" w:hanging="360"/>
      </w:pPr>
      <w:rPr>
        <w:rFonts w:ascii="Courier New" w:hAnsi="Courier New" w:hint="default"/>
      </w:rPr>
    </w:lvl>
    <w:lvl w:ilvl="5" w:tplc="41B89AEC">
      <w:start w:val="1"/>
      <w:numFmt w:val="bullet"/>
      <w:lvlText w:val=""/>
      <w:lvlJc w:val="left"/>
      <w:pPr>
        <w:ind w:left="3960" w:hanging="360"/>
      </w:pPr>
      <w:rPr>
        <w:rFonts w:ascii="Wingdings" w:hAnsi="Wingdings" w:hint="default"/>
      </w:rPr>
    </w:lvl>
    <w:lvl w:ilvl="6" w:tplc="E4A2B14E">
      <w:start w:val="1"/>
      <w:numFmt w:val="bullet"/>
      <w:lvlText w:val=""/>
      <w:lvlJc w:val="left"/>
      <w:pPr>
        <w:ind w:left="4680" w:hanging="360"/>
      </w:pPr>
      <w:rPr>
        <w:rFonts w:ascii="Symbol" w:hAnsi="Symbol" w:hint="default"/>
      </w:rPr>
    </w:lvl>
    <w:lvl w:ilvl="7" w:tplc="ADA66F08">
      <w:start w:val="1"/>
      <w:numFmt w:val="bullet"/>
      <w:lvlText w:val="o"/>
      <w:lvlJc w:val="left"/>
      <w:pPr>
        <w:ind w:left="5400" w:hanging="360"/>
      </w:pPr>
      <w:rPr>
        <w:rFonts w:ascii="Courier New" w:hAnsi="Courier New" w:hint="default"/>
      </w:rPr>
    </w:lvl>
    <w:lvl w:ilvl="8" w:tplc="08807F0C">
      <w:start w:val="1"/>
      <w:numFmt w:val="bullet"/>
      <w:lvlText w:val=""/>
      <w:lvlJc w:val="left"/>
      <w:pPr>
        <w:ind w:left="6120" w:hanging="360"/>
      </w:pPr>
      <w:rPr>
        <w:rFonts w:ascii="Wingdings" w:hAnsi="Wingdings" w:hint="default"/>
      </w:rPr>
    </w:lvl>
  </w:abstractNum>
  <w:abstractNum w:abstractNumId="20" w15:restartNumberingAfterBreak="0">
    <w:nsid w:val="338E156C"/>
    <w:multiLevelType w:val="hybridMultilevel"/>
    <w:tmpl w:val="0EFC4C0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1" w15:restartNumberingAfterBreak="0">
    <w:nsid w:val="387C1E55"/>
    <w:multiLevelType w:val="hybridMultilevel"/>
    <w:tmpl w:val="0AAEF022"/>
    <w:lvl w:ilvl="0" w:tplc="5A001044">
      <w:start w:val="5"/>
      <w:numFmt w:val="bullet"/>
      <w:lvlText w:val="-"/>
      <w:lvlJc w:val="left"/>
      <w:pPr>
        <w:ind w:left="1800" w:hanging="360"/>
      </w:pPr>
      <w:rPr>
        <w:rFonts w:ascii="CG Times (W1)" w:eastAsia="Times New Roman" w:hAnsi="CG Times (W1)" w:cs="Times New Roman" w:hint="default"/>
      </w:rPr>
    </w:lvl>
    <w:lvl w:ilvl="1" w:tplc="04140003">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22" w15:restartNumberingAfterBreak="0">
    <w:nsid w:val="3AC1399D"/>
    <w:multiLevelType w:val="hybridMultilevel"/>
    <w:tmpl w:val="FFFFFFFF"/>
    <w:lvl w:ilvl="0" w:tplc="E646986C">
      <w:start w:val="1"/>
      <w:numFmt w:val="bullet"/>
      <w:lvlText w:val="·"/>
      <w:lvlJc w:val="left"/>
      <w:pPr>
        <w:ind w:left="720" w:hanging="360"/>
      </w:pPr>
      <w:rPr>
        <w:rFonts w:ascii="Symbol" w:hAnsi="Symbol" w:hint="default"/>
      </w:rPr>
    </w:lvl>
    <w:lvl w:ilvl="1" w:tplc="ECCAB868">
      <w:start w:val="1"/>
      <w:numFmt w:val="bullet"/>
      <w:lvlText w:val="o"/>
      <w:lvlJc w:val="left"/>
      <w:pPr>
        <w:ind w:left="1440" w:hanging="360"/>
      </w:pPr>
      <w:rPr>
        <w:rFonts w:ascii="Courier New" w:hAnsi="Courier New" w:hint="default"/>
      </w:rPr>
    </w:lvl>
    <w:lvl w:ilvl="2" w:tplc="E4588028">
      <w:start w:val="1"/>
      <w:numFmt w:val="bullet"/>
      <w:lvlText w:val=""/>
      <w:lvlJc w:val="left"/>
      <w:pPr>
        <w:ind w:left="2160" w:hanging="360"/>
      </w:pPr>
      <w:rPr>
        <w:rFonts w:ascii="Wingdings" w:hAnsi="Wingdings" w:hint="default"/>
      </w:rPr>
    </w:lvl>
    <w:lvl w:ilvl="3" w:tplc="F5BE3F90">
      <w:start w:val="1"/>
      <w:numFmt w:val="bullet"/>
      <w:lvlText w:val=""/>
      <w:lvlJc w:val="left"/>
      <w:pPr>
        <w:ind w:left="2880" w:hanging="360"/>
      </w:pPr>
      <w:rPr>
        <w:rFonts w:ascii="Symbol" w:hAnsi="Symbol" w:hint="default"/>
      </w:rPr>
    </w:lvl>
    <w:lvl w:ilvl="4" w:tplc="CF408302">
      <w:start w:val="1"/>
      <w:numFmt w:val="bullet"/>
      <w:lvlText w:val="o"/>
      <w:lvlJc w:val="left"/>
      <w:pPr>
        <w:ind w:left="3600" w:hanging="360"/>
      </w:pPr>
      <w:rPr>
        <w:rFonts w:ascii="Courier New" w:hAnsi="Courier New" w:hint="default"/>
      </w:rPr>
    </w:lvl>
    <w:lvl w:ilvl="5" w:tplc="844CF136">
      <w:start w:val="1"/>
      <w:numFmt w:val="bullet"/>
      <w:lvlText w:val=""/>
      <w:lvlJc w:val="left"/>
      <w:pPr>
        <w:ind w:left="4320" w:hanging="360"/>
      </w:pPr>
      <w:rPr>
        <w:rFonts w:ascii="Wingdings" w:hAnsi="Wingdings" w:hint="default"/>
      </w:rPr>
    </w:lvl>
    <w:lvl w:ilvl="6" w:tplc="3B686408">
      <w:start w:val="1"/>
      <w:numFmt w:val="bullet"/>
      <w:lvlText w:val=""/>
      <w:lvlJc w:val="left"/>
      <w:pPr>
        <w:ind w:left="5040" w:hanging="360"/>
      </w:pPr>
      <w:rPr>
        <w:rFonts w:ascii="Symbol" w:hAnsi="Symbol" w:hint="default"/>
      </w:rPr>
    </w:lvl>
    <w:lvl w:ilvl="7" w:tplc="1E6446D4">
      <w:start w:val="1"/>
      <w:numFmt w:val="bullet"/>
      <w:lvlText w:val="o"/>
      <w:lvlJc w:val="left"/>
      <w:pPr>
        <w:ind w:left="5760" w:hanging="360"/>
      </w:pPr>
      <w:rPr>
        <w:rFonts w:ascii="Courier New" w:hAnsi="Courier New" w:hint="default"/>
      </w:rPr>
    </w:lvl>
    <w:lvl w:ilvl="8" w:tplc="9BEEA534">
      <w:start w:val="1"/>
      <w:numFmt w:val="bullet"/>
      <w:lvlText w:val=""/>
      <w:lvlJc w:val="left"/>
      <w:pPr>
        <w:ind w:left="6480" w:hanging="360"/>
      </w:pPr>
      <w:rPr>
        <w:rFonts w:ascii="Wingdings" w:hAnsi="Wingdings" w:hint="default"/>
      </w:rPr>
    </w:lvl>
  </w:abstractNum>
  <w:abstractNum w:abstractNumId="23" w15:restartNumberingAfterBreak="0">
    <w:nsid w:val="40647A8E"/>
    <w:multiLevelType w:val="hybridMultilevel"/>
    <w:tmpl w:val="D6983370"/>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4" w15:restartNumberingAfterBreak="0">
    <w:nsid w:val="43FC5B02"/>
    <w:multiLevelType w:val="multilevel"/>
    <w:tmpl w:val="4EE8689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1C3183"/>
    <w:multiLevelType w:val="multilevel"/>
    <w:tmpl w:val="FE8833BE"/>
    <w:lvl w:ilvl="0">
      <w:start w:val="19"/>
      <w:numFmt w:val="bullet"/>
      <w:lvlText w:val="-"/>
      <w:lvlJc w:val="left"/>
      <w:pPr>
        <w:ind w:left="1058" w:hanging="360"/>
      </w:pPr>
      <w:rPr>
        <w:rFonts w:ascii="Calibri" w:eastAsiaTheme="minorHAnsi" w:hAnsi="Calibri" w:cs="Calibri" w:hint="default"/>
      </w:rPr>
    </w:lvl>
    <w:lvl w:ilvl="1">
      <w:start w:val="6"/>
      <w:numFmt w:val="decimal"/>
      <w:lvlText w:val="%1.%2"/>
      <w:lvlJc w:val="left"/>
      <w:pPr>
        <w:ind w:left="1058"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418" w:hanging="720"/>
      </w:pPr>
      <w:rPr>
        <w:rFonts w:hint="default"/>
      </w:rPr>
    </w:lvl>
    <w:lvl w:ilvl="4">
      <w:start w:val="1"/>
      <w:numFmt w:val="decimal"/>
      <w:lvlText w:val="%1.%2.%3.%4.%5"/>
      <w:lvlJc w:val="left"/>
      <w:pPr>
        <w:ind w:left="1778" w:hanging="1080"/>
      </w:pPr>
      <w:rPr>
        <w:rFonts w:hint="default"/>
      </w:rPr>
    </w:lvl>
    <w:lvl w:ilvl="5">
      <w:start w:val="1"/>
      <w:numFmt w:val="decimal"/>
      <w:lvlText w:val="%1.%2.%3.%4.%5.%6"/>
      <w:lvlJc w:val="left"/>
      <w:pPr>
        <w:ind w:left="1778" w:hanging="1080"/>
      </w:pPr>
      <w:rPr>
        <w:rFonts w:hint="default"/>
      </w:rPr>
    </w:lvl>
    <w:lvl w:ilvl="6">
      <w:start w:val="1"/>
      <w:numFmt w:val="decimal"/>
      <w:lvlText w:val="%1.%2.%3.%4.%5.%6.%7"/>
      <w:lvlJc w:val="left"/>
      <w:pPr>
        <w:ind w:left="2138" w:hanging="1440"/>
      </w:pPr>
      <w:rPr>
        <w:rFonts w:hint="default"/>
      </w:rPr>
    </w:lvl>
    <w:lvl w:ilvl="7">
      <w:start w:val="1"/>
      <w:numFmt w:val="decimal"/>
      <w:lvlText w:val="%1.%2.%3.%4.%5.%6.%7.%8"/>
      <w:lvlJc w:val="left"/>
      <w:pPr>
        <w:ind w:left="2138" w:hanging="1440"/>
      </w:pPr>
      <w:rPr>
        <w:rFonts w:hint="default"/>
      </w:rPr>
    </w:lvl>
    <w:lvl w:ilvl="8">
      <w:start w:val="1"/>
      <w:numFmt w:val="decimal"/>
      <w:lvlText w:val="%1.%2.%3.%4.%5.%6.%7.%8.%9"/>
      <w:lvlJc w:val="left"/>
      <w:pPr>
        <w:ind w:left="2138" w:hanging="1440"/>
      </w:pPr>
      <w:rPr>
        <w:rFonts w:hint="default"/>
      </w:rPr>
    </w:lvl>
  </w:abstractNum>
  <w:abstractNum w:abstractNumId="26" w15:restartNumberingAfterBreak="0">
    <w:nsid w:val="47734E83"/>
    <w:multiLevelType w:val="hybridMultilevel"/>
    <w:tmpl w:val="557E23AC"/>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7" w15:restartNumberingAfterBreak="0">
    <w:nsid w:val="4973147D"/>
    <w:multiLevelType w:val="hybridMultilevel"/>
    <w:tmpl w:val="B7E8B71E"/>
    <w:lvl w:ilvl="0" w:tplc="2E34CE64">
      <w:numFmt w:val="bullet"/>
      <w:lvlText w:val="-"/>
      <w:lvlJc w:val="left"/>
      <w:pPr>
        <w:ind w:left="1800" w:hanging="360"/>
      </w:pPr>
      <w:rPr>
        <w:rFonts w:ascii="Calibri" w:eastAsiaTheme="minorHAnsi" w:hAnsi="Calibri" w:cs="Calibri"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28" w15:restartNumberingAfterBreak="0">
    <w:nsid w:val="4C6F011A"/>
    <w:multiLevelType w:val="hybridMultilevel"/>
    <w:tmpl w:val="A6DA73FA"/>
    <w:lvl w:ilvl="0" w:tplc="452296D6">
      <w:start w:val="1"/>
      <w:numFmt w:val="bullet"/>
      <w:lvlText w:val=""/>
      <w:lvlJc w:val="left"/>
      <w:pPr>
        <w:ind w:left="709" w:hanging="360"/>
      </w:pPr>
      <w:rPr>
        <w:rFonts w:ascii="Symbol" w:hAnsi="Symbol" w:hint="default"/>
      </w:rPr>
    </w:lvl>
    <w:lvl w:ilvl="1" w:tplc="04140003" w:tentative="1">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29" w15:restartNumberingAfterBreak="0">
    <w:nsid w:val="4CFC1546"/>
    <w:multiLevelType w:val="hybridMultilevel"/>
    <w:tmpl w:val="CF8CD978"/>
    <w:lvl w:ilvl="0" w:tplc="5A001044">
      <w:start w:val="5"/>
      <w:numFmt w:val="bullet"/>
      <w:lvlText w:val="-"/>
      <w:lvlJc w:val="left"/>
      <w:pPr>
        <w:ind w:left="1800" w:hanging="360"/>
      </w:pPr>
      <w:rPr>
        <w:rFonts w:ascii="CG Times (W1)" w:eastAsia="Times New Roman" w:hAnsi="CG Times (W1)" w:cs="Times New Roman" w:hint="default"/>
      </w:rPr>
    </w:lvl>
    <w:lvl w:ilvl="1" w:tplc="909E6868">
      <w:start w:val="6"/>
      <w:numFmt w:val="bullet"/>
      <w:lvlText w:val=""/>
      <w:lvlJc w:val="left"/>
      <w:pPr>
        <w:ind w:left="2880" w:hanging="720"/>
      </w:pPr>
      <w:rPr>
        <w:rFonts w:ascii="Symbol" w:eastAsia="Times New Roman" w:hAnsi="Symbol" w:cs="Times New Roman"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0" w15:restartNumberingAfterBreak="0">
    <w:nsid w:val="4DA878F3"/>
    <w:multiLevelType w:val="hybridMultilevel"/>
    <w:tmpl w:val="C85060BC"/>
    <w:lvl w:ilvl="0" w:tplc="452296D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2827C66"/>
    <w:multiLevelType w:val="hybridMultilevel"/>
    <w:tmpl w:val="62FCFBA6"/>
    <w:lvl w:ilvl="0" w:tplc="452296D6">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89811B2"/>
    <w:multiLevelType w:val="hybridMultilevel"/>
    <w:tmpl w:val="3886EA94"/>
    <w:lvl w:ilvl="0" w:tplc="C6B0FC08">
      <w:numFmt w:val="bullet"/>
      <w:lvlText w:val="-"/>
      <w:lvlJc w:val="left"/>
      <w:pPr>
        <w:tabs>
          <w:tab w:val="num" w:pos="720"/>
        </w:tabs>
        <w:ind w:left="720" w:hanging="360"/>
      </w:pPr>
      <w:rPr>
        <w:rFonts w:ascii="Calibri" w:eastAsiaTheme="minorHAnsi" w:hAnsi="Calibri" w:cs="Calibri" w:hint="default"/>
        <w:sz w:val="20"/>
      </w:rPr>
    </w:lvl>
    <w:lvl w:ilvl="1" w:tplc="42C00D04" w:tentative="1">
      <w:start w:val="1"/>
      <w:numFmt w:val="bullet"/>
      <w:lvlText w:val=""/>
      <w:lvlJc w:val="left"/>
      <w:pPr>
        <w:tabs>
          <w:tab w:val="num" w:pos="1440"/>
        </w:tabs>
        <w:ind w:left="1440" w:hanging="360"/>
      </w:pPr>
      <w:rPr>
        <w:rFonts w:ascii="Symbol" w:hAnsi="Symbol" w:hint="default"/>
        <w:sz w:val="20"/>
      </w:rPr>
    </w:lvl>
    <w:lvl w:ilvl="2" w:tplc="A27AA192" w:tentative="1">
      <w:start w:val="1"/>
      <w:numFmt w:val="bullet"/>
      <w:lvlText w:val=""/>
      <w:lvlJc w:val="left"/>
      <w:pPr>
        <w:tabs>
          <w:tab w:val="num" w:pos="2160"/>
        </w:tabs>
        <w:ind w:left="2160" w:hanging="360"/>
      </w:pPr>
      <w:rPr>
        <w:rFonts w:ascii="Symbol" w:hAnsi="Symbol" w:hint="default"/>
        <w:sz w:val="20"/>
      </w:rPr>
    </w:lvl>
    <w:lvl w:ilvl="3" w:tplc="F34072A4" w:tentative="1">
      <w:start w:val="1"/>
      <w:numFmt w:val="bullet"/>
      <w:lvlText w:val=""/>
      <w:lvlJc w:val="left"/>
      <w:pPr>
        <w:tabs>
          <w:tab w:val="num" w:pos="2880"/>
        </w:tabs>
        <w:ind w:left="2880" w:hanging="360"/>
      </w:pPr>
      <w:rPr>
        <w:rFonts w:ascii="Symbol" w:hAnsi="Symbol" w:hint="default"/>
        <w:sz w:val="20"/>
      </w:rPr>
    </w:lvl>
    <w:lvl w:ilvl="4" w:tplc="880C9E74" w:tentative="1">
      <w:start w:val="1"/>
      <w:numFmt w:val="bullet"/>
      <w:lvlText w:val=""/>
      <w:lvlJc w:val="left"/>
      <w:pPr>
        <w:tabs>
          <w:tab w:val="num" w:pos="3600"/>
        </w:tabs>
        <w:ind w:left="3600" w:hanging="360"/>
      </w:pPr>
      <w:rPr>
        <w:rFonts w:ascii="Symbol" w:hAnsi="Symbol" w:hint="default"/>
        <w:sz w:val="20"/>
      </w:rPr>
    </w:lvl>
    <w:lvl w:ilvl="5" w:tplc="44CEFAEC" w:tentative="1">
      <w:start w:val="1"/>
      <w:numFmt w:val="bullet"/>
      <w:lvlText w:val=""/>
      <w:lvlJc w:val="left"/>
      <w:pPr>
        <w:tabs>
          <w:tab w:val="num" w:pos="4320"/>
        </w:tabs>
        <w:ind w:left="4320" w:hanging="360"/>
      </w:pPr>
      <w:rPr>
        <w:rFonts w:ascii="Symbol" w:hAnsi="Symbol" w:hint="default"/>
        <w:sz w:val="20"/>
      </w:rPr>
    </w:lvl>
    <w:lvl w:ilvl="6" w:tplc="DCA4FA80" w:tentative="1">
      <w:start w:val="1"/>
      <w:numFmt w:val="bullet"/>
      <w:lvlText w:val=""/>
      <w:lvlJc w:val="left"/>
      <w:pPr>
        <w:tabs>
          <w:tab w:val="num" w:pos="5040"/>
        </w:tabs>
        <w:ind w:left="5040" w:hanging="360"/>
      </w:pPr>
      <w:rPr>
        <w:rFonts w:ascii="Symbol" w:hAnsi="Symbol" w:hint="default"/>
        <w:sz w:val="20"/>
      </w:rPr>
    </w:lvl>
    <w:lvl w:ilvl="7" w:tplc="C4D6F82C" w:tentative="1">
      <w:start w:val="1"/>
      <w:numFmt w:val="bullet"/>
      <w:lvlText w:val=""/>
      <w:lvlJc w:val="left"/>
      <w:pPr>
        <w:tabs>
          <w:tab w:val="num" w:pos="5760"/>
        </w:tabs>
        <w:ind w:left="5760" w:hanging="360"/>
      </w:pPr>
      <w:rPr>
        <w:rFonts w:ascii="Symbol" w:hAnsi="Symbol" w:hint="default"/>
        <w:sz w:val="20"/>
      </w:rPr>
    </w:lvl>
    <w:lvl w:ilvl="8" w:tplc="4D4E4346"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6D5F58"/>
    <w:multiLevelType w:val="hybridMultilevel"/>
    <w:tmpl w:val="D87801D0"/>
    <w:lvl w:ilvl="0" w:tplc="5A001044">
      <w:start w:val="5"/>
      <w:numFmt w:val="bullet"/>
      <w:lvlText w:val="-"/>
      <w:lvlJc w:val="left"/>
      <w:pPr>
        <w:ind w:left="1440" w:hanging="360"/>
      </w:pPr>
      <w:rPr>
        <w:rFonts w:ascii="CG Times (W1)" w:eastAsia="Times New Roman" w:hAnsi="CG Times (W1)"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4" w15:restartNumberingAfterBreak="0">
    <w:nsid w:val="61E71DEC"/>
    <w:multiLevelType w:val="hybridMultilevel"/>
    <w:tmpl w:val="5A90A012"/>
    <w:lvl w:ilvl="0" w:tplc="5A001044">
      <w:start w:val="5"/>
      <w:numFmt w:val="bullet"/>
      <w:lvlText w:val="-"/>
      <w:lvlJc w:val="left"/>
      <w:pPr>
        <w:ind w:left="1440" w:hanging="360"/>
      </w:pPr>
      <w:rPr>
        <w:rFonts w:ascii="CG Times (W1)" w:eastAsia="Times New Roman" w:hAnsi="CG Times (W1)" w:cs="Times New Roman"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5" w15:restartNumberingAfterBreak="0">
    <w:nsid w:val="645679A0"/>
    <w:multiLevelType w:val="hybridMultilevel"/>
    <w:tmpl w:val="790EB18C"/>
    <w:lvl w:ilvl="0" w:tplc="5A001044">
      <w:start w:val="5"/>
      <w:numFmt w:val="bullet"/>
      <w:lvlText w:val="-"/>
      <w:lvlJc w:val="left"/>
      <w:pPr>
        <w:ind w:left="732" w:hanging="360"/>
      </w:pPr>
      <w:rPr>
        <w:rFonts w:ascii="CG Times (W1)" w:eastAsia="Times New Roman" w:hAnsi="CG Times (W1)" w:cs="Times New Roman" w:hint="default"/>
      </w:rPr>
    </w:lvl>
    <w:lvl w:ilvl="1" w:tplc="04140003" w:tentative="1">
      <w:start w:val="1"/>
      <w:numFmt w:val="bullet"/>
      <w:lvlText w:val="o"/>
      <w:lvlJc w:val="left"/>
      <w:pPr>
        <w:ind w:left="1452" w:hanging="360"/>
      </w:pPr>
      <w:rPr>
        <w:rFonts w:ascii="Courier New" w:hAnsi="Courier New" w:cs="Courier New" w:hint="default"/>
      </w:rPr>
    </w:lvl>
    <w:lvl w:ilvl="2" w:tplc="04140005" w:tentative="1">
      <w:start w:val="1"/>
      <w:numFmt w:val="bullet"/>
      <w:lvlText w:val=""/>
      <w:lvlJc w:val="left"/>
      <w:pPr>
        <w:ind w:left="2172" w:hanging="360"/>
      </w:pPr>
      <w:rPr>
        <w:rFonts w:ascii="Wingdings" w:hAnsi="Wingdings" w:hint="default"/>
      </w:rPr>
    </w:lvl>
    <w:lvl w:ilvl="3" w:tplc="04140001" w:tentative="1">
      <w:start w:val="1"/>
      <w:numFmt w:val="bullet"/>
      <w:lvlText w:val=""/>
      <w:lvlJc w:val="left"/>
      <w:pPr>
        <w:ind w:left="2892" w:hanging="360"/>
      </w:pPr>
      <w:rPr>
        <w:rFonts w:ascii="Symbol" w:hAnsi="Symbol" w:hint="default"/>
      </w:rPr>
    </w:lvl>
    <w:lvl w:ilvl="4" w:tplc="04140003" w:tentative="1">
      <w:start w:val="1"/>
      <w:numFmt w:val="bullet"/>
      <w:lvlText w:val="o"/>
      <w:lvlJc w:val="left"/>
      <w:pPr>
        <w:ind w:left="3612" w:hanging="360"/>
      </w:pPr>
      <w:rPr>
        <w:rFonts w:ascii="Courier New" w:hAnsi="Courier New" w:cs="Courier New" w:hint="default"/>
      </w:rPr>
    </w:lvl>
    <w:lvl w:ilvl="5" w:tplc="04140005" w:tentative="1">
      <w:start w:val="1"/>
      <w:numFmt w:val="bullet"/>
      <w:lvlText w:val=""/>
      <w:lvlJc w:val="left"/>
      <w:pPr>
        <w:ind w:left="4332" w:hanging="360"/>
      </w:pPr>
      <w:rPr>
        <w:rFonts w:ascii="Wingdings" w:hAnsi="Wingdings" w:hint="default"/>
      </w:rPr>
    </w:lvl>
    <w:lvl w:ilvl="6" w:tplc="04140001" w:tentative="1">
      <w:start w:val="1"/>
      <w:numFmt w:val="bullet"/>
      <w:lvlText w:val=""/>
      <w:lvlJc w:val="left"/>
      <w:pPr>
        <w:ind w:left="5052" w:hanging="360"/>
      </w:pPr>
      <w:rPr>
        <w:rFonts w:ascii="Symbol" w:hAnsi="Symbol" w:hint="default"/>
      </w:rPr>
    </w:lvl>
    <w:lvl w:ilvl="7" w:tplc="04140003" w:tentative="1">
      <w:start w:val="1"/>
      <w:numFmt w:val="bullet"/>
      <w:lvlText w:val="o"/>
      <w:lvlJc w:val="left"/>
      <w:pPr>
        <w:ind w:left="5772" w:hanging="360"/>
      </w:pPr>
      <w:rPr>
        <w:rFonts w:ascii="Courier New" w:hAnsi="Courier New" w:cs="Courier New" w:hint="default"/>
      </w:rPr>
    </w:lvl>
    <w:lvl w:ilvl="8" w:tplc="04140005" w:tentative="1">
      <w:start w:val="1"/>
      <w:numFmt w:val="bullet"/>
      <w:lvlText w:val=""/>
      <w:lvlJc w:val="left"/>
      <w:pPr>
        <w:ind w:left="6492" w:hanging="360"/>
      </w:pPr>
      <w:rPr>
        <w:rFonts w:ascii="Wingdings" w:hAnsi="Wingdings" w:hint="default"/>
      </w:rPr>
    </w:lvl>
  </w:abstractNum>
  <w:abstractNum w:abstractNumId="36" w15:restartNumberingAfterBreak="0">
    <w:nsid w:val="66145E40"/>
    <w:multiLevelType w:val="hybridMultilevel"/>
    <w:tmpl w:val="0CB6E95A"/>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7" w15:restartNumberingAfterBreak="0">
    <w:nsid w:val="67027D10"/>
    <w:multiLevelType w:val="hybridMultilevel"/>
    <w:tmpl w:val="66846EBE"/>
    <w:lvl w:ilvl="0" w:tplc="452296D6">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8" w15:restartNumberingAfterBreak="0">
    <w:nsid w:val="69872C2E"/>
    <w:multiLevelType w:val="hybridMultilevel"/>
    <w:tmpl w:val="5664B34A"/>
    <w:lvl w:ilvl="0" w:tplc="5A001044">
      <w:start w:val="5"/>
      <w:numFmt w:val="bullet"/>
      <w:lvlText w:val="-"/>
      <w:lvlJc w:val="left"/>
      <w:pPr>
        <w:ind w:left="1440" w:hanging="360"/>
      </w:pPr>
      <w:rPr>
        <w:rFonts w:ascii="CG Times (W1)" w:eastAsia="Times New Roman" w:hAnsi="CG Times (W1)"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9" w15:restartNumberingAfterBreak="0">
    <w:nsid w:val="6D65004B"/>
    <w:multiLevelType w:val="hybridMultilevel"/>
    <w:tmpl w:val="F39A199C"/>
    <w:lvl w:ilvl="0" w:tplc="7ED2B294">
      <w:start w:val="1"/>
      <w:numFmt w:val="decimal"/>
      <w:pStyle w:val="Punktliste5"/>
      <w:lvlText w:val="%1."/>
      <w:legacy w:legacy="1" w:legacySpace="0" w:legacyIndent="360"/>
      <w:lvlJc w:val="left"/>
      <w:pPr>
        <w:ind w:left="360" w:hanging="360"/>
      </w:pPr>
      <w:rPr>
        <w:rFonts w:ascii="Arial" w:eastAsia="Times New Roman" w:hAnsi="Arial" w:cs="Arial"/>
      </w:rPr>
    </w:lvl>
    <w:lvl w:ilvl="1" w:tplc="71F2EBCC">
      <w:numFmt w:val="decimal"/>
      <w:lvlText w:val=""/>
      <w:lvlJc w:val="left"/>
    </w:lvl>
    <w:lvl w:ilvl="2" w:tplc="8E720DB4">
      <w:numFmt w:val="decimal"/>
      <w:lvlText w:val=""/>
      <w:lvlJc w:val="left"/>
    </w:lvl>
    <w:lvl w:ilvl="3" w:tplc="EDA0BDAA">
      <w:numFmt w:val="decimal"/>
      <w:lvlText w:val=""/>
      <w:lvlJc w:val="left"/>
    </w:lvl>
    <w:lvl w:ilvl="4" w:tplc="9D1A6546">
      <w:numFmt w:val="decimal"/>
      <w:lvlText w:val=""/>
      <w:lvlJc w:val="left"/>
    </w:lvl>
    <w:lvl w:ilvl="5" w:tplc="B7F8271E">
      <w:numFmt w:val="decimal"/>
      <w:lvlText w:val=""/>
      <w:lvlJc w:val="left"/>
    </w:lvl>
    <w:lvl w:ilvl="6" w:tplc="0846B718">
      <w:numFmt w:val="decimal"/>
      <w:lvlText w:val=""/>
      <w:lvlJc w:val="left"/>
    </w:lvl>
    <w:lvl w:ilvl="7" w:tplc="BBE26B92">
      <w:numFmt w:val="decimal"/>
      <w:lvlText w:val=""/>
      <w:lvlJc w:val="left"/>
    </w:lvl>
    <w:lvl w:ilvl="8" w:tplc="1B3AE2D2">
      <w:numFmt w:val="decimal"/>
      <w:lvlText w:val=""/>
      <w:lvlJc w:val="left"/>
    </w:lvl>
  </w:abstractNum>
  <w:abstractNum w:abstractNumId="40" w15:restartNumberingAfterBreak="0">
    <w:nsid w:val="6F5C69E1"/>
    <w:multiLevelType w:val="hybridMultilevel"/>
    <w:tmpl w:val="6F36ED4E"/>
    <w:lvl w:ilvl="0" w:tplc="5A001044">
      <w:start w:val="5"/>
      <w:numFmt w:val="bullet"/>
      <w:lvlText w:val="-"/>
      <w:lvlJc w:val="left"/>
      <w:pPr>
        <w:ind w:left="360" w:hanging="360"/>
      </w:pPr>
      <w:rPr>
        <w:rFonts w:ascii="CG Times (W1)" w:eastAsia="Times New Roman" w:hAnsi="CG Times (W1)" w:cs="Times New Roman" w:hint="default"/>
      </w:rPr>
    </w:lvl>
    <w:lvl w:ilvl="1" w:tplc="DF22AE5C">
      <w:numFmt w:val="bullet"/>
      <w:lvlText w:val="-"/>
      <w:lvlJc w:val="left"/>
      <w:pPr>
        <w:ind w:left="360" w:hanging="360"/>
      </w:pPr>
      <w:rPr>
        <w:rFonts w:ascii="Calibri" w:eastAsiaTheme="minorHAnsi" w:hAnsi="Calibri" w:cs="Calibri" w:hint="default"/>
      </w:rPr>
    </w:lvl>
    <w:lvl w:ilvl="2" w:tplc="04140005" w:tentative="1">
      <w:start w:val="1"/>
      <w:numFmt w:val="bullet"/>
      <w:lvlText w:val=""/>
      <w:lvlJc w:val="left"/>
      <w:pPr>
        <w:ind w:left="1080" w:hanging="360"/>
      </w:pPr>
      <w:rPr>
        <w:rFonts w:ascii="Wingdings" w:hAnsi="Wingdings" w:hint="default"/>
      </w:rPr>
    </w:lvl>
    <w:lvl w:ilvl="3" w:tplc="04140001" w:tentative="1">
      <w:start w:val="1"/>
      <w:numFmt w:val="bullet"/>
      <w:lvlText w:val=""/>
      <w:lvlJc w:val="left"/>
      <w:pPr>
        <w:ind w:left="1800" w:hanging="360"/>
      </w:pPr>
      <w:rPr>
        <w:rFonts w:ascii="Symbol" w:hAnsi="Symbol" w:hint="default"/>
      </w:rPr>
    </w:lvl>
    <w:lvl w:ilvl="4" w:tplc="04140003" w:tentative="1">
      <w:start w:val="1"/>
      <w:numFmt w:val="bullet"/>
      <w:lvlText w:val="o"/>
      <w:lvlJc w:val="left"/>
      <w:pPr>
        <w:ind w:left="2520" w:hanging="360"/>
      </w:pPr>
      <w:rPr>
        <w:rFonts w:ascii="Courier New" w:hAnsi="Courier New" w:cs="Courier New" w:hint="default"/>
      </w:rPr>
    </w:lvl>
    <w:lvl w:ilvl="5" w:tplc="04140005" w:tentative="1">
      <w:start w:val="1"/>
      <w:numFmt w:val="bullet"/>
      <w:lvlText w:val=""/>
      <w:lvlJc w:val="left"/>
      <w:pPr>
        <w:ind w:left="3240" w:hanging="360"/>
      </w:pPr>
      <w:rPr>
        <w:rFonts w:ascii="Wingdings" w:hAnsi="Wingdings" w:hint="default"/>
      </w:rPr>
    </w:lvl>
    <w:lvl w:ilvl="6" w:tplc="04140001" w:tentative="1">
      <w:start w:val="1"/>
      <w:numFmt w:val="bullet"/>
      <w:lvlText w:val=""/>
      <w:lvlJc w:val="left"/>
      <w:pPr>
        <w:ind w:left="3960" w:hanging="360"/>
      </w:pPr>
      <w:rPr>
        <w:rFonts w:ascii="Symbol" w:hAnsi="Symbol" w:hint="default"/>
      </w:rPr>
    </w:lvl>
    <w:lvl w:ilvl="7" w:tplc="04140003" w:tentative="1">
      <w:start w:val="1"/>
      <w:numFmt w:val="bullet"/>
      <w:lvlText w:val="o"/>
      <w:lvlJc w:val="left"/>
      <w:pPr>
        <w:ind w:left="4680" w:hanging="360"/>
      </w:pPr>
      <w:rPr>
        <w:rFonts w:ascii="Courier New" w:hAnsi="Courier New" w:cs="Courier New" w:hint="default"/>
      </w:rPr>
    </w:lvl>
    <w:lvl w:ilvl="8" w:tplc="04140005" w:tentative="1">
      <w:start w:val="1"/>
      <w:numFmt w:val="bullet"/>
      <w:lvlText w:val=""/>
      <w:lvlJc w:val="left"/>
      <w:pPr>
        <w:ind w:left="5400" w:hanging="360"/>
      </w:pPr>
      <w:rPr>
        <w:rFonts w:ascii="Wingdings" w:hAnsi="Wingdings" w:hint="default"/>
      </w:rPr>
    </w:lvl>
  </w:abstractNum>
  <w:abstractNum w:abstractNumId="41" w15:restartNumberingAfterBreak="0">
    <w:nsid w:val="71B459F0"/>
    <w:multiLevelType w:val="hybridMultilevel"/>
    <w:tmpl w:val="1E3676CE"/>
    <w:lvl w:ilvl="0" w:tplc="DF22AE5C">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2324B93"/>
    <w:multiLevelType w:val="hybridMultilevel"/>
    <w:tmpl w:val="26B8C940"/>
    <w:lvl w:ilvl="0" w:tplc="452296D6">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3" w15:restartNumberingAfterBreak="0">
    <w:nsid w:val="72EB7952"/>
    <w:multiLevelType w:val="hybridMultilevel"/>
    <w:tmpl w:val="01DA7E8E"/>
    <w:lvl w:ilvl="0" w:tplc="725EDCB2">
      <w:start w:val="1"/>
      <w:numFmt w:val="bullet"/>
      <w:lvlText w:val=""/>
      <w:lvlJc w:val="left"/>
      <w:pPr>
        <w:ind w:left="360" w:hanging="360"/>
      </w:pPr>
      <w:rPr>
        <w:rFonts w:ascii="Symbol" w:hAnsi="Symbol" w:hint="default"/>
      </w:rPr>
    </w:lvl>
    <w:lvl w:ilvl="1" w:tplc="5C5C9FA8">
      <w:start w:val="1"/>
      <w:numFmt w:val="bullet"/>
      <w:lvlText w:val="o"/>
      <w:lvlJc w:val="left"/>
      <w:pPr>
        <w:ind w:left="1080" w:hanging="360"/>
      </w:pPr>
      <w:rPr>
        <w:rFonts w:ascii="Courier New" w:hAnsi="Courier New" w:hint="default"/>
      </w:rPr>
    </w:lvl>
    <w:lvl w:ilvl="2" w:tplc="994C7800">
      <w:start w:val="1"/>
      <w:numFmt w:val="bullet"/>
      <w:lvlText w:val=""/>
      <w:lvlJc w:val="left"/>
      <w:pPr>
        <w:ind w:left="1800" w:hanging="360"/>
      </w:pPr>
      <w:rPr>
        <w:rFonts w:ascii="Wingdings" w:hAnsi="Wingdings" w:hint="default"/>
      </w:rPr>
    </w:lvl>
    <w:lvl w:ilvl="3" w:tplc="2990C214">
      <w:start w:val="1"/>
      <w:numFmt w:val="bullet"/>
      <w:lvlText w:val=""/>
      <w:lvlJc w:val="left"/>
      <w:pPr>
        <w:ind w:left="2520" w:hanging="360"/>
      </w:pPr>
      <w:rPr>
        <w:rFonts w:ascii="Symbol" w:hAnsi="Symbol" w:hint="default"/>
      </w:rPr>
    </w:lvl>
    <w:lvl w:ilvl="4" w:tplc="EFDC87FA">
      <w:start w:val="1"/>
      <w:numFmt w:val="bullet"/>
      <w:lvlText w:val="o"/>
      <w:lvlJc w:val="left"/>
      <w:pPr>
        <w:ind w:left="3240" w:hanging="360"/>
      </w:pPr>
      <w:rPr>
        <w:rFonts w:ascii="Courier New" w:hAnsi="Courier New" w:hint="default"/>
      </w:rPr>
    </w:lvl>
    <w:lvl w:ilvl="5" w:tplc="0D20E902">
      <w:start w:val="1"/>
      <w:numFmt w:val="bullet"/>
      <w:lvlText w:val=""/>
      <w:lvlJc w:val="left"/>
      <w:pPr>
        <w:ind w:left="3960" w:hanging="360"/>
      </w:pPr>
      <w:rPr>
        <w:rFonts w:ascii="Wingdings" w:hAnsi="Wingdings" w:hint="default"/>
      </w:rPr>
    </w:lvl>
    <w:lvl w:ilvl="6" w:tplc="7D80083C">
      <w:start w:val="1"/>
      <w:numFmt w:val="bullet"/>
      <w:lvlText w:val=""/>
      <w:lvlJc w:val="left"/>
      <w:pPr>
        <w:ind w:left="4680" w:hanging="360"/>
      </w:pPr>
      <w:rPr>
        <w:rFonts w:ascii="Symbol" w:hAnsi="Symbol" w:hint="default"/>
      </w:rPr>
    </w:lvl>
    <w:lvl w:ilvl="7" w:tplc="6AE08258">
      <w:start w:val="1"/>
      <w:numFmt w:val="bullet"/>
      <w:lvlText w:val="o"/>
      <w:lvlJc w:val="left"/>
      <w:pPr>
        <w:ind w:left="5400" w:hanging="360"/>
      </w:pPr>
      <w:rPr>
        <w:rFonts w:ascii="Courier New" w:hAnsi="Courier New" w:hint="default"/>
      </w:rPr>
    </w:lvl>
    <w:lvl w:ilvl="8" w:tplc="0950C2FE">
      <w:start w:val="1"/>
      <w:numFmt w:val="bullet"/>
      <w:lvlText w:val=""/>
      <w:lvlJc w:val="left"/>
      <w:pPr>
        <w:ind w:left="6120" w:hanging="360"/>
      </w:pPr>
      <w:rPr>
        <w:rFonts w:ascii="Wingdings" w:hAnsi="Wingdings" w:hint="default"/>
      </w:rPr>
    </w:lvl>
  </w:abstractNum>
  <w:abstractNum w:abstractNumId="44" w15:restartNumberingAfterBreak="0">
    <w:nsid w:val="795457C7"/>
    <w:multiLevelType w:val="multilevel"/>
    <w:tmpl w:val="661254E6"/>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A954D3"/>
    <w:multiLevelType w:val="multilevel"/>
    <w:tmpl w:val="3886EA9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6625824">
    <w:abstractNumId w:val="43"/>
  </w:num>
  <w:num w:numId="2" w16cid:durableId="1213466235">
    <w:abstractNumId w:val="22"/>
  </w:num>
  <w:num w:numId="3" w16cid:durableId="2030062471">
    <w:abstractNumId w:val="19"/>
  </w:num>
  <w:num w:numId="4" w16cid:durableId="2016225591">
    <w:abstractNumId w:val="16"/>
  </w:num>
  <w:num w:numId="5" w16cid:durableId="497768952">
    <w:abstractNumId w:val="29"/>
  </w:num>
  <w:num w:numId="6" w16cid:durableId="1935047281">
    <w:abstractNumId w:val="13"/>
  </w:num>
  <w:num w:numId="7" w16cid:durableId="1522090391">
    <w:abstractNumId w:val="21"/>
  </w:num>
  <w:num w:numId="8" w16cid:durableId="2021659227">
    <w:abstractNumId w:val="35"/>
  </w:num>
  <w:num w:numId="9" w16cid:durableId="351230055">
    <w:abstractNumId w:val="1"/>
  </w:num>
  <w:num w:numId="10" w16cid:durableId="1507284824">
    <w:abstractNumId w:val="2"/>
  </w:num>
  <w:num w:numId="11" w16cid:durableId="862133256">
    <w:abstractNumId w:val="33"/>
  </w:num>
  <w:num w:numId="12" w16cid:durableId="1344362222">
    <w:abstractNumId w:val="38"/>
  </w:num>
  <w:num w:numId="13" w16cid:durableId="1614364993">
    <w:abstractNumId w:val="34"/>
  </w:num>
  <w:num w:numId="14" w16cid:durableId="1490554004">
    <w:abstractNumId w:val="7"/>
  </w:num>
  <w:num w:numId="15" w16cid:durableId="1593969396">
    <w:abstractNumId w:val="26"/>
  </w:num>
  <w:num w:numId="16" w16cid:durableId="1452632253">
    <w:abstractNumId w:val="36"/>
  </w:num>
  <w:num w:numId="17" w16cid:durableId="1833446248">
    <w:abstractNumId w:val="39"/>
    <w:lvlOverride w:ilvl="0">
      <w:startOverride w:val="1"/>
    </w:lvlOverride>
  </w:num>
  <w:num w:numId="18" w16cid:durableId="179469886">
    <w:abstractNumId w:val="27"/>
  </w:num>
  <w:num w:numId="19" w16cid:durableId="1711035467">
    <w:abstractNumId w:val="8"/>
  </w:num>
  <w:num w:numId="20" w16cid:durableId="639965976">
    <w:abstractNumId w:val="17"/>
  </w:num>
  <w:num w:numId="21" w16cid:durableId="1388649553">
    <w:abstractNumId w:val="10"/>
  </w:num>
  <w:num w:numId="22" w16cid:durableId="306936041">
    <w:abstractNumId w:val="42"/>
  </w:num>
  <w:num w:numId="23" w16cid:durableId="986475782">
    <w:abstractNumId w:val="0"/>
  </w:num>
  <w:num w:numId="24" w16cid:durableId="958334691">
    <w:abstractNumId w:val="37"/>
  </w:num>
  <w:num w:numId="25" w16cid:durableId="342783850">
    <w:abstractNumId w:val="9"/>
  </w:num>
  <w:num w:numId="26" w16cid:durableId="181939416">
    <w:abstractNumId w:val="31"/>
  </w:num>
  <w:num w:numId="27" w16cid:durableId="1709572789">
    <w:abstractNumId w:val="28"/>
  </w:num>
  <w:num w:numId="28" w16cid:durableId="1348369110">
    <w:abstractNumId w:val="11"/>
  </w:num>
  <w:num w:numId="29" w16cid:durableId="1466000798">
    <w:abstractNumId w:val="30"/>
  </w:num>
  <w:num w:numId="30" w16cid:durableId="2095783138">
    <w:abstractNumId w:val="4"/>
  </w:num>
  <w:num w:numId="31" w16cid:durableId="1892113447">
    <w:abstractNumId w:val="41"/>
  </w:num>
  <w:num w:numId="32" w16cid:durableId="972293459">
    <w:abstractNumId w:val="12"/>
  </w:num>
  <w:num w:numId="33" w16cid:durableId="229507731">
    <w:abstractNumId w:val="40"/>
  </w:num>
  <w:num w:numId="34" w16cid:durableId="810319492">
    <w:abstractNumId w:val="32"/>
  </w:num>
  <w:num w:numId="35" w16cid:durableId="1090393367">
    <w:abstractNumId w:val="45"/>
  </w:num>
  <w:num w:numId="36" w16cid:durableId="1439131720">
    <w:abstractNumId w:val="14"/>
  </w:num>
  <w:num w:numId="37" w16cid:durableId="1618633260">
    <w:abstractNumId w:val="6"/>
  </w:num>
  <w:num w:numId="38" w16cid:durableId="332881112">
    <w:abstractNumId w:val="15"/>
  </w:num>
  <w:num w:numId="39" w16cid:durableId="75709674">
    <w:abstractNumId w:val="5"/>
  </w:num>
  <w:num w:numId="40" w16cid:durableId="236743169">
    <w:abstractNumId w:val="20"/>
  </w:num>
  <w:num w:numId="41" w16cid:durableId="1042093133">
    <w:abstractNumId w:val="3"/>
  </w:num>
  <w:num w:numId="42" w16cid:durableId="1216086634">
    <w:abstractNumId w:val="23"/>
  </w:num>
  <w:num w:numId="43" w16cid:durableId="796023288">
    <w:abstractNumId w:val="44"/>
  </w:num>
  <w:num w:numId="44" w16cid:durableId="676082082">
    <w:abstractNumId w:val="24"/>
  </w:num>
  <w:num w:numId="45" w16cid:durableId="777212616">
    <w:abstractNumId w:val="25"/>
  </w:num>
  <w:num w:numId="46" w16cid:durableId="19671104">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6B"/>
    <w:rsid w:val="0000566C"/>
    <w:rsid w:val="0002127A"/>
    <w:rsid w:val="00025CFD"/>
    <w:rsid w:val="000301C9"/>
    <w:rsid w:val="0004229C"/>
    <w:rsid w:val="00042FA5"/>
    <w:rsid w:val="000433FA"/>
    <w:rsid w:val="00046C47"/>
    <w:rsid w:val="0006388E"/>
    <w:rsid w:val="00066734"/>
    <w:rsid w:val="00066C6E"/>
    <w:rsid w:val="000766A8"/>
    <w:rsid w:val="000A6BFD"/>
    <w:rsid w:val="000B07A7"/>
    <w:rsid w:val="000B4798"/>
    <w:rsid w:val="000B6DBF"/>
    <w:rsid w:val="000C2917"/>
    <w:rsid w:val="000C2D96"/>
    <w:rsid w:val="000C5EE6"/>
    <w:rsid w:val="000D1A94"/>
    <w:rsid w:val="000D1A9D"/>
    <w:rsid w:val="000D6AAB"/>
    <w:rsid w:val="000E346F"/>
    <w:rsid w:val="00100A1A"/>
    <w:rsid w:val="0010259E"/>
    <w:rsid w:val="0010567F"/>
    <w:rsid w:val="00120836"/>
    <w:rsid w:val="00127B7D"/>
    <w:rsid w:val="0015353C"/>
    <w:rsid w:val="00153D8F"/>
    <w:rsid w:val="001544F2"/>
    <w:rsid w:val="00165F53"/>
    <w:rsid w:val="0016633B"/>
    <w:rsid w:val="00173C22"/>
    <w:rsid w:val="00183533"/>
    <w:rsid w:val="00191B96"/>
    <w:rsid w:val="00192CAE"/>
    <w:rsid w:val="001B2287"/>
    <w:rsid w:val="001B4847"/>
    <w:rsid w:val="001C686A"/>
    <w:rsid w:val="001C7079"/>
    <w:rsid w:val="001D2CA9"/>
    <w:rsid w:val="001D4222"/>
    <w:rsid w:val="001D51B8"/>
    <w:rsid w:val="001E3BD5"/>
    <w:rsid w:val="001E65DA"/>
    <w:rsid w:val="001F3436"/>
    <w:rsid w:val="00200FAD"/>
    <w:rsid w:val="002011D6"/>
    <w:rsid w:val="00206233"/>
    <w:rsid w:val="002063CD"/>
    <w:rsid w:val="00215402"/>
    <w:rsid w:val="00217DDA"/>
    <w:rsid w:val="00220422"/>
    <w:rsid w:val="002233CC"/>
    <w:rsid w:val="00223CD7"/>
    <w:rsid w:val="00233FE9"/>
    <w:rsid w:val="00247504"/>
    <w:rsid w:val="0025130A"/>
    <w:rsid w:val="002514ED"/>
    <w:rsid w:val="002620C4"/>
    <w:rsid w:val="00265359"/>
    <w:rsid w:val="002A28D4"/>
    <w:rsid w:val="002A6152"/>
    <w:rsid w:val="002C68E5"/>
    <w:rsid w:val="002E486D"/>
    <w:rsid w:val="002E6FF5"/>
    <w:rsid w:val="002F2426"/>
    <w:rsid w:val="002F61C3"/>
    <w:rsid w:val="002F6745"/>
    <w:rsid w:val="002F6EFB"/>
    <w:rsid w:val="003025C5"/>
    <w:rsid w:val="00302888"/>
    <w:rsid w:val="00305141"/>
    <w:rsid w:val="00334CB4"/>
    <w:rsid w:val="00335788"/>
    <w:rsid w:val="00357D7A"/>
    <w:rsid w:val="00363604"/>
    <w:rsid w:val="00371669"/>
    <w:rsid w:val="00373885"/>
    <w:rsid w:val="00377D5C"/>
    <w:rsid w:val="00385D09"/>
    <w:rsid w:val="00393F5D"/>
    <w:rsid w:val="003A6C95"/>
    <w:rsid w:val="003B5535"/>
    <w:rsid w:val="003C2FF7"/>
    <w:rsid w:val="003D78D6"/>
    <w:rsid w:val="003E2C5C"/>
    <w:rsid w:val="003E78AF"/>
    <w:rsid w:val="003F11D5"/>
    <w:rsid w:val="003F5924"/>
    <w:rsid w:val="00400FF3"/>
    <w:rsid w:val="00402BDD"/>
    <w:rsid w:val="00402C33"/>
    <w:rsid w:val="00403207"/>
    <w:rsid w:val="0041270F"/>
    <w:rsid w:val="004225A4"/>
    <w:rsid w:val="00430DE1"/>
    <w:rsid w:val="0044566B"/>
    <w:rsid w:val="00457016"/>
    <w:rsid w:val="004618CD"/>
    <w:rsid w:val="0046572A"/>
    <w:rsid w:val="0047063D"/>
    <w:rsid w:val="004A2B74"/>
    <w:rsid w:val="004B5B95"/>
    <w:rsid w:val="004C363F"/>
    <w:rsid w:val="004C3DDC"/>
    <w:rsid w:val="004F1397"/>
    <w:rsid w:val="005021CA"/>
    <w:rsid w:val="00503C82"/>
    <w:rsid w:val="00504E64"/>
    <w:rsid w:val="00515FEF"/>
    <w:rsid w:val="00517BC4"/>
    <w:rsid w:val="00526DE1"/>
    <w:rsid w:val="00527435"/>
    <w:rsid w:val="00537B6C"/>
    <w:rsid w:val="005578A5"/>
    <w:rsid w:val="0056534E"/>
    <w:rsid w:val="0057527B"/>
    <w:rsid w:val="0057737A"/>
    <w:rsid w:val="00580379"/>
    <w:rsid w:val="00593616"/>
    <w:rsid w:val="005A3AA3"/>
    <w:rsid w:val="005B2626"/>
    <w:rsid w:val="005B4063"/>
    <w:rsid w:val="005D05D0"/>
    <w:rsid w:val="005D6C0D"/>
    <w:rsid w:val="005E5625"/>
    <w:rsid w:val="005F22D4"/>
    <w:rsid w:val="005F46AB"/>
    <w:rsid w:val="005F56EA"/>
    <w:rsid w:val="0060053A"/>
    <w:rsid w:val="00604F3E"/>
    <w:rsid w:val="0060716B"/>
    <w:rsid w:val="0061224F"/>
    <w:rsid w:val="006161EC"/>
    <w:rsid w:val="00643BC2"/>
    <w:rsid w:val="00646D58"/>
    <w:rsid w:val="00647BA1"/>
    <w:rsid w:val="0065168F"/>
    <w:rsid w:val="00656728"/>
    <w:rsid w:val="006600FC"/>
    <w:rsid w:val="00667897"/>
    <w:rsid w:val="00675A13"/>
    <w:rsid w:val="00675A14"/>
    <w:rsid w:val="00677830"/>
    <w:rsid w:val="006811A0"/>
    <w:rsid w:val="00682412"/>
    <w:rsid w:val="00683857"/>
    <w:rsid w:val="006877F2"/>
    <w:rsid w:val="00693C6F"/>
    <w:rsid w:val="006962D5"/>
    <w:rsid w:val="006C03C9"/>
    <w:rsid w:val="006C07A8"/>
    <w:rsid w:val="006C22CA"/>
    <w:rsid w:val="006C32E5"/>
    <w:rsid w:val="006D6737"/>
    <w:rsid w:val="006E2078"/>
    <w:rsid w:val="006E43C8"/>
    <w:rsid w:val="006F614F"/>
    <w:rsid w:val="00700E05"/>
    <w:rsid w:val="00701704"/>
    <w:rsid w:val="00701C52"/>
    <w:rsid w:val="00704FAF"/>
    <w:rsid w:val="00715495"/>
    <w:rsid w:val="00716E3E"/>
    <w:rsid w:val="007236FC"/>
    <w:rsid w:val="0072426F"/>
    <w:rsid w:val="00731529"/>
    <w:rsid w:val="00736916"/>
    <w:rsid w:val="00750A87"/>
    <w:rsid w:val="00752326"/>
    <w:rsid w:val="0075643D"/>
    <w:rsid w:val="0075791E"/>
    <w:rsid w:val="00762C85"/>
    <w:rsid w:val="007656B6"/>
    <w:rsid w:val="007711FE"/>
    <w:rsid w:val="007802E9"/>
    <w:rsid w:val="007807CB"/>
    <w:rsid w:val="00790D1F"/>
    <w:rsid w:val="00797200"/>
    <w:rsid w:val="007B4BB1"/>
    <w:rsid w:val="007B59F8"/>
    <w:rsid w:val="007C018F"/>
    <w:rsid w:val="007C16C5"/>
    <w:rsid w:val="007D23D3"/>
    <w:rsid w:val="007D4655"/>
    <w:rsid w:val="007F3EB6"/>
    <w:rsid w:val="008024B4"/>
    <w:rsid w:val="00804753"/>
    <w:rsid w:val="008063CD"/>
    <w:rsid w:val="00821F70"/>
    <w:rsid w:val="00830627"/>
    <w:rsid w:val="00834DEE"/>
    <w:rsid w:val="00844E3A"/>
    <w:rsid w:val="008610BD"/>
    <w:rsid w:val="00864B4F"/>
    <w:rsid w:val="00865313"/>
    <w:rsid w:val="00867C5E"/>
    <w:rsid w:val="0088731F"/>
    <w:rsid w:val="0089615F"/>
    <w:rsid w:val="00896D29"/>
    <w:rsid w:val="008C3F8E"/>
    <w:rsid w:val="008C568C"/>
    <w:rsid w:val="008C6F72"/>
    <w:rsid w:val="008D6562"/>
    <w:rsid w:val="008D6EE8"/>
    <w:rsid w:val="008E59C6"/>
    <w:rsid w:val="008F0DBC"/>
    <w:rsid w:val="00900C49"/>
    <w:rsid w:val="009151DE"/>
    <w:rsid w:val="00936B2C"/>
    <w:rsid w:val="00950152"/>
    <w:rsid w:val="00952282"/>
    <w:rsid w:val="00964292"/>
    <w:rsid w:val="00964457"/>
    <w:rsid w:val="00981712"/>
    <w:rsid w:val="009A23F8"/>
    <w:rsid w:val="009B3B70"/>
    <w:rsid w:val="009C0411"/>
    <w:rsid w:val="009C06CF"/>
    <w:rsid w:val="009D602A"/>
    <w:rsid w:val="009F3BE5"/>
    <w:rsid w:val="00A00234"/>
    <w:rsid w:val="00A0437F"/>
    <w:rsid w:val="00A1099B"/>
    <w:rsid w:val="00A27D68"/>
    <w:rsid w:val="00A310F6"/>
    <w:rsid w:val="00A3780F"/>
    <w:rsid w:val="00A37E11"/>
    <w:rsid w:val="00A56E4A"/>
    <w:rsid w:val="00A6103F"/>
    <w:rsid w:val="00A63EFA"/>
    <w:rsid w:val="00A65209"/>
    <w:rsid w:val="00A6708F"/>
    <w:rsid w:val="00A70606"/>
    <w:rsid w:val="00A72BF3"/>
    <w:rsid w:val="00A73005"/>
    <w:rsid w:val="00A75E24"/>
    <w:rsid w:val="00A845FD"/>
    <w:rsid w:val="00A94678"/>
    <w:rsid w:val="00A97AD6"/>
    <w:rsid w:val="00AA0CA1"/>
    <w:rsid w:val="00AA1EF8"/>
    <w:rsid w:val="00AA665B"/>
    <w:rsid w:val="00AA6FDD"/>
    <w:rsid w:val="00AB079F"/>
    <w:rsid w:val="00AB19DD"/>
    <w:rsid w:val="00AB6F55"/>
    <w:rsid w:val="00AC6FA7"/>
    <w:rsid w:val="00AD7D1D"/>
    <w:rsid w:val="00AE05B3"/>
    <w:rsid w:val="00B0184E"/>
    <w:rsid w:val="00B025A7"/>
    <w:rsid w:val="00B10D3F"/>
    <w:rsid w:val="00B116CE"/>
    <w:rsid w:val="00B26AD3"/>
    <w:rsid w:val="00B34E89"/>
    <w:rsid w:val="00B40ABC"/>
    <w:rsid w:val="00B41372"/>
    <w:rsid w:val="00B44DF6"/>
    <w:rsid w:val="00B55D99"/>
    <w:rsid w:val="00B66306"/>
    <w:rsid w:val="00B73EE7"/>
    <w:rsid w:val="00B82730"/>
    <w:rsid w:val="00B92F1C"/>
    <w:rsid w:val="00B94868"/>
    <w:rsid w:val="00BA6018"/>
    <w:rsid w:val="00BB20FD"/>
    <w:rsid w:val="00BB4BF5"/>
    <w:rsid w:val="00BE290F"/>
    <w:rsid w:val="00BE5B4F"/>
    <w:rsid w:val="00BE621D"/>
    <w:rsid w:val="00BE6890"/>
    <w:rsid w:val="00C0123D"/>
    <w:rsid w:val="00C07248"/>
    <w:rsid w:val="00C15BC6"/>
    <w:rsid w:val="00C227DD"/>
    <w:rsid w:val="00C43B7D"/>
    <w:rsid w:val="00C56FD9"/>
    <w:rsid w:val="00C6601B"/>
    <w:rsid w:val="00C67C66"/>
    <w:rsid w:val="00C7138C"/>
    <w:rsid w:val="00C72C95"/>
    <w:rsid w:val="00C77F35"/>
    <w:rsid w:val="00C80156"/>
    <w:rsid w:val="00C81BE5"/>
    <w:rsid w:val="00C9171B"/>
    <w:rsid w:val="00CA0D38"/>
    <w:rsid w:val="00CA4549"/>
    <w:rsid w:val="00CD388E"/>
    <w:rsid w:val="00CD3FF1"/>
    <w:rsid w:val="00CF2190"/>
    <w:rsid w:val="00D01D6D"/>
    <w:rsid w:val="00D06426"/>
    <w:rsid w:val="00D206FF"/>
    <w:rsid w:val="00D243E7"/>
    <w:rsid w:val="00D24D8B"/>
    <w:rsid w:val="00D266A3"/>
    <w:rsid w:val="00D3436E"/>
    <w:rsid w:val="00D46319"/>
    <w:rsid w:val="00D4684C"/>
    <w:rsid w:val="00D55823"/>
    <w:rsid w:val="00D579EC"/>
    <w:rsid w:val="00D62F3A"/>
    <w:rsid w:val="00D71A6D"/>
    <w:rsid w:val="00D71F80"/>
    <w:rsid w:val="00D77F41"/>
    <w:rsid w:val="00D80074"/>
    <w:rsid w:val="00D86D76"/>
    <w:rsid w:val="00D931B8"/>
    <w:rsid w:val="00DA38E3"/>
    <w:rsid w:val="00DB63CA"/>
    <w:rsid w:val="00DE5AF3"/>
    <w:rsid w:val="00DF4DD8"/>
    <w:rsid w:val="00DF5422"/>
    <w:rsid w:val="00E000D5"/>
    <w:rsid w:val="00E07D9C"/>
    <w:rsid w:val="00E22A09"/>
    <w:rsid w:val="00E257A0"/>
    <w:rsid w:val="00E345A4"/>
    <w:rsid w:val="00E4313E"/>
    <w:rsid w:val="00E53594"/>
    <w:rsid w:val="00E5549F"/>
    <w:rsid w:val="00E738B7"/>
    <w:rsid w:val="00E83209"/>
    <w:rsid w:val="00E925B1"/>
    <w:rsid w:val="00EB3592"/>
    <w:rsid w:val="00EB386A"/>
    <w:rsid w:val="00EB7894"/>
    <w:rsid w:val="00EC7CC3"/>
    <w:rsid w:val="00EC7DF9"/>
    <w:rsid w:val="00EC7E53"/>
    <w:rsid w:val="00ED6007"/>
    <w:rsid w:val="00ED7E8A"/>
    <w:rsid w:val="00EE0E09"/>
    <w:rsid w:val="00F16E06"/>
    <w:rsid w:val="00F172ED"/>
    <w:rsid w:val="00F277B7"/>
    <w:rsid w:val="00F27E2F"/>
    <w:rsid w:val="00F331AF"/>
    <w:rsid w:val="00F4470F"/>
    <w:rsid w:val="00F570CF"/>
    <w:rsid w:val="00F57A60"/>
    <w:rsid w:val="00F728C5"/>
    <w:rsid w:val="00F82E33"/>
    <w:rsid w:val="00F87E2D"/>
    <w:rsid w:val="00F97B77"/>
    <w:rsid w:val="00FA02DA"/>
    <w:rsid w:val="00FA7FEE"/>
    <w:rsid w:val="00FB0D0D"/>
    <w:rsid w:val="00FB51FF"/>
    <w:rsid w:val="00FC09AB"/>
    <w:rsid w:val="00FC2945"/>
    <w:rsid w:val="00FC3138"/>
    <w:rsid w:val="00FC5CAE"/>
    <w:rsid w:val="00FF7C21"/>
    <w:rsid w:val="0101D2E7"/>
    <w:rsid w:val="01695E33"/>
    <w:rsid w:val="02840A44"/>
    <w:rsid w:val="04532AC7"/>
    <w:rsid w:val="070030F5"/>
    <w:rsid w:val="0887D87A"/>
    <w:rsid w:val="09292FEE"/>
    <w:rsid w:val="09715BA4"/>
    <w:rsid w:val="0C6E1380"/>
    <w:rsid w:val="0C78A76C"/>
    <w:rsid w:val="0CD3C537"/>
    <w:rsid w:val="0CDCF521"/>
    <w:rsid w:val="0D4981F0"/>
    <w:rsid w:val="0EFE7AAE"/>
    <w:rsid w:val="0F8E432E"/>
    <w:rsid w:val="0FBFEE4F"/>
    <w:rsid w:val="108122B2"/>
    <w:rsid w:val="10DE877E"/>
    <w:rsid w:val="138E61A8"/>
    <w:rsid w:val="1415B3D0"/>
    <w:rsid w:val="160CBCB3"/>
    <w:rsid w:val="160FC105"/>
    <w:rsid w:val="16BBA736"/>
    <w:rsid w:val="181A2717"/>
    <w:rsid w:val="1822AF36"/>
    <w:rsid w:val="19A57F90"/>
    <w:rsid w:val="1A0552D7"/>
    <w:rsid w:val="1BBA4B95"/>
    <w:rsid w:val="1D3543EE"/>
    <w:rsid w:val="1FB26CFF"/>
    <w:rsid w:val="203237BF"/>
    <w:rsid w:val="2033E753"/>
    <w:rsid w:val="21D820B0"/>
    <w:rsid w:val="21F9D9F2"/>
    <w:rsid w:val="256B9B0E"/>
    <w:rsid w:val="2579C767"/>
    <w:rsid w:val="262EE4AD"/>
    <w:rsid w:val="26AE97E7"/>
    <w:rsid w:val="277505E5"/>
    <w:rsid w:val="2871D2B8"/>
    <w:rsid w:val="28AA45E7"/>
    <w:rsid w:val="2AA87CBD"/>
    <w:rsid w:val="2AE7199F"/>
    <w:rsid w:val="2AF28A99"/>
    <w:rsid w:val="2B733475"/>
    <w:rsid w:val="2B9E1AEF"/>
    <w:rsid w:val="2BC8BE4C"/>
    <w:rsid w:val="2C40D9DB"/>
    <w:rsid w:val="2D4BC250"/>
    <w:rsid w:val="2D88714C"/>
    <w:rsid w:val="2E0D7F8A"/>
    <w:rsid w:val="2E29087A"/>
    <w:rsid w:val="2E46DA56"/>
    <w:rsid w:val="2E633479"/>
    <w:rsid w:val="2F1B8A41"/>
    <w:rsid w:val="3146CE84"/>
    <w:rsid w:val="31584EE7"/>
    <w:rsid w:val="31D2B9E0"/>
    <w:rsid w:val="31DDCBE7"/>
    <w:rsid w:val="32BAE08B"/>
    <w:rsid w:val="33753856"/>
    <w:rsid w:val="346377FC"/>
    <w:rsid w:val="34B76292"/>
    <w:rsid w:val="34D9B16A"/>
    <w:rsid w:val="34E9EB66"/>
    <w:rsid w:val="3546DBC2"/>
    <w:rsid w:val="35FDA943"/>
    <w:rsid w:val="36D73784"/>
    <w:rsid w:val="3701E72F"/>
    <w:rsid w:val="37C3A08C"/>
    <w:rsid w:val="384AB2BA"/>
    <w:rsid w:val="3858EBD4"/>
    <w:rsid w:val="38CF7979"/>
    <w:rsid w:val="39028091"/>
    <w:rsid w:val="3A1DA608"/>
    <w:rsid w:val="3B2AD263"/>
    <w:rsid w:val="3D2592A7"/>
    <w:rsid w:val="3EE48E1E"/>
    <w:rsid w:val="4235DEAC"/>
    <w:rsid w:val="4328BE30"/>
    <w:rsid w:val="43A669D2"/>
    <w:rsid w:val="447E9B83"/>
    <w:rsid w:val="473E9F7E"/>
    <w:rsid w:val="48C2631B"/>
    <w:rsid w:val="491CD64B"/>
    <w:rsid w:val="4BDCC0F2"/>
    <w:rsid w:val="4E410F0B"/>
    <w:rsid w:val="4EBED76F"/>
    <w:rsid w:val="504CBB8F"/>
    <w:rsid w:val="50664AB6"/>
    <w:rsid w:val="5228AAC1"/>
    <w:rsid w:val="529FE2D7"/>
    <w:rsid w:val="53F71193"/>
    <w:rsid w:val="54B67E5F"/>
    <w:rsid w:val="54D822A5"/>
    <w:rsid w:val="5561790B"/>
    <w:rsid w:val="557AAF88"/>
    <w:rsid w:val="57CE03B5"/>
    <w:rsid w:val="580937A2"/>
    <w:rsid w:val="58C33180"/>
    <w:rsid w:val="58E9583C"/>
    <w:rsid w:val="58F997E2"/>
    <w:rsid w:val="5988283B"/>
    <w:rsid w:val="59EB3AED"/>
    <w:rsid w:val="5A5F01E1"/>
    <w:rsid w:val="5A98E2A1"/>
    <w:rsid w:val="5B4AD74E"/>
    <w:rsid w:val="5CB82D32"/>
    <w:rsid w:val="5D2E263A"/>
    <w:rsid w:val="5D53D207"/>
    <w:rsid w:val="5DB6D512"/>
    <w:rsid w:val="5E349A19"/>
    <w:rsid w:val="5E34C670"/>
    <w:rsid w:val="5E57D86E"/>
    <w:rsid w:val="5E731D47"/>
    <w:rsid w:val="5F4E9EF6"/>
    <w:rsid w:val="600AA610"/>
    <w:rsid w:val="601FF6A9"/>
    <w:rsid w:val="604E3B4B"/>
    <w:rsid w:val="608955AB"/>
    <w:rsid w:val="6227B348"/>
    <w:rsid w:val="62993E44"/>
    <w:rsid w:val="641522E3"/>
    <w:rsid w:val="64A4771E"/>
    <w:rsid w:val="65E57C87"/>
    <w:rsid w:val="663CB921"/>
    <w:rsid w:val="666497C0"/>
    <w:rsid w:val="667D96BE"/>
    <w:rsid w:val="66D85C0B"/>
    <w:rsid w:val="66EFEC0F"/>
    <w:rsid w:val="674CC3A5"/>
    <w:rsid w:val="69B23D9B"/>
    <w:rsid w:val="6ABFE852"/>
    <w:rsid w:val="6C2034C8"/>
    <w:rsid w:val="6C2D567D"/>
    <w:rsid w:val="6CC178EF"/>
    <w:rsid w:val="6CD973C4"/>
    <w:rsid w:val="6DAC20D4"/>
    <w:rsid w:val="6E754425"/>
    <w:rsid w:val="7097E85C"/>
    <w:rsid w:val="70D01DDA"/>
    <w:rsid w:val="716BA606"/>
    <w:rsid w:val="71D82A22"/>
    <w:rsid w:val="730F1D9C"/>
    <w:rsid w:val="746E6CF0"/>
    <w:rsid w:val="74DF332D"/>
    <w:rsid w:val="75ADEEB1"/>
    <w:rsid w:val="78B5061C"/>
    <w:rsid w:val="78EC4A2B"/>
    <w:rsid w:val="7B86167A"/>
    <w:rsid w:val="7BA8C89B"/>
    <w:rsid w:val="7BB325A8"/>
    <w:rsid w:val="7C138B93"/>
    <w:rsid w:val="7C58C38F"/>
    <w:rsid w:val="7C9C8B8E"/>
    <w:rsid w:val="7D9B8B34"/>
    <w:rsid w:val="7DF493F0"/>
    <w:rsid w:val="7E1CCC15"/>
    <w:rsid w:val="7E7B5AA0"/>
    <w:rsid w:val="7EBDB73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C41EE"/>
  <w15:docId w15:val="{D1C4DB03-2D2B-467B-BC41-A7B346CD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0716B"/>
    <w:pPr>
      <w:keepNext/>
      <w:keepLines/>
      <w:spacing w:before="480" w:after="0" w:line="276" w:lineRule="auto"/>
      <w:ind w:left="720"/>
      <w:outlineLvl w:val="0"/>
    </w:pPr>
    <w:rPr>
      <w:rFonts w:asciiTheme="majorHAnsi" w:eastAsiaTheme="majorEastAsia" w:hAnsiTheme="majorHAnsi" w:cstheme="majorBidi"/>
      <w:b/>
      <w:bCs/>
      <w:color w:val="2F5496" w:themeColor="accent1" w:themeShade="BF"/>
      <w:sz w:val="28"/>
      <w:szCs w:val="28"/>
      <w:lang w:eastAsia="nb-NO"/>
    </w:rPr>
  </w:style>
  <w:style w:type="paragraph" w:styleId="Overskrift2">
    <w:name w:val="heading 2"/>
    <w:basedOn w:val="Normal"/>
    <w:next w:val="Normal"/>
    <w:link w:val="Overskrift2Tegn"/>
    <w:uiPriority w:val="9"/>
    <w:unhideWhenUsed/>
    <w:qFormat/>
    <w:rsid w:val="0060716B"/>
    <w:pPr>
      <w:keepNext/>
      <w:keepLines/>
      <w:spacing w:before="200" w:after="120" w:line="276" w:lineRule="auto"/>
      <w:ind w:left="709"/>
      <w:outlineLvl w:val="1"/>
    </w:pPr>
    <w:rPr>
      <w:rFonts w:asciiTheme="majorHAnsi" w:eastAsiaTheme="majorEastAsia" w:hAnsiTheme="majorHAnsi" w:cstheme="majorBidi"/>
      <w:b/>
      <w:bCs/>
      <w:color w:val="4472C4" w:themeColor="accent1"/>
      <w:sz w:val="26"/>
      <w:szCs w:val="26"/>
      <w:lang w:eastAsia="nb-NO"/>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60716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0716B"/>
  </w:style>
  <w:style w:type="paragraph" w:styleId="Bunntekst">
    <w:name w:val="footer"/>
    <w:basedOn w:val="Normal"/>
    <w:link w:val="BunntekstTegn"/>
    <w:uiPriority w:val="99"/>
    <w:unhideWhenUsed/>
    <w:rsid w:val="0060716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0716B"/>
  </w:style>
  <w:style w:type="character" w:customStyle="1" w:styleId="Overskrift1Tegn">
    <w:name w:val="Overskrift 1 Tegn"/>
    <w:basedOn w:val="Standardskriftforavsnitt"/>
    <w:link w:val="Overskrift1"/>
    <w:uiPriority w:val="9"/>
    <w:rsid w:val="0060716B"/>
    <w:rPr>
      <w:rFonts w:asciiTheme="majorHAnsi" w:eastAsiaTheme="majorEastAsia" w:hAnsiTheme="majorHAnsi" w:cstheme="majorBidi"/>
      <w:b/>
      <w:bCs/>
      <w:color w:val="2F5496" w:themeColor="accent1" w:themeShade="BF"/>
      <w:sz w:val="28"/>
      <w:szCs w:val="28"/>
      <w:lang w:eastAsia="nb-NO"/>
    </w:rPr>
  </w:style>
  <w:style w:type="character" w:customStyle="1" w:styleId="Overskrift2Tegn">
    <w:name w:val="Overskrift 2 Tegn"/>
    <w:basedOn w:val="Standardskriftforavsnitt"/>
    <w:link w:val="Overskrift2"/>
    <w:uiPriority w:val="9"/>
    <w:rsid w:val="0060716B"/>
    <w:rPr>
      <w:rFonts w:asciiTheme="majorHAnsi" w:eastAsiaTheme="majorEastAsia" w:hAnsiTheme="majorHAnsi" w:cstheme="majorBidi"/>
      <w:b/>
      <w:bCs/>
      <w:color w:val="4472C4" w:themeColor="accent1"/>
      <w:sz w:val="26"/>
      <w:szCs w:val="26"/>
      <w:lang w:eastAsia="nb-NO"/>
    </w:rPr>
  </w:style>
  <w:style w:type="character" w:styleId="Hyperkobling">
    <w:name w:val="Hyperlink"/>
    <w:uiPriority w:val="99"/>
    <w:rsid w:val="0060716B"/>
    <w:rPr>
      <w:color w:val="0000FF"/>
      <w:u w:val="single"/>
    </w:rPr>
  </w:style>
  <w:style w:type="paragraph" w:styleId="Bobletekst">
    <w:name w:val="Balloon Text"/>
    <w:basedOn w:val="Normal"/>
    <w:link w:val="BobletekstTegn"/>
    <w:semiHidden/>
    <w:rsid w:val="0060716B"/>
    <w:pPr>
      <w:overflowPunct w:val="0"/>
      <w:autoSpaceDE w:val="0"/>
      <w:autoSpaceDN w:val="0"/>
      <w:adjustRightInd w:val="0"/>
      <w:spacing w:after="0" w:line="240" w:lineRule="auto"/>
      <w:ind w:left="720"/>
      <w:textAlignment w:val="baseline"/>
    </w:pPr>
    <w:rPr>
      <w:rFonts w:ascii="Tahoma" w:eastAsia="Times New Roman" w:hAnsi="Tahoma" w:cs="Tahoma"/>
      <w:sz w:val="16"/>
      <w:szCs w:val="16"/>
    </w:rPr>
  </w:style>
  <w:style w:type="character" w:customStyle="1" w:styleId="BobletekstTegn">
    <w:name w:val="Bobletekst Tegn"/>
    <w:basedOn w:val="Standardskriftforavsnitt"/>
    <w:link w:val="Bobletekst"/>
    <w:semiHidden/>
    <w:rsid w:val="0060716B"/>
    <w:rPr>
      <w:rFonts w:ascii="Tahoma" w:eastAsia="Times New Roman" w:hAnsi="Tahoma" w:cs="Tahoma"/>
      <w:sz w:val="16"/>
      <w:szCs w:val="16"/>
    </w:rPr>
  </w:style>
  <w:style w:type="table" w:styleId="Tabellrutenett">
    <w:name w:val="Table Grid"/>
    <w:basedOn w:val="Vanligtabell"/>
    <w:uiPriority w:val="39"/>
    <w:rsid w:val="0060716B"/>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forhndsformatert">
    <w:name w:val="HTML Preformatted"/>
    <w:basedOn w:val="Normal"/>
    <w:link w:val="HTML-forhndsformatertTegn"/>
    <w:uiPriority w:val="99"/>
    <w:unhideWhenUsed/>
    <w:rsid w:val="0060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Pr>
      <w:rFonts w:ascii="Courier New" w:eastAsia="Times New Roman" w:hAnsi="Courier New" w:cs="Courier New"/>
      <w:szCs w:val="20"/>
      <w:lang w:eastAsia="nb-NO"/>
    </w:rPr>
  </w:style>
  <w:style w:type="character" w:customStyle="1" w:styleId="HTML-forhndsformatertTegn">
    <w:name w:val="HTML-forhåndsformatert Tegn"/>
    <w:basedOn w:val="Standardskriftforavsnitt"/>
    <w:link w:val="HTML-forhndsformatert"/>
    <w:uiPriority w:val="99"/>
    <w:rsid w:val="0060716B"/>
    <w:rPr>
      <w:rFonts w:ascii="Courier New" w:eastAsia="Times New Roman" w:hAnsi="Courier New" w:cs="Courier New"/>
      <w:szCs w:val="20"/>
      <w:lang w:eastAsia="nb-NO"/>
    </w:rPr>
  </w:style>
  <w:style w:type="paragraph" w:styleId="Listeavsnitt">
    <w:name w:val="List Paragraph"/>
    <w:basedOn w:val="Normal"/>
    <w:uiPriority w:val="34"/>
    <w:qFormat/>
    <w:rsid w:val="0060716B"/>
    <w:pPr>
      <w:overflowPunct w:val="0"/>
      <w:autoSpaceDE w:val="0"/>
      <w:autoSpaceDN w:val="0"/>
      <w:adjustRightInd w:val="0"/>
      <w:spacing w:after="0" w:line="240" w:lineRule="auto"/>
      <w:ind w:left="720"/>
      <w:contextualSpacing/>
      <w:textAlignment w:val="baseline"/>
    </w:pPr>
    <w:rPr>
      <w:rFonts w:eastAsia="Times New Roman" w:cs="Times New Roman"/>
      <w:szCs w:val="20"/>
    </w:rPr>
  </w:style>
  <w:style w:type="paragraph" w:styleId="Overskriftforinnholdsfortegnelse">
    <w:name w:val="TOC Heading"/>
    <w:basedOn w:val="Overskrift1"/>
    <w:next w:val="Normal"/>
    <w:uiPriority w:val="39"/>
    <w:semiHidden/>
    <w:unhideWhenUsed/>
    <w:qFormat/>
    <w:rsid w:val="0060716B"/>
    <w:pPr>
      <w:outlineLvl w:val="9"/>
    </w:pPr>
  </w:style>
  <w:style w:type="paragraph" w:styleId="INNH1">
    <w:name w:val="toc 1"/>
    <w:basedOn w:val="Normal"/>
    <w:next w:val="Normal"/>
    <w:autoRedefine/>
    <w:uiPriority w:val="39"/>
    <w:unhideWhenUsed/>
    <w:rsid w:val="008D6562"/>
    <w:pPr>
      <w:tabs>
        <w:tab w:val="left" w:pos="1320"/>
        <w:tab w:val="right" w:leader="dot" w:pos="8920"/>
      </w:tabs>
      <w:spacing w:after="100" w:line="276" w:lineRule="auto"/>
      <w:ind w:left="720"/>
    </w:pPr>
    <w:rPr>
      <w:lang w:eastAsia="nb-NO"/>
    </w:rPr>
  </w:style>
  <w:style w:type="paragraph" w:styleId="INNH2">
    <w:name w:val="toc 2"/>
    <w:basedOn w:val="Normal"/>
    <w:next w:val="Normal"/>
    <w:autoRedefine/>
    <w:uiPriority w:val="39"/>
    <w:unhideWhenUsed/>
    <w:rsid w:val="0060716B"/>
    <w:pPr>
      <w:tabs>
        <w:tab w:val="left" w:pos="720"/>
        <w:tab w:val="left" w:pos="1939"/>
        <w:tab w:val="right" w:leader="dot" w:pos="10196"/>
      </w:tabs>
      <w:spacing w:after="100" w:line="276" w:lineRule="auto"/>
      <w:ind w:left="720"/>
    </w:pPr>
    <w:rPr>
      <w:lang w:eastAsia="nb-NO"/>
    </w:rPr>
  </w:style>
  <w:style w:type="character" w:styleId="Utheving">
    <w:name w:val="Emphasis"/>
    <w:aliases w:val="3. tittel"/>
    <w:basedOn w:val="Standardskriftforavsnitt"/>
    <w:uiPriority w:val="20"/>
    <w:qFormat/>
    <w:rsid w:val="0060716B"/>
    <w:rPr>
      <w:i/>
      <w:iCs/>
    </w:rPr>
  </w:style>
  <w:style w:type="paragraph" w:styleId="Tittel">
    <w:name w:val="Title"/>
    <w:basedOn w:val="Normal"/>
    <w:next w:val="Normal"/>
    <w:link w:val="TittelTegn"/>
    <w:qFormat/>
    <w:rsid w:val="0060716B"/>
    <w:pPr>
      <w:pBdr>
        <w:bottom w:val="single" w:sz="8" w:space="4" w:color="4472C4" w:themeColor="accent1"/>
      </w:pBdr>
      <w:overflowPunct w:val="0"/>
      <w:autoSpaceDE w:val="0"/>
      <w:autoSpaceDN w:val="0"/>
      <w:adjustRightInd w:val="0"/>
      <w:spacing w:after="300" w:line="240" w:lineRule="auto"/>
      <w:ind w:left="720"/>
      <w:contextualSpacing/>
      <w:textAlignment w:val="baseline"/>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rsid w:val="0060716B"/>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unhideWhenUsed/>
    <w:rsid w:val="0060716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Punktliste5">
    <w:name w:val="List Bullet 5"/>
    <w:basedOn w:val="Normal"/>
    <w:semiHidden/>
    <w:unhideWhenUsed/>
    <w:rsid w:val="0060716B"/>
    <w:pPr>
      <w:numPr>
        <w:numId w:val="17"/>
      </w:numPr>
      <w:overflowPunct w:val="0"/>
      <w:autoSpaceDE w:val="0"/>
      <w:autoSpaceDN w:val="0"/>
      <w:adjustRightInd w:val="0"/>
      <w:spacing w:after="0" w:line="240" w:lineRule="auto"/>
      <w:contextualSpacing/>
    </w:pPr>
    <w:rPr>
      <w:rFonts w:ascii="CG Times (W1)" w:eastAsia="Times New Roman" w:hAnsi="CG Times (W1)" w:cs="Times New Roman"/>
      <w:sz w:val="20"/>
      <w:szCs w:val="20"/>
    </w:rPr>
  </w:style>
  <w:style w:type="paragraph" w:customStyle="1" w:styleId="Standardtekst">
    <w:name w:val="Standardtekst"/>
    <w:basedOn w:val="Normal"/>
    <w:rsid w:val="0060716B"/>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eastAsia="nb-NO"/>
    </w:rPr>
  </w:style>
  <w:style w:type="paragraph" w:styleId="INNH3">
    <w:name w:val="toc 3"/>
    <w:basedOn w:val="Normal"/>
    <w:next w:val="Normal"/>
    <w:autoRedefine/>
    <w:uiPriority w:val="39"/>
    <w:unhideWhenUsed/>
    <w:rsid w:val="0060716B"/>
    <w:pPr>
      <w:overflowPunct w:val="0"/>
      <w:autoSpaceDE w:val="0"/>
      <w:autoSpaceDN w:val="0"/>
      <w:adjustRightInd w:val="0"/>
      <w:spacing w:after="100" w:line="240" w:lineRule="auto"/>
      <w:ind w:left="440"/>
      <w:textAlignment w:val="baseline"/>
    </w:pPr>
    <w:rPr>
      <w:rFonts w:eastAsia="Times New Roman" w:cs="Times New Roman"/>
      <w:szCs w:val="20"/>
    </w:rPr>
  </w:style>
  <w:style w:type="table" w:customStyle="1" w:styleId="PlainTable31">
    <w:name w:val="Plain Table 31"/>
    <w:basedOn w:val="Vanligtabell"/>
    <w:uiPriority w:val="43"/>
    <w:rsid w:val="0060716B"/>
    <w:pPr>
      <w:spacing w:after="0" w:line="240" w:lineRule="auto"/>
    </w:pPr>
    <w:rPr>
      <w:lang w:val="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ysskyggelegging">
    <w:name w:val="Light Shading"/>
    <w:basedOn w:val="Vanligtabell"/>
    <w:uiPriority w:val="60"/>
    <w:rsid w:val="0060716B"/>
    <w:pPr>
      <w:spacing w:after="0" w:line="240" w:lineRule="auto"/>
    </w:pPr>
    <w:rPr>
      <w:rFonts w:ascii="CG Times (W1)" w:eastAsia="Times New Roman" w:hAnsi="CG Times (W1)"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lstomtale1">
    <w:name w:val="Uløst omtale1"/>
    <w:basedOn w:val="Standardskriftforavsnitt"/>
    <w:uiPriority w:val="99"/>
    <w:semiHidden/>
    <w:unhideWhenUsed/>
    <w:rsid w:val="0060716B"/>
    <w:rPr>
      <w:color w:val="808080"/>
      <w:shd w:val="clear" w:color="auto" w:fill="E6E6E6"/>
    </w:rPr>
  </w:style>
  <w:style w:type="character" w:customStyle="1" w:styleId="Ulstomtale2">
    <w:name w:val="Uløst omtale2"/>
    <w:basedOn w:val="Standardskriftforavsnitt"/>
    <w:uiPriority w:val="99"/>
    <w:semiHidden/>
    <w:unhideWhenUsed/>
    <w:rsid w:val="0060716B"/>
    <w:rPr>
      <w:color w:val="605E5C"/>
      <w:shd w:val="clear" w:color="auto" w:fill="E1DFDD"/>
    </w:rPr>
  </w:style>
  <w:style w:type="character" w:styleId="Fulgthyperkobling">
    <w:name w:val="FollowedHyperlink"/>
    <w:basedOn w:val="Standardskriftforavsnitt"/>
    <w:semiHidden/>
    <w:unhideWhenUsed/>
    <w:rsid w:val="0060716B"/>
    <w:rPr>
      <w:color w:val="954F72" w:themeColor="followedHyperlink"/>
      <w:u w:val="single"/>
    </w:rPr>
  </w:style>
  <w:style w:type="paragraph" w:styleId="Fotnotetekst">
    <w:name w:val="footnote text"/>
    <w:basedOn w:val="Normal"/>
    <w:link w:val="FotnotetekstTegn"/>
    <w:semiHidden/>
    <w:unhideWhenUsed/>
    <w:rsid w:val="0060716B"/>
    <w:pPr>
      <w:overflowPunct w:val="0"/>
      <w:autoSpaceDE w:val="0"/>
      <w:autoSpaceDN w:val="0"/>
      <w:adjustRightInd w:val="0"/>
      <w:spacing w:after="0" w:line="240" w:lineRule="auto"/>
      <w:ind w:left="720"/>
      <w:textAlignment w:val="baseline"/>
    </w:pPr>
    <w:rPr>
      <w:rFonts w:eastAsia="Times New Roman" w:cs="Times New Roman"/>
      <w:sz w:val="20"/>
      <w:szCs w:val="20"/>
    </w:rPr>
  </w:style>
  <w:style w:type="character" w:customStyle="1" w:styleId="FotnotetekstTegn">
    <w:name w:val="Fotnotetekst Tegn"/>
    <w:basedOn w:val="Standardskriftforavsnitt"/>
    <w:link w:val="Fotnotetekst"/>
    <w:semiHidden/>
    <w:rsid w:val="0060716B"/>
    <w:rPr>
      <w:rFonts w:eastAsia="Times New Roman" w:cs="Times New Roman"/>
      <w:sz w:val="20"/>
      <w:szCs w:val="20"/>
    </w:rPr>
  </w:style>
  <w:style w:type="character" w:styleId="Fotnotereferanse">
    <w:name w:val="footnote reference"/>
    <w:basedOn w:val="Standardskriftforavsnitt"/>
    <w:semiHidden/>
    <w:unhideWhenUsed/>
    <w:rsid w:val="0060716B"/>
    <w:rPr>
      <w:vertAlign w:val="superscript"/>
    </w:rPr>
  </w:style>
  <w:style w:type="character" w:styleId="Merknadsreferanse">
    <w:name w:val="annotation reference"/>
    <w:basedOn w:val="Standardskriftforavsnitt"/>
    <w:semiHidden/>
    <w:unhideWhenUsed/>
    <w:rsid w:val="0060716B"/>
    <w:rPr>
      <w:sz w:val="16"/>
      <w:szCs w:val="16"/>
    </w:rPr>
  </w:style>
  <w:style w:type="paragraph" w:styleId="Merknadstekst">
    <w:name w:val="annotation text"/>
    <w:basedOn w:val="Normal"/>
    <w:link w:val="MerknadstekstTegn"/>
    <w:semiHidden/>
    <w:unhideWhenUsed/>
    <w:rsid w:val="0060716B"/>
    <w:pPr>
      <w:overflowPunct w:val="0"/>
      <w:autoSpaceDE w:val="0"/>
      <w:autoSpaceDN w:val="0"/>
      <w:adjustRightInd w:val="0"/>
      <w:spacing w:after="0" w:line="240" w:lineRule="auto"/>
      <w:ind w:left="720"/>
      <w:textAlignment w:val="baseline"/>
    </w:pPr>
    <w:rPr>
      <w:rFonts w:eastAsia="Times New Roman" w:cs="Times New Roman"/>
      <w:sz w:val="20"/>
      <w:szCs w:val="20"/>
    </w:rPr>
  </w:style>
  <w:style w:type="character" w:customStyle="1" w:styleId="MerknadstekstTegn">
    <w:name w:val="Merknadstekst Tegn"/>
    <w:basedOn w:val="Standardskriftforavsnitt"/>
    <w:link w:val="Merknadstekst"/>
    <w:semiHidden/>
    <w:rsid w:val="0060716B"/>
    <w:rPr>
      <w:rFonts w:eastAsia="Times New Roman" w:cs="Times New Roman"/>
      <w:sz w:val="20"/>
      <w:szCs w:val="20"/>
    </w:rPr>
  </w:style>
  <w:style w:type="paragraph" w:styleId="Kommentaremne">
    <w:name w:val="annotation subject"/>
    <w:basedOn w:val="Merknadstekst"/>
    <w:next w:val="Merknadstekst"/>
    <w:link w:val="KommentaremneTegn"/>
    <w:semiHidden/>
    <w:unhideWhenUsed/>
    <w:rsid w:val="0060716B"/>
    <w:rPr>
      <w:b/>
      <w:bCs/>
    </w:rPr>
  </w:style>
  <w:style w:type="character" w:customStyle="1" w:styleId="KommentaremneTegn">
    <w:name w:val="Kommentaremne Tegn"/>
    <w:basedOn w:val="MerknadstekstTegn"/>
    <w:link w:val="Kommentaremne"/>
    <w:semiHidden/>
    <w:rsid w:val="0060716B"/>
    <w:rPr>
      <w:rFonts w:eastAsia="Times New Roman" w:cs="Times New Roman"/>
      <w:b/>
      <w:bCs/>
      <w:sz w:val="20"/>
      <w:szCs w:val="20"/>
    </w:rPr>
  </w:style>
  <w:style w:type="paragraph" w:customStyle="1" w:styleId="1">
    <w:name w:val="1"/>
    <w:basedOn w:val="Normal"/>
    <w:next w:val="Normal"/>
    <w:autoRedefine/>
    <w:uiPriority w:val="39"/>
    <w:unhideWhenUsed/>
    <w:rsid w:val="0075643D"/>
    <w:pPr>
      <w:spacing w:after="100"/>
      <w:ind w:left="1760"/>
    </w:pPr>
    <w:rPr>
      <w:rFonts w:eastAsiaTheme="minorEastAsia"/>
      <w:lang w:val="pl-PL" w:eastAsia="ja-JP"/>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paragraph" w:styleId="Ingenmellomrom">
    <w:name w:val="No Spacing"/>
    <w:uiPriority w:val="1"/>
    <w:qFormat/>
    <w:rsid w:val="00731529"/>
    <w:pPr>
      <w:spacing w:after="0" w:line="240" w:lineRule="auto"/>
    </w:pPr>
    <w:rPr>
      <w:rFonts w:eastAsiaTheme="minorEastAsia"/>
      <w:lang w:val="en-US" w:eastAsia="zh-CN"/>
    </w:rPr>
  </w:style>
  <w:style w:type="character" w:customStyle="1" w:styleId="Ulstomtale3">
    <w:name w:val="Uløst omtale3"/>
    <w:basedOn w:val="Standardskriftforavsnitt"/>
    <w:uiPriority w:val="99"/>
    <w:semiHidden/>
    <w:unhideWhenUsed/>
    <w:rsid w:val="002E6FF5"/>
    <w:rPr>
      <w:color w:val="605E5C"/>
      <w:shd w:val="clear" w:color="auto" w:fill="E1DFDD"/>
    </w:rPr>
  </w:style>
  <w:style w:type="paragraph" w:styleId="INNH4">
    <w:name w:val="toc 4"/>
    <w:basedOn w:val="Normal"/>
    <w:next w:val="Normal"/>
    <w:autoRedefine/>
    <w:uiPriority w:val="39"/>
    <w:unhideWhenUsed/>
    <w:rsid w:val="00864B4F"/>
    <w:pPr>
      <w:spacing w:after="100"/>
      <w:ind w:left="660"/>
    </w:pPr>
    <w:rPr>
      <w:rFonts w:eastAsiaTheme="minorEastAsia"/>
      <w:lang w:eastAsia="nb-NO"/>
    </w:rPr>
  </w:style>
  <w:style w:type="paragraph" w:styleId="INNH5">
    <w:name w:val="toc 5"/>
    <w:basedOn w:val="Normal"/>
    <w:next w:val="Normal"/>
    <w:autoRedefine/>
    <w:uiPriority w:val="39"/>
    <w:unhideWhenUsed/>
    <w:rsid w:val="00864B4F"/>
    <w:pPr>
      <w:spacing w:after="100"/>
      <w:ind w:left="880"/>
    </w:pPr>
    <w:rPr>
      <w:rFonts w:eastAsiaTheme="minorEastAsia"/>
      <w:lang w:eastAsia="nb-NO"/>
    </w:rPr>
  </w:style>
  <w:style w:type="paragraph" w:styleId="INNH6">
    <w:name w:val="toc 6"/>
    <w:basedOn w:val="Normal"/>
    <w:next w:val="Normal"/>
    <w:autoRedefine/>
    <w:uiPriority w:val="39"/>
    <w:unhideWhenUsed/>
    <w:rsid w:val="00864B4F"/>
    <w:pPr>
      <w:spacing w:after="100"/>
      <w:ind w:left="1100"/>
    </w:pPr>
    <w:rPr>
      <w:rFonts w:eastAsiaTheme="minorEastAsia"/>
      <w:lang w:eastAsia="nb-NO"/>
    </w:rPr>
  </w:style>
  <w:style w:type="paragraph" w:styleId="INNH7">
    <w:name w:val="toc 7"/>
    <w:basedOn w:val="Normal"/>
    <w:next w:val="Normal"/>
    <w:autoRedefine/>
    <w:uiPriority w:val="39"/>
    <w:unhideWhenUsed/>
    <w:rsid w:val="00864B4F"/>
    <w:pPr>
      <w:spacing w:after="100"/>
      <w:ind w:left="1320"/>
    </w:pPr>
    <w:rPr>
      <w:rFonts w:eastAsiaTheme="minorEastAsia"/>
      <w:lang w:eastAsia="nb-NO"/>
    </w:rPr>
  </w:style>
  <w:style w:type="paragraph" w:styleId="INNH8">
    <w:name w:val="toc 8"/>
    <w:basedOn w:val="Normal"/>
    <w:next w:val="Normal"/>
    <w:autoRedefine/>
    <w:uiPriority w:val="39"/>
    <w:unhideWhenUsed/>
    <w:rsid w:val="00864B4F"/>
    <w:pPr>
      <w:spacing w:after="100"/>
      <w:ind w:left="1540"/>
    </w:pPr>
    <w:rPr>
      <w:rFonts w:eastAsiaTheme="minorEastAsia"/>
      <w:lang w:eastAsia="nb-NO"/>
    </w:rPr>
  </w:style>
  <w:style w:type="paragraph" w:styleId="INNH9">
    <w:name w:val="toc 9"/>
    <w:basedOn w:val="Normal"/>
    <w:next w:val="Normal"/>
    <w:autoRedefine/>
    <w:uiPriority w:val="39"/>
    <w:unhideWhenUsed/>
    <w:rsid w:val="00864B4F"/>
    <w:pPr>
      <w:spacing w:after="100"/>
      <w:ind w:left="1760"/>
    </w:pPr>
    <w:rPr>
      <w:rFonts w:eastAsiaTheme="minorEastAsia"/>
      <w:lang w:eastAsia="nb-NO"/>
    </w:rPr>
  </w:style>
  <w:style w:type="character" w:styleId="Ulstomtale">
    <w:name w:val="Unresolved Mention"/>
    <w:basedOn w:val="Standardskriftforavsnitt"/>
    <w:uiPriority w:val="99"/>
    <w:semiHidden/>
    <w:unhideWhenUsed/>
    <w:rsid w:val="008C3F8E"/>
    <w:rPr>
      <w:color w:val="605E5C"/>
      <w:shd w:val="clear" w:color="auto" w:fill="E1DFDD"/>
    </w:rPr>
  </w:style>
  <w:style w:type="paragraph" w:customStyle="1" w:styleId="paragraph">
    <w:name w:val="paragraph"/>
    <w:basedOn w:val="Normal"/>
    <w:rsid w:val="0020623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06233"/>
  </w:style>
  <w:style w:type="character" w:customStyle="1" w:styleId="eop">
    <w:name w:val="eop"/>
    <w:basedOn w:val="Standardskriftforavsnitt"/>
    <w:rsid w:val="00206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803">
      <w:bodyDiv w:val="1"/>
      <w:marLeft w:val="0"/>
      <w:marRight w:val="0"/>
      <w:marTop w:val="0"/>
      <w:marBottom w:val="0"/>
      <w:divBdr>
        <w:top w:val="none" w:sz="0" w:space="0" w:color="auto"/>
        <w:left w:val="none" w:sz="0" w:space="0" w:color="auto"/>
        <w:bottom w:val="none" w:sz="0" w:space="0" w:color="auto"/>
        <w:right w:val="none" w:sz="0" w:space="0" w:color="auto"/>
      </w:divBdr>
    </w:div>
    <w:div w:id="451215736">
      <w:bodyDiv w:val="1"/>
      <w:marLeft w:val="0"/>
      <w:marRight w:val="0"/>
      <w:marTop w:val="0"/>
      <w:marBottom w:val="0"/>
      <w:divBdr>
        <w:top w:val="none" w:sz="0" w:space="0" w:color="auto"/>
        <w:left w:val="none" w:sz="0" w:space="0" w:color="auto"/>
        <w:bottom w:val="none" w:sz="0" w:space="0" w:color="auto"/>
        <w:right w:val="none" w:sz="0" w:space="0" w:color="auto"/>
      </w:divBdr>
      <w:divsChild>
        <w:div w:id="1955863271">
          <w:marLeft w:val="446"/>
          <w:marRight w:val="0"/>
          <w:marTop w:val="200"/>
          <w:marBottom w:val="0"/>
          <w:divBdr>
            <w:top w:val="none" w:sz="0" w:space="0" w:color="auto"/>
            <w:left w:val="none" w:sz="0" w:space="0" w:color="auto"/>
            <w:bottom w:val="none" w:sz="0" w:space="0" w:color="auto"/>
            <w:right w:val="none" w:sz="0" w:space="0" w:color="auto"/>
          </w:divBdr>
        </w:div>
      </w:divsChild>
    </w:div>
    <w:div w:id="570698029">
      <w:bodyDiv w:val="1"/>
      <w:marLeft w:val="0"/>
      <w:marRight w:val="0"/>
      <w:marTop w:val="0"/>
      <w:marBottom w:val="0"/>
      <w:divBdr>
        <w:top w:val="none" w:sz="0" w:space="0" w:color="auto"/>
        <w:left w:val="none" w:sz="0" w:space="0" w:color="auto"/>
        <w:bottom w:val="none" w:sz="0" w:space="0" w:color="auto"/>
        <w:right w:val="none" w:sz="0" w:space="0" w:color="auto"/>
      </w:divBdr>
    </w:div>
    <w:div w:id="861554993">
      <w:bodyDiv w:val="1"/>
      <w:marLeft w:val="0"/>
      <w:marRight w:val="0"/>
      <w:marTop w:val="0"/>
      <w:marBottom w:val="0"/>
      <w:divBdr>
        <w:top w:val="none" w:sz="0" w:space="0" w:color="auto"/>
        <w:left w:val="none" w:sz="0" w:space="0" w:color="auto"/>
        <w:bottom w:val="none" w:sz="0" w:space="0" w:color="auto"/>
        <w:right w:val="none" w:sz="0" w:space="0" w:color="auto"/>
      </w:divBdr>
    </w:div>
    <w:div w:id="899707936">
      <w:bodyDiv w:val="1"/>
      <w:marLeft w:val="0"/>
      <w:marRight w:val="0"/>
      <w:marTop w:val="0"/>
      <w:marBottom w:val="0"/>
      <w:divBdr>
        <w:top w:val="none" w:sz="0" w:space="0" w:color="auto"/>
        <w:left w:val="none" w:sz="0" w:space="0" w:color="auto"/>
        <w:bottom w:val="none" w:sz="0" w:space="0" w:color="auto"/>
        <w:right w:val="none" w:sz="0" w:space="0" w:color="auto"/>
      </w:divBdr>
    </w:div>
    <w:div w:id="1016224417">
      <w:bodyDiv w:val="1"/>
      <w:marLeft w:val="0"/>
      <w:marRight w:val="0"/>
      <w:marTop w:val="0"/>
      <w:marBottom w:val="0"/>
      <w:divBdr>
        <w:top w:val="none" w:sz="0" w:space="0" w:color="auto"/>
        <w:left w:val="none" w:sz="0" w:space="0" w:color="auto"/>
        <w:bottom w:val="none" w:sz="0" w:space="0" w:color="auto"/>
        <w:right w:val="none" w:sz="0" w:space="0" w:color="auto"/>
      </w:divBdr>
      <w:divsChild>
        <w:div w:id="206184091">
          <w:marLeft w:val="0"/>
          <w:marRight w:val="0"/>
          <w:marTop w:val="0"/>
          <w:marBottom w:val="0"/>
          <w:divBdr>
            <w:top w:val="none" w:sz="0" w:space="0" w:color="auto"/>
            <w:left w:val="none" w:sz="0" w:space="0" w:color="auto"/>
            <w:bottom w:val="none" w:sz="0" w:space="0" w:color="auto"/>
            <w:right w:val="none" w:sz="0" w:space="0" w:color="auto"/>
          </w:divBdr>
        </w:div>
        <w:div w:id="1141119587">
          <w:marLeft w:val="0"/>
          <w:marRight w:val="0"/>
          <w:marTop w:val="0"/>
          <w:marBottom w:val="0"/>
          <w:divBdr>
            <w:top w:val="none" w:sz="0" w:space="0" w:color="auto"/>
            <w:left w:val="none" w:sz="0" w:space="0" w:color="auto"/>
            <w:bottom w:val="none" w:sz="0" w:space="0" w:color="auto"/>
            <w:right w:val="none" w:sz="0" w:space="0" w:color="auto"/>
          </w:divBdr>
        </w:div>
        <w:div w:id="792014668">
          <w:marLeft w:val="0"/>
          <w:marRight w:val="0"/>
          <w:marTop w:val="0"/>
          <w:marBottom w:val="0"/>
          <w:divBdr>
            <w:top w:val="none" w:sz="0" w:space="0" w:color="auto"/>
            <w:left w:val="none" w:sz="0" w:space="0" w:color="auto"/>
            <w:bottom w:val="none" w:sz="0" w:space="0" w:color="auto"/>
            <w:right w:val="none" w:sz="0" w:space="0" w:color="auto"/>
          </w:divBdr>
        </w:div>
        <w:div w:id="325598125">
          <w:marLeft w:val="0"/>
          <w:marRight w:val="0"/>
          <w:marTop w:val="0"/>
          <w:marBottom w:val="0"/>
          <w:divBdr>
            <w:top w:val="none" w:sz="0" w:space="0" w:color="auto"/>
            <w:left w:val="none" w:sz="0" w:space="0" w:color="auto"/>
            <w:bottom w:val="none" w:sz="0" w:space="0" w:color="auto"/>
            <w:right w:val="none" w:sz="0" w:space="0" w:color="auto"/>
          </w:divBdr>
        </w:div>
        <w:div w:id="1513454692">
          <w:marLeft w:val="0"/>
          <w:marRight w:val="0"/>
          <w:marTop w:val="0"/>
          <w:marBottom w:val="0"/>
          <w:divBdr>
            <w:top w:val="none" w:sz="0" w:space="0" w:color="auto"/>
            <w:left w:val="none" w:sz="0" w:space="0" w:color="auto"/>
            <w:bottom w:val="none" w:sz="0" w:space="0" w:color="auto"/>
            <w:right w:val="none" w:sz="0" w:space="0" w:color="auto"/>
          </w:divBdr>
        </w:div>
        <w:div w:id="1464150786">
          <w:marLeft w:val="0"/>
          <w:marRight w:val="0"/>
          <w:marTop w:val="0"/>
          <w:marBottom w:val="0"/>
          <w:divBdr>
            <w:top w:val="none" w:sz="0" w:space="0" w:color="auto"/>
            <w:left w:val="none" w:sz="0" w:space="0" w:color="auto"/>
            <w:bottom w:val="none" w:sz="0" w:space="0" w:color="auto"/>
            <w:right w:val="none" w:sz="0" w:space="0" w:color="auto"/>
          </w:divBdr>
        </w:div>
        <w:div w:id="868764054">
          <w:marLeft w:val="0"/>
          <w:marRight w:val="0"/>
          <w:marTop w:val="0"/>
          <w:marBottom w:val="0"/>
          <w:divBdr>
            <w:top w:val="none" w:sz="0" w:space="0" w:color="auto"/>
            <w:left w:val="none" w:sz="0" w:space="0" w:color="auto"/>
            <w:bottom w:val="none" w:sz="0" w:space="0" w:color="auto"/>
            <w:right w:val="none" w:sz="0" w:space="0" w:color="auto"/>
          </w:divBdr>
        </w:div>
        <w:div w:id="255528652">
          <w:marLeft w:val="0"/>
          <w:marRight w:val="0"/>
          <w:marTop w:val="0"/>
          <w:marBottom w:val="0"/>
          <w:divBdr>
            <w:top w:val="none" w:sz="0" w:space="0" w:color="auto"/>
            <w:left w:val="none" w:sz="0" w:space="0" w:color="auto"/>
            <w:bottom w:val="none" w:sz="0" w:space="0" w:color="auto"/>
            <w:right w:val="none" w:sz="0" w:space="0" w:color="auto"/>
          </w:divBdr>
        </w:div>
        <w:div w:id="906233246">
          <w:marLeft w:val="0"/>
          <w:marRight w:val="0"/>
          <w:marTop w:val="0"/>
          <w:marBottom w:val="0"/>
          <w:divBdr>
            <w:top w:val="none" w:sz="0" w:space="0" w:color="auto"/>
            <w:left w:val="none" w:sz="0" w:space="0" w:color="auto"/>
            <w:bottom w:val="none" w:sz="0" w:space="0" w:color="auto"/>
            <w:right w:val="none" w:sz="0" w:space="0" w:color="auto"/>
          </w:divBdr>
        </w:div>
        <w:div w:id="146828757">
          <w:marLeft w:val="0"/>
          <w:marRight w:val="0"/>
          <w:marTop w:val="0"/>
          <w:marBottom w:val="0"/>
          <w:divBdr>
            <w:top w:val="none" w:sz="0" w:space="0" w:color="auto"/>
            <w:left w:val="none" w:sz="0" w:space="0" w:color="auto"/>
            <w:bottom w:val="none" w:sz="0" w:space="0" w:color="auto"/>
            <w:right w:val="none" w:sz="0" w:space="0" w:color="auto"/>
          </w:divBdr>
        </w:div>
        <w:div w:id="539971602">
          <w:marLeft w:val="0"/>
          <w:marRight w:val="0"/>
          <w:marTop w:val="0"/>
          <w:marBottom w:val="0"/>
          <w:divBdr>
            <w:top w:val="none" w:sz="0" w:space="0" w:color="auto"/>
            <w:left w:val="none" w:sz="0" w:space="0" w:color="auto"/>
            <w:bottom w:val="none" w:sz="0" w:space="0" w:color="auto"/>
            <w:right w:val="none" w:sz="0" w:space="0" w:color="auto"/>
          </w:divBdr>
        </w:div>
        <w:div w:id="1579365056">
          <w:marLeft w:val="0"/>
          <w:marRight w:val="0"/>
          <w:marTop w:val="0"/>
          <w:marBottom w:val="0"/>
          <w:divBdr>
            <w:top w:val="none" w:sz="0" w:space="0" w:color="auto"/>
            <w:left w:val="none" w:sz="0" w:space="0" w:color="auto"/>
            <w:bottom w:val="none" w:sz="0" w:space="0" w:color="auto"/>
            <w:right w:val="none" w:sz="0" w:space="0" w:color="auto"/>
          </w:divBdr>
        </w:div>
        <w:div w:id="1441334300">
          <w:marLeft w:val="0"/>
          <w:marRight w:val="0"/>
          <w:marTop w:val="0"/>
          <w:marBottom w:val="0"/>
          <w:divBdr>
            <w:top w:val="none" w:sz="0" w:space="0" w:color="auto"/>
            <w:left w:val="none" w:sz="0" w:space="0" w:color="auto"/>
            <w:bottom w:val="none" w:sz="0" w:space="0" w:color="auto"/>
            <w:right w:val="none" w:sz="0" w:space="0" w:color="auto"/>
          </w:divBdr>
        </w:div>
        <w:div w:id="882256859">
          <w:marLeft w:val="0"/>
          <w:marRight w:val="0"/>
          <w:marTop w:val="0"/>
          <w:marBottom w:val="0"/>
          <w:divBdr>
            <w:top w:val="none" w:sz="0" w:space="0" w:color="auto"/>
            <w:left w:val="none" w:sz="0" w:space="0" w:color="auto"/>
            <w:bottom w:val="none" w:sz="0" w:space="0" w:color="auto"/>
            <w:right w:val="none" w:sz="0" w:space="0" w:color="auto"/>
          </w:divBdr>
        </w:div>
        <w:div w:id="2109763897">
          <w:marLeft w:val="0"/>
          <w:marRight w:val="0"/>
          <w:marTop w:val="0"/>
          <w:marBottom w:val="0"/>
          <w:divBdr>
            <w:top w:val="none" w:sz="0" w:space="0" w:color="auto"/>
            <w:left w:val="none" w:sz="0" w:space="0" w:color="auto"/>
            <w:bottom w:val="none" w:sz="0" w:space="0" w:color="auto"/>
            <w:right w:val="none" w:sz="0" w:space="0" w:color="auto"/>
          </w:divBdr>
        </w:div>
        <w:div w:id="1411386353">
          <w:marLeft w:val="0"/>
          <w:marRight w:val="0"/>
          <w:marTop w:val="0"/>
          <w:marBottom w:val="0"/>
          <w:divBdr>
            <w:top w:val="none" w:sz="0" w:space="0" w:color="auto"/>
            <w:left w:val="none" w:sz="0" w:space="0" w:color="auto"/>
            <w:bottom w:val="none" w:sz="0" w:space="0" w:color="auto"/>
            <w:right w:val="none" w:sz="0" w:space="0" w:color="auto"/>
          </w:divBdr>
        </w:div>
        <w:div w:id="1767262181">
          <w:marLeft w:val="0"/>
          <w:marRight w:val="0"/>
          <w:marTop w:val="0"/>
          <w:marBottom w:val="0"/>
          <w:divBdr>
            <w:top w:val="none" w:sz="0" w:space="0" w:color="auto"/>
            <w:left w:val="none" w:sz="0" w:space="0" w:color="auto"/>
            <w:bottom w:val="none" w:sz="0" w:space="0" w:color="auto"/>
            <w:right w:val="none" w:sz="0" w:space="0" w:color="auto"/>
          </w:divBdr>
        </w:div>
        <w:div w:id="794568717">
          <w:marLeft w:val="0"/>
          <w:marRight w:val="0"/>
          <w:marTop w:val="0"/>
          <w:marBottom w:val="0"/>
          <w:divBdr>
            <w:top w:val="none" w:sz="0" w:space="0" w:color="auto"/>
            <w:left w:val="none" w:sz="0" w:space="0" w:color="auto"/>
            <w:bottom w:val="none" w:sz="0" w:space="0" w:color="auto"/>
            <w:right w:val="none" w:sz="0" w:space="0" w:color="auto"/>
          </w:divBdr>
        </w:div>
        <w:div w:id="1765879808">
          <w:marLeft w:val="0"/>
          <w:marRight w:val="0"/>
          <w:marTop w:val="0"/>
          <w:marBottom w:val="0"/>
          <w:divBdr>
            <w:top w:val="none" w:sz="0" w:space="0" w:color="auto"/>
            <w:left w:val="none" w:sz="0" w:space="0" w:color="auto"/>
            <w:bottom w:val="none" w:sz="0" w:space="0" w:color="auto"/>
            <w:right w:val="none" w:sz="0" w:space="0" w:color="auto"/>
          </w:divBdr>
        </w:div>
        <w:div w:id="284390372">
          <w:marLeft w:val="0"/>
          <w:marRight w:val="0"/>
          <w:marTop w:val="0"/>
          <w:marBottom w:val="0"/>
          <w:divBdr>
            <w:top w:val="none" w:sz="0" w:space="0" w:color="auto"/>
            <w:left w:val="none" w:sz="0" w:space="0" w:color="auto"/>
            <w:bottom w:val="none" w:sz="0" w:space="0" w:color="auto"/>
            <w:right w:val="none" w:sz="0" w:space="0" w:color="auto"/>
          </w:divBdr>
        </w:div>
        <w:div w:id="1278172553">
          <w:marLeft w:val="0"/>
          <w:marRight w:val="0"/>
          <w:marTop w:val="0"/>
          <w:marBottom w:val="0"/>
          <w:divBdr>
            <w:top w:val="none" w:sz="0" w:space="0" w:color="auto"/>
            <w:left w:val="none" w:sz="0" w:space="0" w:color="auto"/>
            <w:bottom w:val="none" w:sz="0" w:space="0" w:color="auto"/>
            <w:right w:val="none" w:sz="0" w:space="0" w:color="auto"/>
          </w:divBdr>
        </w:div>
        <w:div w:id="1862355588">
          <w:marLeft w:val="0"/>
          <w:marRight w:val="0"/>
          <w:marTop w:val="0"/>
          <w:marBottom w:val="0"/>
          <w:divBdr>
            <w:top w:val="none" w:sz="0" w:space="0" w:color="auto"/>
            <w:left w:val="none" w:sz="0" w:space="0" w:color="auto"/>
            <w:bottom w:val="none" w:sz="0" w:space="0" w:color="auto"/>
            <w:right w:val="none" w:sz="0" w:space="0" w:color="auto"/>
          </w:divBdr>
        </w:div>
        <w:div w:id="1207521720">
          <w:marLeft w:val="0"/>
          <w:marRight w:val="0"/>
          <w:marTop w:val="0"/>
          <w:marBottom w:val="0"/>
          <w:divBdr>
            <w:top w:val="none" w:sz="0" w:space="0" w:color="auto"/>
            <w:left w:val="none" w:sz="0" w:space="0" w:color="auto"/>
            <w:bottom w:val="none" w:sz="0" w:space="0" w:color="auto"/>
            <w:right w:val="none" w:sz="0" w:space="0" w:color="auto"/>
          </w:divBdr>
        </w:div>
        <w:div w:id="261770166">
          <w:marLeft w:val="0"/>
          <w:marRight w:val="0"/>
          <w:marTop w:val="0"/>
          <w:marBottom w:val="0"/>
          <w:divBdr>
            <w:top w:val="none" w:sz="0" w:space="0" w:color="auto"/>
            <w:left w:val="none" w:sz="0" w:space="0" w:color="auto"/>
            <w:bottom w:val="none" w:sz="0" w:space="0" w:color="auto"/>
            <w:right w:val="none" w:sz="0" w:space="0" w:color="auto"/>
          </w:divBdr>
        </w:div>
        <w:div w:id="1975715178">
          <w:marLeft w:val="0"/>
          <w:marRight w:val="0"/>
          <w:marTop w:val="0"/>
          <w:marBottom w:val="0"/>
          <w:divBdr>
            <w:top w:val="none" w:sz="0" w:space="0" w:color="auto"/>
            <w:left w:val="none" w:sz="0" w:space="0" w:color="auto"/>
            <w:bottom w:val="none" w:sz="0" w:space="0" w:color="auto"/>
            <w:right w:val="none" w:sz="0" w:space="0" w:color="auto"/>
          </w:divBdr>
        </w:div>
      </w:divsChild>
    </w:div>
    <w:div w:id="1169173769">
      <w:bodyDiv w:val="1"/>
      <w:marLeft w:val="0"/>
      <w:marRight w:val="0"/>
      <w:marTop w:val="0"/>
      <w:marBottom w:val="0"/>
      <w:divBdr>
        <w:top w:val="none" w:sz="0" w:space="0" w:color="auto"/>
        <w:left w:val="none" w:sz="0" w:space="0" w:color="auto"/>
        <w:bottom w:val="none" w:sz="0" w:space="0" w:color="auto"/>
        <w:right w:val="none" w:sz="0" w:space="0" w:color="auto"/>
      </w:divBdr>
    </w:div>
    <w:div w:id="1571309622">
      <w:bodyDiv w:val="1"/>
      <w:marLeft w:val="0"/>
      <w:marRight w:val="0"/>
      <w:marTop w:val="0"/>
      <w:marBottom w:val="0"/>
      <w:divBdr>
        <w:top w:val="none" w:sz="0" w:space="0" w:color="auto"/>
        <w:left w:val="none" w:sz="0" w:space="0" w:color="auto"/>
        <w:bottom w:val="none" w:sz="0" w:space="0" w:color="auto"/>
        <w:right w:val="none" w:sz="0" w:space="0" w:color="auto"/>
      </w:divBdr>
      <w:divsChild>
        <w:div w:id="620108821">
          <w:marLeft w:val="446"/>
          <w:marRight w:val="0"/>
          <w:marTop w:val="200"/>
          <w:marBottom w:val="0"/>
          <w:divBdr>
            <w:top w:val="none" w:sz="0" w:space="0" w:color="auto"/>
            <w:left w:val="none" w:sz="0" w:space="0" w:color="auto"/>
            <w:bottom w:val="none" w:sz="0" w:space="0" w:color="auto"/>
            <w:right w:val="none" w:sz="0" w:space="0" w:color="auto"/>
          </w:divBdr>
        </w:div>
        <w:div w:id="1259175834">
          <w:marLeft w:val="446"/>
          <w:marRight w:val="0"/>
          <w:marTop w:val="200"/>
          <w:marBottom w:val="0"/>
          <w:divBdr>
            <w:top w:val="none" w:sz="0" w:space="0" w:color="auto"/>
            <w:left w:val="none" w:sz="0" w:space="0" w:color="auto"/>
            <w:bottom w:val="none" w:sz="0" w:space="0" w:color="auto"/>
            <w:right w:val="none" w:sz="0" w:space="0" w:color="auto"/>
          </w:divBdr>
        </w:div>
      </w:divsChild>
    </w:div>
    <w:div w:id="1598102661">
      <w:bodyDiv w:val="1"/>
      <w:marLeft w:val="0"/>
      <w:marRight w:val="0"/>
      <w:marTop w:val="0"/>
      <w:marBottom w:val="0"/>
      <w:divBdr>
        <w:top w:val="none" w:sz="0" w:space="0" w:color="auto"/>
        <w:left w:val="none" w:sz="0" w:space="0" w:color="auto"/>
        <w:bottom w:val="none" w:sz="0" w:space="0" w:color="auto"/>
        <w:right w:val="none" w:sz="0" w:space="0" w:color="auto"/>
      </w:divBdr>
      <w:divsChild>
        <w:div w:id="237328209">
          <w:marLeft w:val="446"/>
          <w:marRight w:val="0"/>
          <w:marTop w:val="200"/>
          <w:marBottom w:val="0"/>
          <w:divBdr>
            <w:top w:val="none" w:sz="0" w:space="0" w:color="auto"/>
            <w:left w:val="none" w:sz="0" w:space="0" w:color="auto"/>
            <w:bottom w:val="none" w:sz="0" w:space="0" w:color="auto"/>
            <w:right w:val="none" w:sz="0" w:space="0" w:color="auto"/>
          </w:divBdr>
        </w:div>
        <w:div w:id="1920553263">
          <w:marLeft w:val="446"/>
          <w:marRight w:val="0"/>
          <w:marTop w:val="200"/>
          <w:marBottom w:val="0"/>
          <w:divBdr>
            <w:top w:val="none" w:sz="0" w:space="0" w:color="auto"/>
            <w:left w:val="none" w:sz="0" w:space="0" w:color="auto"/>
            <w:bottom w:val="none" w:sz="0" w:space="0" w:color="auto"/>
            <w:right w:val="none" w:sz="0" w:space="0" w:color="auto"/>
          </w:divBdr>
        </w:div>
        <w:div w:id="679309878">
          <w:marLeft w:val="446"/>
          <w:marRight w:val="0"/>
          <w:marTop w:val="200"/>
          <w:marBottom w:val="0"/>
          <w:divBdr>
            <w:top w:val="none" w:sz="0" w:space="0" w:color="auto"/>
            <w:left w:val="none" w:sz="0" w:space="0" w:color="auto"/>
            <w:bottom w:val="none" w:sz="0" w:space="0" w:color="auto"/>
            <w:right w:val="none" w:sz="0" w:space="0" w:color="auto"/>
          </w:divBdr>
        </w:div>
        <w:div w:id="1251238040">
          <w:marLeft w:val="446"/>
          <w:marRight w:val="0"/>
          <w:marTop w:val="200"/>
          <w:marBottom w:val="0"/>
          <w:divBdr>
            <w:top w:val="none" w:sz="0" w:space="0" w:color="auto"/>
            <w:left w:val="none" w:sz="0" w:space="0" w:color="auto"/>
            <w:bottom w:val="none" w:sz="0" w:space="0" w:color="auto"/>
            <w:right w:val="none" w:sz="0" w:space="0" w:color="auto"/>
          </w:divBdr>
        </w:div>
        <w:div w:id="237441110">
          <w:marLeft w:val="446"/>
          <w:marRight w:val="0"/>
          <w:marTop w:val="200"/>
          <w:marBottom w:val="0"/>
          <w:divBdr>
            <w:top w:val="none" w:sz="0" w:space="0" w:color="auto"/>
            <w:left w:val="none" w:sz="0" w:space="0" w:color="auto"/>
            <w:bottom w:val="none" w:sz="0" w:space="0" w:color="auto"/>
            <w:right w:val="none" w:sz="0" w:space="0" w:color="auto"/>
          </w:divBdr>
        </w:div>
        <w:div w:id="1399673727">
          <w:marLeft w:val="446"/>
          <w:marRight w:val="0"/>
          <w:marTop w:val="200"/>
          <w:marBottom w:val="0"/>
          <w:divBdr>
            <w:top w:val="none" w:sz="0" w:space="0" w:color="auto"/>
            <w:left w:val="none" w:sz="0" w:space="0" w:color="auto"/>
            <w:bottom w:val="none" w:sz="0" w:space="0" w:color="auto"/>
            <w:right w:val="none" w:sz="0" w:space="0" w:color="auto"/>
          </w:divBdr>
        </w:div>
      </w:divsChild>
    </w:div>
    <w:div w:id="2015960301">
      <w:bodyDiv w:val="1"/>
      <w:marLeft w:val="0"/>
      <w:marRight w:val="0"/>
      <w:marTop w:val="0"/>
      <w:marBottom w:val="0"/>
      <w:divBdr>
        <w:top w:val="none" w:sz="0" w:space="0" w:color="auto"/>
        <w:left w:val="none" w:sz="0" w:space="0" w:color="auto"/>
        <w:bottom w:val="none" w:sz="0" w:space="0" w:color="auto"/>
        <w:right w:val="none" w:sz="0" w:space="0" w:color="auto"/>
      </w:divBdr>
      <w:divsChild>
        <w:div w:id="1392582153">
          <w:marLeft w:val="446"/>
          <w:marRight w:val="0"/>
          <w:marTop w:val="200"/>
          <w:marBottom w:val="0"/>
          <w:divBdr>
            <w:top w:val="none" w:sz="0" w:space="0" w:color="auto"/>
            <w:left w:val="none" w:sz="0" w:space="0" w:color="auto"/>
            <w:bottom w:val="none" w:sz="0" w:space="0" w:color="auto"/>
            <w:right w:val="none" w:sz="0" w:space="0" w:color="auto"/>
          </w:divBdr>
        </w:div>
        <w:div w:id="978412617">
          <w:marLeft w:val="446"/>
          <w:marRight w:val="0"/>
          <w:marTop w:val="200"/>
          <w:marBottom w:val="0"/>
          <w:divBdr>
            <w:top w:val="none" w:sz="0" w:space="0" w:color="auto"/>
            <w:left w:val="none" w:sz="0" w:space="0" w:color="auto"/>
            <w:bottom w:val="none" w:sz="0" w:space="0" w:color="auto"/>
            <w:right w:val="none" w:sz="0" w:space="0" w:color="auto"/>
          </w:divBdr>
        </w:div>
        <w:div w:id="1791243426">
          <w:marLeft w:val="446"/>
          <w:marRight w:val="0"/>
          <w:marTop w:val="200"/>
          <w:marBottom w:val="0"/>
          <w:divBdr>
            <w:top w:val="none" w:sz="0" w:space="0" w:color="auto"/>
            <w:left w:val="none" w:sz="0" w:space="0" w:color="auto"/>
            <w:bottom w:val="none" w:sz="0" w:space="0" w:color="auto"/>
            <w:right w:val="none" w:sz="0" w:space="0" w:color="auto"/>
          </w:divBdr>
        </w:div>
        <w:div w:id="860439428">
          <w:marLeft w:val="446"/>
          <w:marRight w:val="0"/>
          <w:marTop w:val="200"/>
          <w:marBottom w:val="0"/>
          <w:divBdr>
            <w:top w:val="none" w:sz="0" w:space="0" w:color="auto"/>
            <w:left w:val="none" w:sz="0" w:space="0" w:color="auto"/>
            <w:bottom w:val="none" w:sz="0" w:space="0" w:color="auto"/>
            <w:right w:val="none" w:sz="0" w:space="0" w:color="auto"/>
          </w:divBdr>
        </w:div>
        <w:div w:id="1058019783">
          <w:marLeft w:val="446"/>
          <w:marRight w:val="0"/>
          <w:marTop w:val="200"/>
          <w:marBottom w:val="0"/>
          <w:divBdr>
            <w:top w:val="none" w:sz="0" w:space="0" w:color="auto"/>
            <w:left w:val="none" w:sz="0" w:space="0" w:color="auto"/>
            <w:bottom w:val="none" w:sz="0" w:space="0" w:color="auto"/>
            <w:right w:val="none" w:sz="0" w:space="0" w:color="auto"/>
          </w:divBdr>
        </w:div>
        <w:div w:id="1484077482">
          <w:marLeft w:val="446"/>
          <w:marRight w:val="0"/>
          <w:marTop w:val="200"/>
          <w:marBottom w:val="0"/>
          <w:divBdr>
            <w:top w:val="none" w:sz="0" w:space="0" w:color="auto"/>
            <w:left w:val="none" w:sz="0" w:space="0" w:color="auto"/>
            <w:bottom w:val="none" w:sz="0" w:space="0" w:color="auto"/>
            <w:right w:val="none" w:sz="0" w:space="0" w:color="auto"/>
          </w:divBdr>
        </w:div>
        <w:div w:id="238557849">
          <w:marLeft w:val="446"/>
          <w:marRight w:val="0"/>
          <w:marTop w:val="200"/>
          <w:marBottom w:val="0"/>
          <w:divBdr>
            <w:top w:val="none" w:sz="0" w:space="0" w:color="auto"/>
            <w:left w:val="none" w:sz="0" w:space="0" w:color="auto"/>
            <w:bottom w:val="none" w:sz="0" w:space="0" w:color="auto"/>
            <w:right w:val="none" w:sz="0" w:space="0" w:color="auto"/>
          </w:divBdr>
        </w:div>
        <w:div w:id="132069067">
          <w:marLeft w:val="446"/>
          <w:marRight w:val="0"/>
          <w:marTop w:val="200"/>
          <w:marBottom w:val="0"/>
          <w:divBdr>
            <w:top w:val="none" w:sz="0" w:space="0" w:color="auto"/>
            <w:left w:val="none" w:sz="0" w:space="0" w:color="auto"/>
            <w:bottom w:val="none" w:sz="0" w:space="0" w:color="auto"/>
            <w:right w:val="none" w:sz="0" w:space="0" w:color="auto"/>
          </w:divBdr>
        </w:div>
        <w:div w:id="953096520">
          <w:marLeft w:val="446"/>
          <w:marRight w:val="0"/>
          <w:marTop w:val="200"/>
          <w:marBottom w:val="0"/>
          <w:divBdr>
            <w:top w:val="none" w:sz="0" w:space="0" w:color="auto"/>
            <w:left w:val="none" w:sz="0" w:space="0" w:color="auto"/>
            <w:bottom w:val="none" w:sz="0" w:space="0" w:color="auto"/>
            <w:right w:val="none" w:sz="0" w:space="0" w:color="auto"/>
          </w:divBdr>
        </w:div>
        <w:div w:id="822241143">
          <w:marLeft w:val="446"/>
          <w:marRight w:val="0"/>
          <w:marTop w:val="200"/>
          <w:marBottom w:val="0"/>
          <w:divBdr>
            <w:top w:val="none" w:sz="0" w:space="0" w:color="auto"/>
            <w:left w:val="none" w:sz="0" w:space="0" w:color="auto"/>
            <w:bottom w:val="none" w:sz="0" w:space="0" w:color="auto"/>
            <w:right w:val="none" w:sz="0" w:space="0" w:color="auto"/>
          </w:divBdr>
        </w:div>
      </w:divsChild>
    </w:div>
    <w:div w:id="2033263939">
      <w:bodyDiv w:val="1"/>
      <w:marLeft w:val="0"/>
      <w:marRight w:val="0"/>
      <w:marTop w:val="0"/>
      <w:marBottom w:val="0"/>
      <w:divBdr>
        <w:top w:val="none" w:sz="0" w:space="0" w:color="auto"/>
        <w:left w:val="none" w:sz="0" w:space="0" w:color="auto"/>
        <w:bottom w:val="none" w:sz="0" w:space="0" w:color="auto"/>
        <w:right w:val="none" w:sz="0" w:space="0" w:color="auto"/>
      </w:divBdr>
      <w:divsChild>
        <w:div w:id="360908118">
          <w:marLeft w:val="446"/>
          <w:marRight w:val="0"/>
          <w:marTop w:val="200"/>
          <w:marBottom w:val="0"/>
          <w:divBdr>
            <w:top w:val="none" w:sz="0" w:space="0" w:color="auto"/>
            <w:left w:val="none" w:sz="0" w:space="0" w:color="auto"/>
            <w:bottom w:val="none" w:sz="0" w:space="0" w:color="auto"/>
            <w:right w:val="none" w:sz="0" w:space="0" w:color="auto"/>
          </w:divBdr>
        </w:div>
        <w:div w:id="612983070">
          <w:marLeft w:val="446"/>
          <w:marRight w:val="0"/>
          <w:marTop w:val="200"/>
          <w:marBottom w:val="0"/>
          <w:divBdr>
            <w:top w:val="none" w:sz="0" w:space="0" w:color="auto"/>
            <w:left w:val="none" w:sz="0" w:space="0" w:color="auto"/>
            <w:bottom w:val="none" w:sz="0" w:space="0" w:color="auto"/>
            <w:right w:val="none" w:sz="0" w:space="0" w:color="auto"/>
          </w:divBdr>
        </w:div>
        <w:div w:id="1415125822">
          <w:marLeft w:val="446"/>
          <w:marRight w:val="0"/>
          <w:marTop w:val="200"/>
          <w:marBottom w:val="0"/>
          <w:divBdr>
            <w:top w:val="none" w:sz="0" w:space="0" w:color="auto"/>
            <w:left w:val="none" w:sz="0" w:space="0" w:color="auto"/>
            <w:bottom w:val="none" w:sz="0" w:space="0" w:color="auto"/>
            <w:right w:val="none" w:sz="0" w:space="0" w:color="auto"/>
          </w:divBdr>
        </w:div>
        <w:div w:id="1953241751">
          <w:marLeft w:val="446"/>
          <w:marRight w:val="0"/>
          <w:marTop w:val="200"/>
          <w:marBottom w:val="0"/>
          <w:divBdr>
            <w:top w:val="none" w:sz="0" w:space="0" w:color="auto"/>
            <w:left w:val="none" w:sz="0" w:space="0" w:color="auto"/>
            <w:bottom w:val="none" w:sz="0" w:space="0" w:color="auto"/>
            <w:right w:val="none" w:sz="0" w:space="0" w:color="auto"/>
          </w:divBdr>
        </w:div>
        <w:div w:id="844129683">
          <w:marLeft w:val="446"/>
          <w:marRight w:val="0"/>
          <w:marTop w:val="200"/>
          <w:marBottom w:val="0"/>
          <w:divBdr>
            <w:top w:val="none" w:sz="0" w:space="0" w:color="auto"/>
            <w:left w:val="none" w:sz="0" w:space="0" w:color="auto"/>
            <w:bottom w:val="none" w:sz="0" w:space="0" w:color="auto"/>
            <w:right w:val="none" w:sz="0" w:space="0" w:color="auto"/>
          </w:divBdr>
        </w:div>
        <w:div w:id="1652097077">
          <w:marLeft w:val="446"/>
          <w:marRight w:val="0"/>
          <w:marTop w:val="200"/>
          <w:marBottom w:val="0"/>
          <w:divBdr>
            <w:top w:val="none" w:sz="0" w:space="0" w:color="auto"/>
            <w:left w:val="none" w:sz="0" w:space="0" w:color="auto"/>
            <w:bottom w:val="none" w:sz="0" w:space="0" w:color="auto"/>
            <w:right w:val="none" w:sz="0" w:space="0" w:color="auto"/>
          </w:divBdr>
        </w:div>
        <w:div w:id="1379428238">
          <w:marLeft w:val="446"/>
          <w:marRight w:val="0"/>
          <w:marTop w:val="200"/>
          <w:marBottom w:val="0"/>
          <w:divBdr>
            <w:top w:val="none" w:sz="0" w:space="0" w:color="auto"/>
            <w:left w:val="none" w:sz="0" w:space="0" w:color="auto"/>
            <w:bottom w:val="none" w:sz="0" w:space="0" w:color="auto"/>
            <w:right w:val="none" w:sz="0" w:space="0" w:color="auto"/>
          </w:divBdr>
        </w:div>
        <w:div w:id="471943290">
          <w:marLeft w:val="446"/>
          <w:marRight w:val="0"/>
          <w:marTop w:val="200"/>
          <w:marBottom w:val="0"/>
          <w:divBdr>
            <w:top w:val="none" w:sz="0" w:space="0" w:color="auto"/>
            <w:left w:val="none" w:sz="0" w:space="0" w:color="auto"/>
            <w:bottom w:val="none" w:sz="0" w:space="0" w:color="auto"/>
            <w:right w:val="none" w:sz="0" w:space="0" w:color="auto"/>
          </w:divBdr>
        </w:div>
        <w:div w:id="427698720">
          <w:marLeft w:val="446"/>
          <w:marRight w:val="0"/>
          <w:marTop w:val="200"/>
          <w:marBottom w:val="0"/>
          <w:divBdr>
            <w:top w:val="none" w:sz="0" w:space="0" w:color="auto"/>
            <w:left w:val="none" w:sz="0" w:space="0" w:color="auto"/>
            <w:bottom w:val="none" w:sz="0" w:space="0" w:color="auto"/>
            <w:right w:val="none" w:sz="0" w:space="0" w:color="auto"/>
          </w:divBdr>
        </w:div>
        <w:div w:id="2102026405">
          <w:marLeft w:val="446"/>
          <w:marRight w:val="0"/>
          <w:marTop w:val="200"/>
          <w:marBottom w:val="0"/>
          <w:divBdr>
            <w:top w:val="none" w:sz="0" w:space="0" w:color="auto"/>
            <w:left w:val="none" w:sz="0" w:space="0" w:color="auto"/>
            <w:bottom w:val="none" w:sz="0" w:space="0" w:color="auto"/>
            <w:right w:val="none" w:sz="0" w:space="0" w:color="auto"/>
          </w:divBdr>
        </w:div>
        <w:div w:id="1461802920">
          <w:marLeft w:val="446"/>
          <w:marRight w:val="0"/>
          <w:marTop w:val="200"/>
          <w:marBottom w:val="0"/>
          <w:divBdr>
            <w:top w:val="none" w:sz="0" w:space="0" w:color="auto"/>
            <w:left w:val="none" w:sz="0" w:space="0" w:color="auto"/>
            <w:bottom w:val="none" w:sz="0" w:space="0" w:color="auto"/>
            <w:right w:val="none" w:sz="0" w:space="0" w:color="auto"/>
          </w:divBdr>
        </w:div>
        <w:div w:id="2139376425">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fjellhamarfotball.no" TargetMode="External"/><Relationship Id="rId18" Type="http://schemas.openxmlformats.org/officeDocument/2006/relationships/hyperlink" Target="https://www.fjellhamarfotball.no/politiattest" TargetMode="External"/><Relationship Id="rId26" Type="http://schemas.openxmlformats.org/officeDocument/2006/relationships/hyperlink" Target="https://www.idrettsforbundet.no/tema/retningslinjer/retningslinjer-for-publisering-av-bilder-og-film-av-barn/" TargetMode="External"/><Relationship Id="rId3" Type="http://schemas.openxmlformats.org/officeDocument/2006/relationships/customXml" Target="../customXml/item3.xml"/><Relationship Id="rId21" Type="http://schemas.openxmlformats.org/officeDocument/2006/relationships/hyperlink" Target="http://www.fotball.no/klubb-og-leder/forsikr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jellhamarfotball.no" TargetMode="External"/><Relationship Id="rId25" Type="http://schemas.openxmlformats.org/officeDocument/2006/relationships/hyperlink" Target="http://www.fjellhamarfotball.no"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mailto:dagligleder@fjellhamarfotball.n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www.fjellhamarfotball.no" TargetMode="External"/><Relationship Id="rId23" Type="http://schemas.openxmlformats.org/officeDocument/2006/relationships/hyperlink" Target="mailto:kasserer@fjellhamarfotball.n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jellhamarfotball.no/innmel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jellhamarfotball.no" TargetMode="External"/><Relationship Id="rId22" Type="http://schemas.openxmlformats.org/officeDocument/2006/relationships/hyperlink" Target="http://www.idrettshelse.no" TargetMode="External"/><Relationship Id="rId27" Type="http://schemas.openxmlformats.org/officeDocument/2006/relationships/hyperlink" Target="mailto:dagligleder@fjellhamarfotball.n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E409DCA85BE4C8E9E38A9E8A846B1" ma:contentTypeVersion="15" ma:contentTypeDescription="Create a new document." ma:contentTypeScope="" ma:versionID="cbed7417b5c6d7857c295ece3c0431c9">
  <xsd:schema xmlns:xsd="http://www.w3.org/2001/XMLSchema" xmlns:xs="http://www.w3.org/2001/XMLSchema" xmlns:p="http://schemas.microsoft.com/office/2006/metadata/properties" xmlns:ns2="5b142b8a-997f-4452-b26a-54492fa6b2e4" xmlns:ns3="5d73937c-2892-4112-a4c7-fb19442538ab" targetNamespace="http://schemas.microsoft.com/office/2006/metadata/properties" ma:root="true" ma:fieldsID="e0a1f1bb5bcd1968e8bb1f3cdcf13237" ns2:_="" ns3:_="">
    <xsd:import namespace="5b142b8a-997f-4452-b26a-54492fa6b2e4"/>
    <xsd:import namespace="5d73937c-2892-4112-a4c7-fb19442538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42b8a-997f-4452-b26a-54492fa6b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842598-920a-4506-a82c-69498b100c9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3937c-2892-4112-a4c7-fb19442538a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e279e8-65d8-4487-b794-0363f3fe56c6}" ma:internalName="TaxCatchAll" ma:showField="CatchAllData" ma:web="5d73937c-2892-4112-a4c7-fb19442538a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73937c-2892-4112-a4c7-fb19442538ab" xsi:nil="true"/>
    <lcf76f155ced4ddcb4097134ff3c332f xmlns="5b142b8a-997f-4452-b26a-54492fa6b2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71214C-A59B-4610-9A79-90F8192A0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42b8a-997f-4452-b26a-54492fa6b2e4"/>
    <ds:schemaRef ds:uri="5d73937c-2892-4112-a4c7-fb1944253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09718-FA3C-4C09-AA03-8CC5E7F9DE47}">
  <ds:schemaRefs>
    <ds:schemaRef ds:uri="http://schemas.openxmlformats.org/officeDocument/2006/bibliography"/>
  </ds:schemaRefs>
</ds:datastoreItem>
</file>

<file path=customXml/itemProps3.xml><?xml version="1.0" encoding="utf-8"?>
<ds:datastoreItem xmlns:ds="http://schemas.openxmlformats.org/officeDocument/2006/customXml" ds:itemID="{9501E093-2BE8-41D3-8F79-E69C4213A1BF}">
  <ds:schemaRefs>
    <ds:schemaRef ds:uri="http://schemas.microsoft.com/sharepoint/v3/contenttype/forms"/>
  </ds:schemaRefs>
</ds:datastoreItem>
</file>

<file path=customXml/itemProps4.xml><?xml version="1.0" encoding="utf-8"?>
<ds:datastoreItem xmlns:ds="http://schemas.openxmlformats.org/officeDocument/2006/customXml" ds:itemID="{97FF35F6-2AC3-4D7D-9241-E3206E610403}">
  <ds:schemaRefs>
    <ds:schemaRef ds:uri="http://schemas.microsoft.com/office/2006/metadata/properties"/>
    <ds:schemaRef ds:uri="http://schemas.microsoft.com/office/infopath/2007/PartnerControls"/>
    <ds:schemaRef ds:uri="5d73937c-2892-4112-a4c7-fb19442538ab"/>
    <ds:schemaRef ds:uri="5b142b8a-997f-4452-b26a-54492fa6b2e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10234</Words>
  <Characters>54244</Characters>
  <Application>Microsoft Office Word</Application>
  <DocSecurity>0</DocSecurity>
  <Lines>452</Lines>
  <Paragraphs>128</Paragraphs>
  <ScaleCrop>false</ScaleCrop>
  <HeadingPairs>
    <vt:vector size="2" baseType="variant">
      <vt:variant>
        <vt:lpstr>Tittel</vt:lpstr>
      </vt:variant>
      <vt:variant>
        <vt:i4>1</vt:i4>
      </vt:variant>
    </vt:vector>
  </HeadingPairs>
  <TitlesOfParts>
    <vt:vector size="1" baseType="lpstr">
      <vt:lpstr/>
    </vt:vector>
  </TitlesOfParts>
  <Company>SB1A</Company>
  <LinksUpToDate>false</LinksUpToDate>
  <CharactersWithSpaces>64350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Ditlefsen</dc:creator>
  <cp:keywords/>
  <dc:description/>
  <cp:lastModifiedBy>Frode Marki</cp:lastModifiedBy>
  <cp:revision>2</cp:revision>
  <dcterms:created xsi:type="dcterms:W3CDTF">2026-03-12T14:02:00Z</dcterms:created>
  <dcterms:modified xsi:type="dcterms:W3CDTF">2026-03-12T14:02:00Z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0x0101008E4E409DCA85BE4C8E9E38A9E8A846B1</vt:lpwstr>
  </property>
</Properties>
</file>